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jc w:val="center"/>
        <w:tblLook w:val="01E0"/>
      </w:tblPr>
      <w:tblGrid>
        <w:gridCol w:w="8563"/>
      </w:tblGrid>
      <w:tr w:rsidR="00B94D7B" w:rsidRPr="005B7138" w:rsidTr="006070C8">
        <w:trPr>
          <w:jc w:val="center"/>
        </w:trPr>
        <w:tc>
          <w:tcPr>
            <w:tcW w:w="8563" w:type="dxa"/>
            <w:shd w:val="clear" w:color="auto" w:fill="auto"/>
          </w:tcPr>
          <w:p w:rsidR="00B94D7B" w:rsidRPr="005B7138" w:rsidRDefault="003E21E4" w:rsidP="006070C8">
            <w:pPr>
              <w:jc w:val="center"/>
              <w:rPr>
                <w:b/>
                <w:color w:val="000000"/>
                <w:szCs w:val="24"/>
              </w:rPr>
            </w:pPr>
            <w:r w:rsidRPr="005B7138">
              <w:rPr>
                <w:b/>
                <w:color w:val="000000"/>
                <w:szCs w:val="24"/>
                <w:lang w:val="sr-Latn-CS"/>
              </w:rPr>
              <w:t xml:space="preserve"> </w:t>
            </w:r>
            <w:r w:rsidR="00572283" w:rsidRPr="005B7138">
              <w:rPr>
                <w:b/>
                <w:color w:val="000000"/>
                <w:szCs w:val="24"/>
                <w:lang w:val="sr-Latn-CS"/>
              </w:rPr>
              <w:t xml:space="preserve">  </w:t>
            </w:r>
          </w:p>
          <w:p w:rsidR="00B94D7B" w:rsidRPr="005B7138" w:rsidRDefault="00A05ECD" w:rsidP="006070C8">
            <w:pPr>
              <w:jc w:val="center"/>
              <w:rPr>
                <w:b/>
                <w:color w:val="000000"/>
                <w:szCs w:val="24"/>
              </w:rPr>
            </w:pPr>
            <w:r>
              <w:rPr>
                <w:noProof/>
                <w:color w:val="000000"/>
                <w:szCs w:val="24"/>
                <w:lang w:val="en-US"/>
              </w:rPr>
              <w:drawing>
                <wp:inline distT="0" distB="0" distL="0" distR="0">
                  <wp:extent cx="616585" cy="914400"/>
                  <wp:effectExtent l="19050" t="0" r="0" b="0"/>
                  <wp:docPr id="1"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li grb kolorni"/>
                          <pic:cNvPicPr>
                            <a:picLocks noChangeAspect="1" noChangeArrowheads="1"/>
                          </pic:cNvPicPr>
                        </pic:nvPicPr>
                        <pic:blipFill>
                          <a:blip r:embed="rId8" cstate="print"/>
                          <a:srcRect/>
                          <a:stretch>
                            <a:fillRect/>
                          </a:stretch>
                        </pic:blipFill>
                        <pic:spPr bwMode="auto">
                          <a:xfrm>
                            <a:off x="0" y="0"/>
                            <a:ext cx="616585" cy="914400"/>
                          </a:xfrm>
                          <a:prstGeom prst="rect">
                            <a:avLst/>
                          </a:prstGeom>
                          <a:noFill/>
                          <a:ln w="9525">
                            <a:noFill/>
                            <a:miter lim="800000"/>
                            <a:headEnd/>
                            <a:tailEnd/>
                          </a:ln>
                        </pic:spPr>
                      </pic:pic>
                    </a:graphicData>
                  </a:graphic>
                </wp:inline>
              </w:drawing>
            </w:r>
          </w:p>
          <w:p w:rsidR="00B94D7B" w:rsidRPr="005B7138" w:rsidRDefault="00B94D7B" w:rsidP="006070C8">
            <w:pPr>
              <w:jc w:val="center"/>
              <w:rPr>
                <w:b/>
                <w:color w:val="000000"/>
                <w:szCs w:val="24"/>
              </w:rPr>
            </w:pPr>
            <w:r w:rsidRPr="005B7138">
              <w:rPr>
                <w:b/>
                <w:color w:val="000000"/>
                <w:szCs w:val="24"/>
              </w:rPr>
              <w:t>РЕПУБЛИКА СРБИЈА</w:t>
            </w:r>
          </w:p>
          <w:p w:rsidR="00B94D7B" w:rsidRPr="005B7138" w:rsidRDefault="00DD2E26" w:rsidP="006070C8">
            <w:pPr>
              <w:jc w:val="center"/>
              <w:rPr>
                <w:b/>
                <w:color w:val="000000"/>
                <w:szCs w:val="24"/>
              </w:rPr>
            </w:pPr>
            <w:r w:rsidRPr="005B7138">
              <w:rPr>
                <w:b/>
                <w:color w:val="000000"/>
                <w:szCs w:val="24"/>
              </w:rPr>
              <w:t>МИНИСТАРСТВО ФИНАНСИЈА</w:t>
            </w:r>
          </w:p>
          <w:p w:rsidR="000D277C" w:rsidRPr="005B7138" w:rsidRDefault="00DD2E26" w:rsidP="005F25B8">
            <w:pPr>
              <w:jc w:val="center"/>
              <w:rPr>
                <w:b/>
                <w:szCs w:val="24"/>
              </w:rPr>
            </w:pPr>
            <w:r w:rsidRPr="005B7138">
              <w:rPr>
                <w:b/>
                <w:szCs w:val="24"/>
              </w:rPr>
              <w:t>У</w:t>
            </w:r>
            <w:r w:rsidR="005F25B8" w:rsidRPr="005B7138">
              <w:rPr>
                <w:b/>
                <w:szCs w:val="24"/>
              </w:rPr>
              <w:t>права царина</w:t>
            </w:r>
          </w:p>
          <w:p w:rsidR="005F25B8" w:rsidRPr="009000B8" w:rsidRDefault="005F25B8" w:rsidP="005F25B8">
            <w:pPr>
              <w:jc w:val="center"/>
              <w:rPr>
                <w:b/>
                <w:szCs w:val="24"/>
                <w:lang w:val="ru-RU"/>
              </w:rPr>
            </w:pPr>
            <w:r w:rsidRPr="005B7138">
              <w:rPr>
                <w:b/>
                <w:szCs w:val="24"/>
              </w:rPr>
              <w:t>Б е о г р а д</w:t>
            </w:r>
          </w:p>
          <w:p w:rsidR="00BE0A3B" w:rsidRPr="009000B8" w:rsidRDefault="00BE0A3B" w:rsidP="005F25B8">
            <w:pPr>
              <w:jc w:val="center"/>
              <w:rPr>
                <w:b/>
                <w:color w:val="FF0000"/>
                <w:szCs w:val="24"/>
                <w:lang w:val="ru-RU"/>
              </w:rPr>
            </w:pPr>
            <w:r w:rsidRPr="008C73F1">
              <w:rPr>
                <w:b/>
                <w:color w:val="000000"/>
              </w:rPr>
              <w:t>Булевар Зорана Ђинђића 155а</w:t>
            </w:r>
          </w:p>
        </w:tc>
      </w:tr>
    </w:tbl>
    <w:p w:rsidR="00B94D7B" w:rsidRPr="005B7138" w:rsidRDefault="00B94D7B" w:rsidP="00B94D7B">
      <w:pPr>
        <w:rPr>
          <w:color w:val="000000"/>
          <w:szCs w:val="24"/>
        </w:rPr>
      </w:pPr>
    </w:p>
    <w:p w:rsidR="00B94D7B" w:rsidRPr="009000B8" w:rsidRDefault="00B94D7B" w:rsidP="00B94D7B">
      <w:pPr>
        <w:rPr>
          <w:color w:val="000000"/>
          <w:szCs w:val="24"/>
          <w:lang w:val="ru-RU"/>
        </w:rPr>
      </w:pPr>
    </w:p>
    <w:p w:rsidR="005A1706" w:rsidRPr="009000B8" w:rsidRDefault="005A1706" w:rsidP="00B94D7B">
      <w:pPr>
        <w:rPr>
          <w:color w:val="000000"/>
          <w:szCs w:val="24"/>
          <w:lang w:val="ru-RU"/>
        </w:rPr>
      </w:pPr>
    </w:p>
    <w:p w:rsidR="00B94D7B" w:rsidRPr="005B7138" w:rsidRDefault="00B94D7B" w:rsidP="00E85BDA">
      <w:pPr>
        <w:tabs>
          <w:tab w:val="clear" w:pos="1440"/>
          <w:tab w:val="left" w:pos="5030"/>
        </w:tabs>
        <w:rPr>
          <w:color w:val="000000"/>
          <w:szCs w:val="24"/>
        </w:rPr>
      </w:pPr>
      <w:r w:rsidRPr="005B7138">
        <w:rPr>
          <w:color w:val="000000"/>
          <w:szCs w:val="24"/>
        </w:rPr>
        <w:tab/>
      </w:r>
    </w:p>
    <w:p w:rsidR="00540AEC" w:rsidRPr="00D228DC" w:rsidRDefault="00540AEC" w:rsidP="00540AEC">
      <w:pPr>
        <w:spacing w:line="360" w:lineRule="auto"/>
        <w:jc w:val="center"/>
        <w:rPr>
          <w:b/>
          <w:color w:val="000000"/>
          <w:sz w:val="32"/>
          <w:szCs w:val="32"/>
        </w:rPr>
      </w:pPr>
      <w:r w:rsidRPr="00D228DC">
        <w:rPr>
          <w:b/>
          <w:color w:val="000000"/>
          <w:sz w:val="32"/>
          <w:szCs w:val="32"/>
        </w:rPr>
        <w:t xml:space="preserve">КОНКУРСНА ДОКУМЕНТАЦИЈА </w:t>
      </w:r>
    </w:p>
    <w:p w:rsidR="00B94D7B" w:rsidRPr="005B7138" w:rsidRDefault="00B94D7B" w:rsidP="00B94D7B">
      <w:pPr>
        <w:pStyle w:val="BodyTextIndent3"/>
        <w:tabs>
          <w:tab w:val="left" w:pos="1418"/>
        </w:tabs>
        <w:ind w:right="-51" w:firstLine="0"/>
        <w:jc w:val="center"/>
        <w:rPr>
          <w:rFonts w:ascii="Times New Roman" w:hAnsi="Times New Roman"/>
          <w:b/>
          <w:caps/>
          <w:color w:val="000000"/>
          <w:sz w:val="24"/>
          <w:szCs w:val="24"/>
          <w:lang w:val="sr-Cyrl-CS"/>
        </w:rPr>
      </w:pPr>
    </w:p>
    <w:p w:rsidR="00B94D7B" w:rsidRPr="005B7138" w:rsidRDefault="00B94D7B" w:rsidP="00B94D7B">
      <w:pPr>
        <w:jc w:val="center"/>
        <w:rPr>
          <w:color w:val="000000"/>
          <w:szCs w:val="24"/>
        </w:rPr>
      </w:pPr>
    </w:p>
    <w:tbl>
      <w:tblPr>
        <w:tblW w:w="0" w:type="auto"/>
        <w:jc w:val="center"/>
        <w:tblLook w:val="01E0"/>
      </w:tblPr>
      <w:tblGrid>
        <w:gridCol w:w="2509"/>
        <w:gridCol w:w="5406"/>
      </w:tblGrid>
      <w:tr w:rsidR="000D277C" w:rsidRPr="005B7138" w:rsidTr="006070C8">
        <w:trPr>
          <w:trHeight w:val="550"/>
          <w:jc w:val="center"/>
        </w:trPr>
        <w:tc>
          <w:tcPr>
            <w:tcW w:w="2509" w:type="dxa"/>
            <w:shd w:val="clear" w:color="auto" w:fill="auto"/>
          </w:tcPr>
          <w:p w:rsidR="000D277C" w:rsidRPr="003B666A" w:rsidRDefault="000D277C" w:rsidP="006070C8">
            <w:pPr>
              <w:jc w:val="left"/>
              <w:rPr>
                <w:b/>
                <w:szCs w:val="24"/>
              </w:rPr>
            </w:pPr>
            <w:r w:rsidRPr="003B666A">
              <w:rPr>
                <w:b/>
                <w:szCs w:val="24"/>
              </w:rPr>
              <w:t xml:space="preserve">Предмет: </w:t>
            </w:r>
          </w:p>
        </w:tc>
        <w:tc>
          <w:tcPr>
            <w:tcW w:w="5406" w:type="dxa"/>
            <w:shd w:val="clear" w:color="auto" w:fill="auto"/>
          </w:tcPr>
          <w:p w:rsidR="003B666A" w:rsidRPr="003B666A" w:rsidRDefault="00726792" w:rsidP="00AF75C4">
            <w:pPr>
              <w:rPr>
                <w:szCs w:val="24"/>
                <w:lang w:val="ru-RU"/>
              </w:rPr>
            </w:pPr>
            <w:r w:rsidRPr="003B666A">
              <w:rPr>
                <w:szCs w:val="24"/>
              </w:rPr>
              <w:t xml:space="preserve">Услуга </w:t>
            </w:r>
            <w:r w:rsidR="00AF75C4">
              <w:rPr>
                <w:szCs w:val="24"/>
              </w:rPr>
              <w:t>техничког прегледа изведених радова у објекту ЕРЦ – надоградња спрата, изградња лифтовских постројења, реконструкција електроенергетских инсталација, са</w:t>
            </w:r>
            <w:r w:rsidR="0064190B">
              <w:rPr>
                <w:szCs w:val="24"/>
              </w:rPr>
              <w:t>нација фасаде и адаптација обје</w:t>
            </w:r>
            <w:r w:rsidR="00AF75C4">
              <w:rPr>
                <w:szCs w:val="24"/>
              </w:rPr>
              <w:t>кта</w:t>
            </w:r>
          </w:p>
        </w:tc>
      </w:tr>
      <w:tr w:rsidR="000D277C" w:rsidRPr="00747ECA" w:rsidTr="006070C8">
        <w:trPr>
          <w:trHeight w:val="330"/>
          <w:jc w:val="center"/>
        </w:trPr>
        <w:tc>
          <w:tcPr>
            <w:tcW w:w="2509" w:type="dxa"/>
            <w:shd w:val="clear" w:color="auto" w:fill="auto"/>
            <w:vAlign w:val="center"/>
          </w:tcPr>
          <w:p w:rsidR="000D277C" w:rsidRPr="00747ECA" w:rsidRDefault="000D277C" w:rsidP="006070C8">
            <w:pPr>
              <w:jc w:val="left"/>
              <w:rPr>
                <w:b/>
                <w:szCs w:val="24"/>
              </w:rPr>
            </w:pPr>
            <w:r w:rsidRPr="00747ECA">
              <w:rPr>
                <w:b/>
                <w:szCs w:val="24"/>
              </w:rPr>
              <w:t>Број јавне  набавке:</w:t>
            </w:r>
          </w:p>
        </w:tc>
        <w:tc>
          <w:tcPr>
            <w:tcW w:w="5406" w:type="dxa"/>
            <w:shd w:val="clear" w:color="auto" w:fill="auto"/>
            <w:vAlign w:val="center"/>
          </w:tcPr>
          <w:p w:rsidR="000D277C" w:rsidRPr="00747ECA" w:rsidRDefault="00AD5511" w:rsidP="00DD2E26">
            <w:pPr>
              <w:jc w:val="left"/>
              <w:rPr>
                <w:b/>
                <w:szCs w:val="24"/>
                <w:lang w:val="en-US"/>
              </w:rPr>
            </w:pPr>
            <w:r>
              <w:rPr>
                <w:b/>
                <w:szCs w:val="24"/>
              </w:rPr>
              <w:t>1</w:t>
            </w:r>
            <w:r w:rsidR="00AF75C4">
              <w:rPr>
                <w:b/>
                <w:szCs w:val="24"/>
              </w:rPr>
              <w:t>0</w:t>
            </w:r>
            <w:r w:rsidR="00656942" w:rsidRPr="00747ECA">
              <w:rPr>
                <w:b/>
                <w:szCs w:val="24"/>
              </w:rPr>
              <w:t>/1</w:t>
            </w:r>
            <w:r w:rsidR="00656942" w:rsidRPr="00747ECA">
              <w:rPr>
                <w:b/>
                <w:szCs w:val="24"/>
                <w:lang w:val="en-US"/>
              </w:rPr>
              <w:t>4</w:t>
            </w:r>
          </w:p>
        </w:tc>
      </w:tr>
      <w:tr w:rsidR="000D277C" w:rsidRPr="00747ECA" w:rsidTr="006070C8">
        <w:trPr>
          <w:trHeight w:val="550"/>
          <w:jc w:val="center"/>
        </w:trPr>
        <w:tc>
          <w:tcPr>
            <w:tcW w:w="2509" w:type="dxa"/>
            <w:shd w:val="clear" w:color="auto" w:fill="auto"/>
          </w:tcPr>
          <w:p w:rsidR="000D277C" w:rsidRPr="00747ECA" w:rsidRDefault="000D277C" w:rsidP="006070C8">
            <w:pPr>
              <w:jc w:val="left"/>
              <w:rPr>
                <w:b/>
                <w:szCs w:val="24"/>
              </w:rPr>
            </w:pPr>
          </w:p>
          <w:p w:rsidR="000D277C" w:rsidRPr="00747ECA" w:rsidRDefault="000D277C" w:rsidP="006070C8">
            <w:pPr>
              <w:jc w:val="left"/>
              <w:rPr>
                <w:b/>
                <w:szCs w:val="24"/>
              </w:rPr>
            </w:pPr>
            <w:r w:rsidRPr="00747ECA">
              <w:rPr>
                <w:b/>
                <w:szCs w:val="24"/>
              </w:rPr>
              <w:t>Врста поступка:</w:t>
            </w:r>
          </w:p>
        </w:tc>
        <w:tc>
          <w:tcPr>
            <w:tcW w:w="5406" w:type="dxa"/>
            <w:shd w:val="clear" w:color="auto" w:fill="auto"/>
          </w:tcPr>
          <w:p w:rsidR="000D277C" w:rsidRPr="00747ECA" w:rsidRDefault="000D277C" w:rsidP="006070C8">
            <w:pPr>
              <w:jc w:val="left"/>
              <w:rPr>
                <w:szCs w:val="24"/>
              </w:rPr>
            </w:pPr>
          </w:p>
          <w:p w:rsidR="000D277C" w:rsidRPr="00747ECA" w:rsidRDefault="00AF75C4" w:rsidP="006070C8">
            <w:pPr>
              <w:jc w:val="left"/>
              <w:rPr>
                <w:szCs w:val="24"/>
              </w:rPr>
            </w:pPr>
            <w:r w:rsidRPr="0061095D">
              <w:rPr>
                <w:color w:val="000000"/>
                <w:szCs w:val="24"/>
              </w:rPr>
              <w:t>Јавна набавка мале вредности</w:t>
            </w:r>
          </w:p>
        </w:tc>
      </w:tr>
    </w:tbl>
    <w:p w:rsidR="009153B0" w:rsidRPr="00747ECA" w:rsidRDefault="009153B0" w:rsidP="00B94D7B">
      <w:pPr>
        <w:jc w:val="center"/>
        <w:rPr>
          <w:szCs w:val="24"/>
        </w:rPr>
      </w:pPr>
    </w:p>
    <w:p w:rsidR="0011375F" w:rsidRPr="00747ECA" w:rsidRDefault="0011375F" w:rsidP="00B32A18">
      <w:pPr>
        <w:jc w:val="center"/>
        <w:rPr>
          <w:b/>
          <w:lang w:val="en-US"/>
        </w:rPr>
      </w:pPr>
    </w:p>
    <w:p w:rsidR="00AC6795" w:rsidRPr="00747ECA" w:rsidRDefault="00AC6795" w:rsidP="00B32A18">
      <w:pPr>
        <w:jc w:val="center"/>
        <w:rPr>
          <w:b/>
          <w:lang w:val="en-US"/>
        </w:rPr>
      </w:pPr>
    </w:p>
    <w:p w:rsidR="00AC6795" w:rsidRPr="00747ECA" w:rsidRDefault="00AC6795" w:rsidP="00B32A18">
      <w:pPr>
        <w:jc w:val="center"/>
        <w:rPr>
          <w:b/>
          <w:lang w:val="en-US"/>
        </w:rPr>
      </w:pPr>
    </w:p>
    <w:p w:rsidR="00AC6795" w:rsidRPr="00747ECA" w:rsidRDefault="00AC6795" w:rsidP="00B32A18">
      <w:pPr>
        <w:jc w:val="center"/>
        <w:rPr>
          <w:b/>
          <w:lang w:val="en-US"/>
        </w:rPr>
      </w:pPr>
    </w:p>
    <w:p w:rsidR="00AC6795" w:rsidRPr="00747ECA" w:rsidRDefault="00AC6795" w:rsidP="00B32A18">
      <w:pPr>
        <w:jc w:val="center"/>
        <w:rPr>
          <w:b/>
          <w:lang w:val="en-US"/>
        </w:rPr>
      </w:pPr>
    </w:p>
    <w:p w:rsidR="00AC6795" w:rsidRPr="00747ECA" w:rsidRDefault="00AC6795" w:rsidP="00B32A18">
      <w:pPr>
        <w:jc w:val="center"/>
        <w:rPr>
          <w:b/>
          <w:lang w:val="en-US"/>
        </w:rPr>
      </w:pPr>
    </w:p>
    <w:p w:rsidR="00AC6795" w:rsidRPr="00747ECA" w:rsidRDefault="00AC6795" w:rsidP="00B32A18">
      <w:pPr>
        <w:jc w:val="center"/>
        <w:rPr>
          <w:b/>
          <w:lang w:val="en-US"/>
        </w:rPr>
      </w:pPr>
    </w:p>
    <w:p w:rsidR="00AC6795" w:rsidRPr="00747ECA" w:rsidRDefault="00AC6795" w:rsidP="00B32A18">
      <w:pPr>
        <w:jc w:val="center"/>
        <w:rPr>
          <w:b/>
          <w:lang w:val="en-US"/>
        </w:rPr>
      </w:pPr>
    </w:p>
    <w:p w:rsidR="00585294" w:rsidRDefault="00585294" w:rsidP="00656942">
      <w:pPr>
        <w:jc w:val="center"/>
      </w:pPr>
    </w:p>
    <w:p w:rsidR="007A167D" w:rsidRDefault="007A167D" w:rsidP="00656942">
      <w:pPr>
        <w:jc w:val="center"/>
      </w:pPr>
    </w:p>
    <w:p w:rsidR="007A167D" w:rsidRDefault="007A167D" w:rsidP="00656942">
      <w:pPr>
        <w:jc w:val="center"/>
      </w:pPr>
    </w:p>
    <w:p w:rsidR="007A167D" w:rsidRDefault="007A167D" w:rsidP="00656942">
      <w:pPr>
        <w:jc w:val="center"/>
      </w:pPr>
    </w:p>
    <w:p w:rsidR="007A167D" w:rsidRDefault="007A167D" w:rsidP="00656942">
      <w:pPr>
        <w:jc w:val="center"/>
      </w:pPr>
    </w:p>
    <w:p w:rsidR="007A167D" w:rsidRDefault="007A167D" w:rsidP="00656942">
      <w:pPr>
        <w:jc w:val="center"/>
      </w:pPr>
    </w:p>
    <w:p w:rsidR="007A167D" w:rsidRDefault="007A167D" w:rsidP="00656942">
      <w:pPr>
        <w:jc w:val="center"/>
      </w:pPr>
    </w:p>
    <w:p w:rsidR="007A167D" w:rsidRDefault="007A167D" w:rsidP="00656942">
      <w:pPr>
        <w:jc w:val="center"/>
      </w:pPr>
    </w:p>
    <w:p w:rsidR="007A167D" w:rsidRPr="00DE4EFB" w:rsidRDefault="007A167D" w:rsidP="00656942">
      <w:pPr>
        <w:jc w:val="center"/>
      </w:pPr>
    </w:p>
    <w:p w:rsidR="00B32A18" w:rsidRDefault="00B32A18" w:rsidP="00B32A18">
      <w:pPr>
        <w:jc w:val="center"/>
        <w:rPr>
          <w:color w:val="FF0000"/>
          <w:u w:val="single"/>
        </w:rPr>
      </w:pPr>
    </w:p>
    <w:p w:rsidR="000457DA" w:rsidRPr="000457DA" w:rsidRDefault="000457DA" w:rsidP="00B32A18">
      <w:pPr>
        <w:jc w:val="center"/>
        <w:rPr>
          <w:color w:val="FF0000"/>
          <w:u w:val="single"/>
        </w:rPr>
      </w:pPr>
    </w:p>
    <w:p w:rsidR="000457DA" w:rsidRDefault="000457DA" w:rsidP="00B94D7B">
      <w:pPr>
        <w:jc w:val="center"/>
        <w:rPr>
          <w:b/>
          <w:color w:val="000000"/>
          <w:szCs w:val="24"/>
        </w:rPr>
      </w:pPr>
    </w:p>
    <w:p w:rsidR="0053322C" w:rsidRDefault="0053322C" w:rsidP="00B94D7B">
      <w:pPr>
        <w:jc w:val="center"/>
        <w:rPr>
          <w:b/>
          <w:color w:val="000000"/>
          <w:szCs w:val="24"/>
        </w:rPr>
      </w:pPr>
    </w:p>
    <w:p w:rsidR="000457DA" w:rsidRPr="005B7138" w:rsidRDefault="000457DA" w:rsidP="00B94D7B">
      <w:pPr>
        <w:jc w:val="center"/>
        <w:rPr>
          <w:b/>
          <w:color w:val="000000"/>
          <w:szCs w:val="24"/>
        </w:rPr>
      </w:pPr>
    </w:p>
    <w:p w:rsidR="00464706" w:rsidRPr="000C6E89" w:rsidRDefault="0004620D" w:rsidP="000C6E89">
      <w:pPr>
        <w:spacing w:line="360" w:lineRule="auto"/>
        <w:jc w:val="center"/>
        <w:rPr>
          <w:b/>
          <w:color w:val="000000"/>
          <w:sz w:val="32"/>
          <w:szCs w:val="32"/>
        </w:rPr>
      </w:pPr>
      <w:r w:rsidRPr="00540AEC">
        <w:rPr>
          <w:b/>
          <w:color w:val="000000"/>
          <w:sz w:val="32"/>
          <w:szCs w:val="32"/>
          <w:lang w:val="sr-Latn-CS"/>
        </w:rPr>
        <w:lastRenderedPageBreak/>
        <w:t>I</w:t>
      </w:r>
    </w:p>
    <w:p w:rsidR="006F5737" w:rsidRPr="005B7138" w:rsidRDefault="00E95B1E" w:rsidP="00B94D7B">
      <w:pPr>
        <w:jc w:val="center"/>
        <w:rPr>
          <w:b/>
          <w:color w:val="000000"/>
          <w:szCs w:val="24"/>
        </w:rPr>
      </w:pPr>
      <w:r w:rsidRPr="005B7138">
        <w:rPr>
          <w:b/>
          <w:color w:val="000000"/>
          <w:szCs w:val="24"/>
          <w:lang w:val="en-US"/>
        </w:rPr>
        <w:t>O</w:t>
      </w:r>
      <w:r w:rsidR="006F5737" w:rsidRPr="005B7138">
        <w:rPr>
          <w:b/>
          <w:color w:val="000000"/>
          <w:szCs w:val="24"/>
        </w:rPr>
        <w:t xml:space="preserve"> </w:t>
      </w:r>
      <w:r w:rsidRPr="005B7138">
        <w:rPr>
          <w:b/>
          <w:color w:val="000000"/>
          <w:szCs w:val="24"/>
        </w:rPr>
        <w:t>П</w:t>
      </w:r>
      <w:r w:rsidR="006F5737" w:rsidRPr="005B7138">
        <w:rPr>
          <w:b/>
          <w:color w:val="000000"/>
          <w:szCs w:val="24"/>
        </w:rPr>
        <w:t xml:space="preserve"> </w:t>
      </w:r>
      <w:r w:rsidRPr="005B7138">
        <w:rPr>
          <w:b/>
          <w:color w:val="000000"/>
          <w:szCs w:val="24"/>
        </w:rPr>
        <w:t>Ш</w:t>
      </w:r>
      <w:r w:rsidR="006F5737" w:rsidRPr="005B7138">
        <w:rPr>
          <w:b/>
          <w:color w:val="000000"/>
          <w:szCs w:val="24"/>
        </w:rPr>
        <w:t xml:space="preserve"> </w:t>
      </w:r>
      <w:r w:rsidRPr="005B7138">
        <w:rPr>
          <w:b/>
          <w:color w:val="000000"/>
          <w:szCs w:val="24"/>
        </w:rPr>
        <w:t>Т</w:t>
      </w:r>
      <w:r w:rsidR="006F5737" w:rsidRPr="005B7138">
        <w:rPr>
          <w:b/>
          <w:color w:val="000000"/>
          <w:szCs w:val="24"/>
        </w:rPr>
        <w:t xml:space="preserve"> </w:t>
      </w:r>
      <w:r w:rsidRPr="005B7138">
        <w:rPr>
          <w:b/>
          <w:color w:val="000000"/>
          <w:szCs w:val="24"/>
        </w:rPr>
        <w:t xml:space="preserve">И </w:t>
      </w:r>
    </w:p>
    <w:p w:rsidR="00B94D7B" w:rsidRPr="005B7138" w:rsidRDefault="00E95B1E" w:rsidP="00B94D7B">
      <w:pPr>
        <w:jc w:val="center"/>
        <w:rPr>
          <w:b/>
          <w:color w:val="000000"/>
          <w:szCs w:val="24"/>
        </w:rPr>
      </w:pPr>
      <w:r w:rsidRPr="005B7138">
        <w:rPr>
          <w:b/>
          <w:color w:val="000000"/>
          <w:szCs w:val="24"/>
        </w:rPr>
        <w:t>ПОДАЦИ О ЈАВНОЈ НАБАВЦИ</w:t>
      </w:r>
    </w:p>
    <w:p w:rsidR="00B94D7B" w:rsidRPr="005B7138" w:rsidRDefault="00B94D7B" w:rsidP="00B94D7B">
      <w:pPr>
        <w:jc w:val="center"/>
        <w:rPr>
          <w:b/>
          <w:color w:val="000000"/>
          <w:szCs w:val="24"/>
        </w:rPr>
      </w:pPr>
    </w:p>
    <w:p w:rsidR="003D40D7" w:rsidRPr="005B7138" w:rsidRDefault="003D40D7" w:rsidP="00B94D7B">
      <w:pPr>
        <w:jc w:val="center"/>
        <w:rPr>
          <w:b/>
          <w:color w:val="000000"/>
          <w:szCs w:val="24"/>
        </w:rPr>
      </w:pPr>
    </w:p>
    <w:p w:rsidR="00B94D7B" w:rsidRPr="005B7138" w:rsidRDefault="00B94D7B" w:rsidP="00B94D7B">
      <w:pPr>
        <w:rPr>
          <w:i/>
          <w:color w:val="000000"/>
          <w:szCs w:val="24"/>
          <w:lang w:val="ru-RU"/>
        </w:rPr>
      </w:pPr>
    </w:p>
    <w:p w:rsidR="00B94D7B" w:rsidRPr="005B7138" w:rsidRDefault="00B94D7B" w:rsidP="00B94D7B">
      <w:pPr>
        <w:rPr>
          <w:b/>
          <w:color w:val="000000"/>
          <w:szCs w:val="24"/>
        </w:rPr>
      </w:pPr>
      <w:r w:rsidRPr="005B7138">
        <w:rPr>
          <w:b/>
          <w:color w:val="000000"/>
          <w:szCs w:val="24"/>
        </w:rPr>
        <w:tab/>
        <w:t>1. Подаци о Наручиоцу:</w:t>
      </w:r>
    </w:p>
    <w:p w:rsidR="006F44E0" w:rsidRPr="00CE2993" w:rsidRDefault="00B94D7B" w:rsidP="006F44E0">
      <w:pPr>
        <w:rPr>
          <w:szCs w:val="24"/>
        </w:rPr>
      </w:pPr>
      <w:r w:rsidRPr="005B7138">
        <w:rPr>
          <w:b/>
          <w:color w:val="000000"/>
          <w:szCs w:val="24"/>
        </w:rPr>
        <w:tab/>
      </w:r>
      <w:r w:rsidR="006F44E0" w:rsidRPr="00CE2993">
        <w:rPr>
          <w:b/>
          <w:szCs w:val="24"/>
        </w:rPr>
        <w:t xml:space="preserve">-  </w:t>
      </w:r>
      <w:r w:rsidR="006F44E0" w:rsidRPr="00CE2993">
        <w:rPr>
          <w:szCs w:val="24"/>
        </w:rPr>
        <w:t>Република Србија,</w:t>
      </w:r>
      <w:r w:rsidR="006F44E0" w:rsidRPr="00CE2993">
        <w:rPr>
          <w:szCs w:val="24"/>
          <w:lang w:val="ru-RU"/>
        </w:rPr>
        <w:t xml:space="preserve"> </w:t>
      </w:r>
      <w:r w:rsidR="006F44E0" w:rsidRPr="00CE2993">
        <w:rPr>
          <w:szCs w:val="24"/>
        </w:rPr>
        <w:t>Министарство финансија -</w:t>
      </w:r>
      <w:r w:rsidR="006F44E0" w:rsidRPr="00CE2993">
        <w:rPr>
          <w:szCs w:val="24"/>
          <w:lang w:val="ru-RU"/>
        </w:rPr>
        <w:t xml:space="preserve"> Управа царина       </w:t>
      </w:r>
      <w:r w:rsidR="006F44E0" w:rsidRPr="00CE2993">
        <w:rPr>
          <w:szCs w:val="24"/>
        </w:rPr>
        <w:t xml:space="preserve"> </w:t>
      </w:r>
      <w:r w:rsidR="006F44E0" w:rsidRPr="00CE2993">
        <w:rPr>
          <w:szCs w:val="24"/>
          <w:lang w:val="ru-RU"/>
        </w:rPr>
        <w:t xml:space="preserve">    </w:t>
      </w:r>
    </w:p>
    <w:p w:rsidR="006F44E0" w:rsidRPr="00CE2993" w:rsidRDefault="006F44E0" w:rsidP="006F44E0">
      <w:pPr>
        <w:pStyle w:val="BodyText"/>
        <w:spacing w:after="0"/>
        <w:rPr>
          <w:rFonts w:ascii="Times New Roman" w:hAnsi="Times New Roman"/>
          <w:szCs w:val="24"/>
        </w:rPr>
      </w:pPr>
      <w:r w:rsidRPr="00CE2993">
        <w:rPr>
          <w:rFonts w:ascii="Times New Roman" w:hAnsi="Times New Roman"/>
          <w:szCs w:val="24"/>
        </w:rPr>
        <w:tab/>
      </w:r>
      <w:r w:rsidRPr="00CE2993">
        <w:rPr>
          <w:rFonts w:ascii="Times New Roman" w:hAnsi="Times New Roman"/>
          <w:b/>
          <w:szCs w:val="24"/>
        </w:rPr>
        <w:t>-</w:t>
      </w:r>
      <w:r w:rsidRPr="00CE2993">
        <w:rPr>
          <w:rFonts w:ascii="Times New Roman" w:hAnsi="Times New Roman"/>
          <w:szCs w:val="24"/>
        </w:rPr>
        <w:t xml:space="preserve">  Београд, Булевар Зорана Ђинђића 155-а</w:t>
      </w:r>
      <w:r w:rsidRPr="00CE2993">
        <w:rPr>
          <w:rFonts w:ascii="Times New Roman" w:hAnsi="Times New Roman"/>
          <w:i/>
          <w:szCs w:val="24"/>
        </w:rPr>
        <w:t xml:space="preserve"> </w:t>
      </w:r>
    </w:p>
    <w:p w:rsidR="006F44E0" w:rsidRPr="00CE2993" w:rsidRDefault="006F44E0" w:rsidP="006F44E0">
      <w:pPr>
        <w:rPr>
          <w:szCs w:val="24"/>
        </w:rPr>
      </w:pPr>
      <w:r w:rsidRPr="00CE2993">
        <w:rPr>
          <w:szCs w:val="24"/>
        </w:rPr>
        <w:tab/>
      </w:r>
      <w:r w:rsidRPr="00CE2993">
        <w:rPr>
          <w:b/>
          <w:szCs w:val="24"/>
        </w:rPr>
        <w:t>-</w:t>
      </w:r>
      <w:r w:rsidRPr="00CE2993">
        <w:rPr>
          <w:szCs w:val="24"/>
        </w:rPr>
        <w:t xml:space="preserve">  ПИБ </w:t>
      </w:r>
      <w:r w:rsidRPr="00CE2993">
        <w:rPr>
          <w:noProof/>
          <w:szCs w:val="24"/>
        </w:rPr>
        <w:t>101685102</w:t>
      </w:r>
    </w:p>
    <w:p w:rsidR="006F44E0" w:rsidRPr="006F44E0" w:rsidRDefault="006F44E0" w:rsidP="006F44E0">
      <w:pPr>
        <w:rPr>
          <w:szCs w:val="24"/>
          <w:lang w:val="ru-RU"/>
        </w:rPr>
      </w:pPr>
      <w:r w:rsidRPr="00CE2993">
        <w:rPr>
          <w:szCs w:val="24"/>
        </w:rPr>
        <w:tab/>
      </w:r>
      <w:r w:rsidRPr="00F55E05">
        <w:rPr>
          <w:b/>
          <w:szCs w:val="24"/>
        </w:rPr>
        <w:t>-</w:t>
      </w:r>
      <w:r w:rsidRPr="00CE2993">
        <w:rPr>
          <w:szCs w:val="24"/>
        </w:rPr>
        <w:t xml:space="preserve">  Матични број  17862146</w:t>
      </w:r>
    </w:p>
    <w:p w:rsidR="006F44E0" w:rsidRPr="006F44E0" w:rsidRDefault="006F44E0" w:rsidP="006F44E0">
      <w:pPr>
        <w:rPr>
          <w:szCs w:val="24"/>
          <w:lang w:val="ru-RU"/>
        </w:rPr>
      </w:pPr>
      <w:r w:rsidRPr="006F44E0">
        <w:rPr>
          <w:szCs w:val="24"/>
          <w:lang w:val="ru-RU"/>
        </w:rPr>
        <w:tab/>
      </w:r>
      <w:r w:rsidRPr="00F55E05">
        <w:rPr>
          <w:b/>
          <w:szCs w:val="24"/>
        </w:rPr>
        <w:t>-</w:t>
      </w:r>
      <w:r>
        <w:rPr>
          <w:szCs w:val="24"/>
        </w:rPr>
        <w:t xml:space="preserve"> </w:t>
      </w:r>
      <w:r w:rsidR="004A5752" w:rsidRPr="007A167D">
        <w:rPr>
          <w:szCs w:val="24"/>
          <w:lang w:val="ru-RU"/>
        </w:rPr>
        <w:t xml:space="preserve"> </w:t>
      </w:r>
      <w:r>
        <w:rPr>
          <w:szCs w:val="24"/>
        </w:rPr>
        <w:t>Текући рачун:</w:t>
      </w:r>
      <w:r w:rsidRPr="006F44E0">
        <w:rPr>
          <w:szCs w:val="24"/>
          <w:lang w:val="ru-RU"/>
        </w:rPr>
        <w:t xml:space="preserve"> 840-1620-21</w:t>
      </w:r>
    </w:p>
    <w:p w:rsidR="006F44E0" w:rsidRPr="00CE2993" w:rsidRDefault="006F44E0" w:rsidP="006F44E0">
      <w:pPr>
        <w:rPr>
          <w:bCs/>
          <w:szCs w:val="24"/>
          <w:shd w:val="clear" w:color="auto" w:fill="FFFFFF"/>
        </w:rPr>
      </w:pPr>
      <w:r w:rsidRPr="00CE2993">
        <w:rPr>
          <w:szCs w:val="24"/>
        </w:rPr>
        <w:tab/>
      </w:r>
      <w:r w:rsidR="00AE74D2" w:rsidRPr="00F55E05">
        <w:rPr>
          <w:b/>
          <w:color w:val="000000"/>
          <w:szCs w:val="24"/>
          <w:lang w:val="sr-Latn-CS"/>
        </w:rPr>
        <w:t>-</w:t>
      </w:r>
      <w:r w:rsidR="00AE74D2" w:rsidRPr="005B7138">
        <w:rPr>
          <w:color w:val="000000"/>
          <w:szCs w:val="24"/>
          <w:lang w:val="sr-Latn-CS"/>
        </w:rPr>
        <w:t xml:space="preserve"> </w:t>
      </w:r>
      <w:r w:rsidR="004A5752">
        <w:rPr>
          <w:color w:val="000000"/>
          <w:szCs w:val="24"/>
          <w:lang w:val="sr-Latn-CS"/>
        </w:rPr>
        <w:t xml:space="preserve"> </w:t>
      </w:r>
      <w:hyperlink r:id="rId9" w:history="1">
        <w:r w:rsidR="00AE74D2" w:rsidRPr="005B7138">
          <w:rPr>
            <w:rStyle w:val="Hyperlink"/>
            <w:szCs w:val="24"/>
            <w:shd w:val="clear" w:color="auto" w:fill="FFFFFF"/>
          </w:rPr>
          <w:t>www.upravacarina.rs</w:t>
        </w:r>
      </w:hyperlink>
    </w:p>
    <w:p w:rsidR="00B94D7B" w:rsidRDefault="00B94D7B" w:rsidP="00B94D7B">
      <w:pPr>
        <w:rPr>
          <w:color w:val="000000"/>
          <w:szCs w:val="24"/>
        </w:rPr>
      </w:pPr>
    </w:p>
    <w:p w:rsidR="008D50AA" w:rsidRPr="008D50AA" w:rsidRDefault="008D50AA" w:rsidP="00B94D7B">
      <w:pPr>
        <w:rPr>
          <w:color w:val="000000"/>
          <w:szCs w:val="24"/>
        </w:rPr>
      </w:pPr>
    </w:p>
    <w:p w:rsidR="00B94D7B" w:rsidRPr="005B7138" w:rsidRDefault="00B94D7B" w:rsidP="00B94D7B">
      <w:pPr>
        <w:rPr>
          <w:b/>
          <w:color w:val="000000"/>
          <w:szCs w:val="24"/>
        </w:rPr>
      </w:pPr>
      <w:r w:rsidRPr="005B7138">
        <w:rPr>
          <w:color w:val="000000"/>
          <w:szCs w:val="24"/>
        </w:rPr>
        <w:tab/>
      </w:r>
      <w:r w:rsidRPr="005B7138">
        <w:rPr>
          <w:b/>
          <w:color w:val="000000"/>
          <w:szCs w:val="24"/>
        </w:rPr>
        <w:t>2. Врста поступка</w:t>
      </w:r>
    </w:p>
    <w:p w:rsidR="00B94D7B" w:rsidRPr="009000B8" w:rsidRDefault="00B94D7B" w:rsidP="008C30E2">
      <w:pPr>
        <w:pStyle w:val="BodyText"/>
        <w:ind w:firstLine="708"/>
        <w:rPr>
          <w:rFonts w:ascii="Times New Roman" w:hAnsi="Times New Roman"/>
          <w:szCs w:val="24"/>
          <w:lang w:val="ru-RU"/>
        </w:rPr>
      </w:pPr>
      <w:r w:rsidRPr="005B7138">
        <w:rPr>
          <w:rFonts w:ascii="Times New Roman" w:hAnsi="Times New Roman"/>
          <w:i/>
          <w:color w:val="000000"/>
          <w:szCs w:val="24"/>
        </w:rPr>
        <w:tab/>
      </w:r>
      <w:r w:rsidRPr="005B7138">
        <w:rPr>
          <w:rFonts w:ascii="Times New Roman" w:hAnsi="Times New Roman"/>
          <w:color w:val="000000"/>
          <w:szCs w:val="24"/>
        </w:rPr>
        <w:t>Јавна набавк</w:t>
      </w:r>
      <w:r w:rsidR="006F5737" w:rsidRPr="005B7138">
        <w:rPr>
          <w:rFonts w:ascii="Times New Roman" w:hAnsi="Times New Roman"/>
          <w:color w:val="000000"/>
          <w:szCs w:val="24"/>
        </w:rPr>
        <w:t>а</w:t>
      </w:r>
      <w:r w:rsidRPr="005B7138">
        <w:rPr>
          <w:rFonts w:ascii="Times New Roman" w:hAnsi="Times New Roman"/>
          <w:color w:val="000000"/>
          <w:szCs w:val="24"/>
        </w:rPr>
        <w:t xml:space="preserve"> </w:t>
      </w:r>
      <w:r w:rsidR="006F44E0" w:rsidRPr="005B7138">
        <w:rPr>
          <w:rFonts w:ascii="Times New Roman" w:hAnsi="Times New Roman"/>
          <w:color w:val="000000"/>
          <w:szCs w:val="24"/>
        </w:rPr>
        <w:t xml:space="preserve">се </w:t>
      </w:r>
      <w:r w:rsidR="000C1671">
        <w:rPr>
          <w:rFonts w:ascii="Times New Roman" w:hAnsi="Times New Roman"/>
          <w:color w:val="000000"/>
          <w:szCs w:val="24"/>
        </w:rPr>
        <w:t>спроводи</w:t>
      </w:r>
      <w:r w:rsidRPr="005B7138">
        <w:rPr>
          <w:rFonts w:ascii="Times New Roman" w:hAnsi="Times New Roman"/>
          <w:color w:val="000000"/>
          <w:szCs w:val="24"/>
        </w:rPr>
        <w:t xml:space="preserve"> </w:t>
      </w:r>
      <w:r w:rsidR="000C1671" w:rsidRPr="0061095D">
        <w:rPr>
          <w:color w:val="000000"/>
          <w:szCs w:val="24"/>
        </w:rPr>
        <w:t xml:space="preserve">у поступку јавне набавке мале вредности </w:t>
      </w:r>
      <w:r w:rsidRPr="005B7138">
        <w:rPr>
          <w:rFonts w:ascii="Times New Roman" w:hAnsi="Times New Roman"/>
          <w:color w:val="000000"/>
          <w:szCs w:val="24"/>
        </w:rPr>
        <w:t xml:space="preserve">у складу са Законом о јавним набавкама </w:t>
      </w:r>
      <w:r w:rsidR="009B4188">
        <w:rPr>
          <w:color w:val="000000"/>
          <w:szCs w:val="24"/>
        </w:rPr>
        <w:t>(</w:t>
      </w:r>
      <w:r w:rsidR="009B4188">
        <w:rPr>
          <w:rFonts w:ascii="Times New Roman" w:hAnsi="Times New Roman"/>
          <w:color w:val="000000"/>
          <w:szCs w:val="24"/>
        </w:rPr>
        <w:t>„</w:t>
      </w:r>
      <w:r w:rsidR="009B4188">
        <w:rPr>
          <w:color w:val="000000"/>
          <w:szCs w:val="24"/>
        </w:rPr>
        <w:t>Службени гласник РС</w:t>
      </w:r>
      <w:r w:rsidR="009B4188">
        <w:rPr>
          <w:rFonts w:ascii="Times New Roman" w:hAnsi="Times New Roman"/>
          <w:color w:val="000000"/>
          <w:szCs w:val="24"/>
        </w:rPr>
        <w:t>”</w:t>
      </w:r>
      <w:r w:rsidR="009B4188">
        <w:rPr>
          <w:color w:val="000000"/>
          <w:szCs w:val="24"/>
        </w:rPr>
        <w:t xml:space="preserve">, </w:t>
      </w:r>
      <w:r w:rsidR="004935A1">
        <w:rPr>
          <w:color w:val="000000"/>
          <w:szCs w:val="24"/>
        </w:rPr>
        <w:t>број 124/2012)</w:t>
      </w:r>
      <w:r w:rsidRPr="005B7138">
        <w:rPr>
          <w:rFonts w:ascii="Times New Roman" w:hAnsi="Times New Roman"/>
          <w:color w:val="000000"/>
          <w:szCs w:val="24"/>
        </w:rPr>
        <w:t>.</w:t>
      </w:r>
      <w:r w:rsidR="001E3013" w:rsidRPr="005B7138">
        <w:rPr>
          <w:rFonts w:ascii="Times New Roman" w:hAnsi="Times New Roman"/>
          <w:szCs w:val="24"/>
          <w:lang w:val="ru-RU"/>
        </w:rPr>
        <w:t xml:space="preserve"> </w:t>
      </w:r>
    </w:p>
    <w:p w:rsidR="00B94D7B" w:rsidRDefault="00B94D7B" w:rsidP="00B94D7B">
      <w:pPr>
        <w:rPr>
          <w:color w:val="000000"/>
          <w:szCs w:val="24"/>
        </w:rPr>
      </w:pPr>
    </w:p>
    <w:p w:rsidR="008D50AA" w:rsidRPr="005B7138" w:rsidRDefault="008D50AA" w:rsidP="00B94D7B">
      <w:pPr>
        <w:rPr>
          <w:color w:val="000000"/>
          <w:szCs w:val="24"/>
        </w:rPr>
      </w:pPr>
    </w:p>
    <w:p w:rsidR="00B11854" w:rsidRPr="005B7138" w:rsidRDefault="00B94D7B" w:rsidP="00DD09A7">
      <w:pPr>
        <w:rPr>
          <w:b/>
          <w:color w:val="000000"/>
          <w:szCs w:val="24"/>
        </w:rPr>
      </w:pPr>
      <w:r w:rsidRPr="005B7138">
        <w:rPr>
          <w:color w:val="000000"/>
          <w:szCs w:val="24"/>
        </w:rPr>
        <w:tab/>
      </w:r>
      <w:r w:rsidRPr="005B7138">
        <w:rPr>
          <w:b/>
          <w:color w:val="000000"/>
          <w:szCs w:val="24"/>
        </w:rPr>
        <w:t>3. Предмет јавне набавке</w:t>
      </w:r>
      <w:r w:rsidR="009E5509" w:rsidRPr="005B7138">
        <w:rPr>
          <w:b/>
          <w:color w:val="000000"/>
          <w:szCs w:val="24"/>
        </w:rPr>
        <w:t xml:space="preserve"> </w:t>
      </w:r>
    </w:p>
    <w:p w:rsidR="0056153D" w:rsidRDefault="00B11854" w:rsidP="00B94D7B">
      <w:r w:rsidRPr="005B7138">
        <w:rPr>
          <w:b/>
          <w:color w:val="000000"/>
          <w:szCs w:val="24"/>
        </w:rPr>
        <w:tab/>
      </w:r>
      <w:r w:rsidR="006F44E0" w:rsidRPr="00CE2993">
        <w:rPr>
          <w:szCs w:val="24"/>
        </w:rPr>
        <w:t>Предмет јавне набавке је набавка услуга.</w:t>
      </w:r>
    </w:p>
    <w:p w:rsidR="00851CD2" w:rsidRDefault="00851CD2" w:rsidP="00B94D7B">
      <w:pPr>
        <w:rPr>
          <w:color w:val="000000"/>
          <w:szCs w:val="24"/>
        </w:rPr>
      </w:pPr>
    </w:p>
    <w:p w:rsidR="008D50AA" w:rsidRPr="005B7138" w:rsidRDefault="008D50AA" w:rsidP="00B94D7B">
      <w:pPr>
        <w:rPr>
          <w:color w:val="000000"/>
          <w:szCs w:val="24"/>
        </w:rPr>
      </w:pPr>
    </w:p>
    <w:p w:rsidR="006F44E0" w:rsidRPr="00CE2993" w:rsidRDefault="006D1AA6" w:rsidP="006F44E0">
      <w:pPr>
        <w:outlineLvl w:val="0"/>
        <w:rPr>
          <w:b/>
          <w:szCs w:val="24"/>
        </w:rPr>
      </w:pPr>
      <w:r w:rsidRPr="005B7138">
        <w:rPr>
          <w:b/>
          <w:color w:val="000000"/>
          <w:szCs w:val="24"/>
        </w:rPr>
        <w:tab/>
      </w:r>
      <w:r w:rsidR="006F44E0" w:rsidRPr="00CE2993">
        <w:rPr>
          <w:b/>
          <w:szCs w:val="24"/>
        </w:rPr>
        <w:t>4. Циљ поступка</w:t>
      </w:r>
    </w:p>
    <w:p w:rsidR="006F44E0" w:rsidRPr="00CE2993" w:rsidRDefault="006F44E0" w:rsidP="006F44E0">
      <w:pPr>
        <w:rPr>
          <w:b/>
          <w:szCs w:val="24"/>
        </w:rPr>
      </w:pPr>
      <w:r w:rsidRPr="00CE2993">
        <w:rPr>
          <w:szCs w:val="24"/>
        </w:rPr>
        <w:tab/>
        <w:t>Поступак јавне набавке спроводи се ради закључења уговора о јавној набавци.</w:t>
      </w:r>
      <w:r w:rsidRPr="00CE2993">
        <w:rPr>
          <w:b/>
          <w:szCs w:val="24"/>
        </w:rPr>
        <w:t xml:space="preserve"> </w:t>
      </w:r>
    </w:p>
    <w:p w:rsidR="006F44E0" w:rsidRDefault="006F44E0" w:rsidP="006F44E0">
      <w:pPr>
        <w:rPr>
          <w:b/>
          <w:szCs w:val="24"/>
        </w:rPr>
      </w:pPr>
      <w:r w:rsidRPr="00CE2993">
        <w:rPr>
          <w:b/>
          <w:szCs w:val="24"/>
        </w:rPr>
        <w:tab/>
      </w:r>
    </w:p>
    <w:p w:rsidR="008D50AA" w:rsidRPr="00CE2993" w:rsidRDefault="008D50AA" w:rsidP="006F44E0">
      <w:pPr>
        <w:rPr>
          <w:szCs w:val="24"/>
        </w:rPr>
      </w:pPr>
    </w:p>
    <w:p w:rsidR="006F44E0" w:rsidRPr="00CE2993" w:rsidRDefault="006F44E0" w:rsidP="006F44E0">
      <w:pPr>
        <w:outlineLvl w:val="0"/>
        <w:rPr>
          <w:szCs w:val="24"/>
        </w:rPr>
      </w:pPr>
      <w:r w:rsidRPr="00CE2993">
        <w:rPr>
          <w:szCs w:val="24"/>
        </w:rPr>
        <w:tab/>
      </w:r>
      <w:r w:rsidRPr="00CE2993">
        <w:rPr>
          <w:b/>
          <w:szCs w:val="24"/>
        </w:rPr>
        <w:t>5. Рок за доношење одлуке о додели уговора</w:t>
      </w:r>
    </w:p>
    <w:p w:rsidR="006F44E0" w:rsidRPr="00CE2993" w:rsidRDefault="006F44E0" w:rsidP="006F44E0">
      <w:pPr>
        <w:rPr>
          <w:szCs w:val="24"/>
        </w:rPr>
      </w:pPr>
      <w:r w:rsidRPr="00CE2993">
        <w:rPr>
          <w:szCs w:val="24"/>
        </w:rPr>
        <w:tab/>
        <w:t xml:space="preserve">Одлука о додели уговора биће донета у року од </w:t>
      </w:r>
      <w:r w:rsidR="000C1671" w:rsidRPr="007A167D">
        <w:rPr>
          <w:szCs w:val="24"/>
          <w:lang w:val="ru-RU"/>
        </w:rPr>
        <w:t>10</w:t>
      </w:r>
      <w:r w:rsidR="00011393" w:rsidRPr="00011393">
        <w:rPr>
          <w:szCs w:val="24"/>
          <w:lang w:val="ru-RU"/>
        </w:rPr>
        <w:t xml:space="preserve"> </w:t>
      </w:r>
      <w:r w:rsidRPr="00CE2993">
        <w:rPr>
          <w:szCs w:val="24"/>
        </w:rPr>
        <w:t>дана, од дана јавног отварања понуда.</w:t>
      </w:r>
    </w:p>
    <w:p w:rsidR="00820217" w:rsidRPr="005B7138" w:rsidRDefault="00820217" w:rsidP="006F44E0">
      <w:pPr>
        <w:rPr>
          <w:color w:val="000000"/>
          <w:szCs w:val="24"/>
        </w:rPr>
      </w:pPr>
    </w:p>
    <w:p w:rsidR="00820217" w:rsidRPr="005B7138" w:rsidRDefault="00820217" w:rsidP="00B94D7B">
      <w:pPr>
        <w:rPr>
          <w:color w:val="000000"/>
          <w:szCs w:val="24"/>
        </w:rPr>
      </w:pPr>
    </w:p>
    <w:p w:rsidR="004B7852" w:rsidRPr="005B7138" w:rsidRDefault="004B7852" w:rsidP="004B7852">
      <w:pPr>
        <w:rPr>
          <w:b/>
          <w:szCs w:val="24"/>
        </w:rPr>
      </w:pPr>
      <w:r w:rsidRPr="005B7138">
        <w:rPr>
          <w:b/>
          <w:color w:val="000000"/>
          <w:szCs w:val="24"/>
        </w:rPr>
        <w:tab/>
      </w:r>
      <w:r w:rsidR="002727A2" w:rsidRPr="005B7138">
        <w:rPr>
          <w:b/>
          <w:color w:val="000000"/>
          <w:szCs w:val="24"/>
        </w:rPr>
        <w:t>6</w:t>
      </w:r>
      <w:r w:rsidRPr="005B7138">
        <w:rPr>
          <w:b/>
          <w:color w:val="000000"/>
          <w:szCs w:val="24"/>
        </w:rPr>
        <w:t xml:space="preserve">. </w:t>
      </w:r>
      <w:r w:rsidR="00F74C50" w:rsidRPr="005B7138">
        <w:rPr>
          <w:b/>
          <w:szCs w:val="24"/>
        </w:rPr>
        <w:t>Контакт</w:t>
      </w:r>
    </w:p>
    <w:p w:rsidR="005B6A23" w:rsidRPr="007A167D" w:rsidRDefault="001D20AF" w:rsidP="005B6A23">
      <w:pPr>
        <w:rPr>
          <w:color w:val="000000"/>
          <w:szCs w:val="24"/>
          <w:lang w:val="ru-RU"/>
        </w:rPr>
      </w:pPr>
      <w:r w:rsidRPr="005B7138">
        <w:rPr>
          <w:szCs w:val="24"/>
        </w:rPr>
        <w:tab/>
      </w:r>
      <w:r w:rsidR="009370E0">
        <w:rPr>
          <w:color w:val="000000"/>
          <w:szCs w:val="24"/>
        </w:rPr>
        <w:t>Лиц</w:t>
      </w:r>
      <w:r w:rsidR="009370E0">
        <w:rPr>
          <w:color w:val="000000"/>
          <w:szCs w:val="24"/>
          <w:lang w:val="en-US"/>
        </w:rPr>
        <w:t>a</w:t>
      </w:r>
      <w:r w:rsidR="00C839EC" w:rsidRPr="00AA3FFF">
        <w:rPr>
          <w:color w:val="000000"/>
          <w:szCs w:val="24"/>
        </w:rPr>
        <w:t xml:space="preserve"> за контакт</w:t>
      </w:r>
      <w:r w:rsidR="00C839EC">
        <w:rPr>
          <w:szCs w:val="24"/>
        </w:rPr>
        <w:t>:</w:t>
      </w:r>
      <w:r w:rsidR="00BF1534" w:rsidRPr="005B7138">
        <w:rPr>
          <w:szCs w:val="24"/>
        </w:rPr>
        <w:t xml:space="preserve"> </w:t>
      </w:r>
      <w:r w:rsidR="00F105A9">
        <w:rPr>
          <w:szCs w:val="24"/>
        </w:rPr>
        <w:t>Јасмина Матовић</w:t>
      </w:r>
      <w:r w:rsidR="00BF1534" w:rsidRPr="005B7138">
        <w:rPr>
          <w:szCs w:val="24"/>
        </w:rPr>
        <w:t>, тел</w:t>
      </w:r>
      <w:r w:rsidR="00BF1534" w:rsidRPr="005B7138">
        <w:rPr>
          <w:szCs w:val="24"/>
          <w:lang w:val="sr-Latn-CS"/>
        </w:rPr>
        <w:t>:</w:t>
      </w:r>
      <w:r w:rsidR="00BF1534" w:rsidRPr="005B7138">
        <w:rPr>
          <w:color w:val="FF0000"/>
          <w:szCs w:val="24"/>
        </w:rPr>
        <w:t xml:space="preserve"> </w:t>
      </w:r>
      <w:r w:rsidR="00BF1534" w:rsidRPr="005B7138">
        <w:rPr>
          <w:szCs w:val="24"/>
          <w:lang w:val="sr-Latn-CS"/>
        </w:rPr>
        <w:t>011/</w:t>
      </w:r>
      <w:r w:rsidR="00F105A9">
        <w:rPr>
          <w:szCs w:val="24"/>
        </w:rPr>
        <w:t>319</w:t>
      </w:r>
      <w:r w:rsidR="00C839EC">
        <w:rPr>
          <w:szCs w:val="24"/>
        </w:rPr>
        <w:t>-</w:t>
      </w:r>
      <w:r w:rsidR="00F105A9">
        <w:rPr>
          <w:szCs w:val="24"/>
        </w:rPr>
        <w:t>19</w:t>
      </w:r>
      <w:r w:rsidR="00C839EC">
        <w:rPr>
          <w:szCs w:val="24"/>
        </w:rPr>
        <w:t>-</w:t>
      </w:r>
      <w:r w:rsidR="00F105A9">
        <w:rPr>
          <w:szCs w:val="24"/>
        </w:rPr>
        <w:t>10</w:t>
      </w:r>
    </w:p>
    <w:p w:rsidR="004B7852" w:rsidRPr="005B7138" w:rsidRDefault="004B7852" w:rsidP="004B7852">
      <w:pPr>
        <w:pStyle w:val="BodyTextIndent3"/>
        <w:tabs>
          <w:tab w:val="left" w:pos="1418"/>
        </w:tabs>
        <w:ind w:right="2" w:firstLine="0"/>
        <w:rPr>
          <w:rFonts w:ascii="Times New Roman" w:hAnsi="Times New Roman"/>
          <w:b/>
          <w:sz w:val="24"/>
          <w:szCs w:val="24"/>
          <w:lang w:val="sr-Cyrl-CS"/>
        </w:rPr>
      </w:pPr>
    </w:p>
    <w:p w:rsidR="004B7852" w:rsidRPr="005B7138" w:rsidRDefault="004B7852" w:rsidP="00B94D7B">
      <w:pPr>
        <w:rPr>
          <w:color w:val="000000"/>
          <w:szCs w:val="24"/>
        </w:rPr>
      </w:pPr>
    </w:p>
    <w:p w:rsidR="00B840E8" w:rsidRPr="005B7138" w:rsidRDefault="00B840E8" w:rsidP="00B94D7B">
      <w:pPr>
        <w:rPr>
          <w:color w:val="000000"/>
          <w:szCs w:val="24"/>
        </w:rPr>
      </w:pPr>
    </w:p>
    <w:p w:rsidR="005E7087" w:rsidRPr="005B7138" w:rsidRDefault="005E7087" w:rsidP="00B94D7B">
      <w:pPr>
        <w:rPr>
          <w:color w:val="000000"/>
          <w:szCs w:val="24"/>
        </w:rPr>
      </w:pPr>
    </w:p>
    <w:p w:rsidR="005E7087" w:rsidRPr="005B7138" w:rsidRDefault="005E7087" w:rsidP="00B94D7B">
      <w:pPr>
        <w:rPr>
          <w:color w:val="000000"/>
          <w:szCs w:val="24"/>
        </w:rPr>
      </w:pPr>
    </w:p>
    <w:p w:rsidR="005E7087" w:rsidRPr="005B7138" w:rsidRDefault="005E7087" w:rsidP="00B94D7B">
      <w:pPr>
        <w:rPr>
          <w:color w:val="000000"/>
          <w:szCs w:val="24"/>
        </w:rPr>
      </w:pPr>
    </w:p>
    <w:p w:rsidR="005E7087" w:rsidRPr="005B7138" w:rsidRDefault="005E7087" w:rsidP="00B94D7B">
      <w:pPr>
        <w:rPr>
          <w:color w:val="000000"/>
          <w:szCs w:val="24"/>
        </w:rPr>
      </w:pPr>
    </w:p>
    <w:p w:rsidR="005E7087" w:rsidRDefault="005E7087" w:rsidP="00B94D7B">
      <w:pPr>
        <w:rPr>
          <w:color w:val="000000"/>
          <w:szCs w:val="24"/>
        </w:rPr>
      </w:pPr>
    </w:p>
    <w:p w:rsidR="003A78D0" w:rsidRDefault="003A78D0" w:rsidP="00B94D7B">
      <w:pPr>
        <w:rPr>
          <w:color w:val="000000"/>
          <w:szCs w:val="24"/>
        </w:rPr>
      </w:pPr>
    </w:p>
    <w:p w:rsidR="003A78D0" w:rsidRPr="005B7138" w:rsidRDefault="003A78D0" w:rsidP="00B94D7B">
      <w:pPr>
        <w:rPr>
          <w:color w:val="000000"/>
          <w:szCs w:val="24"/>
        </w:rPr>
      </w:pPr>
    </w:p>
    <w:p w:rsidR="005E7087" w:rsidRDefault="005E7087" w:rsidP="00B94D7B">
      <w:pPr>
        <w:rPr>
          <w:color w:val="000000"/>
          <w:szCs w:val="24"/>
        </w:rPr>
      </w:pPr>
    </w:p>
    <w:p w:rsidR="004B7852" w:rsidRDefault="004B7852" w:rsidP="00B94D7B">
      <w:pPr>
        <w:rPr>
          <w:color w:val="000000"/>
          <w:szCs w:val="24"/>
        </w:rPr>
      </w:pPr>
    </w:p>
    <w:p w:rsidR="00D52D31" w:rsidRDefault="00D52D31" w:rsidP="00B94D7B">
      <w:pPr>
        <w:rPr>
          <w:color w:val="000000"/>
          <w:szCs w:val="24"/>
        </w:rPr>
      </w:pPr>
    </w:p>
    <w:p w:rsidR="00464706" w:rsidRPr="000C6E89" w:rsidRDefault="0004620D" w:rsidP="000C6E89">
      <w:pPr>
        <w:spacing w:line="360" w:lineRule="auto"/>
        <w:jc w:val="center"/>
        <w:rPr>
          <w:b/>
          <w:color w:val="000000"/>
          <w:sz w:val="32"/>
          <w:szCs w:val="32"/>
        </w:rPr>
      </w:pPr>
      <w:r w:rsidRPr="00540AEC">
        <w:rPr>
          <w:b/>
          <w:color w:val="000000"/>
          <w:sz w:val="32"/>
          <w:szCs w:val="32"/>
          <w:lang w:val="sr-Latn-CS"/>
        </w:rPr>
        <w:lastRenderedPageBreak/>
        <w:t>II</w:t>
      </w:r>
      <w:r w:rsidR="00464706" w:rsidRPr="00540AEC">
        <w:rPr>
          <w:b/>
          <w:color w:val="000000"/>
          <w:sz w:val="32"/>
          <w:szCs w:val="32"/>
        </w:rPr>
        <w:t xml:space="preserve"> </w:t>
      </w:r>
    </w:p>
    <w:p w:rsidR="00464706" w:rsidRPr="005B7138" w:rsidRDefault="003D40D7" w:rsidP="00B94D7B">
      <w:pPr>
        <w:jc w:val="center"/>
        <w:rPr>
          <w:b/>
          <w:color w:val="000000"/>
          <w:szCs w:val="24"/>
        </w:rPr>
      </w:pPr>
      <w:r w:rsidRPr="005B7138">
        <w:rPr>
          <w:b/>
          <w:color w:val="000000"/>
          <w:szCs w:val="24"/>
        </w:rPr>
        <w:t>П</w:t>
      </w:r>
      <w:r w:rsidR="00464706" w:rsidRPr="005B7138">
        <w:rPr>
          <w:b/>
          <w:color w:val="000000"/>
          <w:szCs w:val="24"/>
        </w:rPr>
        <w:t xml:space="preserve"> </w:t>
      </w:r>
      <w:r w:rsidRPr="005B7138">
        <w:rPr>
          <w:b/>
          <w:color w:val="000000"/>
          <w:szCs w:val="24"/>
        </w:rPr>
        <w:t>О</w:t>
      </w:r>
      <w:r w:rsidR="00464706" w:rsidRPr="005B7138">
        <w:rPr>
          <w:b/>
          <w:color w:val="000000"/>
          <w:szCs w:val="24"/>
        </w:rPr>
        <w:t xml:space="preserve"> </w:t>
      </w:r>
      <w:r w:rsidRPr="005B7138">
        <w:rPr>
          <w:b/>
          <w:color w:val="000000"/>
          <w:szCs w:val="24"/>
        </w:rPr>
        <w:t>Д</w:t>
      </w:r>
      <w:r w:rsidR="00464706" w:rsidRPr="005B7138">
        <w:rPr>
          <w:b/>
          <w:color w:val="000000"/>
          <w:szCs w:val="24"/>
        </w:rPr>
        <w:t xml:space="preserve"> </w:t>
      </w:r>
      <w:r w:rsidRPr="005B7138">
        <w:rPr>
          <w:b/>
          <w:color w:val="000000"/>
          <w:szCs w:val="24"/>
        </w:rPr>
        <w:t>А</w:t>
      </w:r>
      <w:r w:rsidR="00464706" w:rsidRPr="005B7138">
        <w:rPr>
          <w:b/>
          <w:color w:val="000000"/>
          <w:szCs w:val="24"/>
        </w:rPr>
        <w:t xml:space="preserve"> </w:t>
      </w:r>
      <w:r w:rsidRPr="005B7138">
        <w:rPr>
          <w:b/>
          <w:color w:val="000000"/>
          <w:szCs w:val="24"/>
        </w:rPr>
        <w:t>Ц</w:t>
      </w:r>
      <w:r w:rsidR="00464706" w:rsidRPr="005B7138">
        <w:rPr>
          <w:b/>
          <w:color w:val="000000"/>
          <w:szCs w:val="24"/>
        </w:rPr>
        <w:t xml:space="preserve"> </w:t>
      </w:r>
      <w:r w:rsidRPr="005B7138">
        <w:rPr>
          <w:b/>
          <w:color w:val="000000"/>
          <w:szCs w:val="24"/>
        </w:rPr>
        <w:t>И</w:t>
      </w:r>
    </w:p>
    <w:p w:rsidR="00B94D7B" w:rsidRPr="005B7138" w:rsidRDefault="003D40D7" w:rsidP="00B94D7B">
      <w:pPr>
        <w:jc w:val="center"/>
        <w:rPr>
          <w:b/>
          <w:color w:val="000000"/>
          <w:szCs w:val="24"/>
        </w:rPr>
      </w:pPr>
      <w:r w:rsidRPr="005B7138">
        <w:rPr>
          <w:b/>
          <w:color w:val="000000"/>
          <w:szCs w:val="24"/>
        </w:rPr>
        <w:t>О ПРЕДМЕТУ ЈАВНЕ НАБАВКЕ</w:t>
      </w:r>
    </w:p>
    <w:p w:rsidR="00B94D7B" w:rsidRPr="005B7138" w:rsidRDefault="00B94D7B" w:rsidP="00B94D7B">
      <w:pPr>
        <w:jc w:val="center"/>
        <w:rPr>
          <w:b/>
          <w:color w:val="000000"/>
          <w:szCs w:val="24"/>
        </w:rPr>
      </w:pPr>
    </w:p>
    <w:p w:rsidR="007B6062" w:rsidRPr="005B7138" w:rsidRDefault="007B6062" w:rsidP="00B94D7B">
      <w:pPr>
        <w:jc w:val="center"/>
        <w:rPr>
          <w:b/>
          <w:color w:val="000000"/>
          <w:szCs w:val="24"/>
        </w:rPr>
      </w:pPr>
    </w:p>
    <w:p w:rsidR="00B94D7B" w:rsidRPr="005B7138" w:rsidRDefault="00B94D7B" w:rsidP="00B94D7B">
      <w:pPr>
        <w:jc w:val="center"/>
        <w:rPr>
          <w:b/>
          <w:color w:val="000000"/>
          <w:szCs w:val="24"/>
        </w:rPr>
      </w:pPr>
    </w:p>
    <w:p w:rsidR="00C5212D" w:rsidRPr="00FE7421" w:rsidRDefault="00374EAA" w:rsidP="008C58A0">
      <w:pPr>
        <w:pStyle w:val="ListParagraph"/>
        <w:numPr>
          <w:ilvl w:val="0"/>
          <w:numId w:val="8"/>
        </w:numPr>
        <w:rPr>
          <w:b/>
        </w:rPr>
      </w:pPr>
      <w:r w:rsidRPr="00FE7421">
        <w:rPr>
          <w:b/>
        </w:rPr>
        <w:t>Опис предмета набавке</w:t>
      </w:r>
    </w:p>
    <w:p w:rsidR="000C1671" w:rsidRPr="007A167D" w:rsidRDefault="00C5212D" w:rsidP="000C1671">
      <w:pPr>
        <w:rPr>
          <w:szCs w:val="24"/>
        </w:rPr>
      </w:pPr>
      <w:r w:rsidRPr="005B7138">
        <w:rPr>
          <w:color w:val="000000"/>
          <w:szCs w:val="24"/>
        </w:rPr>
        <w:tab/>
      </w:r>
      <w:r w:rsidR="00AE74D2" w:rsidRPr="005B7138">
        <w:rPr>
          <w:szCs w:val="24"/>
        </w:rPr>
        <w:t xml:space="preserve">Предмет јавне набавке </w:t>
      </w:r>
      <w:r w:rsidR="00AE74D2" w:rsidRPr="00B135C2">
        <w:t xml:space="preserve">је </w:t>
      </w:r>
      <w:r w:rsidR="0053322C">
        <w:rPr>
          <w:szCs w:val="24"/>
        </w:rPr>
        <w:t>у</w:t>
      </w:r>
      <w:r w:rsidR="0053322C" w:rsidRPr="003B666A">
        <w:rPr>
          <w:szCs w:val="24"/>
        </w:rPr>
        <w:t xml:space="preserve">слуга </w:t>
      </w:r>
      <w:r w:rsidR="000C1671">
        <w:rPr>
          <w:szCs w:val="24"/>
        </w:rPr>
        <w:t>техничког прегледа изведених радова у објекту ЕРЦ – надоградња спрата, изградња лифтовских постројења, реконструкција електроенергетских инсталација, санација фасаде и адаптација обј</w:t>
      </w:r>
      <w:r w:rsidR="0064190B">
        <w:rPr>
          <w:szCs w:val="24"/>
        </w:rPr>
        <w:t>е</w:t>
      </w:r>
      <w:r w:rsidR="000C1671">
        <w:rPr>
          <w:szCs w:val="24"/>
        </w:rPr>
        <w:t>кта</w:t>
      </w:r>
      <w:r w:rsidR="000C1671" w:rsidRPr="007A167D">
        <w:rPr>
          <w:szCs w:val="24"/>
        </w:rPr>
        <w:t>.</w:t>
      </w:r>
    </w:p>
    <w:p w:rsidR="00A5721E" w:rsidRPr="00B2054E" w:rsidRDefault="00D62D64" w:rsidP="000C1671">
      <w:pPr>
        <w:rPr>
          <w:lang w:val="ru-RU"/>
        </w:rPr>
      </w:pPr>
      <w:r w:rsidRPr="005B7138">
        <w:rPr>
          <w:color w:val="000000"/>
          <w:szCs w:val="24"/>
        </w:rPr>
        <w:tab/>
      </w:r>
      <w:r w:rsidR="00F9389F" w:rsidRPr="006F44E0">
        <w:rPr>
          <w:color w:val="000000"/>
          <w:szCs w:val="24"/>
        </w:rPr>
        <w:t>Назив и ознака из општег речника:</w:t>
      </w:r>
      <w:r w:rsidR="00A5721E" w:rsidRPr="00A5721E">
        <w:t xml:space="preserve"> </w:t>
      </w:r>
      <w:r w:rsidR="006F44E0" w:rsidRPr="00B135C2">
        <w:t>71</w:t>
      </w:r>
      <w:r w:rsidR="000C1671" w:rsidRPr="007A167D">
        <w:rPr>
          <w:lang w:val="ru-RU"/>
        </w:rPr>
        <w:t>3561</w:t>
      </w:r>
      <w:r w:rsidR="006F44E0" w:rsidRPr="00B135C2">
        <w:t>00</w:t>
      </w:r>
      <w:r w:rsidR="006F44E0">
        <w:t xml:space="preserve"> </w:t>
      </w:r>
      <w:r w:rsidR="0053322C">
        <w:t>–</w:t>
      </w:r>
      <w:r w:rsidR="0064190B" w:rsidRPr="007A167D">
        <w:rPr>
          <w:lang w:val="ru-RU"/>
        </w:rPr>
        <w:t xml:space="preserve"> </w:t>
      </w:r>
      <w:r w:rsidR="0064190B">
        <w:t>Услуге техничког надзора</w:t>
      </w:r>
      <w:r w:rsidR="0053322C">
        <w:t>.</w:t>
      </w:r>
    </w:p>
    <w:p w:rsidR="00B2054E" w:rsidRPr="00B2054E" w:rsidRDefault="00B2054E" w:rsidP="00B2054E">
      <w:pPr>
        <w:pStyle w:val="BodyText"/>
        <w:tabs>
          <w:tab w:val="left" w:pos="0"/>
          <w:tab w:val="center" w:pos="1080"/>
        </w:tabs>
        <w:spacing w:after="0"/>
        <w:rPr>
          <w:rFonts w:ascii="Times New Roman" w:hAnsi="Times New Roman"/>
          <w:lang w:val="ru-RU"/>
        </w:rPr>
      </w:pPr>
    </w:p>
    <w:p w:rsidR="00F105A9" w:rsidRDefault="00F105A9" w:rsidP="00A5721E">
      <w:pPr>
        <w:pStyle w:val="BodyText"/>
        <w:tabs>
          <w:tab w:val="left" w:pos="0"/>
          <w:tab w:val="center" w:pos="1080"/>
        </w:tabs>
        <w:rPr>
          <w:rFonts w:ascii="Times New Roman" w:hAnsi="Times New Roman"/>
        </w:rPr>
      </w:pPr>
      <w:r>
        <w:rPr>
          <w:rFonts w:ascii="Times New Roman" w:hAnsi="Times New Roman"/>
        </w:rPr>
        <w:tab/>
      </w:r>
      <w:r>
        <w:rPr>
          <w:rFonts w:ascii="Times New Roman" w:hAnsi="Times New Roman"/>
        </w:rPr>
        <w:tab/>
        <w:t xml:space="preserve">Врста и опис јавне набавке саставни </w:t>
      </w:r>
      <w:r w:rsidR="00A73407">
        <w:rPr>
          <w:rFonts w:ascii="Times New Roman" w:hAnsi="Times New Roman"/>
        </w:rPr>
        <w:t>су</w:t>
      </w:r>
      <w:r>
        <w:rPr>
          <w:rFonts w:ascii="Times New Roman" w:hAnsi="Times New Roman"/>
        </w:rPr>
        <w:t xml:space="preserve"> део конкурсне документације.</w:t>
      </w:r>
    </w:p>
    <w:p w:rsidR="0064190B" w:rsidRPr="00EE19D5" w:rsidRDefault="0064190B" w:rsidP="00A5721E">
      <w:pPr>
        <w:pStyle w:val="BodyText"/>
        <w:tabs>
          <w:tab w:val="left" w:pos="0"/>
          <w:tab w:val="center" w:pos="1080"/>
        </w:tabs>
        <w:rPr>
          <w:rFonts w:ascii="Times New Roman" w:hAnsi="Times New Roman"/>
          <w:iCs/>
          <w:color w:val="FF0000"/>
        </w:rPr>
      </w:pPr>
    </w:p>
    <w:p w:rsidR="004D04C2" w:rsidRPr="005B7138" w:rsidRDefault="004D04C2" w:rsidP="00262E14">
      <w:pPr>
        <w:rPr>
          <w:b/>
          <w:color w:val="000000"/>
          <w:szCs w:val="24"/>
        </w:rPr>
      </w:pPr>
    </w:p>
    <w:p w:rsidR="006F44E0" w:rsidRPr="00CE2993" w:rsidRDefault="00D62D64" w:rsidP="006F44E0">
      <w:pPr>
        <w:outlineLvl w:val="0"/>
        <w:rPr>
          <w:sz w:val="22"/>
          <w:szCs w:val="22"/>
        </w:rPr>
      </w:pPr>
      <w:r w:rsidRPr="005B7138">
        <w:rPr>
          <w:b/>
          <w:color w:val="000000"/>
          <w:szCs w:val="24"/>
        </w:rPr>
        <w:tab/>
      </w:r>
    </w:p>
    <w:p w:rsidR="006F44E0" w:rsidRPr="00CE2993" w:rsidRDefault="006F44E0" w:rsidP="006F44E0">
      <w:pPr>
        <w:rPr>
          <w:sz w:val="22"/>
          <w:szCs w:val="22"/>
        </w:rPr>
      </w:pPr>
    </w:p>
    <w:p w:rsidR="00F76E9F" w:rsidRPr="005B7138" w:rsidRDefault="00F76E9F" w:rsidP="00C5212D">
      <w:pPr>
        <w:rPr>
          <w:b/>
          <w:color w:val="000000"/>
          <w:szCs w:val="24"/>
        </w:rPr>
      </w:pPr>
    </w:p>
    <w:p w:rsidR="00C5212D" w:rsidRPr="005B7138" w:rsidRDefault="00C5212D" w:rsidP="00C5212D">
      <w:pPr>
        <w:rPr>
          <w:b/>
          <w:color w:val="000000"/>
          <w:szCs w:val="24"/>
        </w:rPr>
      </w:pPr>
    </w:p>
    <w:p w:rsidR="00907A36" w:rsidRPr="009000B8" w:rsidRDefault="00C5212D" w:rsidP="00B60BE0">
      <w:pPr>
        <w:rPr>
          <w:color w:val="000000"/>
          <w:szCs w:val="24"/>
          <w:lang w:val="ru-RU"/>
        </w:rPr>
      </w:pPr>
      <w:r w:rsidRPr="005B7138">
        <w:rPr>
          <w:color w:val="000000"/>
          <w:szCs w:val="24"/>
          <w:lang w:val="ru-RU"/>
        </w:rPr>
        <w:tab/>
      </w:r>
    </w:p>
    <w:p w:rsidR="00D53681" w:rsidRPr="009000B8" w:rsidRDefault="00907A36" w:rsidP="00A5721E">
      <w:pPr>
        <w:rPr>
          <w:b/>
          <w:color w:val="000000"/>
          <w:szCs w:val="24"/>
          <w:lang w:val="ru-RU"/>
        </w:rPr>
      </w:pPr>
      <w:r w:rsidRPr="009000B8">
        <w:rPr>
          <w:color w:val="000000"/>
          <w:szCs w:val="24"/>
          <w:lang w:val="ru-RU"/>
        </w:rPr>
        <w:tab/>
      </w:r>
    </w:p>
    <w:p w:rsidR="00A85BD1" w:rsidRDefault="00A85BD1" w:rsidP="00907A36">
      <w:pPr>
        <w:jc w:val="left"/>
        <w:rPr>
          <w:b/>
          <w:color w:val="000000"/>
          <w:szCs w:val="24"/>
        </w:rPr>
      </w:pPr>
    </w:p>
    <w:p w:rsidR="00A25640" w:rsidRDefault="00A25640" w:rsidP="00907A36">
      <w:pPr>
        <w:jc w:val="left"/>
        <w:rPr>
          <w:b/>
          <w:color w:val="000000"/>
          <w:szCs w:val="24"/>
        </w:rPr>
      </w:pPr>
    </w:p>
    <w:p w:rsidR="00A25640" w:rsidRDefault="00A25640" w:rsidP="00907A36">
      <w:pPr>
        <w:jc w:val="left"/>
        <w:rPr>
          <w:b/>
          <w:color w:val="000000"/>
          <w:szCs w:val="24"/>
        </w:rPr>
      </w:pPr>
    </w:p>
    <w:p w:rsidR="00A25640" w:rsidRDefault="00A25640" w:rsidP="00907A36">
      <w:pPr>
        <w:jc w:val="left"/>
        <w:rPr>
          <w:b/>
          <w:color w:val="000000"/>
          <w:szCs w:val="24"/>
        </w:rPr>
      </w:pPr>
    </w:p>
    <w:p w:rsidR="00A25640" w:rsidRDefault="00A25640" w:rsidP="00907A36">
      <w:pPr>
        <w:jc w:val="left"/>
        <w:rPr>
          <w:b/>
          <w:color w:val="000000"/>
          <w:szCs w:val="24"/>
        </w:rPr>
      </w:pPr>
    </w:p>
    <w:p w:rsidR="00A25640" w:rsidRDefault="00A25640" w:rsidP="00907A36">
      <w:pPr>
        <w:jc w:val="left"/>
        <w:rPr>
          <w:b/>
          <w:color w:val="000000"/>
          <w:szCs w:val="24"/>
        </w:rPr>
      </w:pPr>
    </w:p>
    <w:p w:rsidR="00A25640" w:rsidRDefault="00A25640" w:rsidP="00907A36">
      <w:pPr>
        <w:jc w:val="left"/>
        <w:rPr>
          <w:b/>
          <w:color w:val="000000"/>
          <w:szCs w:val="24"/>
        </w:rPr>
      </w:pPr>
    </w:p>
    <w:p w:rsidR="00A25640" w:rsidRDefault="00A25640" w:rsidP="00907A36">
      <w:pPr>
        <w:jc w:val="left"/>
        <w:rPr>
          <w:b/>
          <w:color w:val="000000"/>
          <w:szCs w:val="24"/>
        </w:rPr>
      </w:pPr>
    </w:p>
    <w:p w:rsidR="00A25640" w:rsidRDefault="00A25640" w:rsidP="00907A36">
      <w:pPr>
        <w:jc w:val="left"/>
        <w:rPr>
          <w:b/>
          <w:color w:val="000000"/>
          <w:szCs w:val="24"/>
        </w:rPr>
      </w:pPr>
    </w:p>
    <w:p w:rsidR="00A25640" w:rsidRDefault="00A25640" w:rsidP="00907A36">
      <w:pPr>
        <w:jc w:val="left"/>
        <w:rPr>
          <w:b/>
          <w:color w:val="000000"/>
          <w:szCs w:val="24"/>
        </w:rPr>
      </w:pPr>
    </w:p>
    <w:p w:rsidR="00A25640" w:rsidRDefault="00A25640" w:rsidP="00907A36">
      <w:pPr>
        <w:jc w:val="left"/>
        <w:rPr>
          <w:b/>
          <w:color w:val="000000"/>
          <w:szCs w:val="24"/>
        </w:rPr>
      </w:pPr>
    </w:p>
    <w:p w:rsidR="00A25640" w:rsidRDefault="00A25640" w:rsidP="00907A36">
      <w:pPr>
        <w:jc w:val="left"/>
        <w:rPr>
          <w:b/>
          <w:color w:val="000000"/>
          <w:szCs w:val="24"/>
        </w:rPr>
      </w:pPr>
    </w:p>
    <w:p w:rsidR="00A25640" w:rsidRDefault="00A25640" w:rsidP="00907A36">
      <w:pPr>
        <w:jc w:val="left"/>
        <w:rPr>
          <w:b/>
          <w:color w:val="000000"/>
          <w:szCs w:val="24"/>
        </w:rPr>
      </w:pPr>
    </w:p>
    <w:p w:rsidR="00A25640" w:rsidRDefault="00A25640" w:rsidP="00907A36">
      <w:pPr>
        <w:jc w:val="left"/>
        <w:rPr>
          <w:b/>
          <w:color w:val="000000"/>
          <w:szCs w:val="24"/>
        </w:rPr>
      </w:pPr>
    </w:p>
    <w:p w:rsidR="00A25640" w:rsidRDefault="00A25640" w:rsidP="00907A36">
      <w:pPr>
        <w:jc w:val="left"/>
        <w:rPr>
          <w:b/>
          <w:color w:val="000000"/>
          <w:szCs w:val="24"/>
        </w:rPr>
      </w:pPr>
    </w:p>
    <w:p w:rsidR="00A25640" w:rsidRDefault="00A25640" w:rsidP="00907A36">
      <w:pPr>
        <w:jc w:val="left"/>
        <w:rPr>
          <w:b/>
          <w:color w:val="000000"/>
          <w:szCs w:val="24"/>
        </w:rPr>
      </w:pPr>
    </w:p>
    <w:p w:rsidR="00A25640" w:rsidRDefault="00A25640" w:rsidP="00907A36">
      <w:pPr>
        <w:jc w:val="left"/>
        <w:rPr>
          <w:b/>
          <w:color w:val="000000"/>
          <w:szCs w:val="24"/>
        </w:rPr>
      </w:pPr>
    </w:p>
    <w:p w:rsidR="00A25640" w:rsidRDefault="00A25640" w:rsidP="00907A36">
      <w:pPr>
        <w:jc w:val="left"/>
        <w:rPr>
          <w:b/>
          <w:color w:val="000000"/>
          <w:szCs w:val="24"/>
        </w:rPr>
      </w:pPr>
    </w:p>
    <w:p w:rsidR="00A25640" w:rsidRDefault="00A25640" w:rsidP="00907A36">
      <w:pPr>
        <w:jc w:val="left"/>
        <w:rPr>
          <w:b/>
          <w:color w:val="000000"/>
          <w:szCs w:val="24"/>
        </w:rPr>
      </w:pPr>
    </w:p>
    <w:p w:rsidR="00A25640" w:rsidRDefault="00A25640" w:rsidP="00907A36">
      <w:pPr>
        <w:jc w:val="left"/>
        <w:rPr>
          <w:b/>
          <w:color w:val="000000"/>
          <w:szCs w:val="24"/>
        </w:rPr>
      </w:pPr>
    </w:p>
    <w:p w:rsidR="00A25640" w:rsidRDefault="00A25640" w:rsidP="00907A36">
      <w:pPr>
        <w:jc w:val="left"/>
        <w:rPr>
          <w:b/>
          <w:color w:val="000000"/>
          <w:szCs w:val="24"/>
        </w:rPr>
      </w:pPr>
    </w:p>
    <w:p w:rsidR="008A3428" w:rsidRDefault="008A3428" w:rsidP="00907A36">
      <w:pPr>
        <w:jc w:val="left"/>
        <w:rPr>
          <w:b/>
          <w:color w:val="000000"/>
          <w:szCs w:val="24"/>
        </w:rPr>
      </w:pPr>
    </w:p>
    <w:p w:rsidR="008A3428" w:rsidRDefault="008A3428" w:rsidP="00907A36">
      <w:pPr>
        <w:jc w:val="left"/>
        <w:rPr>
          <w:b/>
          <w:color w:val="000000"/>
          <w:szCs w:val="24"/>
        </w:rPr>
      </w:pPr>
    </w:p>
    <w:p w:rsidR="008A3428" w:rsidRDefault="008A3428" w:rsidP="00907A36">
      <w:pPr>
        <w:jc w:val="left"/>
        <w:rPr>
          <w:b/>
          <w:color w:val="000000"/>
          <w:szCs w:val="24"/>
        </w:rPr>
      </w:pPr>
    </w:p>
    <w:p w:rsidR="00A25640" w:rsidRPr="007A167D" w:rsidRDefault="00A25640" w:rsidP="00907A36">
      <w:pPr>
        <w:jc w:val="left"/>
        <w:rPr>
          <w:b/>
          <w:color w:val="000000"/>
          <w:szCs w:val="24"/>
          <w:lang w:val="ru-RU"/>
        </w:rPr>
      </w:pPr>
    </w:p>
    <w:p w:rsidR="00FD2029" w:rsidRPr="005B7138" w:rsidRDefault="00FD2029" w:rsidP="00907A36">
      <w:pPr>
        <w:jc w:val="left"/>
        <w:rPr>
          <w:b/>
          <w:color w:val="000000"/>
          <w:szCs w:val="24"/>
        </w:rPr>
      </w:pPr>
    </w:p>
    <w:p w:rsidR="00FB1F44" w:rsidRPr="00CE2993" w:rsidRDefault="00FB1F44" w:rsidP="000C6E89">
      <w:pPr>
        <w:spacing w:line="360" w:lineRule="auto"/>
        <w:jc w:val="center"/>
        <w:outlineLvl w:val="0"/>
        <w:rPr>
          <w:b/>
          <w:sz w:val="32"/>
          <w:szCs w:val="32"/>
        </w:rPr>
      </w:pPr>
      <w:r w:rsidRPr="00CE2993">
        <w:rPr>
          <w:b/>
          <w:sz w:val="32"/>
          <w:szCs w:val="32"/>
        </w:rPr>
        <w:t>III</w:t>
      </w:r>
    </w:p>
    <w:p w:rsidR="00FB1F44" w:rsidRPr="00CE2993" w:rsidRDefault="00FB1F44" w:rsidP="00FB1F44">
      <w:pPr>
        <w:jc w:val="center"/>
        <w:outlineLvl w:val="0"/>
        <w:rPr>
          <w:b/>
          <w:szCs w:val="24"/>
        </w:rPr>
      </w:pPr>
      <w:r w:rsidRPr="00CE2993">
        <w:rPr>
          <w:b/>
          <w:szCs w:val="24"/>
        </w:rPr>
        <w:t xml:space="preserve">ТЕХНИЧКЕ </w:t>
      </w:r>
      <w:r w:rsidR="00112525">
        <w:rPr>
          <w:b/>
          <w:szCs w:val="24"/>
        </w:rPr>
        <w:t>КАРАКТЕРИСТИКЕ</w:t>
      </w:r>
    </w:p>
    <w:p w:rsidR="00D406FE" w:rsidRDefault="00D406FE" w:rsidP="0000635D">
      <w:pPr>
        <w:jc w:val="center"/>
        <w:rPr>
          <w:b/>
          <w:szCs w:val="24"/>
        </w:rPr>
      </w:pPr>
    </w:p>
    <w:p w:rsidR="00A25640" w:rsidRPr="00A25640" w:rsidRDefault="00A25640" w:rsidP="0000635D">
      <w:pPr>
        <w:jc w:val="center"/>
        <w:rPr>
          <w:b/>
          <w:szCs w:val="24"/>
        </w:rPr>
      </w:pPr>
    </w:p>
    <w:p w:rsidR="00186175" w:rsidRPr="00FB1F44" w:rsidRDefault="00F76F3B" w:rsidP="00FB1F44">
      <w:pPr>
        <w:pStyle w:val="ListParagraph"/>
        <w:numPr>
          <w:ilvl w:val="0"/>
          <w:numId w:val="6"/>
        </w:numPr>
        <w:ind w:right="919" w:hanging="270"/>
        <w:rPr>
          <w:b/>
          <w:bCs/>
        </w:rPr>
      </w:pPr>
      <w:r>
        <w:rPr>
          <w:b/>
        </w:rPr>
        <w:t>Техничка спецификација - П</w:t>
      </w:r>
      <w:r w:rsidR="00FB1F44" w:rsidRPr="00FB1F44">
        <w:rPr>
          <w:b/>
        </w:rPr>
        <w:t xml:space="preserve">ројектни задатак </w:t>
      </w:r>
    </w:p>
    <w:p w:rsidR="0053322C" w:rsidRDefault="0053322C" w:rsidP="004B5C42">
      <w:pPr>
        <w:tabs>
          <w:tab w:val="clear" w:pos="1440"/>
          <w:tab w:val="left" w:pos="709"/>
          <w:tab w:val="left" w:pos="1418"/>
        </w:tabs>
        <w:rPr>
          <w:color w:val="000000"/>
          <w:szCs w:val="24"/>
        </w:rPr>
      </w:pPr>
    </w:p>
    <w:p w:rsidR="0053322C" w:rsidRDefault="0053322C" w:rsidP="004B5C42">
      <w:pPr>
        <w:tabs>
          <w:tab w:val="clear" w:pos="1440"/>
          <w:tab w:val="left" w:pos="709"/>
          <w:tab w:val="left" w:pos="1418"/>
        </w:tabs>
        <w:rPr>
          <w:color w:val="000000"/>
          <w:szCs w:val="24"/>
        </w:rPr>
      </w:pPr>
    </w:p>
    <w:p w:rsidR="0053322C" w:rsidRDefault="0053322C" w:rsidP="004B5C42">
      <w:pPr>
        <w:tabs>
          <w:tab w:val="clear" w:pos="1440"/>
          <w:tab w:val="left" w:pos="709"/>
          <w:tab w:val="left" w:pos="1418"/>
        </w:tabs>
        <w:rPr>
          <w:color w:val="000000"/>
          <w:szCs w:val="24"/>
        </w:rPr>
      </w:pPr>
    </w:p>
    <w:p w:rsidR="00C50AAC" w:rsidRPr="006C22C9" w:rsidRDefault="00C50AAC" w:rsidP="00C50AAC">
      <w:pPr>
        <w:tabs>
          <w:tab w:val="clear" w:pos="1440"/>
          <w:tab w:val="left" w:pos="709"/>
        </w:tabs>
        <w:ind w:right="9"/>
        <w:rPr>
          <w:b/>
          <w:szCs w:val="24"/>
        </w:rPr>
      </w:pPr>
      <w:r w:rsidRPr="006C22C9">
        <w:rPr>
          <w:b/>
          <w:szCs w:val="24"/>
        </w:rPr>
        <w:t>И</w:t>
      </w:r>
      <w:r w:rsidRPr="006C22C9">
        <w:rPr>
          <w:b/>
          <w:szCs w:val="24"/>
          <w:lang w:val="ru-RU"/>
        </w:rPr>
        <w:t>нвеститор:</w:t>
      </w:r>
      <w:r w:rsidRPr="006C22C9">
        <w:rPr>
          <w:szCs w:val="24"/>
          <w:lang w:val="ru-RU"/>
        </w:rPr>
        <w:t xml:space="preserve"> Република Србија-Министарство финансија Управа царина</w:t>
      </w:r>
      <w:r w:rsidRPr="006C22C9">
        <w:rPr>
          <w:szCs w:val="24"/>
          <w:lang w:val="ru-RU"/>
        </w:rPr>
        <w:br/>
      </w:r>
      <w:r w:rsidRPr="006C22C9">
        <w:rPr>
          <w:b/>
          <w:szCs w:val="24"/>
          <w:lang w:val="ru-RU"/>
        </w:rPr>
        <w:t>Локација објекта:</w:t>
      </w:r>
      <w:r w:rsidRPr="006C22C9">
        <w:rPr>
          <w:szCs w:val="24"/>
          <w:lang w:val="ru-RU"/>
        </w:rPr>
        <w:t xml:space="preserve"> Ул. Народних хероја бр. 63а, Београд</w:t>
      </w:r>
      <w:r w:rsidRPr="006C22C9">
        <w:rPr>
          <w:b/>
          <w:szCs w:val="24"/>
        </w:rPr>
        <w:t xml:space="preserve"> </w:t>
      </w:r>
    </w:p>
    <w:p w:rsidR="00C50AAC" w:rsidRPr="006C22C9" w:rsidRDefault="00C50AAC" w:rsidP="00C50AAC">
      <w:pPr>
        <w:rPr>
          <w:szCs w:val="24"/>
          <w:lang w:val="ru-RU"/>
        </w:rPr>
      </w:pPr>
      <w:r w:rsidRPr="006C22C9">
        <w:rPr>
          <w:b/>
          <w:szCs w:val="24"/>
        </w:rPr>
        <w:t xml:space="preserve">Објекат: </w:t>
      </w:r>
      <w:r w:rsidRPr="006C22C9">
        <w:rPr>
          <w:szCs w:val="24"/>
        </w:rPr>
        <w:t>Пословна зграда ЕРЦ-а са систем салом</w:t>
      </w:r>
      <w:r>
        <w:rPr>
          <w:b/>
          <w:szCs w:val="24"/>
        </w:rPr>
        <w:t xml:space="preserve"> </w:t>
      </w:r>
      <w:r w:rsidRPr="006C22C9">
        <w:rPr>
          <w:szCs w:val="24"/>
          <w:lang w:val="ru-RU"/>
        </w:rPr>
        <w:t xml:space="preserve">се налази на Новом Београду, на углу две улице, Народних хероја и Трећег булевара, на катастарској парцели број 1220/2. </w:t>
      </w:r>
      <w:r w:rsidRPr="006C22C9">
        <w:rPr>
          <w:szCs w:val="24"/>
        </w:rPr>
        <w:t xml:space="preserve">Управа царина користи целокупан простор објекта, осим површину крила према улици Народних хероја у приземљу, </w:t>
      </w:r>
      <w:r w:rsidRPr="006C22C9">
        <w:rPr>
          <w:szCs w:val="24"/>
          <w:lang w:val="ru-RU"/>
        </w:rPr>
        <w:t>где се, као посебан део објекта, налазе просторије «Српске банке» са засебним улазом.</w:t>
      </w:r>
    </w:p>
    <w:p w:rsidR="00C50AAC" w:rsidRPr="006C22C9" w:rsidRDefault="00C50AAC" w:rsidP="00C50AAC">
      <w:pPr>
        <w:rPr>
          <w:szCs w:val="24"/>
          <w:lang w:val="ru-RU"/>
        </w:rPr>
      </w:pPr>
      <w:r w:rsidRPr="006C22C9">
        <w:rPr>
          <w:szCs w:val="24"/>
          <w:lang w:val="ru-RU"/>
        </w:rPr>
        <w:t>Грађен је 1981, а завршен и усељен 1982. године.</w:t>
      </w:r>
    </w:p>
    <w:p w:rsidR="00C50AAC" w:rsidRPr="006C22C9" w:rsidRDefault="00C50AAC" w:rsidP="00C50AAC">
      <w:pPr>
        <w:rPr>
          <w:szCs w:val="24"/>
        </w:rPr>
      </w:pPr>
      <w:r w:rsidRPr="006C22C9">
        <w:rPr>
          <w:szCs w:val="24"/>
        </w:rPr>
        <w:t xml:space="preserve">Димензије постојећег објекта су 36,50х29,30 м. </w:t>
      </w:r>
    </w:p>
    <w:p w:rsidR="00C50AAC" w:rsidRPr="006C22C9" w:rsidRDefault="00C50AAC" w:rsidP="00C50AAC">
      <w:pPr>
        <w:rPr>
          <w:szCs w:val="24"/>
        </w:rPr>
      </w:pPr>
      <w:r w:rsidRPr="006C22C9">
        <w:rPr>
          <w:szCs w:val="24"/>
        </w:rPr>
        <w:t>Спратност објекта је П+3 након доградње трећег спрата. Бруто површина приземља, као и осталих етажа, је 809,09 м2. Укупна бруто површина објекта износи ~3336,27 м2.</w:t>
      </w:r>
      <w:r>
        <w:rPr>
          <w:szCs w:val="24"/>
        </w:rPr>
        <w:t xml:space="preserve"> </w:t>
      </w:r>
      <w:r w:rsidRPr="006C22C9">
        <w:rPr>
          <w:szCs w:val="24"/>
        </w:rPr>
        <w:t xml:space="preserve">Објекат је неправилне основе и истих габарита по етажама. </w:t>
      </w:r>
    </w:p>
    <w:p w:rsidR="00C50AAC" w:rsidRPr="006C22C9" w:rsidRDefault="00C50AAC" w:rsidP="00C50AAC">
      <w:pPr>
        <w:tabs>
          <w:tab w:val="clear" w:pos="1440"/>
          <w:tab w:val="left" w:pos="709"/>
        </w:tabs>
        <w:ind w:right="9"/>
        <w:rPr>
          <w:szCs w:val="24"/>
          <w:lang w:val="ru-RU"/>
        </w:rPr>
      </w:pPr>
      <w:r w:rsidRPr="006C22C9">
        <w:rPr>
          <w:b/>
          <w:szCs w:val="24"/>
        </w:rPr>
        <w:t xml:space="preserve">Предмет услуга: </w:t>
      </w:r>
      <w:r w:rsidRPr="006C22C9">
        <w:rPr>
          <w:szCs w:val="24"/>
        </w:rPr>
        <w:t>Технички преглед изведених радова</w:t>
      </w:r>
    </w:p>
    <w:p w:rsidR="00C50AAC" w:rsidRPr="006C22C9" w:rsidRDefault="00C50AAC" w:rsidP="00C50AAC">
      <w:pPr>
        <w:pStyle w:val="Subtitle"/>
        <w:ind w:right="9"/>
        <w:jc w:val="both"/>
        <w:rPr>
          <w:b w:val="0"/>
          <w:sz w:val="24"/>
          <w:szCs w:val="24"/>
        </w:rPr>
      </w:pPr>
      <w:r w:rsidRPr="006C22C9">
        <w:rPr>
          <w:sz w:val="24"/>
          <w:szCs w:val="24"/>
        </w:rPr>
        <w:t>Предвиђен</w:t>
      </w:r>
      <w:r w:rsidRPr="006C22C9">
        <w:rPr>
          <w:bCs w:val="0"/>
          <w:noProof w:val="0"/>
          <w:sz w:val="24"/>
          <w:szCs w:val="24"/>
          <w:lang w:val="ru-RU"/>
        </w:rPr>
        <w:t xml:space="preserve"> рок за технички пр</w:t>
      </w:r>
      <w:r w:rsidRPr="006C22C9">
        <w:rPr>
          <w:bCs w:val="0"/>
          <w:noProof w:val="0"/>
          <w:sz w:val="24"/>
          <w:szCs w:val="24"/>
          <w:lang w:val="en-US"/>
        </w:rPr>
        <w:t>e</w:t>
      </w:r>
      <w:r w:rsidRPr="006C22C9">
        <w:rPr>
          <w:bCs w:val="0"/>
          <w:noProof w:val="0"/>
          <w:sz w:val="24"/>
          <w:szCs w:val="24"/>
        </w:rPr>
        <w:t>глед</w:t>
      </w:r>
      <w:r w:rsidRPr="006C22C9">
        <w:rPr>
          <w:bCs w:val="0"/>
          <w:noProof w:val="0"/>
          <w:sz w:val="24"/>
          <w:szCs w:val="24"/>
          <w:lang w:val="ru-RU"/>
        </w:rPr>
        <w:t xml:space="preserve"> радова</w:t>
      </w:r>
      <w:r w:rsidRPr="002D2B8D">
        <w:rPr>
          <w:sz w:val="24"/>
          <w:szCs w:val="24"/>
        </w:rPr>
        <w:t xml:space="preserve">: </w:t>
      </w:r>
      <w:r w:rsidRPr="002D2B8D">
        <w:rPr>
          <w:b w:val="0"/>
          <w:sz w:val="24"/>
          <w:szCs w:val="24"/>
        </w:rPr>
        <w:t>30 (тридесет)</w:t>
      </w:r>
      <w:r w:rsidRPr="006C22C9">
        <w:rPr>
          <w:b w:val="0"/>
          <w:sz w:val="24"/>
          <w:szCs w:val="24"/>
        </w:rPr>
        <w:t xml:space="preserve"> радних дана.</w:t>
      </w:r>
    </w:p>
    <w:p w:rsidR="00C50AAC" w:rsidRPr="006C22C9" w:rsidRDefault="00C50AAC" w:rsidP="00C50AAC">
      <w:pPr>
        <w:ind w:right="9"/>
        <w:rPr>
          <w:b/>
          <w:szCs w:val="24"/>
        </w:rPr>
      </w:pPr>
      <w:r w:rsidRPr="006C22C9">
        <w:rPr>
          <w:b/>
          <w:szCs w:val="24"/>
        </w:rPr>
        <w:t>Изведени радови:</w:t>
      </w:r>
    </w:p>
    <w:p w:rsidR="00C50AAC" w:rsidRPr="006C22C9" w:rsidRDefault="00C50AAC" w:rsidP="00C50AAC">
      <w:pPr>
        <w:ind w:right="9"/>
        <w:rPr>
          <w:szCs w:val="24"/>
          <w:lang w:val="ru-RU"/>
        </w:rPr>
      </w:pPr>
      <w:r w:rsidRPr="006C22C9">
        <w:rPr>
          <w:szCs w:val="24"/>
          <w:lang w:val="ru-RU"/>
        </w:rPr>
        <w:t>- надоградња једне етаже-трећег спрата</w:t>
      </w:r>
    </w:p>
    <w:p w:rsidR="00C50AAC" w:rsidRPr="006C22C9" w:rsidRDefault="00C50AAC" w:rsidP="00C50AAC">
      <w:pPr>
        <w:tabs>
          <w:tab w:val="clear" w:pos="1440"/>
          <w:tab w:val="left" w:pos="709"/>
        </w:tabs>
        <w:ind w:right="9"/>
        <w:rPr>
          <w:b/>
          <w:szCs w:val="24"/>
        </w:rPr>
      </w:pPr>
      <w:r w:rsidRPr="006C22C9">
        <w:rPr>
          <w:szCs w:val="24"/>
          <w:lang w:val="ru-RU"/>
        </w:rPr>
        <w:t xml:space="preserve">- адаптација дела простора у приземљу објекта </w:t>
      </w:r>
    </w:p>
    <w:p w:rsidR="00C50AAC" w:rsidRPr="006C22C9" w:rsidRDefault="00C50AAC" w:rsidP="00C50AAC">
      <w:pPr>
        <w:ind w:right="9"/>
        <w:rPr>
          <w:szCs w:val="24"/>
          <w:lang w:val="ru-RU"/>
        </w:rPr>
      </w:pPr>
      <w:r w:rsidRPr="006C22C9">
        <w:rPr>
          <w:szCs w:val="24"/>
          <w:lang w:val="ru-RU"/>
        </w:rPr>
        <w:t xml:space="preserve">- уграђивање хидрауличног лифта за превоз људи, са потребном адаптацијом санитарног чвора кроз све постојеће етаже </w:t>
      </w:r>
    </w:p>
    <w:p w:rsidR="00C50AAC" w:rsidRPr="006C22C9" w:rsidRDefault="00C50AAC" w:rsidP="00C50AAC">
      <w:pPr>
        <w:ind w:right="9"/>
        <w:rPr>
          <w:szCs w:val="24"/>
          <w:lang w:val="ru-RU"/>
        </w:rPr>
      </w:pPr>
      <w:r w:rsidRPr="006C22C9">
        <w:rPr>
          <w:szCs w:val="24"/>
          <w:lang w:val="ru-RU"/>
        </w:rPr>
        <w:t>- санација целокупне фасаде</w:t>
      </w:r>
    </w:p>
    <w:p w:rsidR="00C50AAC" w:rsidRPr="006C22C9" w:rsidRDefault="00C50AAC" w:rsidP="00C50AAC">
      <w:pPr>
        <w:ind w:right="9"/>
        <w:rPr>
          <w:szCs w:val="24"/>
          <w:lang w:val="ru-RU"/>
        </w:rPr>
      </w:pPr>
      <w:r w:rsidRPr="006C22C9">
        <w:rPr>
          <w:szCs w:val="24"/>
          <w:lang w:val="ru-RU"/>
        </w:rPr>
        <w:t>- реконструкција подстанице</w:t>
      </w:r>
    </w:p>
    <w:p w:rsidR="00C50AAC" w:rsidRPr="006C22C9" w:rsidRDefault="00C50AAC" w:rsidP="00C50AAC">
      <w:pPr>
        <w:ind w:right="9"/>
        <w:rPr>
          <w:szCs w:val="24"/>
        </w:rPr>
      </w:pPr>
      <w:r w:rsidRPr="006C22C9">
        <w:rPr>
          <w:szCs w:val="24"/>
          <w:lang w:val="ru-RU"/>
        </w:rPr>
        <w:t xml:space="preserve">- замена </w:t>
      </w:r>
      <w:r w:rsidRPr="006C22C9">
        <w:rPr>
          <w:szCs w:val="24"/>
        </w:rPr>
        <w:t>дизел електричног агрегата</w:t>
      </w:r>
    </w:p>
    <w:p w:rsidR="00C50AAC" w:rsidRPr="006C22C9" w:rsidRDefault="00C50AAC" w:rsidP="00C50AAC">
      <w:pPr>
        <w:ind w:right="9"/>
        <w:rPr>
          <w:szCs w:val="24"/>
        </w:rPr>
      </w:pPr>
      <w:r w:rsidRPr="006C22C9">
        <w:rPr>
          <w:b/>
          <w:szCs w:val="24"/>
        </w:rPr>
        <w:t xml:space="preserve">- </w:t>
      </w:r>
      <w:r w:rsidRPr="006C22C9">
        <w:rPr>
          <w:szCs w:val="24"/>
        </w:rPr>
        <w:t>инсталације водовода и канализације</w:t>
      </w:r>
    </w:p>
    <w:p w:rsidR="00C50AAC" w:rsidRPr="006C22C9" w:rsidRDefault="00C50AAC" w:rsidP="00C50AAC">
      <w:pPr>
        <w:ind w:right="9"/>
        <w:rPr>
          <w:szCs w:val="24"/>
        </w:rPr>
      </w:pPr>
      <w:r w:rsidRPr="006C22C9">
        <w:rPr>
          <w:szCs w:val="24"/>
        </w:rPr>
        <w:t>- монтажа нових клима ормана</w:t>
      </w:r>
    </w:p>
    <w:p w:rsidR="00C50AAC" w:rsidRPr="006C22C9" w:rsidRDefault="00C50AAC" w:rsidP="00C50AAC">
      <w:pPr>
        <w:ind w:right="9"/>
        <w:rPr>
          <w:szCs w:val="24"/>
        </w:rPr>
      </w:pPr>
      <w:r w:rsidRPr="006C22C9">
        <w:rPr>
          <w:szCs w:val="24"/>
        </w:rPr>
        <w:t>- реконструкција и уградња новог централног сиситема климатизације</w:t>
      </w:r>
    </w:p>
    <w:p w:rsidR="00C50AAC" w:rsidRPr="006C22C9" w:rsidRDefault="00C50AAC" w:rsidP="00C50AAC">
      <w:pPr>
        <w:ind w:right="9"/>
        <w:rPr>
          <w:szCs w:val="24"/>
        </w:rPr>
      </w:pPr>
      <w:r w:rsidRPr="006C22C9">
        <w:rPr>
          <w:szCs w:val="24"/>
        </w:rPr>
        <w:t>- реконструкција електроенергетског развода</w:t>
      </w:r>
    </w:p>
    <w:p w:rsidR="00C50AAC" w:rsidRPr="006C22C9" w:rsidRDefault="00C50AAC" w:rsidP="00C50AAC">
      <w:pPr>
        <w:ind w:right="9"/>
        <w:rPr>
          <w:szCs w:val="24"/>
        </w:rPr>
      </w:pPr>
      <w:r w:rsidRPr="006C22C9">
        <w:rPr>
          <w:szCs w:val="24"/>
        </w:rPr>
        <w:t>- изградња спољне електро мреже од трафо станице до објекта</w:t>
      </w:r>
    </w:p>
    <w:p w:rsidR="00C50AAC" w:rsidRPr="006C22C9" w:rsidRDefault="00C50AAC" w:rsidP="00C50AAC">
      <w:pPr>
        <w:ind w:right="9"/>
        <w:rPr>
          <w:szCs w:val="24"/>
          <w:lang w:val="ru-RU"/>
        </w:rPr>
      </w:pPr>
      <w:r w:rsidRPr="006C22C9">
        <w:rPr>
          <w:szCs w:val="24"/>
          <w:lang w:val="ru-RU"/>
        </w:rPr>
        <w:t>- реконструкција система за гашење пожара гасом СО2</w:t>
      </w:r>
    </w:p>
    <w:p w:rsidR="00C50AAC" w:rsidRDefault="00C50AAC" w:rsidP="00C50AAC">
      <w:pPr>
        <w:ind w:right="9"/>
        <w:rPr>
          <w:szCs w:val="24"/>
          <w:lang w:val="ru-RU"/>
        </w:rPr>
      </w:pPr>
      <w:r w:rsidRPr="006C22C9">
        <w:rPr>
          <w:szCs w:val="24"/>
          <w:lang w:val="ru-RU"/>
        </w:rPr>
        <w:t>-</w:t>
      </w:r>
      <w:r w:rsidRPr="007A167D">
        <w:rPr>
          <w:szCs w:val="24"/>
          <w:lang w:val="ru-RU"/>
        </w:rPr>
        <w:t xml:space="preserve"> </w:t>
      </w:r>
      <w:r w:rsidRPr="006C22C9">
        <w:rPr>
          <w:szCs w:val="24"/>
          <w:lang w:val="ru-RU"/>
        </w:rPr>
        <w:t>и др.</w:t>
      </w:r>
    </w:p>
    <w:p w:rsidR="00C50AAC" w:rsidRPr="006C22C9" w:rsidRDefault="00C50AAC" w:rsidP="00C50AAC">
      <w:pPr>
        <w:ind w:right="9"/>
        <w:rPr>
          <w:szCs w:val="24"/>
          <w:lang w:val="ru-RU"/>
        </w:rPr>
      </w:pPr>
      <w:r>
        <w:rPr>
          <w:szCs w:val="24"/>
          <w:lang w:val="ru-RU"/>
        </w:rPr>
        <w:t>Радови су изведени у периоду од 2011-2012. године, осим радова на</w:t>
      </w:r>
      <w:r w:rsidRPr="006C22C9">
        <w:rPr>
          <w:szCs w:val="24"/>
          <w:lang w:val="ru-RU"/>
        </w:rPr>
        <w:t xml:space="preserve"> реконструкциј</w:t>
      </w:r>
      <w:r>
        <w:rPr>
          <w:szCs w:val="24"/>
          <w:lang w:val="ru-RU"/>
        </w:rPr>
        <w:t>и</w:t>
      </w:r>
      <w:r w:rsidRPr="006C22C9">
        <w:rPr>
          <w:szCs w:val="24"/>
          <w:lang w:val="ru-RU"/>
        </w:rPr>
        <w:t xml:space="preserve"> система за гашење пожара гасом СО2</w:t>
      </w:r>
      <w:r>
        <w:rPr>
          <w:szCs w:val="24"/>
          <w:lang w:val="ru-RU"/>
        </w:rPr>
        <w:t xml:space="preserve"> који још нису изведени.</w:t>
      </w:r>
    </w:p>
    <w:p w:rsidR="00C50AAC" w:rsidRPr="006C22C9" w:rsidRDefault="00C50AAC" w:rsidP="00C50AAC">
      <w:pPr>
        <w:pStyle w:val="Subtitle"/>
        <w:ind w:right="9"/>
        <w:jc w:val="both"/>
        <w:rPr>
          <w:b w:val="0"/>
          <w:sz w:val="24"/>
          <w:szCs w:val="24"/>
        </w:rPr>
      </w:pPr>
      <w:r w:rsidRPr="006C22C9">
        <w:rPr>
          <w:b w:val="0"/>
          <w:sz w:val="24"/>
          <w:szCs w:val="24"/>
        </w:rPr>
        <w:t>Извођач радова: „ПМЦ Инжењеринг“ д.о.о. из Београда</w:t>
      </w:r>
    </w:p>
    <w:p w:rsidR="00C50AAC" w:rsidRPr="006C22C9" w:rsidRDefault="00C50AAC" w:rsidP="00C50AAC">
      <w:pPr>
        <w:pStyle w:val="Subtitle"/>
        <w:ind w:right="9"/>
        <w:jc w:val="both"/>
        <w:rPr>
          <w:b w:val="0"/>
          <w:sz w:val="24"/>
          <w:szCs w:val="24"/>
        </w:rPr>
      </w:pPr>
      <w:r w:rsidRPr="006C22C9">
        <w:rPr>
          <w:sz w:val="24"/>
          <w:szCs w:val="24"/>
        </w:rPr>
        <w:t>Вредност изведених радова:</w:t>
      </w:r>
      <w:r w:rsidRPr="006C22C9">
        <w:rPr>
          <w:b w:val="0"/>
          <w:sz w:val="24"/>
          <w:szCs w:val="24"/>
        </w:rPr>
        <w:t xml:space="preserve"> 148.684.967,83 динара без ПДВ </w:t>
      </w:r>
    </w:p>
    <w:p w:rsidR="00C50AAC" w:rsidRPr="006C22C9" w:rsidRDefault="00C50AAC" w:rsidP="00C50AAC">
      <w:pPr>
        <w:pStyle w:val="Subtitle"/>
        <w:ind w:right="9"/>
        <w:jc w:val="both"/>
        <w:rPr>
          <w:sz w:val="24"/>
          <w:szCs w:val="24"/>
        </w:rPr>
      </w:pPr>
      <w:r w:rsidRPr="006C22C9">
        <w:rPr>
          <w:sz w:val="24"/>
          <w:szCs w:val="24"/>
        </w:rPr>
        <w:t>Радови извођени на основу следећих грађевинских дозвола:</w:t>
      </w:r>
    </w:p>
    <w:p w:rsidR="00C50AAC" w:rsidRPr="006C22C9" w:rsidRDefault="00C50AAC" w:rsidP="00C50AAC">
      <w:pPr>
        <w:ind w:right="9" w:firstLine="360"/>
        <w:rPr>
          <w:szCs w:val="24"/>
        </w:rPr>
      </w:pPr>
      <w:r w:rsidRPr="006C22C9">
        <w:rPr>
          <w:szCs w:val="24"/>
        </w:rPr>
        <w:t>А) Решење о грађевинској дозволи IX-20 број 351.71-16/2010 од 01.03.2011. године на основу Главног пројекта надоградње објекта пословне зграде ЕРЦ-а на кп 1220/2 КО Нови Београд од стране привредног друштва „</w:t>
      </w:r>
      <w:r w:rsidRPr="006C22C9">
        <w:rPr>
          <w:szCs w:val="24"/>
          <w:lang w:val="ru-RU"/>
        </w:rPr>
        <w:t>ШИДПРОЈЕКТ</w:t>
      </w:r>
      <w:r w:rsidRPr="006C22C9">
        <w:rPr>
          <w:szCs w:val="24"/>
        </w:rPr>
        <w:t>“</w:t>
      </w:r>
    </w:p>
    <w:p w:rsidR="00C50AAC" w:rsidRPr="006C22C9" w:rsidRDefault="00C50AAC" w:rsidP="00C50AAC">
      <w:pPr>
        <w:ind w:right="9" w:firstLine="360"/>
        <w:rPr>
          <w:szCs w:val="24"/>
        </w:rPr>
      </w:pPr>
      <w:r w:rsidRPr="006C22C9">
        <w:rPr>
          <w:szCs w:val="24"/>
        </w:rPr>
        <w:t xml:space="preserve">Б) Решење којим се одобрава извођење радова на реконструкцији електроенергетског развода у објекту и електричних инсталација у систем сали објекта ЕРЦ-а Управе царина IX-20 број 351.41-119/2011 од 07.09.2011. године на основу Главног пројекта реконструкцији електроенергетског развода у објекту и </w:t>
      </w:r>
      <w:r w:rsidRPr="006C22C9">
        <w:rPr>
          <w:szCs w:val="24"/>
        </w:rPr>
        <w:lastRenderedPageBreak/>
        <w:t>електричних инсталација у систем сали и Главног пројекта дизел електричног агрегата од стране привредног друштва „</w:t>
      </w:r>
      <w:r w:rsidRPr="006C22C9">
        <w:rPr>
          <w:szCs w:val="24"/>
          <w:lang w:val="ru-RU"/>
        </w:rPr>
        <w:t>ШИДПРОЈЕКТ</w:t>
      </w:r>
      <w:r w:rsidRPr="006C22C9">
        <w:rPr>
          <w:szCs w:val="24"/>
        </w:rPr>
        <w:t>“</w:t>
      </w:r>
    </w:p>
    <w:p w:rsidR="00C50AAC" w:rsidRPr="006C22C9" w:rsidRDefault="00C50AAC" w:rsidP="00C50AAC">
      <w:pPr>
        <w:ind w:right="9" w:firstLine="360"/>
        <w:rPr>
          <w:szCs w:val="24"/>
        </w:rPr>
      </w:pPr>
      <w:r w:rsidRPr="006C22C9">
        <w:rPr>
          <w:szCs w:val="24"/>
        </w:rPr>
        <w:t>В) Решење којим се одобрава привредном друштву за дистрибуцију електричне енергије „Електродистрибуција Београд“ извођење радова на изградњи спољне електро мреже 1кV(три кабловска вода и надоградња дела постојећег вода) од постојеће трафо станице до кабловске прикључне кутије пословног објекта ЕРЦ-а IX-20 број 351.41-331/2011 од 18.11.2011. године на основу Главног пројекта спољне електро мреже 1кV израђеног од стране   привредног друштва „</w:t>
      </w:r>
      <w:r w:rsidRPr="006C22C9">
        <w:rPr>
          <w:szCs w:val="24"/>
          <w:lang w:val="en-US"/>
        </w:rPr>
        <w:t>VAZ</w:t>
      </w:r>
      <w:r w:rsidRPr="006C22C9">
        <w:rPr>
          <w:szCs w:val="24"/>
        </w:rPr>
        <w:t xml:space="preserve">“ из Београда.    </w:t>
      </w:r>
    </w:p>
    <w:p w:rsidR="00C50AAC" w:rsidRPr="009948B7" w:rsidRDefault="00C50AAC" w:rsidP="00C50AAC">
      <w:pPr>
        <w:ind w:right="9" w:firstLine="360"/>
        <w:rPr>
          <w:szCs w:val="24"/>
        </w:rPr>
      </w:pPr>
      <w:r w:rsidRPr="009948B7">
        <w:rPr>
          <w:szCs w:val="24"/>
        </w:rPr>
        <w:t>Г) У току је прибављање дозволе за извођење радова на реконструкцији система за гашење пожара гасом СО2 објекта ЕРЦ-а Управе царина. Радови нису још увек изведени.</w:t>
      </w:r>
    </w:p>
    <w:p w:rsidR="00C50AAC" w:rsidRPr="006C22C9" w:rsidRDefault="00C50AAC" w:rsidP="00C50AAC">
      <w:pPr>
        <w:ind w:right="9" w:firstLine="360"/>
        <w:rPr>
          <w:szCs w:val="24"/>
        </w:rPr>
      </w:pPr>
    </w:p>
    <w:p w:rsidR="00C50AAC" w:rsidRPr="006C22C9" w:rsidRDefault="00C50AAC" w:rsidP="00C50AAC">
      <w:pPr>
        <w:pStyle w:val="ListParagraph"/>
        <w:numPr>
          <w:ilvl w:val="0"/>
          <w:numId w:val="35"/>
        </w:numPr>
        <w:ind w:right="9"/>
        <w:jc w:val="center"/>
        <w:rPr>
          <w:b/>
        </w:rPr>
      </w:pPr>
      <w:r w:rsidRPr="006C22C9">
        <w:rPr>
          <w:b/>
        </w:rPr>
        <w:t>Адаптација и надоградња објекта пословне зграде ЕРЦ-а</w:t>
      </w:r>
    </w:p>
    <w:p w:rsidR="00C50AAC" w:rsidRPr="006C22C9" w:rsidRDefault="00C50AAC" w:rsidP="00C50AAC">
      <w:pPr>
        <w:widowControl/>
        <w:tabs>
          <w:tab w:val="clear" w:pos="1440"/>
        </w:tabs>
        <w:ind w:right="9"/>
        <w:rPr>
          <w:b/>
          <w:szCs w:val="24"/>
        </w:rPr>
      </w:pPr>
      <w:r w:rsidRPr="006C22C9">
        <w:rPr>
          <w:b/>
          <w:szCs w:val="24"/>
        </w:rPr>
        <w:t>Главни пројекти:</w:t>
      </w:r>
    </w:p>
    <w:p w:rsidR="00C50AAC" w:rsidRPr="006C22C9" w:rsidRDefault="00C50AAC" w:rsidP="00C50AAC">
      <w:pPr>
        <w:widowControl/>
        <w:tabs>
          <w:tab w:val="clear" w:pos="1440"/>
        </w:tabs>
        <w:ind w:right="9"/>
        <w:rPr>
          <w:szCs w:val="24"/>
        </w:rPr>
      </w:pPr>
      <w:r w:rsidRPr="006C22C9">
        <w:rPr>
          <w:szCs w:val="24"/>
        </w:rPr>
        <w:t xml:space="preserve">књига 1, свеска 1.1 - Главни архитектонско грађевински пројекат, Главни архитектонско грађевински пројекат надоградње објекта пословне зграде ЕРЦ-а Управе Царина у улици Народних Хероја бр.63 у Новом Београду </w:t>
      </w:r>
      <w:r w:rsidRPr="006C22C9">
        <w:rPr>
          <w:szCs w:val="24"/>
        </w:rPr>
        <w:br/>
        <w:t xml:space="preserve">књига 1, свеска 1.2 - Главни пројекат конструкције, Главни архитектонско грађевински пројекат надоградње објекта пословне зграде ЕРЦ-а Управе Царина у улици Народних Хероја бр.63 у Новом Београду </w:t>
      </w:r>
    </w:p>
    <w:p w:rsidR="00C50AAC" w:rsidRPr="006C22C9" w:rsidRDefault="00C50AAC" w:rsidP="00C50AAC">
      <w:pPr>
        <w:widowControl/>
        <w:tabs>
          <w:tab w:val="clear" w:pos="1440"/>
        </w:tabs>
        <w:ind w:right="9"/>
        <w:rPr>
          <w:szCs w:val="24"/>
        </w:rPr>
      </w:pPr>
      <w:r w:rsidRPr="006C22C9">
        <w:rPr>
          <w:szCs w:val="24"/>
        </w:rPr>
        <w:t xml:space="preserve">књига 2, свеска 2.1 - Главни пројекат електричних инсталација јаке струје –, Главни пројекат електричних инсталација надоградње објекта пословне зграде ЕРЦ-а Управе Царина у улици Народних Хероја бр.63 у Новом Београду </w:t>
      </w:r>
    </w:p>
    <w:p w:rsidR="00C50AAC" w:rsidRPr="006C22C9" w:rsidRDefault="00C50AAC" w:rsidP="00C50AAC">
      <w:pPr>
        <w:widowControl/>
        <w:tabs>
          <w:tab w:val="clear" w:pos="1440"/>
        </w:tabs>
        <w:ind w:right="9"/>
        <w:rPr>
          <w:szCs w:val="24"/>
        </w:rPr>
      </w:pPr>
      <w:r w:rsidRPr="006C22C9">
        <w:rPr>
          <w:szCs w:val="24"/>
        </w:rPr>
        <w:t xml:space="preserve">књига 2, свеска 2.2 - Главни пројекат електричних инсталација слабе струје, Главни пројекат електричних инсталација надоградње објекта пословне зграде ЕРЦ-а Управе Царина у улици Народних Хероја бр.63 у Новом Београду </w:t>
      </w:r>
    </w:p>
    <w:p w:rsidR="00C50AAC" w:rsidRPr="006C22C9" w:rsidRDefault="00C50AAC" w:rsidP="00C50AAC">
      <w:pPr>
        <w:widowControl/>
        <w:tabs>
          <w:tab w:val="clear" w:pos="1440"/>
        </w:tabs>
        <w:ind w:right="9"/>
        <w:rPr>
          <w:szCs w:val="24"/>
        </w:rPr>
      </w:pPr>
      <w:r w:rsidRPr="006C22C9">
        <w:rPr>
          <w:szCs w:val="24"/>
        </w:rPr>
        <w:t>књига 2, свеска 2.3 - Главни пројекат електричних инсталација електромоторних погона, Главни пројекат електричних инсталација надоградње објекта пословне зграде ЕРЦ-а Управе Царина у улици Народних Хероја бр.63 у Новом Београду</w:t>
      </w:r>
    </w:p>
    <w:p w:rsidR="00C50AAC" w:rsidRPr="006C22C9" w:rsidRDefault="00C50AAC" w:rsidP="00C50AAC">
      <w:pPr>
        <w:widowControl/>
        <w:tabs>
          <w:tab w:val="clear" w:pos="1440"/>
        </w:tabs>
        <w:ind w:right="9"/>
        <w:rPr>
          <w:szCs w:val="24"/>
        </w:rPr>
      </w:pPr>
      <w:r w:rsidRPr="006C22C9">
        <w:rPr>
          <w:szCs w:val="24"/>
        </w:rPr>
        <w:t>књига 2, свеска 2.4 - Главни пројекат електричних инсталација подстанице, Главни пројекат електричних инсталација надоградње објекта пословне зграде ЕРЦ-а Управе Царина у улици Народних Хероја бр.63 у Новом Београду</w:t>
      </w:r>
    </w:p>
    <w:p w:rsidR="00C50AAC" w:rsidRPr="006C22C9" w:rsidRDefault="00C50AAC" w:rsidP="00C50AAC">
      <w:pPr>
        <w:widowControl/>
        <w:tabs>
          <w:tab w:val="clear" w:pos="1440"/>
        </w:tabs>
        <w:ind w:right="9"/>
        <w:rPr>
          <w:szCs w:val="24"/>
        </w:rPr>
      </w:pPr>
      <w:r w:rsidRPr="006C22C9">
        <w:rPr>
          <w:szCs w:val="24"/>
        </w:rPr>
        <w:t>књига 3, свеска 3.1 - Главни пројекат термотехничких инсталација, Главни пројекат електричних инсталација надоградње објекта пословне зграде ЕРЦ-а Управе Царина у улици Народних Хероја бр.63 у Новом Београду</w:t>
      </w:r>
    </w:p>
    <w:p w:rsidR="00C50AAC" w:rsidRPr="006C22C9" w:rsidRDefault="00C50AAC" w:rsidP="00C50AAC">
      <w:pPr>
        <w:widowControl/>
        <w:tabs>
          <w:tab w:val="clear" w:pos="1440"/>
        </w:tabs>
        <w:ind w:right="9"/>
        <w:rPr>
          <w:szCs w:val="24"/>
        </w:rPr>
      </w:pPr>
      <w:r w:rsidRPr="006C22C9">
        <w:rPr>
          <w:szCs w:val="24"/>
        </w:rPr>
        <w:t>књига 3, свеска 3.2 - Главни пројекат термотехничких инсталација подстанице, Главни пројекат електричних инсталација надоградње објекта пословне зграде ЕРЦ-а Управе Царина у улици Народних Хероја бр.63 у Новом Београду</w:t>
      </w:r>
    </w:p>
    <w:p w:rsidR="00C50AAC" w:rsidRPr="006C22C9" w:rsidRDefault="00C50AAC" w:rsidP="00C50AAC">
      <w:pPr>
        <w:widowControl/>
        <w:tabs>
          <w:tab w:val="clear" w:pos="1440"/>
        </w:tabs>
        <w:ind w:right="9"/>
        <w:rPr>
          <w:szCs w:val="24"/>
        </w:rPr>
      </w:pPr>
      <w:r w:rsidRPr="006C22C9">
        <w:rPr>
          <w:szCs w:val="24"/>
        </w:rPr>
        <w:t>књига 4 - Главни пројекат инсталација водовода и канализације, Главни пројекат електричних инсталација надоградње објекта пословне зграде ЕРЦ-а Управе Царина у улици Народних Хероја бр.63 у Новом Београду</w:t>
      </w:r>
    </w:p>
    <w:p w:rsidR="00C50AAC" w:rsidRPr="006C22C9" w:rsidRDefault="00C50AAC" w:rsidP="00C50AAC">
      <w:pPr>
        <w:widowControl/>
        <w:tabs>
          <w:tab w:val="clear" w:pos="1440"/>
        </w:tabs>
        <w:ind w:right="9"/>
        <w:rPr>
          <w:szCs w:val="24"/>
        </w:rPr>
      </w:pPr>
      <w:r w:rsidRPr="006C22C9">
        <w:rPr>
          <w:szCs w:val="24"/>
        </w:rPr>
        <w:t>књига 5 - Главни пројекат уградње хидрауличног лифта, Главни пројекат електричних инсталација надоградње објекта пословне зграде ЕРЦ-а Управе Царина у улици Народних Хероја бр.63 у Новом Београду</w:t>
      </w:r>
    </w:p>
    <w:p w:rsidR="00C50AAC" w:rsidRPr="006C22C9" w:rsidRDefault="00C50AAC" w:rsidP="00C50AAC">
      <w:pPr>
        <w:widowControl/>
        <w:tabs>
          <w:tab w:val="clear" w:pos="1440"/>
        </w:tabs>
        <w:ind w:right="9"/>
        <w:rPr>
          <w:szCs w:val="24"/>
        </w:rPr>
      </w:pPr>
      <w:r w:rsidRPr="006C22C9">
        <w:rPr>
          <w:szCs w:val="24"/>
        </w:rPr>
        <w:t>Елаборат заштите од пожара за надоградњу објекта пословне зграде ЕРЦ-а Управе Царина, ул.Народних Хероја бр.63, Нови Београд</w:t>
      </w:r>
    </w:p>
    <w:p w:rsidR="00C50AAC" w:rsidRPr="006C22C9" w:rsidRDefault="00C50AAC" w:rsidP="00C50AAC">
      <w:pPr>
        <w:ind w:right="9"/>
        <w:rPr>
          <w:b/>
          <w:szCs w:val="24"/>
        </w:rPr>
      </w:pPr>
      <w:r w:rsidRPr="006C22C9">
        <w:rPr>
          <w:b/>
          <w:szCs w:val="24"/>
        </w:rPr>
        <w:t>Опис изведених радова:</w:t>
      </w:r>
    </w:p>
    <w:p w:rsidR="00C50AAC" w:rsidRPr="006C22C9" w:rsidRDefault="00C50AAC" w:rsidP="00C50AAC">
      <w:pPr>
        <w:ind w:right="9"/>
        <w:rPr>
          <w:szCs w:val="24"/>
        </w:rPr>
      </w:pPr>
      <w:r w:rsidRPr="006C22C9">
        <w:rPr>
          <w:b/>
          <w:szCs w:val="24"/>
        </w:rPr>
        <w:t xml:space="preserve">Адаптација приземља </w:t>
      </w:r>
      <w:r w:rsidRPr="006C22C9">
        <w:rPr>
          <w:szCs w:val="24"/>
        </w:rPr>
        <w:t xml:space="preserve">У приземљу објекта је извршена реорганизација простора која обухвата кухињу са трпезаријом, пратећи простор кухиње, оставу, предпростор ресторана, магацин и формира се нови канцеларијски и магацински </w:t>
      </w:r>
      <w:r w:rsidRPr="006C22C9">
        <w:rPr>
          <w:szCs w:val="24"/>
        </w:rPr>
        <w:lastRenderedPageBreak/>
        <w:t>простор.</w:t>
      </w:r>
    </w:p>
    <w:p w:rsidR="00C50AAC" w:rsidRPr="006C22C9" w:rsidRDefault="00C50AAC" w:rsidP="00C50AAC">
      <w:pPr>
        <w:ind w:right="9"/>
        <w:rPr>
          <w:szCs w:val="24"/>
        </w:rPr>
      </w:pPr>
      <w:r w:rsidRPr="006C22C9">
        <w:rPr>
          <w:b/>
          <w:szCs w:val="24"/>
          <w:lang w:val="ru-RU"/>
        </w:rPr>
        <w:t xml:space="preserve">Лифт </w:t>
      </w:r>
      <w:r w:rsidRPr="006C22C9">
        <w:rPr>
          <w:szCs w:val="24"/>
        </w:rPr>
        <w:t>Место лифта је одређено на простору постојећег мушког санитарног чвора. Уграђен је путнички лифт на хидраулични погон, носивости 630 кг, тј. капацитета за осам особа, са четири станице, односно на свакој етажи. У приземљу објекта је просторија за погон лифта (хидраулични погон). На свим постојећим етажама изведена је адаптација простора мушког санитарног чвора прилагођена лифтовском окну.</w:t>
      </w:r>
    </w:p>
    <w:p w:rsidR="00C50AAC" w:rsidRPr="006C22C9" w:rsidRDefault="00C50AAC" w:rsidP="00C50AAC">
      <w:pPr>
        <w:ind w:right="9"/>
        <w:rPr>
          <w:b/>
          <w:szCs w:val="24"/>
          <w:lang w:val="ru-RU"/>
        </w:rPr>
      </w:pPr>
      <w:r w:rsidRPr="006C22C9">
        <w:rPr>
          <w:b/>
          <w:szCs w:val="24"/>
          <w:lang w:val="ru-RU"/>
        </w:rPr>
        <w:t xml:space="preserve">Надоградња трећег спрата </w:t>
      </w:r>
      <w:r w:rsidRPr="006C22C9">
        <w:rPr>
          <w:szCs w:val="24"/>
        </w:rPr>
        <w:t xml:space="preserve">Намена </w:t>
      </w:r>
      <w:r>
        <w:rPr>
          <w:szCs w:val="24"/>
        </w:rPr>
        <w:t>нове</w:t>
      </w:r>
      <w:r w:rsidRPr="006C22C9">
        <w:rPr>
          <w:szCs w:val="24"/>
        </w:rPr>
        <w:t xml:space="preserve"> етаже је истоветна постојећим, односно пословно-канцеларијски простор, са потребним пратећим просторијама. Пројектовани су блокови канцеларија за пет одељења, санитарни блок, чајна кухиња, приручни магацин, архива и техничка просторија. Нето површина ове етаже износи 733,40 м2. Надограђена етажа је у оквиру габарита постојећег дела објекта, тако да бруто површина и ове етаже износи 809,09 м2. Вертикална комуникација са постојећим делом објекта омогућена је путем степеништа које  се надовез</w:t>
      </w:r>
      <w:r w:rsidRPr="006C22C9">
        <w:rPr>
          <w:szCs w:val="24"/>
          <w:lang w:val="ru-RU"/>
        </w:rPr>
        <w:t>уј</w:t>
      </w:r>
      <w:r w:rsidRPr="006C22C9">
        <w:rPr>
          <w:szCs w:val="24"/>
        </w:rPr>
        <w:t>e на постојеће, као и лифтом.</w:t>
      </w:r>
    </w:p>
    <w:p w:rsidR="00C50AAC" w:rsidRPr="006C22C9" w:rsidRDefault="00C50AAC" w:rsidP="00C50AAC">
      <w:pPr>
        <w:ind w:right="9"/>
        <w:rPr>
          <w:szCs w:val="24"/>
          <w:rtl/>
          <w:lang w:val="en-US"/>
        </w:rPr>
      </w:pPr>
      <w:r w:rsidRPr="006C22C9">
        <w:rPr>
          <w:szCs w:val="24"/>
        </w:rPr>
        <w:t xml:space="preserve">Конструкција надограђене етаже је челична. </w:t>
      </w:r>
      <w:r w:rsidRPr="006C22C9">
        <w:rPr>
          <w:szCs w:val="24"/>
          <w:lang w:val="ru-RU"/>
        </w:rPr>
        <w:t>Кров објекта је кос, на већем делу објекта и састоји се од кровних ватроотпорних термоизолованих панела од профилисаног поцинкованог бојеног лима.</w:t>
      </w:r>
    </w:p>
    <w:p w:rsidR="00C50AAC" w:rsidRPr="006C22C9" w:rsidRDefault="00C50AAC" w:rsidP="00C50AAC">
      <w:pPr>
        <w:ind w:right="9"/>
        <w:rPr>
          <w:szCs w:val="24"/>
          <w:lang w:val="ru-RU"/>
        </w:rPr>
      </w:pPr>
      <w:r w:rsidRPr="006C22C9">
        <w:rPr>
          <w:szCs w:val="24"/>
        </w:rPr>
        <w:t>Део крова где су постављени елементи</w:t>
      </w:r>
      <w:r>
        <w:rPr>
          <w:szCs w:val="24"/>
        </w:rPr>
        <w:t xml:space="preserve"> термомашинских инсталација</w:t>
      </w:r>
      <w:r w:rsidRPr="006C22C9">
        <w:rPr>
          <w:szCs w:val="24"/>
        </w:rPr>
        <w:t xml:space="preserve"> је раван кров, нагиба 2%, са свим потребним тер</w:t>
      </w:r>
      <w:r>
        <w:rPr>
          <w:szCs w:val="24"/>
        </w:rPr>
        <w:t>мо и хидроизолационим слојевима.</w:t>
      </w:r>
      <w:r w:rsidRPr="006C22C9">
        <w:rPr>
          <w:szCs w:val="24"/>
        </w:rPr>
        <w:t xml:space="preserve"> </w:t>
      </w:r>
    </w:p>
    <w:p w:rsidR="00C50AAC" w:rsidRPr="006C22C9" w:rsidRDefault="00C50AAC" w:rsidP="00C50AAC">
      <w:pPr>
        <w:ind w:right="9"/>
        <w:rPr>
          <w:szCs w:val="24"/>
        </w:rPr>
      </w:pPr>
      <w:r w:rsidRPr="006C22C9">
        <w:rPr>
          <w:szCs w:val="24"/>
        </w:rPr>
        <w:t>Изведена је замена плафонских плоча и елемената подконструкције, као и спуштање плафона у одређеним просторијама  и постављање новог спуштеног плафона од минералних плоча, замена подних облога у</w:t>
      </w:r>
      <w:r w:rsidRPr="006C22C9">
        <w:rPr>
          <w:szCs w:val="24"/>
          <w:lang w:val="ru-RU"/>
        </w:rPr>
        <w:t xml:space="preserve"> ходницима, степеништу и пратећим просторима (</w:t>
      </w:r>
      <w:r w:rsidRPr="006C22C9">
        <w:rPr>
          <w:szCs w:val="24"/>
        </w:rPr>
        <w:t xml:space="preserve">противклизна </w:t>
      </w:r>
      <w:r w:rsidRPr="006C22C9">
        <w:rPr>
          <w:szCs w:val="24"/>
          <w:lang w:val="ru-RU"/>
        </w:rPr>
        <w:t>гранитна керамика у цементном малтеру), у санитарним блоковима (противклизне керамичке плочице у цементном малтеру), а у канцеларијском простору ламинат.</w:t>
      </w:r>
    </w:p>
    <w:p w:rsidR="00C50AAC" w:rsidRPr="006C22C9" w:rsidRDefault="00C50AAC" w:rsidP="00C50AAC">
      <w:pPr>
        <w:pStyle w:val="BodyText"/>
        <w:spacing w:after="0"/>
        <w:ind w:right="9"/>
        <w:rPr>
          <w:rFonts w:ascii="Times New Roman" w:hAnsi="Times New Roman"/>
          <w:szCs w:val="24"/>
        </w:rPr>
      </w:pPr>
      <w:r w:rsidRPr="006C22C9">
        <w:rPr>
          <w:rFonts w:ascii="Times New Roman" w:hAnsi="Times New Roman"/>
          <w:szCs w:val="24"/>
        </w:rPr>
        <w:t>Фасадни зидови са спољне стране с</w:t>
      </w:r>
      <w:r>
        <w:rPr>
          <w:rFonts w:ascii="Times New Roman" w:hAnsi="Times New Roman"/>
          <w:szCs w:val="24"/>
        </w:rPr>
        <w:t>у</w:t>
      </w:r>
      <w:r w:rsidRPr="006C22C9">
        <w:rPr>
          <w:rFonts w:ascii="Times New Roman" w:hAnsi="Times New Roman"/>
          <w:szCs w:val="24"/>
        </w:rPr>
        <w:t xml:space="preserve"> малтери</w:t>
      </w:r>
      <w:r>
        <w:rPr>
          <w:rFonts w:ascii="Times New Roman" w:hAnsi="Times New Roman"/>
          <w:szCs w:val="24"/>
        </w:rPr>
        <w:t>сани</w:t>
      </w:r>
      <w:r w:rsidRPr="006C22C9">
        <w:rPr>
          <w:rFonts w:ascii="Times New Roman" w:hAnsi="Times New Roman"/>
          <w:szCs w:val="24"/>
        </w:rPr>
        <w:t xml:space="preserve"> продужним малтером и боје</w:t>
      </w:r>
      <w:r>
        <w:rPr>
          <w:rFonts w:ascii="Times New Roman" w:hAnsi="Times New Roman"/>
          <w:szCs w:val="24"/>
        </w:rPr>
        <w:t>ни</w:t>
      </w:r>
      <w:r w:rsidRPr="006C22C9">
        <w:rPr>
          <w:rFonts w:ascii="Times New Roman" w:hAnsi="Times New Roman"/>
          <w:szCs w:val="24"/>
        </w:rPr>
        <w:t xml:space="preserve"> фасадном бојом. </w:t>
      </w:r>
    </w:p>
    <w:p w:rsidR="00C50AAC" w:rsidRPr="006C22C9" w:rsidRDefault="00C50AAC" w:rsidP="00C50AAC">
      <w:pPr>
        <w:ind w:right="9"/>
        <w:rPr>
          <w:szCs w:val="24"/>
          <w:lang w:val="es-ES"/>
        </w:rPr>
      </w:pPr>
      <w:r w:rsidRPr="006C22C9">
        <w:rPr>
          <w:b/>
          <w:szCs w:val="24"/>
        </w:rPr>
        <w:t>Електро радовима</w:t>
      </w:r>
      <w:r w:rsidRPr="006C22C9">
        <w:rPr>
          <w:szCs w:val="24"/>
        </w:rPr>
        <w:t xml:space="preserve"> је</w:t>
      </w:r>
      <w:r w:rsidRPr="006C22C9">
        <w:rPr>
          <w:szCs w:val="24"/>
          <w:lang w:val="es-ES"/>
        </w:rPr>
        <w:t xml:space="preserve"> обухваћено:</w:t>
      </w:r>
    </w:p>
    <w:p w:rsidR="00C50AAC" w:rsidRPr="006C22C9" w:rsidRDefault="00C50AAC" w:rsidP="00C50AAC">
      <w:pPr>
        <w:tabs>
          <w:tab w:val="clear" w:pos="1440"/>
          <w:tab w:val="left" w:pos="720"/>
        </w:tabs>
        <w:ind w:right="9"/>
        <w:rPr>
          <w:szCs w:val="24"/>
        </w:rPr>
      </w:pPr>
      <w:r w:rsidRPr="006C22C9">
        <w:rPr>
          <w:szCs w:val="24"/>
          <w:lang w:val="ru-RU"/>
        </w:rPr>
        <w:tab/>
        <w:t xml:space="preserve">- </w:t>
      </w:r>
      <w:r w:rsidRPr="006C22C9">
        <w:rPr>
          <w:szCs w:val="24"/>
        </w:rPr>
        <w:t>демонтажа постојећих електричних инсталација у приземљу</w:t>
      </w:r>
    </w:p>
    <w:p w:rsidR="00C50AAC" w:rsidRPr="006C22C9" w:rsidRDefault="00C50AAC" w:rsidP="00C50AAC">
      <w:pPr>
        <w:tabs>
          <w:tab w:val="clear" w:pos="1440"/>
          <w:tab w:val="left" w:pos="720"/>
        </w:tabs>
        <w:ind w:right="9"/>
        <w:rPr>
          <w:szCs w:val="24"/>
          <w:lang w:val="ru-RU"/>
        </w:rPr>
      </w:pPr>
      <w:r w:rsidRPr="006C22C9">
        <w:rPr>
          <w:szCs w:val="24"/>
        </w:rPr>
        <w:tab/>
        <w:t>- нове електроенергетске инсталације: уграђене су</w:t>
      </w:r>
      <w:r w:rsidRPr="006C22C9">
        <w:rPr>
          <w:szCs w:val="24"/>
          <w:lang w:val="nb-NO"/>
        </w:rPr>
        <w:t xml:space="preserve"> </w:t>
      </w:r>
      <w:r w:rsidRPr="006C22C9">
        <w:rPr>
          <w:szCs w:val="24"/>
        </w:rPr>
        <w:t xml:space="preserve">две </w:t>
      </w:r>
      <w:r w:rsidRPr="006C22C9">
        <w:rPr>
          <w:szCs w:val="24"/>
          <w:lang w:val="nb-NO"/>
        </w:rPr>
        <w:t>нов</w:t>
      </w:r>
      <w:r w:rsidRPr="006C22C9">
        <w:rPr>
          <w:szCs w:val="24"/>
        </w:rPr>
        <w:t>е КПК</w:t>
      </w:r>
      <w:r w:rsidRPr="006C22C9">
        <w:rPr>
          <w:szCs w:val="24"/>
          <w:lang w:val="nb-NO"/>
        </w:rPr>
        <w:t xml:space="preserve"> </w:t>
      </w:r>
      <w:r w:rsidRPr="006C22C9">
        <w:rPr>
          <w:szCs w:val="24"/>
        </w:rPr>
        <w:t>поред</w:t>
      </w:r>
      <w:r w:rsidRPr="006C22C9">
        <w:rPr>
          <w:szCs w:val="24"/>
          <w:lang w:val="nb-NO"/>
        </w:rPr>
        <w:t xml:space="preserve"> постојеће КПК</w:t>
      </w:r>
      <w:r w:rsidRPr="006C22C9">
        <w:rPr>
          <w:szCs w:val="24"/>
        </w:rPr>
        <w:t>,</w:t>
      </w:r>
      <w:r w:rsidRPr="006C22C9">
        <w:rPr>
          <w:szCs w:val="24"/>
          <w:lang w:val="nb-NO"/>
        </w:rPr>
        <w:t xml:space="preserve"> нови главни разводни орман</w:t>
      </w:r>
      <w:r w:rsidRPr="006C22C9">
        <w:rPr>
          <w:szCs w:val="24"/>
        </w:rPr>
        <w:t>и</w:t>
      </w:r>
      <w:r w:rsidRPr="006C22C9">
        <w:rPr>
          <w:szCs w:val="24"/>
          <w:lang w:val="nb-NO"/>
        </w:rPr>
        <w:t xml:space="preserve"> ГРО</w:t>
      </w:r>
      <w:r w:rsidRPr="006C22C9">
        <w:rPr>
          <w:szCs w:val="24"/>
        </w:rPr>
        <w:t xml:space="preserve">-Л и ГРО-ПВ поред </w:t>
      </w:r>
      <w:r w:rsidRPr="006C22C9">
        <w:rPr>
          <w:szCs w:val="24"/>
          <w:lang w:val="nb-NO"/>
        </w:rPr>
        <w:t>постојећег главног разводног ормана</w:t>
      </w:r>
      <w:r w:rsidRPr="006C22C9">
        <w:rPr>
          <w:szCs w:val="24"/>
        </w:rPr>
        <w:t xml:space="preserve"> ГРТ, више разводних ормана, реконструкција постојећих ормана, у</w:t>
      </w:r>
      <w:r w:rsidRPr="006C22C9">
        <w:rPr>
          <w:szCs w:val="24"/>
          <w:lang w:val="es-ES"/>
        </w:rPr>
        <w:t xml:space="preserve"> </w:t>
      </w:r>
      <w:r w:rsidRPr="006C22C9">
        <w:rPr>
          <w:szCs w:val="24"/>
        </w:rPr>
        <w:t>делу приземља који се реконструише и на 3. спрату</w:t>
      </w:r>
      <w:r w:rsidRPr="006C22C9">
        <w:rPr>
          <w:szCs w:val="24"/>
          <w:lang w:val="es-ES"/>
        </w:rPr>
        <w:t xml:space="preserve"> </w:t>
      </w:r>
      <w:r w:rsidRPr="006C22C9">
        <w:rPr>
          <w:szCs w:val="24"/>
        </w:rPr>
        <w:t>уграђени су нови</w:t>
      </w:r>
      <w:r w:rsidRPr="006C22C9">
        <w:rPr>
          <w:szCs w:val="24"/>
          <w:lang w:val="es-ES"/>
        </w:rPr>
        <w:t xml:space="preserve"> разводн</w:t>
      </w:r>
      <w:r w:rsidRPr="006C22C9">
        <w:rPr>
          <w:szCs w:val="24"/>
        </w:rPr>
        <w:t>и</w:t>
      </w:r>
      <w:r w:rsidRPr="006C22C9">
        <w:rPr>
          <w:szCs w:val="24"/>
          <w:lang w:val="es-ES"/>
        </w:rPr>
        <w:t xml:space="preserve"> орман</w:t>
      </w:r>
      <w:r w:rsidRPr="006C22C9">
        <w:rPr>
          <w:szCs w:val="24"/>
        </w:rPr>
        <w:t>и, нова расвета на 3. спрату и у делу приземља који се реконструише, нове прикључнице на 3. спрату и у делу приземља који се реконструише, у</w:t>
      </w:r>
      <w:r w:rsidRPr="006C22C9">
        <w:rPr>
          <w:szCs w:val="24"/>
          <w:lang w:val="nb-NO"/>
        </w:rPr>
        <w:t xml:space="preserve"> канцеларијама </w:t>
      </w:r>
      <w:r w:rsidRPr="006C22C9">
        <w:rPr>
          <w:szCs w:val="24"/>
        </w:rPr>
        <w:t>су додате опште</w:t>
      </w:r>
      <w:r w:rsidRPr="006C22C9">
        <w:rPr>
          <w:szCs w:val="24"/>
          <w:lang w:val="nb-NO"/>
        </w:rPr>
        <w:t xml:space="preserve"> прикључнице</w:t>
      </w:r>
      <w:r w:rsidRPr="006C22C9">
        <w:rPr>
          <w:szCs w:val="24"/>
        </w:rPr>
        <w:t xml:space="preserve"> за општу потрошњу</w:t>
      </w:r>
      <w:r w:rsidRPr="006C22C9">
        <w:rPr>
          <w:szCs w:val="24"/>
          <w:lang w:val="nb-NO"/>
        </w:rPr>
        <w:t xml:space="preserve"> и сетови прикључница</w:t>
      </w:r>
      <w:r w:rsidRPr="006C22C9">
        <w:rPr>
          <w:szCs w:val="24"/>
        </w:rPr>
        <w:t xml:space="preserve"> са четири монофазне прикључнице за радна места (п</w:t>
      </w:r>
      <w:r w:rsidRPr="006C22C9">
        <w:rPr>
          <w:szCs w:val="24"/>
          <w:lang w:val="nb-NO"/>
        </w:rPr>
        <w:t>рикључнице се напајају из одговарајућих разводних ормана</w:t>
      </w:r>
      <w:r w:rsidRPr="006C22C9">
        <w:rPr>
          <w:szCs w:val="24"/>
        </w:rPr>
        <w:t>, при чему се сетови прикључница за радна места напајају преко резервног напајања УПС, односно дизел агрегата, а опште прикључнице са НН мреже).</w:t>
      </w:r>
      <w:r w:rsidRPr="006C22C9">
        <w:rPr>
          <w:szCs w:val="24"/>
          <w:lang w:val="ru-RU"/>
        </w:rPr>
        <w:t xml:space="preserve"> Напајање електричних потрошача у објекту</w:t>
      </w:r>
      <w:r w:rsidRPr="006C22C9">
        <w:rPr>
          <w:szCs w:val="24"/>
        </w:rPr>
        <w:t xml:space="preserve">, </w:t>
      </w:r>
      <w:r w:rsidRPr="006C22C9">
        <w:rPr>
          <w:szCs w:val="24"/>
          <w:lang w:val="ru-RU"/>
        </w:rPr>
        <w:t>врши се кабловима који се постављају на следећи начин:</w:t>
      </w:r>
    </w:p>
    <w:p w:rsidR="00C50AAC" w:rsidRPr="006C22C9" w:rsidRDefault="00C50AAC" w:rsidP="00C50AAC">
      <w:pPr>
        <w:ind w:right="9"/>
        <w:rPr>
          <w:szCs w:val="24"/>
        </w:rPr>
      </w:pPr>
      <w:r w:rsidRPr="006C22C9">
        <w:rPr>
          <w:szCs w:val="24"/>
        </w:rPr>
        <w:t>а) у канцеларијским и сличним просторијама</w:t>
      </w:r>
    </w:p>
    <w:p w:rsidR="00C50AAC" w:rsidRPr="006C22C9" w:rsidRDefault="00C50AAC" w:rsidP="00C50AAC">
      <w:pPr>
        <w:ind w:right="9"/>
        <w:rPr>
          <w:szCs w:val="24"/>
          <w:lang w:val="ru-RU"/>
        </w:rPr>
      </w:pPr>
      <w:r w:rsidRPr="006C22C9">
        <w:rPr>
          <w:szCs w:val="24"/>
          <w:lang w:val="ru-RU"/>
        </w:rPr>
        <w:t>- у инсталационим ве</w:t>
      </w:r>
      <w:r>
        <w:rPr>
          <w:szCs w:val="24"/>
          <w:lang w:val="ru-RU"/>
        </w:rPr>
        <w:t>ртикалама: на зиду под малтером;</w:t>
      </w:r>
      <w:r w:rsidRPr="006C22C9">
        <w:rPr>
          <w:szCs w:val="24"/>
          <w:lang w:val="ru-RU"/>
        </w:rPr>
        <w:t xml:space="preserve"> </w:t>
      </w:r>
    </w:p>
    <w:p w:rsidR="00C50AAC" w:rsidRPr="006C22C9" w:rsidRDefault="00C50AAC" w:rsidP="00C50AAC">
      <w:pPr>
        <w:ind w:right="9"/>
        <w:rPr>
          <w:szCs w:val="24"/>
          <w:lang w:val="ru-RU"/>
        </w:rPr>
      </w:pPr>
      <w:r w:rsidRPr="006C22C9">
        <w:rPr>
          <w:szCs w:val="24"/>
          <w:lang w:val="ru-RU"/>
        </w:rPr>
        <w:t>- изнад спуштеног плафона: кроз перфориране носаче кабл</w:t>
      </w:r>
      <w:r>
        <w:rPr>
          <w:szCs w:val="24"/>
          <w:lang w:val="ru-RU"/>
        </w:rPr>
        <w:t>ова ПНК и на зиду по обујмицама;</w:t>
      </w:r>
      <w:r w:rsidRPr="006C22C9">
        <w:rPr>
          <w:szCs w:val="24"/>
          <w:lang w:val="ru-RU"/>
        </w:rPr>
        <w:t xml:space="preserve"> </w:t>
      </w:r>
    </w:p>
    <w:p w:rsidR="00C50AAC" w:rsidRPr="006C22C9" w:rsidRDefault="00C50AAC" w:rsidP="00C50AAC">
      <w:pPr>
        <w:ind w:right="9"/>
        <w:rPr>
          <w:szCs w:val="24"/>
        </w:rPr>
      </w:pPr>
      <w:r w:rsidRPr="006C22C9">
        <w:rPr>
          <w:szCs w:val="24"/>
          <w:lang w:val="ru-RU"/>
        </w:rPr>
        <w:t>- испод спуштеног плафона и тамо где нема спуштеног плафона</w:t>
      </w:r>
      <w:r>
        <w:rPr>
          <w:szCs w:val="24"/>
          <w:lang w:val="ru-RU"/>
        </w:rPr>
        <w:t>;</w:t>
      </w:r>
      <w:r w:rsidRPr="006C22C9">
        <w:rPr>
          <w:szCs w:val="24"/>
          <w:lang w:val="ru-RU"/>
        </w:rPr>
        <w:t xml:space="preserve"> </w:t>
      </w:r>
    </w:p>
    <w:p w:rsidR="00C50AAC" w:rsidRPr="006C22C9" w:rsidRDefault="00C50AAC" w:rsidP="00C50AAC">
      <w:pPr>
        <w:ind w:right="9"/>
        <w:rPr>
          <w:szCs w:val="24"/>
        </w:rPr>
      </w:pPr>
      <w:r w:rsidRPr="006C22C9">
        <w:rPr>
          <w:szCs w:val="24"/>
        </w:rPr>
        <w:t xml:space="preserve">- општи потрошачи: </w:t>
      </w:r>
      <w:r w:rsidRPr="006C22C9">
        <w:rPr>
          <w:szCs w:val="24"/>
          <w:lang w:val="ru-RU"/>
        </w:rPr>
        <w:t>на зиду и плафону под малтером</w:t>
      </w:r>
      <w:r w:rsidRPr="006C22C9">
        <w:rPr>
          <w:szCs w:val="24"/>
        </w:rPr>
        <w:t xml:space="preserve"> или у гипс картонском зиду у пластичним заштитним цевима</w:t>
      </w:r>
      <w:r>
        <w:rPr>
          <w:szCs w:val="24"/>
        </w:rPr>
        <w:t>;</w:t>
      </w:r>
    </w:p>
    <w:p w:rsidR="00C50AAC" w:rsidRPr="006C22C9" w:rsidRDefault="00C50AAC" w:rsidP="00C50AAC">
      <w:pPr>
        <w:ind w:right="9"/>
        <w:rPr>
          <w:szCs w:val="24"/>
        </w:rPr>
      </w:pPr>
      <w:r w:rsidRPr="006C22C9">
        <w:rPr>
          <w:szCs w:val="24"/>
        </w:rPr>
        <w:t>- инсталације за радна места: кроз двоструке алуминијумске каналице</w:t>
      </w:r>
      <w:r w:rsidRPr="006C22C9">
        <w:rPr>
          <w:szCs w:val="24"/>
          <w:lang w:val="ru-RU"/>
        </w:rPr>
        <w:t>.</w:t>
      </w:r>
    </w:p>
    <w:p w:rsidR="00C50AAC" w:rsidRPr="006C22C9" w:rsidRDefault="00C50AAC" w:rsidP="00C50AAC">
      <w:pPr>
        <w:ind w:right="9"/>
        <w:rPr>
          <w:szCs w:val="24"/>
        </w:rPr>
      </w:pPr>
      <w:r w:rsidRPr="006C22C9">
        <w:rPr>
          <w:szCs w:val="24"/>
        </w:rPr>
        <w:lastRenderedPageBreak/>
        <w:t>б) у санитарним чворовима:</w:t>
      </w:r>
      <w:r w:rsidRPr="006C22C9">
        <w:rPr>
          <w:szCs w:val="24"/>
          <w:lang w:val="ru-RU"/>
        </w:rPr>
        <w:t xml:space="preserve"> на зиду и плафону под малтером</w:t>
      </w:r>
    </w:p>
    <w:p w:rsidR="00C50AAC" w:rsidRPr="006C22C9" w:rsidRDefault="00C50AAC" w:rsidP="00C50AAC">
      <w:pPr>
        <w:ind w:right="9"/>
        <w:rPr>
          <w:szCs w:val="24"/>
          <w:lang w:val="ru-RU"/>
        </w:rPr>
      </w:pPr>
      <w:r w:rsidRPr="006C22C9">
        <w:rPr>
          <w:szCs w:val="24"/>
        </w:rPr>
        <w:t>в) у техничким просторијама</w:t>
      </w:r>
      <w:r w:rsidRPr="006C22C9">
        <w:rPr>
          <w:szCs w:val="24"/>
          <w:lang w:val="ru-RU"/>
        </w:rPr>
        <w:t xml:space="preserve"> на зиду по обујмицама или по перфорираним носачима каблова ПНК.</w:t>
      </w:r>
    </w:p>
    <w:p w:rsidR="00C50AAC" w:rsidRPr="006C22C9" w:rsidRDefault="00C50AAC" w:rsidP="00C50AAC">
      <w:pPr>
        <w:ind w:right="9" w:firstLine="720"/>
        <w:rPr>
          <w:szCs w:val="24"/>
        </w:rPr>
      </w:pPr>
      <w:r w:rsidRPr="006C22C9">
        <w:rPr>
          <w:szCs w:val="24"/>
        </w:rPr>
        <w:t xml:space="preserve">- заштитни уземљивач (извршена је провера постојећег </w:t>
      </w:r>
      <w:r w:rsidRPr="006C22C9">
        <w:rPr>
          <w:szCs w:val="24"/>
          <w:lang w:val="es-ES"/>
        </w:rPr>
        <w:t>заштитн</w:t>
      </w:r>
      <w:r w:rsidRPr="006C22C9">
        <w:rPr>
          <w:szCs w:val="24"/>
        </w:rPr>
        <w:t>ог</w:t>
      </w:r>
      <w:r w:rsidRPr="006C22C9">
        <w:rPr>
          <w:szCs w:val="24"/>
          <w:lang w:val="es-ES"/>
        </w:rPr>
        <w:t xml:space="preserve"> уземљивач</w:t>
      </w:r>
      <w:r w:rsidRPr="006C22C9">
        <w:rPr>
          <w:szCs w:val="24"/>
        </w:rPr>
        <w:t>а и извођење</w:t>
      </w:r>
      <w:r w:rsidRPr="006C22C9">
        <w:rPr>
          <w:szCs w:val="24"/>
          <w:lang w:val="es-ES"/>
        </w:rPr>
        <w:t xml:space="preserve"> нов</w:t>
      </w:r>
      <w:r w:rsidRPr="006C22C9">
        <w:rPr>
          <w:szCs w:val="24"/>
        </w:rPr>
        <w:t>ог</w:t>
      </w:r>
      <w:r w:rsidRPr="006C22C9">
        <w:rPr>
          <w:szCs w:val="24"/>
          <w:lang w:val="es-ES"/>
        </w:rPr>
        <w:t xml:space="preserve"> додатн</w:t>
      </w:r>
      <w:r w:rsidRPr="006C22C9">
        <w:rPr>
          <w:szCs w:val="24"/>
        </w:rPr>
        <w:t>ог</w:t>
      </w:r>
      <w:r w:rsidRPr="006C22C9">
        <w:rPr>
          <w:szCs w:val="24"/>
          <w:lang w:val="es-ES"/>
        </w:rPr>
        <w:t xml:space="preserve"> уземљивач</w:t>
      </w:r>
      <w:r w:rsidRPr="006C22C9">
        <w:rPr>
          <w:szCs w:val="24"/>
        </w:rPr>
        <w:t>а)</w:t>
      </w:r>
      <w:r>
        <w:rPr>
          <w:szCs w:val="24"/>
        </w:rPr>
        <w:t>;</w:t>
      </w:r>
    </w:p>
    <w:p w:rsidR="00C50AAC" w:rsidRPr="006C22C9" w:rsidRDefault="00C50AAC" w:rsidP="00C50AAC">
      <w:pPr>
        <w:tabs>
          <w:tab w:val="clear" w:pos="1440"/>
          <w:tab w:val="left" w:pos="720"/>
        </w:tabs>
        <w:ind w:right="9"/>
        <w:rPr>
          <w:szCs w:val="24"/>
        </w:rPr>
      </w:pPr>
      <w:r w:rsidRPr="006C22C9">
        <w:rPr>
          <w:szCs w:val="24"/>
          <w:lang w:val="ru-RU"/>
        </w:rPr>
        <w:tab/>
        <w:t>- громобранска инсталација</w:t>
      </w:r>
      <w:r w:rsidRPr="006C22C9">
        <w:rPr>
          <w:szCs w:val="24"/>
        </w:rPr>
        <w:t xml:space="preserve"> (на објекту је постојала уграђена класична громобранска инсталација, прихватни вод са крова је у целости демонтиран, а преостали део громобранске инсталације је делимично коришћен у оквиру нове громобранске инсталације)</w:t>
      </w:r>
      <w:r>
        <w:rPr>
          <w:szCs w:val="24"/>
        </w:rPr>
        <w:t>;</w:t>
      </w:r>
    </w:p>
    <w:p w:rsidR="00C50AAC" w:rsidRPr="007D190F" w:rsidRDefault="00C50AAC" w:rsidP="00C50AAC">
      <w:pPr>
        <w:ind w:right="9" w:firstLine="720"/>
        <w:rPr>
          <w:szCs w:val="24"/>
        </w:rPr>
      </w:pPr>
      <w:r w:rsidRPr="006C22C9">
        <w:rPr>
          <w:szCs w:val="24"/>
        </w:rPr>
        <w:t>- паник расвета</w:t>
      </w:r>
      <w:r>
        <w:rPr>
          <w:szCs w:val="24"/>
        </w:rPr>
        <w:t>.</w:t>
      </w:r>
    </w:p>
    <w:p w:rsidR="00C50AAC" w:rsidRPr="006C22C9" w:rsidRDefault="00C50AAC" w:rsidP="00C50AAC">
      <w:pPr>
        <w:ind w:right="9"/>
        <w:rPr>
          <w:szCs w:val="24"/>
        </w:rPr>
      </w:pPr>
      <w:r w:rsidRPr="006C22C9">
        <w:rPr>
          <w:b/>
          <w:caps/>
          <w:szCs w:val="24"/>
          <w:lang w:val="nb-NO"/>
        </w:rPr>
        <w:t>е</w:t>
      </w:r>
      <w:r w:rsidRPr="006C22C9">
        <w:rPr>
          <w:b/>
          <w:szCs w:val="24"/>
        </w:rPr>
        <w:t>л</w:t>
      </w:r>
      <w:r w:rsidRPr="006C22C9">
        <w:rPr>
          <w:b/>
          <w:szCs w:val="24"/>
          <w:lang w:val="nb-NO"/>
        </w:rPr>
        <w:t>ектричн</w:t>
      </w:r>
      <w:r w:rsidRPr="006C22C9">
        <w:rPr>
          <w:b/>
          <w:szCs w:val="24"/>
        </w:rPr>
        <w:t>е</w:t>
      </w:r>
      <w:r w:rsidRPr="006C22C9">
        <w:rPr>
          <w:b/>
          <w:szCs w:val="24"/>
          <w:lang w:val="nb-NO"/>
        </w:rPr>
        <w:t xml:space="preserve"> инсталациј</w:t>
      </w:r>
      <w:r w:rsidRPr="006C22C9">
        <w:rPr>
          <w:b/>
          <w:szCs w:val="24"/>
        </w:rPr>
        <w:t>е</w:t>
      </w:r>
      <w:r w:rsidRPr="006C22C9">
        <w:rPr>
          <w:b/>
          <w:szCs w:val="24"/>
          <w:lang w:val="nb-NO"/>
        </w:rPr>
        <w:t xml:space="preserve"> </w:t>
      </w:r>
      <w:r w:rsidRPr="006C22C9">
        <w:rPr>
          <w:b/>
          <w:szCs w:val="24"/>
        </w:rPr>
        <w:t xml:space="preserve">слабе струје </w:t>
      </w:r>
      <w:r w:rsidRPr="006C22C9">
        <w:rPr>
          <w:szCs w:val="24"/>
        </w:rPr>
        <w:t>обухаватају:</w:t>
      </w:r>
    </w:p>
    <w:p w:rsidR="00C50AAC" w:rsidRPr="006C22C9" w:rsidRDefault="00C50AAC" w:rsidP="00C50AAC">
      <w:pPr>
        <w:tabs>
          <w:tab w:val="clear" w:pos="1440"/>
          <w:tab w:val="left" w:pos="720"/>
        </w:tabs>
        <w:ind w:right="9"/>
        <w:rPr>
          <w:szCs w:val="24"/>
          <w:lang w:val="ru-RU"/>
        </w:rPr>
      </w:pPr>
      <w:r w:rsidRPr="006C22C9">
        <w:rPr>
          <w:szCs w:val="24"/>
          <w:lang w:val="ru-RU"/>
        </w:rPr>
        <w:tab/>
        <w:t xml:space="preserve">- структурна кабловска мрежа </w:t>
      </w:r>
    </w:p>
    <w:p w:rsidR="00C50AAC" w:rsidRPr="006C22C9" w:rsidRDefault="00C50AAC" w:rsidP="00C50AAC">
      <w:pPr>
        <w:pStyle w:val="Style5"/>
        <w:widowControl/>
        <w:ind w:right="9"/>
        <w:rPr>
          <w:rStyle w:val="FontStyle62"/>
          <w:lang w:val="hr-HR" w:eastAsia="hr-HR"/>
        </w:rPr>
      </w:pPr>
      <w:r w:rsidRPr="006C22C9">
        <w:rPr>
          <w:rStyle w:val="FontStyle62"/>
          <w:lang w:val="hr-HR" w:eastAsia="hr-HR"/>
        </w:rPr>
        <w:t xml:space="preserve">Телекомуникациони систем </w:t>
      </w:r>
      <w:r w:rsidRPr="006C22C9">
        <w:rPr>
          <w:rStyle w:val="FontStyle62"/>
          <w:lang w:val="sr-Cyrl-CS" w:eastAsia="hr-HR"/>
        </w:rPr>
        <w:t>у предметном објекту</w:t>
      </w:r>
      <w:r w:rsidRPr="006C22C9">
        <w:rPr>
          <w:rStyle w:val="FontStyle62"/>
          <w:lang w:val="hr-HR" w:eastAsia="hr-HR"/>
        </w:rPr>
        <w:t xml:space="preserve"> састој</w:t>
      </w:r>
      <w:r w:rsidRPr="006C22C9">
        <w:rPr>
          <w:rStyle w:val="FontStyle62"/>
          <w:lang w:val="sr-Cyrl-CS" w:eastAsia="hr-HR"/>
        </w:rPr>
        <w:t>и</w:t>
      </w:r>
      <w:r w:rsidRPr="006C22C9">
        <w:rPr>
          <w:rStyle w:val="FontStyle62"/>
          <w:lang w:val="hr-HR" w:eastAsia="hr-HR"/>
        </w:rPr>
        <w:t xml:space="preserve"> се од локалних система:</w:t>
      </w:r>
      <w:r w:rsidRPr="006C22C9">
        <w:rPr>
          <w:rStyle w:val="FontStyle62"/>
          <w:lang w:val="sr-Cyrl-CS" w:eastAsia="hr-HR"/>
        </w:rPr>
        <w:t xml:space="preserve"> </w:t>
      </w:r>
      <w:r w:rsidRPr="006C22C9">
        <w:rPr>
          <w:rStyle w:val="FontStyle61"/>
          <w:lang w:val="hr-HR" w:eastAsia="hr-HR"/>
        </w:rPr>
        <w:t>информациони систем</w:t>
      </w:r>
      <w:r w:rsidRPr="006C22C9">
        <w:rPr>
          <w:rStyle w:val="FontStyle61"/>
          <w:lang w:val="sr-Cyrl-CS" w:eastAsia="hr-HR"/>
        </w:rPr>
        <w:t xml:space="preserve"> и </w:t>
      </w:r>
      <w:r w:rsidRPr="006C22C9">
        <w:rPr>
          <w:rStyle w:val="FontStyle61"/>
          <w:lang w:val="hr-HR" w:eastAsia="hr-HR"/>
        </w:rPr>
        <w:t>систем ИП телефоније.</w:t>
      </w:r>
    </w:p>
    <w:p w:rsidR="00C50AAC" w:rsidRPr="006C22C9" w:rsidRDefault="00C50AAC" w:rsidP="00C50AAC">
      <w:pPr>
        <w:ind w:right="9"/>
        <w:rPr>
          <w:szCs w:val="24"/>
        </w:rPr>
      </w:pPr>
      <w:r w:rsidRPr="006C22C9">
        <w:rPr>
          <w:rStyle w:val="FontStyle62"/>
          <w:szCs w:val="24"/>
          <w:lang w:eastAsia="hr-HR"/>
        </w:rPr>
        <w:t xml:space="preserve">Изведена је замена комплетне постојеће опреме и каблова структурне кабловске мреже новом активном опремом категорије 5Е и пасивном опремом и кабловима категорије 7 и концентрација хоризонталног развода и свичева у РЕК-ове по нивоима објекта. </w:t>
      </w:r>
      <w:r w:rsidRPr="006C22C9">
        <w:rPr>
          <w:szCs w:val="24"/>
        </w:rPr>
        <w:t>За радна места у објекту изведене су по четири RJ</w:t>
      </w:r>
      <w:r w:rsidRPr="006C22C9">
        <w:rPr>
          <w:szCs w:val="24"/>
          <w:lang w:val="ru-RU"/>
        </w:rPr>
        <w:t>-45</w:t>
      </w:r>
      <w:r w:rsidRPr="006C22C9">
        <w:rPr>
          <w:szCs w:val="24"/>
        </w:rPr>
        <w:t xml:space="preserve"> утичнице, по две RJ</w:t>
      </w:r>
      <w:r w:rsidRPr="006C22C9">
        <w:rPr>
          <w:szCs w:val="24"/>
          <w:lang w:val="ru-RU"/>
        </w:rPr>
        <w:t>-45</w:t>
      </w:r>
      <w:r w:rsidRPr="006C22C9">
        <w:rPr>
          <w:szCs w:val="24"/>
        </w:rPr>
        <w:t xml:space="preserve"> утичнице су изведене за потребе формирања безжичне мреже </w:t>
      </w:r>
      <w:r w:rsidRPr="006C22C9">
        <w:rPr>
          <w:szCs w:val="24"/>
          <w:lang w:val="ru-RU"/>
        </w:rPr>
        <w:t>(</w:t>
      </w:r>
      <w:r w:rsidRPr="006C22C9">
        <w:rPr>
          <w:szCs w:val="24"/>
        </w:rPr>
        <w:t>access</w:t>
      </w:r>
      <w:r w:rsidRPr="006C22C9">
        <w:rPr>
          <w:szCs w:val="24"/>
          <w:lang w:val="ru-RU"/>
        </w:rPr>
        <w:t xml:space="preserve"> </w:t>
      </w:r>
      <w:r w:rsidRPr="006C22C9">
        <w:rPr>
          <w:szCs w:val="24"/>
        </w:rPr>
        <w:t>point</w:t>
      </w:r>
      <w:r w:rsidRPr="006C22C9">
        <w:rPr>
          <w:szCs w:val="24"/>
          <w:lang w:val="ru-RU"/>
        </w:rPr>
        <w:t>)</w:t>
      </w:r>
      <w:r w:rsidRPr="006C22C9">
        <w:rPr>
          <w:szCs w:val="24"/>
        </w:rPr>
        <w:t xml:space="preserve"> у простору ходника, на етажама.</w:t>
      </w:r>
      <w:r w:rsidRPr="006C22C9">
        <w:rPr>
          <w:szCs w:val="24"/>
          <w:lang w:val="ru-RU"/>
        </w:rPr>
        <w:t xml:space="preserve"> </w:t>
      </w:r>
    </w:p>
    <w:p w:rsidR="00C50AAC" w:rsidRPr="006C22C9" w:rsidRDefault="00C50AAC" w:rsidP="00C50AAC">
      <w:pPr>
        <w:pStyle w:val="Style5"/>
        <w:widowControl/>
        <w:spacing w:line="278" w:lineRule="exact"/>
        <w:ind w:right="9"/>
        <w:jc w:val="both"/>
        <w:rPr>
          <w:rStyle w:val="FontStyle62"/>
          <w:lang w:val="sr-Cyrl-CS" w:eastAsia="hr-HR"/>
        </w:rPr>
      </w:pPr>
      <w:r w:rsidRPr="006C22C9">
        <w:rPr>
          <w:rStyle w:val="FontStyle62"/>
          <w:lang w:val="sr-Cyrl-CS" w:eastAsia="hr-HR"/>
        </w:rPr>
        <w:t>Задржа</w:t>
      </w:r>
      <w:r>
        <w:rPr>
          <w:rStyle w:val="FontStyle62"/>
          <w:lang w:val="sr-Cyrl-CS" w:eastAsia="hr-HR"/>
        </w:rPr>
        <w:t xml:space="preserve">н је  </w:t>
      </w:r>
      <w:r w:rsidRPr="006C22C9">
        <w:rPr>
          <w:rStyle w:val="FontStyle62"/>
          <w:lang w:val="sr-Cyrl-CS" w:eastAsia="hr-HR"/>
        </w:rPr>
        <w:t>постојећи прикључак на телефонску мрежу.</w:t>
      </w:r>
    </w:p>
    <w:p w:rsidR="00C50AAC" w:rsidRPr="006C22C9" w:rsidRDefault="00C50AAC" w:rsidP="00C50AAC">
      <w:pPr>
        <w:tabs>
          <w:tab w:val="left" w:pos="720"/>
        </w:tabs>
        <w:ind w:right="9"/>
        <w:rPr>
          <w:szCs w:val="24"/>
          <w:lang w:val="ru-RU"/>
        </w:rPr>
      </w:pPr>
      <w:r w:rsidRPr="006C22C9">
        <w:rPr>
          <w:szCs w:val="24"/>
        </w:rPr>
        <w:tab/>
        <w:t>- систем за аутоматску детекцију, дојаву и гашење пожара</w:t>
      </w:r>
      <w:r w:rsidRPr="006C22C9">
        <w:rPr>
          <w:szCs w:val="24"/>
          <w:lang w:val="ru-RU"/>
        </w:rPr>
        <w:t xml:space="preserve"> </w:t>
      </w:r>
    </w:p>
    <w:p w:rsidR="00C50AAC" w:rsidRPr="006C22C9" w:rsidRDefault="00C50AAC" w:rsidP="00C50AAC">
      <w:pPr>
        <w:ind w:right="9"/>
        <w:rPr>
          <w:szCs w:val="24"/>
        </w:rPr>
      </w:pPr>
      <w:r w:rsidRPr="006C22C9">
        <w:rPr>
          <w:szCs w:val="24"/>
        </w:rPr>
        <w:t>У објекту је изведен нов систем аутоматске детекције и дојаве пожара, фирме ZITON</w:t>
      </w:r>
      <w:r w:rsidRPr="006C22C9">
        <w:rPr>
          <w:szCs w:val="24"/>
          <w:lang w:val="ru-RU"/>
        </w:rPr>
        <w:t>.</w:t>
      </w:r>
      <w:r w:rsidRPr="006C22C9">
        <w:rPr>
          <w:szCs w:val="24"/>
        </w:rPr>
        <w:t xml:space="preserve"> Противпожарна централа постављена је у приземљу објекта у просторији портира. Као основни детект</w:t>
      </w:r>
      <w:r>
        <w:rPr>
          <w:szCs w:val="24"/>
        </w:rPr>
        <w:t>ор</w:t>
      </w:r>
      <w:r w:rsidRPr="006C22C9">
        <w:rPr>
          <w:szCs w:val="24"/>
        </w:rPr>
        <w:t xml:space="preserve"> коришћен је оптички детектор, који је постављан по просторијама објекта као и у простору спуштеног плафона. Исти детект</w:t>
      </w:r>
      <w:r>
        <w:rPr>
          <w:szCs w:val="24"/>
        </w:rPr>
        <w:t>ор</w:t>
      </w:r>
      <w:r w:rsidRPr="006C22C9">
        <w:rPr>
          <w:szCs w:val="24"/>
        </w:rPr>
        <w:t xml:space="preserve"> постављан је и у простору дуплог пода, у оквиру систем сале, комуникационе просторије и канцеларије бр. 10 (бивша сала за координацију) на првом спрату. У простору агрегата, подстаници и простроу чајне кухње постављени су термички детектори. Детектор пламена постављен је лифтовском окну, док су на ходницима и путевима евакуације постављени ручни јављачи пожара. Сигнализација запосленима о постојању пожара изведена је алармним сиренама које су постављене по ходницима на свакој етажи објекта. Контрола гашења пожара у оквиру штићеног простора изведена је јединицама за контролу гашења – GCU</w:t>
      </w:r>
      <w:r w:rsidRPr="006C22C9">
        <w:rPr>
          <w:szCs w:val="24"/>
          <w:lang w:val="ru-RU"/>
        </w:rPr>
        <w:t>.</w:t>
      </w:r>
      <w:r w:rsidRPr="006C22C9">
        <w:rPr>
          <w:szCs w:val="24"/>
        </w:rPr>
        <w:t xml:space="preserve"> </w:t>
      </w:r>
    </w:p>
    <w:p w:rsidR="00C50AAC" w:rsidRPr="006C22C9" w:rsidRDefault="00C50AAC" w:rsidP="00C50AAC">
      <w:pPr>
        <w:ind w:right="9"/>
        <w:rPr>
          <w:iCs/>
          <w:szCs w:val="24"/>
        </w:rPr>
      </w:pPr>
      <w:r w:rsidRPr="006C22C9">
        <w:rPr>
          <w:iCs/>
          <w:szCs w:val="24"/>
        </w:rPr>
        <w:t>У објекту су изведене следеће извршне функције:</w:t>
      </w:r>
    </w:p>
    <w:p w:rsidR="00C50AAC" w:rsidRPr="006C22C9" w:rsidRDefault="00C50AAC" w:rsidP="00C50AAC">
      <w:pPr>
        <w:widowControl/>
        <w:numPr>
          <w:ilvl w:val="0"/>
          <w:numId w:val="34"/>
        </w:numPr>
        <w:tabs>
          <w:tab w:val="clear" w:pos="1440"/>
        </w:tabs>
        <w:ind w:right="9"/>
        <w:rPr>
          <w:iCs/>
          <w:szCs w:val="24"/>
          <w:lang w:val="sr-Cyrl-BA"/>
        </w:rPr>
      </w:pPr>
      <w:r w:rsidRPr="006C22C9">
        <w:rPr>
          <w:iCs/>
          <w:szCs w:val="24"/>
          <w:lang w:val="sr-Cyrl-BA"/>
        </w:rPr>
        <w:t xml:space="preserve">искључење вентилације и обарање ПП клапне, на орману </w:t>
      </w:r>
      <w:r w:rsidRPr="006C22C9">
        <w:rPr>
          <w:iCs/>
          <w:szCs w:val="24"/>
        </w:rPr>
        <w:t>RO</w:t>
      </w:r>
      <w:r w:rsidRPr="006C22C9">
        <w:rPr>
          <w:iCs/>
          <w:szCs w:val="24"/>
          <w:lang w:val="ru-RU"/>
        </w:rPr>
        <w:t xml:space="preserve"> </w:t>
      </w:r>
      <w:r>
        <w:rPr>
          <w:iCs/>
          <w:szCs w:val="24"/>
          <w:lang w:val="ru-RU"/>
        </w:rPr>
        <w:t>–</w:t>
      </w:r>
      <w:r w:rsidRPr="006C22C9">
        <w:rPr>
          <w:iCs/>
          <w:szCs w:val="24"/>
          <w:lang w:val="ru-RU"/>
        </w:rPr>
        <w:t xml:space="preserve"> </w:t>
      </w:r>
      <w:r w:rsidRPr="006C22C9">
        <w:rPr>
          <w:iCs/>
          <w:szCs w:val="24"/>
        </w:rPr>
        <w:t>K</w:t>
      </w:r>
      <w:r>
        <w:rPr>
          <w:iCs/>
          <w:szCs w:val="24"/>
        </w:rPr>
        <w:t>;</w:t>
      </w:r>
    </w:p>
    <w:p w:rsidR="00C50AAC" w:rsidRPr="006C22C9" w:rsidRDefault="00C50AAC" w:rsidP="00C50AAC">
      <w:pPr>
        <w:widowControl/>
        <w:numPr>
          <w:ilvl w:val="0"/>
          <w:numId w:val="34"/>
        </w:numPr>
        <w:tabs>
          <w:tab w:val="clear" w:pos="1440"/>
        </w:tabs>
        <w:ind w:right="9"/>
        <w:rPr>
          <w:iCs/>
          <w:szCs w:val="24"/>
          <w:lang w:val="sr-Cyrl-BA"/>
        </w:rPr>
      </w:pPr>
      <w:r w:rsidRPr="006C22C9">
        <w:rPr>
          <w:iCs/>
          <w:szCs w:val="24"/>
          <w:lang w:val="sr-Cyrl-BA"/>
        </w:rPr>
        <w:t xml:space="preserve">искључење климатизације у систем сали, комуникационој просторији и просторији са УПС-евима, на орману </w:t>
      </w:r>
      <w:r w:rsidRPr="006C22C9">
        <w:rPr>
          <w:iCs/>
          <w:szCs w:val="24"/>
        </w:rPr>
        <w:t>RO</w:t>
      </w:r>
      <w:r w:rsidRPr="006C22C9">
        <w:rPr>
          <w:iCs/>
          <w:szCs w:val="24"/>
          <w:lang w:val="ru-RU"/>
        </w:rPr>
        <w:t xml:space="preserve"> – </w:t>
      </w:r>
      <w:r w:rsidRPr="006C22C9">
        <w:rPr>
          <w:iCs/>
          <w:szCs w:val="24"/>
        </w:rPr>
        <w:t>KSS</w:t>
      </w:r>
      <w:r>
        <w:rPr>
          <w:iCs/>
          <w:szCs w:val="24"/>
        </w:rPr>
        <w:t>;</w:t>
      </w:r>
    </w:p>
    <w:p w:rsidR="00C50AAC" w:rsidRPr="006C22C9" w:rsidRDefault="00C50AAC" w:rsidP="00C50AAC">
      <w:pPr>
        <w:widowControl/>
        <w:numPr>
          <w:ilvl w:val="0"/>
          <w:numId w:val="34"/>
        </w:numPr>
        <w:tabs>
          <w:tab w:val="clear" w:pos="1440"/>
        </w:tabs>
        <w:ind w:right="9"/>
        <w:rPr>
          <w:iCs/>
          <w:szCs w:val="24"/>
          <w:lang w:val="sr-Cyrl-BA"/>
        </w:rPr>
      </w:pPr>
      <w:r w:rsidRPr="006C22C9">
        <w:rPr>
          <w:iCs/>
          <w:szCs w:val="24"/>
          <w:lang w:val="sr-Cyrl-BA"/>
        </w:rPr>
        <w:t>спуштање лифта на ниво евакуације</w:t>
      </w:r>
      <w:r>
        <w:rPr>
          <w:iCs/>
          <w:szCs w:val="24"/>
          <w:lang w:val="sr-Cyrl-BA"/>
        </w:rPr>
        <w:t>;</w:t>
      </w:r>
    </w:p>
    <w:p w:rsidR="00C50AAC" w:rsidRPr="006C22C9" w:rsidRDefault="00C50AAC" w:rsidP="00C50AAC">
      <w:pPr>
        <w:widowControl/>
        <w:numPr>
          <w:ilvl w:val="0"/>
          <w:numId w:val="34"/>
        </w:numPr>
        <w:tabs>
          <w:tab w:val="clear" w:pos="1440"/>
        </w:tabs>
        <w:ind w:right="9"/>
        <w:rPr>
          <w:iCs/>
          <w:szCs w:val="24"/>
          <w:lang w:val="sr-Cyrl-BA"/>
        </w:rPr>
      </w:pPr>
      <w:r w:rsidRPr="006C22C9">
        <w:rPr>
          <w:iCs/>
          <w:szCs w:val="24"/>
          <w:lang w:val="sr-Cyrl-BA"/>
        </w:rPr>
        <w:t>отварање аутоматских врата на улазу у објекат</w:t>
      </w:r>
      <w:r>
        <w:rPr>
          <w:iCs/>
          <w:szCs w:val="24"/>
          <w:lang w:val="sr-Cyrl-BA"/>
        </w:rPr>
        <w:t>;</w:t>
      </w:r>
    </w:p>
    <w:p w:rsidR="00C50AAC" w:rsidRPr="006C22C9" w:rsidRDefault="00C50AAC" w:rsidP="00C50AAC">
      <w:pPr>
        <w:widowControl/>
        <w:numPr>
          <w:ilvl w:val="0"/>
          <w:numId w:val="34"/>
        </w:numPr>
        <w:tabs>
          <w:tab w:val="clear" w:pos="1440"/>
        </w:tabs>
        <w:ind w:right="9"/>
        <w:rPr>
          <w:iCs/>
          <w:szCs w:val="24"/>
          <w:lang w:val="sr-Cyrl-BA"/>
        </w:rPr>
      </w:pPr>
      <w:r w:rsidRPr="006C22C9">
        <w:rPr>
          <w:iCs/>
          <w:szCs w:val="24"/>
          <w:lang w:val="sr-Cyrl-BA"/>
        </w:rPr>
        <w:t xml:space="preserve">искључење климатизације у систем сали, постојећи орман </w:t>
      </w:r>
      <w:r w:rsidRPr="006C22C9">
        <w:rPr>
          <w:iCs/>
          <w:szCs w:val="24"/>
        </w:rPr>
        <w:t>ROK-1</w:t>
      </w:r>
      <w:r>
        <w:rPr>
          <w:iCs/>
          <w:szCs w:val="24"/>
        </w:rPr>
        <w:t>;</w:t>
      </w:r>
    </w:p>
    <w:p w:rsidR="00C50AAC" w:rsidRPr="006C22C9" w:rsidRDefault="00C50AAC" w:rsidP="00C50AAC">
      <w:pPr>
        <w:widowControl/>
        <w:numPr>
          <w:ilvl w:val="0"/>
          <w:numId w:val="34"/>
        </w:numPr>
        <w:tabs>
          <w:tab w:val="clear" w:pos="1440"/>
        </w:tabs>
        <w:ind w:right="9"/>
        <w:rPr>
          <w:iCs/>
          <w:szCs w:val="24"/>
          <w:lang w:val="sr-Cyrl-BA"/>
        </w:rPr>
      </w:pPr>
      <w:r w:rsidRPr="006C22C9">
        <w:rPr>
          <w:iCs/>
          <w:szCs w:val="24"/>
        </w:rPr>
        <w:t>обарање постојећих ПП клапни, постојећи орман RO</w:t>
      </w:r>
      <w:r w:rsidRPr="006C22C9">
        <w:rPr>
          <w:iCs/>
          <w:szCs w:val="24"/>
          <w:lang w:val="sr-Cyrl-BA"/>
        </w:rPr>
        <w:t>-</w:t>
      </w:r>
      <w:r w:rsidRPr="006C22C9">
        <w:rPr>
          <w:iCs/>
          <w:szCs w:val="24"/>
        </w:rPr>
        <w:t>PK</w:t>
      </w:r>
      <w:r>
        <w:rPr>
          <w:iCs/>
          <w:szCs w:val="24"/>
        </w:rPr>
        <w:t>;</w:t>
      </w:r>
      <w:r w:rsidRPr="006C22C9">
        <w:rPr>
          <w:iCs/>
          <w:szCs w:val="24"/>
        </w:rPr>
        <w:t>     </w:t>
      </w:r>
    </w:p>
    <w:p w:rsidR="00C50AAC" w:rsidRPr="006C22C9" w:rsidRDefault="00C50AAC" w:rsidP="00C50AAC">
      <w:pPr>
        <w:widowControl/>
        <w:numPr>
          <w:ilvl w:val="0"/>
          <w:numId w:val="34"/>
        </w:numPr>
        <w:tabs>
          <w:tab w:val="clear" w:pos="1440"/>
        </w:tabs>
        <w:ind w:right="9"/>
        <w:rPr>
          <w:iCs/>
          <w:szCs w:val="24"/>
          <w:lang w:val="sr-Cyrl-BA"/>
        </w:rPr>
      </w:pPr>
      <w:r w:rsidRPr="006C22C9">
        <w:rPr>
          <w:iCs/>
          <w:szCs w:val="24"/>
          <w:lang w:val="sr-Cyrl-BA"/>
        </w:rPr>
        <w:t>звучно алармирање.</w:t>
      </w:r>
    </w:p>
    <w:p w:rsidR="00C50AAC" w:rsidRPr="006C22C9" w:rsidRDefault="00C50AAC" w:rsidP="00C50AAC">
      <w:pPr>
        <w:tabs>
          <w:tab w:val="left" w:pos="227"/>
        </w:tabs>
        <w:ind w:right="9"/>
        <w:rPr>
          <w:b/>
          <w:szCs w:val="24"/>
        </w:rPr>
      </w:pPr>
      <w:r w:rsidRPr="006C22C9">
        <w:rPr>
          <w:b/>
          <w:caps/>
          <w:szCs w:val="24"/>
          <w:lang w:val="nb-NO"/>
        </w:rPr>
        <w:t>е</w:t>
      </w:r>
      <w:r w:rsidRPr="006C22C9">
        <w:rPr>
          <w:b/>
          <w:szCs w:val="24"/>
          <w:lang w:val="nb-NO"/>
        </w:rPr>
        <w:t>лектричн</w:t>
      </w:r>
      <w:r w:rsidRPr="006C22C9">
        <w:rPr>
          <w:b/>
          <w:szCs w:val="24"/>
        </w:rPr>
        <w:t>е</w:t>
      </w:r>
      <w:r w:rsidRPr="006C22C9">
        <w:rPr>
          <w:b/>
          <w:szCs w:val="24"/>
          <w:lang w:val="nb-NO"/>
        </w:rPr>
        <w:t xml:space="preserve"> инсталациј</w:t>
      </w:r>
      <w:r w:rsidRPr="006C22C9">
        <w:rPr>
          <w:b/>
          <w:szCs w:val="24"/>
        </w:rPr>
        <w:t>е</w:t>
      </w:r>
      <w:r w:rsidRPr="006C22C9">
        <w:rPr>
          <w:b/>
          <w:szCs w:val="24"/>
          <w:lang w:val="nb-NO"/>
        </w:rPr>
        <w:t xml:space="preserve"> </w:t>
      </w:r>
      <w:r w:rsidRPr="006C22C9">
        <w:rPr>
          <w:b/>
          <w:szCs w:val="24"/>
        </w:rPr>
        <w:t>електромоторних погона</w:t>
      </w:r>
      <w:r w:rsidRPr="006C22C9">
        <w:rPr>
          <w:b/>
          <w:szCs w:val="24"/>
          <w:lang w:val="nb-NO"/>
        </w:rPr>
        <w:t xml:space="preserve"> за: </w:t>
      </w:r>
    </w:p>
    <w:p w:rsidR="00C50AAC" w:rsidRPr="006C22C9" w:rsidRDefault="00C50AAC" w:rsidP="00C50AAC">
      <w:pPr>
        <w:ind w:right="9"/>
        <w:rPr>
          <w:szCs w:val="24"/>
        </w:rPr>
      </w:pPr>
      <w:r w:rsidRPr="006C22C9">
        <w:rPr>
          <w:szCs w:val="24"/>
        </w:rPr>
        <w:t>- лифт,</w:t>
      </w:r>
    </w:p>
    <w:p w:rsidR="00C50AAC" w:rsidRPr="006C22C9" w:rsidRDefault="00C50AAC" w:rsidP="00C50AAC">
      <w:pPr>
        <w:ind w:right="9"/>
        <w:rPr>
          <w:szCs w:val="24"/>
        </w:rPr>
      </w:pPr>
      <w:r w:rsidRPr="006C22C9">
        <w:rPr>
          <w:szCs w:val="24"/>
        </w:rPr>
        <w:t>- уређај за подизање притиска воде,</w:t>
      </w:r>
    </w:p>
    <w:p w:rsidR="00C50AAC" w:rsidRPr="006C22C9" w:rsidRDefault="00C50AAC" w:rsidP="00C50AAC">
      <w:pPr>
        <w:ind w:right="9"/>
        <w:rPr>
          <w:szCs w:val="24"/>
        </w:rPr>
      </w:pPr>
      <w:r w:rsidRPr="006C22C9">
        <w:rPr>
          <w:szCs w:val="24"/>
        </w:rPr>
        <w:t>- клима уређаји - чилери и „</w:t>
      </w:r>
      <w:r w:rsidRPr="006C22C9">
        <w:rPr>
          <w:szCs w:val="24"/>
          <w:lang w:val="en-US"/>
        </w:rPr>
        <w:t>fan</w:t>
      </w:r>
      <w:r w:rsidRPr="006C22C9">
        <w:rPr>
          <w:szCs w:val="24"/>
          <w:lang w:val="ru-RU"/>
        </w:rPr>
        <w:t xml:space="preserve"> </w:t>
      </w:r>
      <w:r w:rsidRPr="006C22C9">
        <w:rPr>
          <w:szCs w:val="24"/>
          <w:lang w:val="en-US"/>
        </w:rPr>
        <w:t>coil</w:t>
      </w:r>
      <w:r w:rsidRPr="006C22C9">
        <w:rPr>
          <w:szCs w:val="24"/>
        </w:rPr>
        <w:t xml:space="preserve">“ уређаји (постојећи систем 1 за климатизацију приземља, 1. спрата и 2. спрата, је реконструисан због доградње 3. Спрата измештањем расхладне куле на нови раван кров; постојећи систем 2 за климатизацију систем сале на 1. спрату је реконструисан због доградње 3. спрата, измештањем кондензаторских јединица на нови раван кров; нови систем 3 за </w:t>
      </w:r>
      <w:r w:rsidRPr="006C22C9">
        <w:rPr>
          <w:szCs w:val="24"/>
        </w:rPr>
        <w:lastRenderedPageBreak/>
        <w:t>климатизацију 3. спрата; нови систем 4 - сплит клима уређај за климатизацију техничке просторије на 3. спрату; нови систем 5 - моно блок клима уређај за климатизацију техничке просторије на 1. спрату; постојећи сплит системи и комора за припрему свежег ваздуха за библиотеку, који су задржани). У целом објекту су уграђени нови плафонски „</w:t>
      </w:r>
      <w:r w:rsidRPr="006C22C9">
        <w:rPr>
          <w:szCs w:val="24"/>
          <w:lang w:val="en-US"/>
        </w:rPr>
        <w:t>fan</w:t>
      </w:r>
      <w:r w:rsidRPr="006C22C9">
        <w:rPr>
          <w:szCs w:val="24"/>
          <w:lang w:val="ru-RU"/>
        </w:rPr>
        <w:t xml:space="preserve"> </w:t>
      </w:r>
      <w:r w:rsidRPr="006C22C9">
        <w:rPr>
          <w:szCs w:val="24"/>
          <w:lang w:val="en-US"/>
        </w:rPr>
        <w:t>coil</w:t>
      </w:r>
      <w:r w:rsidRPr="006C22C9">
        <w:rPr>
          <w:szCs w:val="24"/>
        </w:rPr>
        <w:t>“ уређаја, док су постојећи парапетни демонтирани.</w:t>
      </w:r>
    </w:p>
    <w:p w:rsidR="00C50AAC" w:rsidRPr="006C22C9" w:rsidRDefault="00C50AAC" w:rsidP="00C50AAC">
      <w:pPr>
        <w:ind w:right="9"/>
        <w:rPr>
          <w:szCs w:val="24"/>
        </w:rPr>
      </w:pPr>
      <w:r w:rsidRPr="006C22C9">
        <w:rPr>
          <w:szCs w:val="24"/>
        </w:rPr>
        <w:t>- вентилатори.</w:t>
      </w:r>
    </w:p>
    <w:p w:rsidR="00C50AAC" w:rsidRPr="006C22C9" w:rsidRDefault="00C50AAC" w:rsidP="00C50AAC">
      <w:pPr>
        <w:ind w:right="9"/>
        <w:rPr>
          <w:szCs w:val="24"/>
        </w:rPr>
      </w:pPr>
      <w:r w:rsidRPr="006C22C9">
        <w:rPr>
          <w:b/>
          <w:caps/>
          <w:szCs w:val="24"/>
          <w:lang w:val="nb-NO"/>
        </w:rPr>
        <w:t>е</w:t>
      </w:r>
      <w:r w:rsidRPr="006C22C9">
        <w:rPr>
          <w:b/>
          <w:szCs w:val="24"/>
          <w:lang w:val="nb-NO"/>
        </w:rPr>
        <w:t>лектричн</w:t>
      </w:r>
      <w:r w:rsidRPr="006C22C9">
        <w:rPr>
          <w:b/>
          <w:szCs w:val="24"/>
        </w:rPr>
        <w:t>е</w:t>
      </w:r>
      <w:r w:rsidRPr="006C22C9">
        <w:rPr>
          <w:b/>
          <w:szCs w:val="24"/>
          <w:lang w:val="nb-NO"/>
        </w:rPr>
        <w:t xml:space="preserve"> инсталациј</w:t>
      </w:r>
      <w:r w:rsidRPr="006C22C9">
        <w:rPr>
          <w:b/>
          <w:szCs w:val="24"/>
        </w:rPr>
        <w:t>е</w:t>
      </w:r>
      <w:r w:rsidRPr="006C22C9">
        <w:rPr>
          <w:b/>
          <w:szCs w:val="24"/>
          <w:lang w:val="nb-NO"/>
        </w:rPr>
        <w:t xml:space="preserve"> </w:t>
      </w:r>
      <w:r w:rsidRPr="006C22C9">
        <w:rPr>
          <w:b/>
          <w:szCs w:val="24"/>
        </w:rPr>
        <w:t xml:space="preserve"> подстанице</w:t>
      </w:r>
    </w:p>
    <w:p w:rsidR="00C50AAC" w:rsidRPr="006C22C9" w:rsidRDefault="00C50AAC" w:rsidP="00C50AAC">
      <w:pPr>
        <w:ind w:right="9"/>
        <w:rPr>
          <w:szCs w:val="24"/>
        </w:rPr>
      </w:pPr>
      <w:r w:rsidRPr="006C22C9">
        <w:rPr>
          <w:szCs w:val="24"/>
        </w:rPr>
        <w:tab/>
        <w:t>-демонтажа постојећих електричних инсталација</w:t>
      </w:r>
    </w:p>
    <w:p w:rsidR="00C50AAC" w:rsidRPr="006C22C9" w:rsidRDefault="00C50AAC" w:rsidP="00C50AAC">
      <w:pPr>
        <w:ind w:right="9"/>
        <w:rPr>
          <w:szCs w:val="24"/>
          <w:highlight w:val="yellow"/>
        </w:rPr>
      </w:pPr>
      <w:r w:rsidRPr="006C22C9">
        <w:rPr>
          <w:szCs w:val="24"/>
        </w:rPr>
        <w:tab/>
        <w:t>- електричне инсталације термомашинских уређаја за грејање</w:t>
      </w:r>
    </w:p>
    <w:p w:rsidR="00C50AAC" w:rsidRPr="006C22C9" w:rsidRDefault="00C50AAC" w:rsidP="00C50AAC">
      <w:pPr>
        <w:ind w:right="9"/>
        <w:rPr>
          <w:szCs w:val="24"/>
          <w:lang w:val="es-ES"/>
        </w:rPr>
      </w:pPr>
      <w:r w:rsidRPr="006C22C9">
        <w:rPr>
          <w:szCs w:val="24"/>
          <w:lang w:val="es-ES"/>
        </w:rPr>
        <w:tab/>
      </w:r>
      <w:r w:rsidRPr="006C22C9">
        <w:rPr>
          <w:szCs w:val="24"/>
        </w:rPr>
        <w:t>- електричне инсталације термомашинских уређаја за хлађење.</w:t>
      </w:r>
    </w:p>
    <w:p w:rsidR="00C50AAC" w:rsidRPr="006C22C9" w:rsidRDefault="00C50AAC" w:rsidP="00C50AAC">
      <w:pPr>
        <w:ind w:right="9"/>
        <w:rPr>
          <w:szCs w:val="24"/>
          <w:lang w:val="es-ES"/>
        </w:rPr>
      </w:pPr>
      <w:r w:rsidRPr="006C22C9">
        <w:rPr>
          <w:szCs w:val="24"/>
          <w:lang w:val="es-ES"/>
        </w:rPr>
        <w:t xml:space="preserve">Подстаница се налази у приземљу </w:t>
      </w:r>
      <w:r w:rsidRPr="006C22C9">
        <w:rPr>
          <w:szCs w:val="24"/>
        </w:rPr>
        <w:t xml:space="preserve">предметног </w:t>
      </w:r>
      <w:r w:rsidRPr="006C22C9">
        <w:rPr>
          <w:szCs w:val="24"/>
          <w:lang w:val="es-ES"/>
        </w:rPr>
        <w:t>објекта</w:t>
      </w:r>
      <w:r w:rsidRPr="006C22C9">
        <w:rPr>
          <w:szCs w:val="24"/>
        </w:rPr>
        <w:t>.</w:t>
      </w:r>
      <w:r w:rsidRPr="006C22C9">
        <w:rPr>
          <w:szCs w:val="24"/>
          <w:lang w:val="es-ES"/>
        </w:rPr>
        <w:t xml:space="preserve">  </w:t>
      </w:r>
    </w:p>
    <w:p w:rsidR="00C50AAC" w:rsidRPr="006C22C9" w:rsidRDefault="00C50AAC" w:rsidP="00C50AAC">
      <w:pPr>
        <w:pStyle w:val="BodyText"/>
        <w:spacing w:after="0"/>
        <w:ind w:right="9"/>
        <w:rPr>
          <w:rFonts w:ascii="Times New Roman" w:hAnsi="Times New Roman"/>
          <w:b/>
          <w:szCs w:val="24"/>
        </w:rPr>
      </w:pPr>
      <w:r w:rsidRPr="006C22C9">
        <w:rPr>
          <w:rFonts w:ascii="Times New Roman" w:hAnsi="Times New Roman"/>
          <w:b/>
          <w:szCs w:val="24"/>
        </w:rPr>
        <w:t>Машински радови</w:t>
      </w:r>
    </w:p>
    <w:p w:rsidR="00C50AAC" w:rsidRPr="006C22C9" w:rsidRDefault="00C50AAC" w:rsidP="00C50AAC">
      <w:pPr>
        <w:pStyle w:val="BodyText"/>
        <w:spacing w:after="0"/>
        <w:ind w:right="9"/>
        <w:rPr>
          <w:rFonts w:ascii="Times New Roman" w:hAnsi="Times New Roman"/>
          <w:szCs w:val="24"/>
        </w:rPr>
      </w:pPr>
      <w:r w:rsidRPr="006C22C9">
        <w:rPr>
          <w:rFonts w:ascii="Times New Roman" w:hAnsi="Times New Roman"/>
          <w:szCs w:val="24"/>
        </w:rPr>
        <w:t xml:space="preserve">Постојећи објекат пословне зграде ЕРЦ-а (Пр+2) од постојећих термотехничких инсталација је имао инсталације радијаторског грејања (простори који нису климатизовани), инсталације грејања путем </w:t>
      </w:r>
      <w:r w:rsidRPr="006C22C9">
        <w:rPr>
          <w:rFonts w:ascii="Times New Roman" w:hAnsi="Times New Roman"/>
          <w:szCs w:val="24"/>
          <w:lang w:val="sr-Latn-CS"/>
        </w:rPr>
        <w:t xml:space="preserve">„fan coil“-a </w:t>
      </w:r>
      <w:r w:rsidRPr="006C22C9">
        <w:rPr>
          <w:rFonts w:ascii="Times New Roman" w:hAnsi="Times New Roman"/>
          <w:szCs w:val="24"/>
        </w:rPr>
        <w:t xml:space="preserve">(простори који су климатизовани). </w:t>
      </w:r>
    </w:p>
    <w:p w:rsidR="00C50AAC" w:rsidRPr="006C22C9" w:rsidRDefault="00C50AAC" w:rsidP="00C50AAC">
      <w:pPr>
        <w:pStyle w:val="BodyText"/>
        <w:spacing w:after="0"/>
        <w:ind w:right="9"/>
        <w:rPr>
          <w:rFonts w:ascii="Times New Roman" w:hAnsi="Times New Roman"/>
          <w:szCs w:val="24"/>
        </w:rPr>
      </w:pPr>
      <w:r w:rsidRPr="006C22C9">
        <w:rPr>
          <w:rFonts w:ascii="Times New Roman" w:hAnsi="Times New Roman"/>
          <w:szCs w:val="24"/>
        </w:rPr>
        <w:t xml:space="preserve">Објекат је био климатизован путем система централне климатизације и у већини канцеларијских простора су биле инсталисане независне </w:t>
      </w:r>
      <w:r w:rsidRPr="006C22C9">
        <w:rPr>
          <w:rFonts w:ascii="Times New Roman" w:hAnsi="Times New Roman"/>
          <w:szCs w:val="24"/>
          <w:lang w:val="sr-Latn-CS"/>
        </w:rPr>
        <w:t>„split“</w:t>
      </w:r>
      <w:r w:rsidRPr="006C22C9">
        <w:rPr>
          <w:rFonts w:ascii="Times New Roman" w:hAnsi="Times New Roman"/>
          <w:szCs w:val="24"/>
        </w:rPr>
        <w:t xml:space="preserve"> системе</w:t>
      </w:r>
      <w:r w:rsidRPr="006C22C9">
        <w:rPr>
          <w:rFonts w:ascii="Times New Roman" w:hAnsi="Times New Roman"/>
          <w:szCs w:val="24"/>
          <w:lang w:val="sr-Latn-CS"/>
        </w:rPr>
        <w:t xml:space="preserve"> </w:t>
      </w:r>
      <w:r w:rsidRPr="006C22C9">
        <w:rPr>
          <w:rFonts w:ascii="Times New Roman" w:hAnsi="Times New Roman"/>
          <w:szCs w:val="24"/>
        </w:rPr>
        <w:t xml:space="preserve">за климатизацију. Систем сала у којој је смештена рачунарска опрема ЕРЦ-а на првом спрату објекта се климатизовала путем три клима ормана са директном експанзијом и удувавањем у издигнути под. </w:t>
      </w:r>
    </w:p>
    <w:p w:rsidR="00C50AAC" w:rsidRPr="006C22C9" w:rsidRDefault="00C50AAC" w:rsidP="00C50AAC">
      <w:pPr>
        <w:pStyle w:val="BodyText"/>
        <w:spacing w:after="0"/>
        <w:ind w:right="9"/>
        <w:rPr>
          <w:rFonts w:ascii="Times New Roman" w:hAnsi="Times New Roman"/>
          <w:szCs w:val="24"/>
        </w:rPr>
      </w:pPr>
      <w:r w:rsidRPr="006C22C9">
        <w:rPr>
          <w:rFonts w:ascii="Times New Roman" w:hAnsi="Times New Roman"/>
          <w:szCs w:val="24"/>
        </w:rPr>
        <w:t xml:space="preserve">Изведеним радовима постојеће термотехничке инсталације подстанице су комплетно демонтиране, као и постојеће инсталације радијаторског грејања и постојеће инсталације централне климатизације и грејања објекта путем </w:t>
      </w:r>
      <w:r w:rsidRPr="006C22C9">
        <w:rPr>
          <w:rFonts w:ascii="Times New Roman" w:hAnsi="Times New Roman"/>
          <w:szCs w:val="24"/>
          <w:lang w:val="sr-Latn-CS"/>
        </w:rPr>
        <w:t>„fan coil“-</w:t>
      </w:r>
      <w:r w:rsidRPr="006C22C9">
        <w:rPr>
          <w:rFonts w:ascii="Times New Roman" w:hAnsi="Times New Roman"/>
          <w:szCs w:val="24"/>
        </w:rPr>
        <w:t>а; постојеће инсталације климатизације систем сале на првом спрату с</w:t>
      </w:r>
      <w:r>
        <w:rPr>
          <w:rFonts w:ascii="Times New Roman" w:hAnsi="Times New Roman"/>
          <w:szCs w:val="24"/>
        </w:rPr>
        <w:t>у задржане</w:t>
      </w:r>
      <w:r w:rsidRPr="006C22C9">
        <w:rPr>
          <w:rFonts w:ascii="Times New Roman" w:hAnsi="Times New Roman"/>
          <w:szCs w:val="24"/>
        </w:rPr>
        <w:t xml:space="preserve"> с тим да с</w:t>
      </w:r>
      <w:r>
        <w:rPr>
          <w:rFonts w:ascii="Times New Roman" w:hAnsi="Times New Roman"/>
          <w:szCs w:val="24"/>
        </w:rPr>
        <w:t>у</w:t>
      </w:r>
      <w:r w:rsidRPr="006C22C9">
        <w:rPr>
          <w:rFonts w:ascii="Times New Roman" w:hAnsi="Times New Roman"/>
          <w:szCs w:val="24"/>
        </w:rPr>
        <w:t xml:space="preserve"> кондезаторске јединице постојећих клима ормана демонтира</w:t>
      </w:r>
      <w:r>
        <w:rPr>
          <w:rFonts w:ascii="Times New Roman" w:hAnsi="Times New Roman"/>
          <w:szCs w:val="24"/>
        </w:rPr>
        <w:t>не</w:t>
      </w:r>
      <w:r w:rsidRPr="006C22C9">
        <w:rPr>
          <w:rFonts w:ascii="Times New Roman" w:hAnsi="Times New Roman"/>
          <w:szCs w:val="24"/>
        </w:rPr>
        <w:t xml:space="preserve"> због доградње трећег спрата. </w:t>
      </w:r>
    </w:p>
    <w:p w:rsidR="00C50AAC" w:rsidRPr="006C22C9" w:rsidRDefault="00C50AAC" w:rsidP="00C50AAC">
      <w:pPr>
        <w:pStyle w:val="BodyText"/>
        <w:spacing w:after="0"/>
        <w:ind w:right="9"/>
        <w:rPr>
          <w:rFonts w:ascii="Times New Roman" w:hAnsi="Times New Roman"/>
          <w:szCs w:val="24"/>
          <w:lang w:val="ru-RU"/>
        </w:rPr>
      </w:pPr>
      <w:r w:rsidRPr="006C22C9">
        <w:rPr>
          <w:rFonts w:ascii="Times New Roman" w:hAnsi="Times New Roman"/>
          <w:szCs w:val="24"/>
        </w:rPr>
        <w:t xml:space="preserve">Грејање комплетног објекта (Пр+3) </w:t>
      </w:r>
      <w:r w:rsidRPr="006C22C9">
        <w:rPr>
          <w:rFonts w:ascii="Times New Roman" w:hAnsi="Times New Roman"/>
          <w:szCs w:val="24"/>
          <w:lang w:val="ru-RU"/>
        </w:rPr>
        <w:t xml:space="preserve">је изведено </w:t>
      </w:r>
      <w:r w:rsidRPr="006C22C9">
        <w:rPr>
          <w:rFonts w:ascii="Times New Roman" w:hAnsi="Times New Roman"/>
          <w:szCs w:val="24"/>
        </w:rPr>
        <w:t xml:space="preserve">као </w:t>
      </w:r>
      <w:r w:rsidRPr="006C22C9">
        <w:rPr>
          <w:rFonts w:ascii="Times New Roman" w:hAnsi="Times New Roman"/>
          <w:szCs w:val="24"/>
          <w:lang w:val="ru-RU"/>
        </w:rPr>
        <w:t>топловодно, двоцевно радијаторско</w:t>
      </w:r>
      <w:r w:rsidRPr="006C22C9">
        <w:rPr>
          <w:rFonts w:ascii="Times New Roman" w:hAnsi="Times New Roman"/>
          <w:szCs w:val="24"/>
        </w:rPr>
        <w:t xml:space="preserve"> грејање</w:t>
      </w:r>
      <w:r w:rsidRPr="006C22C9">
        <w:rPr>
          <w:rFonts w:ascii="Times New Roman" w:hAnsi="Times New Roman"/>
          <w:szCs w:val="24"/>
          <w:lang w:val="ru-RU"/>
        </w:rPr>
        <w:t>, температурног режима 90/70</w:t>
      </w:r>
      <w:r w:rsidRPr="006C22C9">
        <w:rPr>
          <w:rFonts w:ascii="Times New Roman" w:hAnsi="Times New Roman"/>
          <w:szCs w:val="24"/>
          <w:vertAlign w:val="superscript"/>
          <w:lang w:val="ru-RU"/>
        </w:rPr>
        <w:t>о</w:t>
      </w:r>
      <w:r w:rsidRPr="006C22C9">
        <w:rPr>
          <w:rFonts w:ascii="Times New Roman" w:hAnsi="Times New Roman"/>
          <w:szCs w:val="24"/>
          <w:lang w:val="ru-RU"/>
        </w:rPr>
        <w:t xml:space="preserve">Ц. </w:t>
      </w:r>
      <w:r w:rsidRPr="006C22C9">
        <w:rPr>
          <w:rFonts w:ascii="Times New Roman" w:hAnsi="Times New Roman"/>
          <w:szCs w:val="24"/>
        </w:rPr>
        <w:t>Уграђена г</w:t>
      </w:r>
      <w:r w:rsidRPr="006C22C9">
        <w:rPr>
          <w:rFonts w:ascii="Times New Roman" w:hAnsi="Times New Roman"/>
          <w:szCs w:val="24"/>
          <w:lang w:val="ru-RU"/>
        </w:rPr>
        <w:t xml:space="preserve">рејна тела су чланкасти Ал-у радијатори. </w:t>
      </w:r>
    </w:p>
    <w:p w:rsidR="00C50AAC" w:rsidRPr="006C22C9" w:rsidRDefault="00C50AAC" w:rsidP="00C50AAC">
      <w:pPr>
        <w:ind w:right="9"/>
        <w:rPr>
          <w:szCs w:val="24"/>
        </w:rPr>
      </w:pPr>
      <w:r w:rsidRPr="006C22C9">
        <w:rPr>
          <w:szCs w:val="24"/>
        </w:rPr>
        <w:t>Централном к</w:t>
      </w:r>
      <w:r w:rsidRPr="006C22C9">
        <w:rPr>
          <w:szCs w:val="24"/>
          <w:lang w:val="ru-RU"/>
        </w:rPr>
        <w:t>лиматизациј</w:t>
      </w:r>
      <w:r w:rsidRPr="006C22C9">
        <w:rPr>
          <w:szCs w:val="24"/>
        </w:rPr>
        <w:t xml:space="preserve">ом је обухваћен комплетан простор објекта (Пр+3). За климатизацију наведеног објекта изведена су два независна система, један-постојећи (јединица за припрему расхладне воде) за постојеће етаже (Пр+2) и други за дограђену етажу трећег спрата. За просторије које се климатизују уграђене су fan-coil уређаји (FCU) подплафонског (FCA) типа. </w:t>
      </w:r>
    </w:p>
    <w:p w:rsidR="00C50AAC" w:rsidRPr="006C22C9" w:rsidRDefault="00C50AAC" w:rsidP="00C50AAC">
      <w:pPr>
        <w:ind w:right="9"/>
        <w:rPr>
          <w:szCs w:val="24"/>
          <w:lang w:val="ru-RU"/>
        </w:rPr>
      </w:pPr>
      <w:r w:rsidRPr="006C22C9">
        <w:rPr>
          <w:szCs w:val="24"/>
          <w:lang w:val="ru-RU"/>
        </w:rPr>
        <w:t>Новопројектовани агрегат има могућност рада у режиму грејања – ради као топлотна пумпа. Грејање може функционисати само у прелазним режимима. Новопројектовани расхладни агрегат (трећег спрата) је уграђен на делу равног крова, изнад трећег спрата, на носач од челичних профила.</w:t>
      </w:r>
    </w:p>
    <w:p w:rsidR="00C50AAC" w:rsidRPr="006C22C9" w:rsidRDefault="00C50AAC" w:rsidP="00C50AAC">
      <w:pPr>
        <w:pStyle w:val="BodyText"/>
        <w:spacing w:after="0"/>
        <w:ind w:right="9"/>
        <w:rPr>
          <w:rFonts w:ascii="Times New Roman" w:hAnsi="Times New Roman"/>
          <w:szCs w:val="24"/>
        </w:rPr>
      </w:pPr>
      <w:r w:rsidRPr="006C22C9">
        <w:rPr>
          <w:rFonts w:ascii="Times New Roman" w:hAnsi="Times New Roman"/>
          <w:szCs w:val="24"/>
        </w:rPr>
        <w:t xml:space="preserve">Постојећи инсталисани сплит систем није демонтиран него се користи као резерва централном систему климатизације. </w:t>
      </w:r>
    </w:p>
    <w:p w:rsidR="00C50AAC" w:rsidRPr="006C22C9" w:rsidRDefault="00C50AAC" w:rsidP="00C50AAC">
      <w:pPr>
        <w:pStyle w:val="BodyText"/>
        <w:spacing w:after="0"/>
        <w:ind w:right="9"/>
        <w:rPr>
          <w:rFonts w:ascii="Times New Roman" w:hAnsi="Times New Roman"/>
          <w:szCs w:val="24"/>
        </w:rPr>
      </w:pPr>
      <w:r w:rsidRPr="006C22C9">
        <w:rPr>
          <w:rFonts w:ascii="Times New Roman" w:hAnsi="Times New Roman"/>
          <w:szCs w:val="24"/>
        </w:rPr>
        <w:t xml:space="preserve">Постојеће инсталације климатизације систем сале на првом спрату су задржане с тим да су кондезаторске јединице постојећих клима ормана демонтиране због доградње трећег спрата и измештене на новопројектоване челичне носаче на делу равног крова, дограђеног трећег спрата. </w:t>
      </w:r>
    </w:p>
    <w:p w:rsidR="00C50AAC" w:rsidRPr="006C22C9" w:rsidRDefault="00C50AAC" w:rsidP="00C50AAC">
      <w:pPr>
        <w:pStyle w:val="BodyText"/>
        <w:spacing w:after="0"/>
        <w:ind w:right="9"/>
        <w:rPr>
          <w:rFonts w:ascii="Times New Roman" w:hAnsi="Times New Roman"/>
          <w:szCs w:val="24"/>
        </w:rPr>
      </w:pPr>
      <w:r w:rsidRPr="006C22C9">
        <w:rPr>
          <w:rFonts w:ascii="Times New Roman" w:hAnsi="Times New Roman"/>
          <w:szCs w:val="24"/>
        </w:rPr>
        <w:t xml:space="preserve">Климатизација техничке просторије на 1. спрату решена је путем моноблок ормана. Климатизација техничке просторије на 3. спрату решена је путем сплит система. </w:t>
      </w:r>
    </w:p>
    <w:p w:rsidR="00C50AAC" w:rsidRDefault="00C50AAC" w:rsidP="00C50AAC">
      <w:pPr>
        <w:pStyle w:val="BodyText"/>
        <w:spacing w:after="0"/>
        <w:ind w:right="9"/>
        <w:rPr>
          <w:rFonts w:ascii="Times New Roman" w:hAnsi="Times New Roman"/>
          <w:szCs w:val="24"/>
        </w:rPr>
      </w:pPr>
      <w:r w:rsidRPr="006C22C9">
        <w:rPr>
          <w:rFonts w:ascii="Times New Roman" w:hAnsi="Times New Roman"/>
          <w:szCs w:val="24"/>
        </w:rPr>
        <w:t xml:space="preserve">Постојећа принудна вентилација санитарних чворова је задржана уз демонтажу и замену преструјних решетки у кабинама. Вентилацијом су обухваћени простори </w:t>
      </w:r>
      <w:r w:rsidRPr="006C22C9">
        <w:rPr>
          <w:rFonts w:ascii="Times New Roman" w:hAnsi="Times New Roman"/>
          <w:szCs w:val="24"/>
        </w:rPr>
        <w:lastRenderedPageBreak/>
        <w:t xml:space="preserve">који немају могућност природне вентилације: остава и магацина на свим етажама. </w:t>
      </w:r>
    </w:p>
    <w:p w:rsidR="00C50AAC" w:rsidRPr="006C22C9" w:rsidRDefault="00C50AAC" w:rsidP="00C50AAC">
      <w:pPr>
        <w:pStyle w:val="BodyText"/>
        <w:spacing w:after="0"/>
        <w:ind w:right="9"/>
        <w:rPr>
          <w:rFonts w:ascii="Times New Roman" w:hAnsi="Times New Roman"/>
          <w:szCs w:val="24"/>
          <w:lang w:val="ru-RU"/>
        </w:rPr>
      </w:pPr>
    </w:p>
    <w:p w:rsidR="00C50AAC" w:rsidRPr="006C22C9" w:rsidRDefault="00C50AAC" w:rsidP="00C50AAC">
      <w:pPr>
        <w:spacing w:before="120"/>
        <w:ind w:right="9"/>
        <w:jc w:val="center"/>
        <w:rPr>
          <w:b/>
          <w:spacing w:val="6"/>
          <w:szCs w:val="24"/>
          <w:lang w:val="ru-RU"/>
        </w:rPr>
      </w:pPr>
      <w:r w:rsidRPr="006C22C9">
        <w:rPr>
          <w:b/>
          <w:spacing w:val="6"/>
          <w:szCs w:val="24"/>
          <w:lang w:val="ru-RU"/>
        </w:rPr>
        <w:t>Б) Реконструкција развода у објекту и електричних инсталација у систем сали објекта ЕРЦ-а</w:t>
      </w:r>
    </w:p>
    <w:p w:rsidR="00C50AAC" w:rsidRPr="006C22C9" w:rsidRDefault="00C50AAC" w:rsidP="00C50AAC">
      <w:pPr>
        <w:widowControl/>
        <w:tabs>
          <w:tab w:val="clear" w:pos="1440"/>
        </w:tabs>
        <w:ind w:right="9"/>
        <w:rPr>
          <w:b/>
          <w:szCs w:val="24"/>
        </w:rPr>
      </w:pPr>
      <w:r w:rsidRPr="006C22C9">
        <w:rPr>
          <w:b/>
          <w:szCs w:val="24"/>
        </w:rPr>
        <w:t>Главни пројекти:</w:t>
      </w:r>
    </w:p>
    <w:p w:rsidR="00C50AAC" w:rsidRPr="006C22C9" w:rsidRDefault="00C50AAC" w:rsidP="00C50AAC">
      <w:pPr>
        <w:widowControl/>
        <w:tabs>
          <w:tab w:val="clear" w:pos="1440"/>
        </w:tabs>
        <w:ind w:right="9"/>
        <w:rPr>
          <w:szCs w:val="24"/>
        </w:rPr>
      </w:pPr>
      <w:r w:rsidRPr="006C22C9">
        <w:rPr>
          <w:szCs w:val="24"/>
        </w:rPr>
        <w:t xml:space="preserve">књига 1, свеска 1.1 - Електричне инсталације, Главни пројекат реконструкције електроенергетског развода у објекту и систем сали – Реконструкција развода у објекту и електричних инсталација у систем сали објекта ЕРЦ-а Управе Царина у улици Народних Хероја бр.63 у Новом Београду  </w:t>
      </w:r>
    </w:p>
    <w:p w:rsidR="00C50AAC" w:rsidRPr="006C22C9" w:rsidRDefault="00C50AAC" w:rsidP="00C50AAC">
      <w:pPr>
        <w:widowControl/>
        <w:tabs>
          <w:tab w:val="clear" w:pos="1440"/>
        </w:tabs>
        <w:ind w:right="9"/>
        <w:rPr>
          <w:szCs w:val="24"/>
        </w:rPr>
      </w:pPr>
      <w:r w:rsidRPr="006C22C9">
        <w:rPr>
          <w:szCs w:val="24"/>
        </w:rPr>
        <w:t>књига 1, свеска 1.2 – Термомашинске инсталације, Главни пројекат термомашинских инсталација у објекту и систем сали – Реконструкција развода у објекту и електричних инсталација у систем сали објекта ЕРЦ-а Управе Царина у улици Народних Хероја бр.63 у Новом Београду</w:t>
      </w:r>
    </w:p>
    <w:p w:rsidR="00C50AAC" w:rsidRPr="006C22C9" w:rsidRDefault="00C50AAC" w:rsidP="00C50AAC">
      <w:pPr>
        <w:widowControl/>
        <w:tabs>
          <w:tab w:val="clear" w:pos="1440"/>
        </w:tabs>
        <w:ind w:right="9"/>
        <w:rPr>
          <w:szCs w:val="24"/>
        </w:rPr>
      </w:pPr>
      <w:r w:rsidRPr="006C22C9">
        <w:rPr>
          <w:szCs w:val="24"/>
        </w:rPr>
        <w:t xml:space="preserve">књига 1, свеска 1.3 - Архитектонско-грађевински радови, Главни пројекат реконструкције електроенергетског развода у објекту и систем сали – Реконструкција развода у објекту и електричних инсталација у систем сали објекта ЕРЦ-а Управе Царина у улици Народних Хероја бр.63 у Новом Београду </w:t>
      </w:r>
    </w:p>
    <w:p w:rsidR="00C50AAC" w:rsidRPr="006C22C9" w:rsidRDefault="00C50AAC" w:rsidP="00C50AAC">
      <w:pPr>
        <w:widowControl/>
        <w:tabs>
          <w:tab w:val="clear" w:pos="1440"/>
        </w:tabs>
        <w:ind w:right="9"/>
        <w:rPr>
          <w:szCs w:val="24"/>
        </w:rPr>
      </w:pPr>
      <w:r w:rsidRPr="006C22C9">
        <w:rPr>
          <w:szCs w:val="24"/>
        </w:rPr>
        <w:t xml:space="preserve">књига 2, свеска 2.1 – Главни пројекат ДЕА - Електричне инсталације, </w:t>
      </w:r>
    </w:p>
    <w:p w:rsidR="00C50AAC" w:rsidRPr="006C22C9" w:rsidRDefault="00C50AAC" w:rsidP="00C50AAC">
      <w:pPr>
        <w:widowControl/>
        <w:tabs>
          <w:tab w:val="clear" w:pos="1440"/>
        </w:tabs>
        <w:ind w:right="9"/>
        <w:rPr>
          <w:szCs w:val="24"/>
        </w:rPr>
      </w:pPr>
      <w:r w:rsidRPr="006C22C9">
        <w:rPr>
          <w:szCs w:val="24"/>
        </w:rPr>
        <w:t xml:space="preserve">књига 2, свеска 2.2 – Главни пројекат ДЕА - Машинске инсталације, </w:t>
      </w:r>
    </w:p>
    <w:p w:rsidR="00C50AAC" w:rsidRPr="006C22C9" w:rsidRDefault="00C50AAC" w:rsidP="00C50AAC">
      <w:pPr>
        <w:ind w:right="9"/>
        <w:rPr>
          <w:b/>
          <w:szCs w:val="24"/>
        </w:rPr>
      </w:pPr>
      <w:r w:rsidRPr="006C22C9">
        <w:rPr>
          <w:szCs w:val="24"/>
        </w:rPr>
        <w:t xml:space="preserve">књига 2, свеска 2.3 – Главни пројекат ДЕА - Архитектонско-грађевински радови, </w:t>
      </w:r>
    </w:p>
    <w:p w:rsidR="00C50AAC" w:rsidRPr="006C22C9" w:rsidRDefault="00C50AAC" w:rsidP="00C50AAC">
      <w:pPr>
        <w:widowControl/>
        <w:tabs>
          <w:tab w:val="clear" w:pos="1440"/>
        </w:tabs>
        <w:ind w:right="9"/>
        <w:rPr>
          <w:b/>
          <w:szCs w:val="24"/>
        </w:rPr>
      </w:pPr>
      <w:r w:rsidRPr="006C22C9">
        <w:rPr>
          <w:szCs w:val="24"/>
        </w:rPr>
        <w:t>Главни пројекат заштите од пожара – реконструкција развода у објекту и електричних инсталација у систем сали објекта ЕРЦ-а Управе Царина</w:t>
      </w:r>
    </w:p>
    <w:p w:rsidR="00C50AAC" w:rsidRPr="006C22C9" w:rsidRDefault="00C50AAC" w:rsidP="00C50AAC">
      <w:pPr>
        <w:ind w:right="9"/>
        <w:rPr>
          <w:b/>
          <w:szCs w:val="24"/>
        </w:rPr>
      </w:pPr>
      <w:r w:rsidRPr="006C22C9">
        <w:rPr>
          <w:b/>
          <w:szCs w:val="24"/>
        </w:rPr>
        <w:t>Опис изведених радова:</w:t>
      </w:r>
    </w:p>
    <w:p w:rsidR="00C50AAC" w:rsidRPr="006C22C9" w:rsidRDefault="00C50AAC" w:rsidP="00C50AAC">
      <w:pPr>
        <w:pStyle w:val="BodyText"/>
        <w:spacing w:after="0"/>
        <w:ind w:right="9"/>
        <w:rPr>
          <w:rFonts w:ascii="Times New Roman" w:hAnsi="Times New Roman"/>
          <w:b/>
          <w:szCs w:val="24"/>
        </w:rPr>
      </w:pPr>
      <w:r w:rsidRPr="006C22C9">
        <w:rPr>
          <w:rFonts w:ascii="Times New Roman" w:hAnsi="Times New Roman"/>
          <w:b/>
          <w:szCs w:val="24"/>
        </w:rPr>
        <w:t>Електро радови</w:t>
      </w:r>
    </w:p>
    <w:p w:rsidR="00C50AAC" w:rsidRPr="006C22C9" w:rsidRDefault="00C50AAC" w:rsidP="00C50AAC">
      <w:pPr>
        <w:pStyle w:val="ListParagraph"/>
        <w:numPr>
          <w:ilvl w:val="0"/>
          <w:numId w:val="36"/>
        </w:numPr>
        <w:ind w:right="9"/>
      </w:pPr>
      <w:r w:rsidRPr="006C22C9">
        <w:t>демонтажа постојећих електричних инсталација у приземљу</w:t>
      </w:r>
    </w:p>
    <w:p w:rsidR="00C50AAC" w:rsidRPr="006C22C9" w:rsidRDefault="00C50AAC" w:rsidP="00C50AAC">
      <w:pPr>
        <w:pStyle w:val="ListParagraph"/>
        <w:numPr>
          <w:ilvl w:val="0"/>
          <w:numId w:val="36"/>
        </w:numPr>
        <w:ind w:right="9"/>
      </w:pPr>
      <w:r w:rsidRPr="006C22C9">
        <w:t xml:space="preserve">напајање  електричном  енергијом предметног  објекта </w:t>
      </w:r>
    </w:p>
    <w:p w:rsidR="00C50AAC" w:rsidRPr="006C22C9" w:rsidRDefault="00C50AAC" w:rsidP="00C50AAC">
      <w:pPr>
        <w:ind w:right="9"/>
        <w:rPr>
          <w:szCs w:val="24"/>
        </w:rPr>
      </w:pPr>
      <w:r w:rsidRPr="006C22C9">
        <w:rPr>
          <w:szCs w:val="24"/>
        </w:rPr>
        <w:t xml:space="preserve">Напајање објекта је из нове трафо станице, новим двоструким НН подземним кабловима, с обзиром </w:t>
      </w:r>
      <w:r>
        <w:rPr>
          <w:szCs w:val="24"/>
        </w:rPr>
        <w:t xml:space="preserve">на то </w:t>
      </w:r>
      <w:r w:rsidRPr="006C22C9">
        <w:rPr>
          <w:szCs w:val="24"/>
        </w:rPr>
        <w:t xml:space="preserve">да </w:t>
      </w:r>
      <w:r>
        <w:rPr>
          <w:szCs w:val="24"/>
        </w:rPr>
        <w:t>су</w:t>
      </w:r>
      <w:r w:rsidRPr="006C22C9">
        <w:rPr>
          <w:szCs w:val="24"/>
        </w:rPr>
        <w:t xml:space="preserve"> у трафо станици уграђена два трафоа са припадајућом опремом, при чему је један трафо радни, а други је резервни.  </w:t>
      </w:r>
    </w:p>
    <w:p w:rsidR="00C50AAC" w:rsidRPr="006C22C9" w:rsidRDefault="00C50AAC" w:rsidP="00C50AAC">
      <w:pPr>
        <w:ind w:right="9"/>
        <w:rPr>
          <w:szCs w:val="24"/>
          <w:lang w:val="ru-RU"/>
        </w:rPr>
      </w:pPr>
      <w:r w:rsidRPr="006C22C9">
        <w:rPr>
          <w:szCs w:val="24"/>
        </w:rPr>
        <w:t>На фасади објекта су уграђени четири КПК, измештено је бројило у нови разводни орман у простору банке, при чему се задржане све постојеће везе са постојећом КПК на фасади објекта, мерење потрошње електричне енергије предвиђено је на страни 10к</w:t>
      </w:r>
      <w:r>
        <w:rPr>
          <w:szCs w:val="24"/>
          <w:lang w:val="en-US"/>
        </w:rPr>
        <w:t>V</w:t>
      </w:r>
      <w:r w:rsidRPr="006C22C9">
        <w:rPr>
          <w:szCs w:val="24"/>
        </w:rPr>
        <w:t>, индиректном мерном групом, која се смешта у разводни орман у трафо станици</w:t>
      </w:r>
    </w:p>
    <w:p w:rsidR="00C50AAC" w:rsidRPr="006C22C9" w:rsidRDefault="00C50AAC" w:rsidP="00C50AAC">
      <w:pPr>
        <w:ind w:right="9"/>
        <w:rPr>
          <w:szCs w:val="24"/>
        </w:rPr>
      </w:pPr>
      <w:r w:rsidRPr="006C22C9">
        <w:rPr>
          <w:szCs w:val="24"/>
        </w:rPr>
        <w:t xml:space="preserve">Из КПК напојни каблови се доводе у разводни орман РО дакле се напаја мрежни разводни орман РО-М, на који су повезани сви неприоритетни потрошачи, односно они потрошачи који смеју имати прекид у раду у случају нестанка електричне енергије и агрегатски разводни орман     РО-А.  Из разводног ормана РО-А се напајају приоритени потрошачи у објекту, односно они потрошачи који смеју имати краткотрајни прекид у раду у случају нестанка електричне енергије, с обзиром да је на исти повезан и дизел електрични агрегат ДЕА.  </w:t>
      </w:r>
    </w:p>
    <w:p w:rsidR="00C50AAC" w:rsidRPr="006C22C9" w:rsidRDefault="00C50AAC" w:rsidP="00C50AAC">
      <w:pPr>
        <w:ind w:right="9"/>
        <w:rPr>
          <w:szCs w:val="24"/>
          <w:lang w:val="ru-RU"/>
        </w:rPr>
      </w:pPr>
      <w:r w:rsidRPr="006C22C9">
        <w:rPr>
          <w:szCs w:val="24"/>
        </w:rPr>
        <w:t>Избор напајања мрежа или агрегат врши се аутоматски или ручно преко разводног РО-ДЕА</w:t>
      </w:r>
    </w:p>
    <w:p w:rsidR="00C50AAC" w:rsidRPr="006C22C9" w:rsidRDefault="00C50AAC" w:rsidP="00C50AAC">
      <w:pPr>
        <w:ind w:right="9"/>
        <w:rPr>
          <w:szCs w:val="24"/>
        </w:rPr>
      </w:pPr>
      <w:r w:rsidRPr="006C22C9">
        <w:rPr>
          <w:szCs w:val="24"/>
        </w:rPr>
        <w:t xml:space="preserve">У разводном орману РО-А је предвиђен </w:t>
      </w:r>
      <w:r>
        <w:rPr>
          <w:szCs w:val="24"/>
          <w:lang w:val="en-US"/>
        </w:rPr>
        <w:t>by</w:t>
      </w:r>
      <w:r w:rsidRPr="002F3D93">
        <w:rPr>
          <w:szCs w:val="24"/>
          <w:lang w:val="ru-RU"/>
        </w:rPr>
        <w:t xml:space="preserve"> </w:t>
      </w:r>
      <w:r>
        <w:rPr>
          <w:szCs w:val="24"/>
          <w:lang w:val="en-US"/>
        </w:rPr>
        <w:t>pass</w:t>
      </w:r>
      <w:r w:rsidRPr="006C22C9">
        <w:rPr>
          <w:szCs w:val="24"/>
        </w:rPr>
        <w:t xml:space="preserve"> прекидач, који служи за ручни избор извора напајања (мрежа или ДЕА).</w:t>
      </w:r>
    </w:p>
    <w:p w:rsidR="00C50AAC" w:rsidRPr="006C22C9" w:rsidRDefault="00C50AAC" w:rsidP="00C50AAC">
      <w:pPr>
        <w:ind w:right="9"/>
        <w:rPr>
          <w:szCs w:val="24"/>
          <w:lang w:val="ru-RU"/>
        </w:rPr>
      </w:pPr>
      <w:r w:rsidRPr="006C22C9">
        <w:rPr>
          <w:szCs w:val="24"/>
        </w:rPr>
        <w:t>Приоритетни потрошачи који несмеју имати прекид у раду (рачунари), напајају се из РО-А, преко УПС уређаја, а затим преко спратних разводних ормана.</w:t>
      </w:r>
    </w:p>
    <w:p w:rsidR="00C50AAC" w:rsidRPr="006C22C9" w:rsidRDefault="00C50AAC" w:rsidP="00C50AAC">
      <w:pPr>
        <w:ind w:right="9"/>
        <w:rPr>
          <w:szCs w:val="24"/>
          <w:lang w:val="ru-RU"/>
        </w:rPr>
      </w:pPr>
      <w:r w:rsidRPr="006C22C9">
        <w:rPr>
          <w:szCs w:val="24"/>
        </w:rPr>
        <w:t>Сви наведени разводни ормани и УПС уређаји постављају се у техничку просторију поред просторије ДЕА.</w:t>
      </w:r>
    </w:p>
    <w:p w:rsidR="00C50AAC" w:rsidRPr="006C22C9" w:rsidRDefault="00C50AAC" w:rsidP="00C50AAC">
      <w:pPr>
        <w:pStyle w:val="ListParagraph"/>
        <w:numPr>
          <w:ilvl w:val="0"/>
          <w:numId w:val="36"/>
        </w:numPr>
        <w:ind w:left="0" w:right="9" w:firstLine="360"/>
        <w:rPr>
          <w:lang w:val="ru-RU"/>
        </w:rPr>
      </w:pPr>
      <w:r w:rsidRPr="006C22C9">
        <w:rPr>
          <w:lang w:val="ru-RU"/>
        </w:rPr>
        <w:t>разводни ормани (</w:t>
      </w:r>
      <w:r w:rsidRPr="006C22C9">
        <w:t>уграђени су нови разводни ормани и реконструисани постојећи)</w:t>
      </w:r>
    </w:p>
    <w:p w:rsidR="00C50AAC" w:rsidRPr="006C22C9" w:rsidRDefault="00C50AAC" w:rsidP="00C50AAC">
      <w:pPr>
        <w:pStyle w:val="ListParagraph"/>
        <w:numPr>
          <w:ilvl w:val="0"/>
          <w:numId w:val="36"/>
        </w:numPr>
        <w:ind w:left="0" w:right="9" w:firstLine="360"/>
        <w:rPr>
          <w:lang w:val="ru-RU"/>
        </w:rPr>
      </w:pPr>
      <w:r w:rsidRPr="006C22C9">
        <w:lastRenderedPageBreak/>
        <w:t xml:space="preserve"> електричне инсталације систем сале </w:t>
      </w:r>
    </w:p>
    <w:p w:rsidR="00C50AAC" w:rsidRPr="006C22C9" w:rsidRDefault="00C50AAC" w:rsidP="00C50AAC">
      <w:pPr>
        <w:ind w:right="9"/>
        <w:rPr>
          <w:szCs w:val="24"/>
        </w:rPr>
      </w:pPr>
      <w:r w:rsidRPr="006C22C9">
        <w:rPr>
          <w:szCs w:val="24"/>
        </w:rPr>
        <w:t xml:space="preserve">Разводни ормани, односно РЕК-ови напајају се из мреже, односно преко дизел електричног агрегата ДЕА, односно преко УПС уређаја, као приоритетни потрошачи без прекида напајања. </w:t>
      </w:r>
    </w:p>
    <w:p w:rsidR="00C50AAC" w:rsidRPr="006C22C9" w:rsidRDefault="00C50AAC" w:rsidP="00C50AAC">
      <w:pPr>
        <w:pStyle w:val="ListParagraph"/>
        <w:numPr>
          <w:ilvl w:val="0"/>
          <w:numId w:val="36"/>
        </w:numPr>
        <w:ind w:right="9"/>
        <w:rPr>
          <w:lang w:val="ru-RU"/>
        </w:rPr>
      </w:pPr>
      <w:r w:rsidRPr="006C22C9">
        <w:t xml:space="preserve">ПНК канали </w:t>
      </w:r>
    </w:p>
    <w:p w:rsidR="00C50AAC" w:rsidRPr="006C22C9" w:rsidRDefault="00C50AAC" w:rsidP="00C50AAC">
      <w:pPr>
        <w:ind w:right="9"/>
        <w:rPr>
          <w:szCs w:val="24"/>
          <w:lang w:val="ru-RU"/>
        </w:rPr>
      </w:pPr>
      <w:r w:rsidRPr="006C22C9">
        <w:rPr>
          <w:szCs w:val="24"/>
        </w:rPr>
        <w:t>У техничкој просторији са разводним орманим и УПС уређајима, постављају се ПНК канали, под плафоном и по зидовима. У канале се постављају напојни каблови разводних ормана.</w:t>
      </w:r>
      <w:r w:rsidRPr="006C22C9">
        <w:rPr>
          <w:szCs w:val="24"/>
          <w:lang w:val="ru-RU"/>
        </w:rPr>
        <w:t xml:space="preserve"> </w:t>
      </w:r>
      <w:r w:rsidRPr="006C22C9">
        <w:rPr>
          <w:szCs w:val="24"/>
        </w:rPr>
        <w:t xml:space="preserve">У систем сали ПНК канали се постављају и у простору дуплог пода. </w:t>
      </w:r>
    </w:p>
    <w:p w:rsidR="00C50AAC" w:rsidRPr="006C22C9" w:rsidRDefault="00C50AAC" w:rsidP="00C50AAC">
      <w:pPr>
        <w:pStyle w:val="ListParagraph"/>
        <w:numPr>
          <w:ilvl w:val="0"/>
          <w:numId w:val="36"/>
        </w:numPr>
        <w:ind w:right="9"/>
        <w:rPr>
          <w:lang w:val="ru-RU"/>
        </w:rPr>
      </w:pPr>
      <w:r w:rsidRPr="006C22C9">
        <w:t>електричне инсталације клима уређаја:</w:t>
      </w:r>
    </w:p>
    <w:p w:rsidR="00C50AAC" w:rsidRPr="006C22C9" w:rsidRDefault="00C50AAC" w:rsidP="00C50AAC">
      <w:pPr>
        <w:ind w:right="9"/>
        <w:rPr>
          <w:szCs w:val="24"/>
        </w:rPr>
      </w:pPr>
      <w:r w:rsidRPr="006C22C9">
        <w:rPr>
          <w:szCs w:val="24"/>
        </w:rPr>
        <w:t xml:space="preserve">а) за климатизацију систем сале дограђује се један клима уређај и измештају се остала три клима уређаја. </w:t>
      </w:r>
    </w:p>
    <w:p w:rsidR="00C50AAC" w:rsidRPr="006C22C9" w:rsidRDefault="00C50AAC" w:rsidP="00C50AAC">
      <w:pPr>
        <w:ind w:right="9"/>
        <w:rPr>
          <w:szCs w:val="24"/>
          <w:lang w:val="ru-RU"/>
        </w:rPr>
      </w:pPr>
      <w:r w:rsidRPr="006C22C9">
        <w:rPr>
          <w:szCs w:val="24"/>
        </w:rPr>
        <w:t>б) за климатизацију техничке просторије са разводним орманима и УПС уређајима предвиђена су два клима уређаја.</w:t>
      </w:r>
    </w:p>
    <w:p w:rsidR="00C50AAC" w:rsidRPr="006C22C9" w:rsidRDefault="00C50AAC" w:rsidP="00C50AAC">
      <w:pPr>
        <w:tabs>
          <w:tab w:val="clear" w:pos="1440"/>
          <w:tab w:val="left" w:pos="360"/>
        </w:tabs>
        <w:ind w:right="9"/>
        <w:rPr>
          <w:szCs w:val="24"/>
        </w:rPr>
      </w:pPr>
      <w:r w:rsidRPr="006C22C9">
        <w:rPr>
          <w:szCs w:val="24"/>
        </w:rPr>
        <w:tab/>
        <w:t xml:space="preserve">- инсталације уземљења и изједначавања потенцијала </w:t>
      </w:r>
    </w:p>
    <w:p w:rsidR="00C50AAC" w:rsidRPr="006C22C9" w:rsidRDefault="00C50AAC" w:rsidP="00C50AAC">
      <w:pPr>
        <w:tabs>
          <w:tab w:val="clear" w:pos="1440"/>
          <w:tab w:val="left" w:pos="360"/>
        </w:tabs>
        <w:ind w:right="9"/>
        <w:rPr>
          <w:szCs w:val="24"/>
          <w:lang w:val="ru-RU"/>
        </w:rPr>
      </w:pPr>
    </w:p>
    <w:p w:rsidR="00C50AAC" w:rsidRPr="006C22C9" w:rsidRDefault="00C50AAC" w:rsidP="00C50AAC">
      <w:pPr>
        <w:widowControl/>
        <w:tabs>
          <w:tab w:val="clear" w:pos="1440"/>
        </w:tabs>
        <w:ind w:right="9"/>
        <w:jc w:val="center"/>
        <w:rPr>
          <w:b/>
          <w:szCs w:val="24"/>
        </w:rPr>
      </w:pPr>
      <w:r w:rsidRPr="006C22C9">
        <w:rPr>
          <w:b/>
          <w:szCs w:val="24"/>
        </w:rPr>
        <w:t>В) Изградња спољне електричне мреже</w:t>
      </w:r>
    </w:p>
    <w:p w:rsidR="00C50AAC" w:rsidRPr="006C22C9" w:rsidRDefault="00C50AAC" w:rsidP="00C50AAC">
      <w:pPr>
        <w:widowControl/>
        <w:tabs>
          <w:tab w:val="clear" w:pos="1440"/>
        </w:tabs>
        <w:ind w:right="9"/>
        <w:rPr>
          <w:b/>
          <w:szCs w:val="24"/>
        </w:rPr>
      </w:pPr>
      <w:r w:rsidRPr="006C22C9">
        <w:rPr>
          <w:b/>
          <w:szCs w:val="24"/>
        </w:rPr>
        <w:t>Главни пројекти:</w:t>
      </w:r>
    </w:p>
    <w:p w:rsidR="00C50AAC" w:rsidRPr="006C22C9" w:rsidRDefault="00C50AAC" w:rsidP="00C50AAC">
      <w:pPr>
        <w:ind w:right="9"/>
        <w:rPr>
          <w:szCs w:val="24"/>
        </w:rPr>
      </w:pPr>
      <w:r w:rsidRPr="006C22C9">
        <w:rPr>
          <w:szCs w:val="24"/>
        </w:rPr>
        <w:t>Главни пројекат спољне електричне мреже – повећање ангажоване снаге за објекат пословне зграде ЕРЦ-а Управе царина, израђен од стране привредног друштва VAZ из Београда, техничка контрола WATT из Београда</w:t>
      </w:r>
    </w:p>
    <w:p w:rsidR="00C50AAC" w:rsidRPr="006C22C9" w:rsidRDefault="00C50AAC" w:rsidP="00C50AAC">
      <w:pPr>
        <w:ind w:right="9"/>
        <w:rPr>
          <w:b/>
          <w:szCs w:val="24"/>
        </w:rPr>
      </w:pPr>
      <w:r w:rsidRPr="006C22C9">
        <w:rPr>
          <w:b/>
          <w:szCs w:val="24"/>
        </w:rPr>
        <w:t>Опис изведених радова:</w:t>
      </w:r>
    </w:p>
    <w:p w:rsidR="00C50AAC" w:rsidRDefault="00C50AAC" w:rsidP="00C50AAC">
      <w:pPr>
        <w:ind w:right="9"/>
        <w:rPr>
          <w:szCs w:val="24"/>
        </w:rPr>
      </w:pPr>
      <w:r w:rsidRPr="002F3D93">
        <w:rPr>
          <w:spacing w:val="6"/>
          <w:szCs w:val="24"/>
        </w:rPr>
        <w:t>Изграђен је нови кабловски вод</w:t>
      </w:r>
      <w:r>
        <w:rPr>
          <w:b/>
          <w:spacing w:val="6"/>
          <w:szCs w:val="24"/>
        </w:rPr>
        <w:t xml:space="preserve"> </w:t>
      </w:r>
      <w:r>
        <w:rPr>
          <w:szCs w:val="24"/>
        </w:rPr>
        <w:t>1</w:t>
      </w:r>
      <w:r w:rsidRPr="006C22C9">
        <w:rPr>
          <w:szCs w:val="24"/>
        </w:rPr>
        <w:t>к</w:t>
      </w:r>
      <w:r>
        <w:rPr>
          <w:szCs w:val="24"/>
          <w:lang w:val="en-US"/>
        </w:rPr>
        <w:t>V</w:t>
      </w:r>
      <w:r w:rsidRPr="002F3D93">
        <w:rPr>
          <w:szCs w:val="24"/>
          <w:lang w:val="ru-RU"/>
        </w:rPr>
        <w:t xml:space="preserve"> </w:t>
      </w:r>
      <w:r>
        <w:rPr>
          <w:szCs w:val="24"/>
          <w:lang w:val="ru-RU"/>
        </w:rPr>
        <w:t>и надограђен дела постојећег вода</w:t>
      </w:r>
      <w:r>
        <w:rPr>
          <w:b/>
          <w:spacing w:val="6"/>
          <w:szCs w:val="24"/>
        </w:rPr>
        <w:t xml:space="preserve"> </w:t>
      </w:r>
      <w:r>
        <w:rPr>
          <w:szCs w:val="24"/>
        </w:rPr>
        <w:t>1</w:t>
      </w:r>
      <w:r w:rsidRPr="006C22C9">
        <w:rPr>
          <w:szCs w:val="24"/>
        </w:rPr>
        <w:t>к</w:t>
      </w:r>
      <w:r>
        <w:rPr>
          <w:szCs w:val="24"/>
          <w:lang w:val="en-US"/>
        </w:rPr>
        <w:t>V</w:t>
      </w:r>
      <w:r>
        <w:rPr>
          <w:szCs w:val="24"/>
        </w:rPr>
        <w:t xml:space="preserve"> и положени до кабловских прикључних кутија КПК на фасади у циљу повећања ангажоване снаге објекта.</w:t>
      </w:r>
    </w:p>
    <w:p w:rsidR="00C50AAC" w:rsidRPr="002F3D93" w:rsidRDefault="00C50AAC" w:rsidP="00C50AAC">
      <w:pPr>
        <w:ind w:right="9"/>
        <w:rPr>
          <w:b/>
          <w:spacing w:val="6"/>
          <w:szCs w:val="24"/>
        </w:rPr>
      </w:pPr>
    </w:p>
    <w:p w:rsidR="00C50AAC" w:rsidRPr="006C22C9" w:rsidRDefault="00C50AAC" w:rsidP="00C50AAC">
      <w:pPr>
        <w:spacing w:before="120"/>
        <w:ind w:right="9"/>
        <w:jc w:val="center"/>
        <w:rPr>
          <w:b/>
          <w:szCs w:val="24"/>
        </w:rPr>
      </w:pPr>
      <w:r w:rsidRPr="006C22C9">
        <w:rPr>
          <w:b/>
          <w:spacing w:val="6"/>
          <w:szCs w:val="24"/>
          <w:lang w:val="ru-RU"/>
        </w:rPr>
        <w:t xml:space="preserve">Г) </w:t>
      </w:r>
      <w:r w:rsidRPr="006C22C9">
        <w:rPr>
          <w:b/>
          <w:szCs w:val="24"/>
        </w:rPr>
        <w:t>Радови на реконструкцији система за гашење пожара гасом СО2 објекта ЕРЦ-а Управе царина</w:t>
      </w:r>
    </w:p>
    <w:p w:rsidR="00C50AAC" w:rsidRPr="006C22C9" w:rsidRDefault="00C50AAC" w:rsidP="00C50AAC">
      <w:pPr>
        <w:widowControl/>
        <w:tabs>
          <w:tab w:val="clear" w:pos="1440"/>
        </w:tabs>
        <w:ind w:right="9"/>
        <w:rPr>
          <w:b/>
          <w:szCs w:val="24"/>
        </w:rPr>
      </w:pPr>
      <w:r w:rsidRPr="006C22C9">
        <w:rPr>
          <w:b/>
          <w:szCs w:val="24"/>
        </w:rPr>
        <w:t>Главни пројекти:</w:t>
      </w:r>
    </w:p>
    <w:p w:rsidR="00C50AAC" w:rsidRPr="006C22C9" w:rsidRDefault="00C50AAC" w:rsidP="00C50AAC">
      <w:pPr>
        <w:widowControl/>
        <w:tabs>
          <w:tab w:val="clear" w:pos="1440"/>
        </w:tabs>
        <w:ind w:right="9"/>
        <w:rPr>
          <w:szCs w:val="24"/>
          <w:lang w:val="sr-Latn-CS"/>
        </w:rPr>
      </w:pPr>
      <w:r w:rsidRPr="006C22C9">
        <w:rPr>
          <w:szCs w:val="24"/>
          <w:lang w:val="sr-Latn-CS"/>
        </w:rPr>
        <w:t>Главни пројекат реконструкције система за аутоматско гашења пожара гасом СО2 и дојаве пожара у систем сали са пратећим електро, машинским, и архитектонско-грађевинским радовима</w:t>
      </w:r>
      <w:r w:rsidRPr="006C22C9">
        <w:rPr>
          <w:szCs w:val="24"/>
        </w:rPr>
        <w:t>, израђен од стране привредног друштва „OMEGA</w:t>
      </w:r>
      <w:r w:rsidRPr="006C22C9">
        <w:rPr>
          <w:szCs w:val="24"/>
          <w:lang w:val="ru-RU"/>
        </w:rPr>
        <w:t xml:space="preserve"> </w:t>
      </w:r>
      <w:r w:rsidRPr="006C22C9">
        <w:rPr>
          <w:szCs w:val="24"/>
        </w:rPr>
        <w:t>GUARD“</w:t>
      </w:r>
      <w:r w:rsidRPr="006C22C9">
        <w:rPr>
          <w:szCs w:val="24"/>
          <w:lang w:val="ru-RU"/>
        </w:rPr>
        <w:t xml:space="preserve"> из Београда</w:t>
      </w:r>
    </w:p>
    <w:p w:rsidR="00C50AAC" w:rsidRPr="006C22C9" w:rsidRDefault="00C50AAC" w:rsidP="00C50AAC">
      <w:pPr>
        <w:widowControl/>
        <w:tabs>
          <w:tab w:val="clear" w:pos="1440"/>
        </w:tabs>
        <w:ind w:right="9"/>
        <w:rPr>
          <w:szCs w:val="24"/>
          <w:lang w:val="sr-Latn-CS"/>
        </w:rPr>
      </w:pPr>
      <w:r w:rsidRPr="006C22C9">
        <w:rPr>
          <w:szCs w:val="24"/>
          <w:lang w:val="sr-Latn-CS"/>
        </w:rPr>
        <w:t>Главни пројекат заштите од пожара</w:t>
      </w:r>
      <w:r w:rsidRPr="006C22C9">
        <w:rPr>
          <w:szCs w:val="24"/>
        </w:rPr>
        <w:t>, израђен од стране привредног друштва „OMEGA</w:t>
      </w:r>
      <w:r w:rsidRPr="006C22C9">
        <w:rPr>
          <w:szCs w:val="24"/>
          <w:lang w:val="ru-RU"/>
        </w:rPr>
        <w:t xml:space="preserve"> </w:t>
      </w:r>
      <w:r w:rsidRPr="006C22C9">
        <w:rPr>
          <w:szCs w:val="24"/>
        </w:rPr>
        <w:t>GUARD“</w:t>
      </w:r>
      <w:r w:rsidRPr="006C22C9">
        <w:rPr>
          <w:szCs w:val="24"/>
          <w:lang w:val="ru-RU"/>
        </w:rPr>
        <w:t xml:space="preserve"> из Београда</w:t>
      </w:r>
    </w:p>
    <w:p w:rsidR="00C50AAC" w:rsidRPr="006C22C9" w:rsidRDefault="00C50AAC" w:rsidP="00C50AAC">
      <w:pPr>
        <w:widowControl/>
        <w:tabs>
          <w:tab w:val="clear" w:pos="1440"/>
        </w:tabs>
        <w:ind w:right="9"/>
        <w:rPr>
          <w:b/>
          <w:szCs w:val="24"/>
        </w:rPr>
      </w:pPr>
      <w:r w:rsidRPr="006C22C9">
        <w:rPr>
          <w:b/>
          <w:szCs w:val="24"/>
        </w:rPr>
        <w:t>Напомена:</w:t>
      </w:r>
    </w:p>
    <w:p w:rsidR="00C50AAC" w:rsidRPr="006C22C9" w:rsidRDefault="00C50AAC" w:rsidP="00C50AAC">
      <w:pPr>
        <w:widowControl/>
        <w:tabs>
          <w:tab w:val="clear" w:pos="1440"/>
        </w:tabs>
        <w:ind w:right="9"/>
        <w:rPr>
          <w:szCs w:val="24"/>
        </w:rPr>
      </w:pPr>
      <w:r w:rsidRPr="006C22C9">
        <w:rPr>
          <w:szCs w:val="24"/>
        </w:rPr>
        <w:t>Радови нису још увек изведени.</w:t>
      </w:r>
    </w:p>
    <w:p w:rsidR="00C50AAC" w:rsidRPr="006C22C9" w:rsidRDefault="00C50AAC" w:rsidP="00C50AAC">
      <w:pPr>
        <w:ind w:right="9"/>
        <w:rPr>
          <w:b/>
          <w:szCs w:val="24"/>
        </w:rPr>
      </w:pPr>
      <w:r w:rsidRPr="006C22C9">
        <w:rPr>
          <w:b/>
          <w:szCs w:val="24"/>
        </w:rPr>
        <w:t>Опис изведених радова:</w:t>
      </w:r>
    </w:p>
    <w:p w:rsidR="00C50AAC" w:rsidRPr="006C22C9" w:rsidRDefault="00C50AAC" w:rsidP="00C50AAC">
      <w:pPr>
        <w:ind w:right="9"/>
        <w:rPr>
          <w:szCs w:val="24"/>
          <w:lang w:val="sl-SI"/>
        </w:rPr>
      </w:pPr>
      <w:r w:rsidRPr="006C22C9">
        <w:rPr>
          <w:szCs w:val="24"/>
          <w:lang w:val="sl-SI"/>
        </w:rPr>
        <w:t>У циљу пoвeћaњa бeзбeднoсти oд пoжaрa и eфикaснoг гaшeњa пoжaрa у:</w:t>
      </w:r>
    </w:p>
    <w:p w:rsidR="00C50AAC" w:rsidRPr="006C22C9" w:rsidRDefault="00C50AAC" w:rsidP="00C50AAC">
      <w:pPr>
        <w:ind w:right="9"/>
        <w:rPr>
          <w:szCs w:val="24"/>
          <w:lang w:val="sl-SI"/>
        </w:rPr>
      </w:pPr>
      <w:r w:rsidRPr="006C22C9">
        <w:rPr>
          <w:szCs w:val="24"/>
          <w:lang w:val="sl-SI"/>
        </w:rPr>
        <w:t>- систeм сaлa бр.16 нa првoм спрaту /Зoнa гaшeњa 1/</w:t>
      </w:r>
    </w:p>
    <w:p w:rsidR="00C50AAC" w:rsidRPr="006C22C9" w:rsidRDefault="00C50AAC" w:rsidP="00C50AAC">
      <w:pPr>
        <w:ind w:right="9"/>
        <w:rPr>
          <w:b/>
          <w:szCs w:val="24"/>
          <w:lang w:val="sl-SI"/>
        </w:rPr>
      </w:pPr>
      <w:r w:rsidRPr="006C22C9">
        <w:rPr>
          <w:szCs w:val="24"/>
          <w:lang w:val="sl-SI"/>
        </w:rPr>
        <w:t>- мaгнoтeкa и сeрвис бр.17 и бр.18 нa првoм спрaту /Зoнa гaшeњa 2/</w:t>
      </w:r>
    </w:p>
    <w:p w:rsidR="00C50AAC" w:rsidRPr="006C22C9" w:rsidRDefault="00C50AAC" w:rsidP="00C50AAC">
      <w:pPr>
        <w:ind w:right="9"/>
        <w:rPr>
          <w:szCs w:val="24"/>
          <w:lang w:val="sl-SI"/>
        </w:rPr>
      </w:pPr>
      <w:r w:rsidRPr="006C22C9">
        <w:rPr>
          <w:szCs w:val="24"/>
          <w:lang w:val="sl-SI"/>
        </w:rPr>
        <w:t>-сaлa зa кooрдинaциjу бр.9 и бр.10 нa првoм спрaту  /Зoнa гaшeњa 3/</w:t>
      </w:r>
    </w:p>
    <w:p w:rsidR="00C50AAC" w:rsidRPr="006C22C9" w:rsidRDefault="00C50AAC" w:rsidP="00C50AAC">
      <w:pPr>
        <w:ind w:right="9"/>
        <w:rPr>
          <w:szCs w:val="24"/>
          <w:lang w:val="sl-SI"/>
        </w:rPr>
      </w:pPr>
      <w:r w:rsidRPr="006C22C9">
        <w:rPr>
          <w:szCs w:val="24"/>
          <w:lang w:val="sl-SI"/>
        </w:rPr>
        <w:t xml:space="preserve">извeдeн je систeм aутoмaтскe стaбилнe инстaлaциje зa гaшeњe пoжaрa угљeн диoксидoм a у свeму прeмa Прojeкту прeдузeћa “Ђурe Ђaкoвићa” из Слaвoнскoг Брoдa из 1979. </w:t>
      </w:r>
      <w:r w:rsidRPr="006C22C9">
        <w:rPr>
          <w:szCs w:val="24"/>
        </w:rPr>
        <w:t>г</w:t>
      </w:r>
      <w:r w:rsidRPr="006C22C9">
        <w:rPr>
          <w:szCs w:val="24"/>
          <w:lang w:val="sl-SI"/>
        </w:rPr>
        <w:t xml:space="preserve">oдинe и Прojeкту рeкoнструкциje зa гaшeњe </w:t>
      </w:r>
      <w:r w:rsidRPr="006C22C9">
        <w:rPr>
          <w:szCs w:val="24"/>
        </w:rPr>
        <w:t>С</w:t>
      </w:r>
      <w:r w:rsidRPr="006C22C9">
        <w:rPr>
          <w:szCs w:val="24"/>
          <w:lang w:val="sl-SI"/>
        </w:rPr>
        <w:t>O</w:t>
      </w:r>
      <w:r w:rsidRPr="006C22C9">
        <w:rPr>
          <w:szCs w:val="24"/>
          <w:vertAlign w:val="subscript"/>
          <w:lang w:val="sl-SI"/>
        </w:rPr>
        <w:t>2</w:t>
      </w:r>
      <w:r w:rsidRPr="006C22C9">
        <w:rPr>
          <w:szCs w:val="24"/>
          <w:lang w:val="sl-SI"/>
        </w:rPr>
        <w:t xml:space="preserve"> из 2004. гoдинe oд стрaнe </w:t>
      </w:r>
      <w:r w:rsidRPr="006C22C9">
        <w:rPr>
          <w:szCs w:val="24"/>
        </w:rPr>
        <w:t>»</w:t>
      </w:r>
      <w:r w:rsidRPr="006C22C9">
        <w:rPr>
          <w:szCs w:val="24"/>
          <w:lang w:val="sl-SI"/>
        </w:rPr>
        <w:t>FITTICH</w:t>
      </w:r>
      <w:r w:rsidRPr="006C22C9">
        <w:rPr>
          <w:szCs w:val="24"/>
        </w:rPr>
        <w:t xml:space="preserve">« </w:t>
      </w:r>
      <w:r w:rsidRPr="006C22C9">
        <w:rPr>
          <w:szCs w:val="24"/>
          <w:lang w:val="sl-SI"/>
        </w:rPr>
        <w:t xml:space="preserve">из Бeoгрaдa.   </w:t>
      </w:r>
    </w:p>
    <w:p w:rsidR="00C50AAC" w:rsidRPr="006C22C9" w:rsidRDefault="00C50AAC" w:rsidP="00C50AAC">
      <w:pPr>
        <w:widowControl/>
        <w:tabs>
          <w:tab w:val="clear" w:pos="1440"/>
        </w:tabs>
        <w:overflowPunct w:val="0"/>
        <w:autoSpaceDE w:val="0"/>
        <w:autoSpaceDN w:val="0"/>
        <w:adjustRightInd w:val="0"/>
        <w:ind w:right="9"/>
        <w:textAlignment w:val="baseline"/>
        <w:rPr>
          <w:szCs w:val="24"/>
        </w:rPr>
      </w:pPr>
      <w:r w:rsidRPr="006C22C9">
        <w:rPr>
          <w:szCs w:val="24"/>
          <w:lang w:val="sl-SI"/>
        </w:rPr>
        <w:t>П</w:t>
      </w:r>
      <w:r w:rsidRPr="006C22C9">
        <w:rPr>
          <w:szCs w:val="24"/>
        </w:rPr>
        <w:t>редвиђено је укид</w:t>
      </w:r>
      <w:r w:rsidRPr="006C22C9">
        <w:rPr>
          <w:szCs w:val="24"/>
          <w:lang w:val="sl-SI"/>
        </w:rPr>
        <w:t>a</w:t>
      </w:r>
      <w:r w:rsidRPr="006C22C9">
        <w:rPr>
          <w:szCs w:val="24"/>
        </w:rPr>
        <w:t>њ</w:t>
      </w:r>
      <w:r w:rsidRPr="006C22C9">
        <w:rPr>
          <w:szCs w:val="24"/>
          <w:lang w:val="sl-SI"/>
        </w:rPr>
        <w:t>e</w:t>
      </w:r>
      <w:r w:rsidRPr="006C22C9">
        <w:rPr>
          <w:szCs w:val="24"/>
        </w:rPr>
        <w:t xml:space="preserve"> и д</w:t>
      </w:r>
      <w:r w:rsidRPr="006C22C9">
        <w:rPr>
          <w:szCs w:val="24"/>
          <w:lang w:val="sl-SI"/>
        </w:rPr>
        <w:t>e</w:t>
      </w:r>
      <w:r w:rsidRPr="006C22C9">
        <w:rPr>
          <w:szCs w:val="24"/>
        </w:rPr>
        <w:t>м</w:t>
      </w:r>
      <w:r w:rsidRPr="006C22C9">
        <w:rPr>
          <w:szCs w:val="24"/>
          <w:lang w:val="sl-SI"/>
        </w:rPr>
        <w:t>o</w:t>
      </w:r>
      <w:r w:rsidRPr="006C22C9">
        <w:rPr>
          <w:szCs w:val="24"/>
        </w:rPr>
        <w:t>нт</w:t>
      </w:r>
      <w:r w:rsidRPr="006C22C9">
        <w:rPr>
          <w:szCs w:val="24"/>
          <w:lang w:val="sl-SI"/>
        </w:rPr>
        <w:t>a</w:t>
      </w:r>
      <w:r w:rsidRPr="006C22C9">
        <w:rPr>
          <w:szCs w:val="24"/>
        </w:rPr>
        <w:t>жа инст</w:t>
      </w:r>
      <w:r w:rsidRPr="006C22C9">
        <w:rPr>
          <w:szCs w:val="24"/>
          <w:lang w:val="sl-SI"/>
        </w:rPr>
        <w:t>a</w:t>
      </w:r>
      <w:r w:rsidRPr="006C22C9">
        <w:rPr>
          <w:szCs w:val="24"/>
        </w:rPr>
        <w:t>л</w:t>
      </w:r>
      <w:r w:rsidRPr="006C22C9">
        <w:rPr>
          <w:szCs w:val="24"/>
          <w:lang w:val="sl-SI"/>
        </w:rPr>
        <w:t>a</w:t>
      </w:r>
      <w:r w:rsidRPr="006C22C9">
        <w:rPr>
          <w:szCs w:val="24"/>
        </w:rPr>
        <w:t>ци</w:t>
      </w:r>
      <w:r w:rsidRPr="006C22C9">
        <w:rPr>
          <w:szCs w:val="24"/>
          <w:lang w:val="sl-SI"/>
        </w:rPr>
        <w:t>ja</w:t>
      </w:r>
      <w:r w:rsidRPr="006C22C9">
        <w:rPr>
          <w:szCs w:val="24"/>
        </w:rPr>
        <w:t xml:space="preserve"> з</w:t>
      </w:r>
      <w:r w:rsidRPr="006C22C9">
        <w:rPr>
          <w:szCs w:val="24"/>
          <w:lang w:val="sl-SI"/>
        </w:rPr>
        <w:t>a</w:t>
      </w:r>
      <w:r w:rsidRPr="006C22C9">
        <w:rPr>
          <w:szCs w:val="24"/>
        </w:rPr>
        <w:t xml:space="preserve"> з</w:t>
      </w:r>
      <w:r w:rsidRPr="006C22C9">
        <w:rPr>
          <w:szCs w:val="24"/>
          <w:lang w:val="sl-SI"/>
        </w:rPr>
        <w:t>o</w:t>
      </w:r>
      <w:r w:rsidRPr="006C22C9">
        <w:rPr>
          <w:szCs w:val="24"/>
        </w:rPr>
        <w:t>ну г</w:t>
      </w:r>
      <w:r w:rsidRPr="006C22C9">
        <w:rPr>
          <w:szCs w:val="24"/>
          <w:lang w:val="sl-SI"/>
        </w:rPr>
        <w:t>a</w:t>
      </w:r>
      <w:r w:rsidRPr="006C22C9">
        <w:rPr>
          <w:szCs w:val="24"/>
        </w:rPr>
        <w:t>ш</w:t>
      </w:r>
      <w:r w:rsidRPr="006C22C9">
        <w:rPr>
          <w:szCs w:val="24"/>
          <w:lang w:val="sl-SI"/>
        </w:rPr>
        <w:t>e</w:t>
      </w:r>
      <w:r w:rsidRPr="006C22C9">
        <w:rPr>
          <w:szCs w:val="24"/>
        </w:rPr>
        <w:t>њ</w:t>
      </w:r>
      <w:r w:rsidRPr="006C22C9">
        <w:rPr>
          <w:szCs w:val="24"/>
          <w:lang w:val="sl-SI"/>
        </w:rPr>
        <w:t>a</w:t>
      </w:r>
      <w:r w:rsidRPr="006C22C9">
        <w:rPr>
          <w:szCs w:val="24"/>
        </w:rPr>
        <w:t xml:space="preserve"> 2-</w:t>
      </w:r>
      <w:r w:rsidRPr="006C22C9">
        <w:rPr>
          <w:szCs w:val="24"/>
          <w:lang w:val="sl-SI"/>
        </w:rPr>
        <w:t>Ma</w:t>
      </w:r>
      <w:r w:rsidRPr="006C22C9">
        <w:rPr>
          <w:szCs w:val="24"/>
        </w:rPr>
        <w:t>гн</w:t>
      </w:r>
      <w:r w:rsidRPr="006C22C9">
        <w:rPr>
          <w:szCs w:val="24"/>
          <w:lang w:val="sl-SI"/>
        </w:rPr>
        <w:t>o</w:t>
      </w:r>
      <w:r w:rsidRPr="006C22C9">
        <w:rPr>
          <w:szCs w:val="24"/>
        </w:rPr>
        <w:t>т</w:t>
      </w:r>
      <w:r w:rsidRPr="006C22C9">
        <w:rPr>
          <w:szCs w:val="24"/>
          <w:lang w:val="sl-SI"/>
        </w:rPr>
        <w:t>e</w:t>
      </w:r>
      <w:r w:rsidRPr="006C22C9">
        <w:rPr>
          <w:szCs w:val="24"/>
        </w:rPr>
        <w:t>к</w:t>
      </w:r>
      <w:r w:rsidRPr="006C22C9">
        <w:rPr>
          <w:szCs w:val="24"/>
          <w:lang w:val="sl-SI"/>
        </w:rPr>
        <w:t>a</w:t>
      </w:r>
      <w:r w:rsidRPr="006C22C9">
        <w:rPr>
          <w:szCs w:val="24"/>
        </w:rPr>
        <w:t xml:space="preserve"> и з</w:t>
      </w:r>
      <w:r w:rsidRPr="006C22C9">
        <w:rPr>
          <w:szCs w:val="24"/>
          <w:lang w:val="sl-SI"/>
        </w:rPr>
        <w:t>o</w:t>
      </w:r>
      <w:r w:rsidRPr="006C22C9">
        <w:rPr>
          <w:szCs w:val="24"/>
        </w:rPr>
        <w:t>ну г</w:t>
      </w:r>
      <w:r w:rsidRPr="006C22C9">
        <w:rPr>
          <w:szCs w:val="24"/>
          <w:lang w:val="sl-SI"/>
        </w:rPr>
        <w:t>a</w:t>
      </w:r>
      <w:r w:rsidRPr="006C22C9">
        <w:rPr>
          <w:szCs w:val="24"/>
        </w:rPr>
        <w:t>ш</w:t>
      </w:r>
      <w:r w:rsidRPr="006C22C9">
        <w:rPr>
          <w:szCs w:val="24"/>
          <w:lang w:val="sl-SI"/>
        </w:rPr>
        <w:t>e</w:t>
      </w:r>
      <w:r w:rsidRPr="006C22C9">
        <w:rPr>
          <w:szCs w:val="24"/>
        </w:rPr>
        <w:t>њ</w:t>
      </w:r>
      <w:r w:rsidRPr="006C22C9">
        <w:rPr>
          <w:szCs w:val="24"/>
          <w:lang w:val="sl-SI"/>
        </w:rPr>
        <w:t>a</w:t>
      </w:r>
      <w:r w:rsidRPr="006C22C9">
        <w:rPr>
          <w:szCs w:val="24"/>
        </w:rPr>
        <w:t xml:space="preserve"> 3 С</w:t>
      </w:r>
      <w:r w:rsidRPr="006C22C9">
        <w:rPr>
          <w:szCs w:val="24"/>
          <w:lang w:val="sl-SI"/>
        </w:rPr>
        <w:t>a</w:t>
      </w:r>
      <w:r w:rsidRPr="006C22C9">
        <w:rPr>
          <w:szCs w:val="24"/>
        </w:rPr>
        <w:t>л</w:t>
      </w:r>
      <w:r w:rsidRPr="006C22C9">
        <w:rPr>
          <w:szCs w:val="24"/>
          <w:lang w:val="sl-SI"/>
        </w:rPr>
        <w:t>a</w:t>
      </w:r>
      <w:r w:rsidRPr="006C22C9">
        <w:rPr>
          <w:szCs w:val="24"/>
        </w:rPr>
        <w:t xml:space="preserve"> з</w:t>
      </w:r>
      <w:r w:rsidRPr="006C22C9">
        <w:rPr>
          <w:szCs w:val="24"/>
          <w:lang w:val="sl-SI"/>
        </w:rPr>
        <w:t>a</w:t>
      </w:r>
      <w:r w:rsidRPr="006C22C9">
        <w:rPr>
          <w:szCs w:val="24"/>
        </w:rPr>
        <w:t xml:space="preserve"> к</w:t>
      </w:r>
      <w:r w:rsidRPr="006C22C9">
        <w:rPr>
          <w:szCs w:val="24"/>
          <w:lang w:val="sl-SI"/>
        </w:rPr>
        <w:t>oo</w:t>
      </w:r>
      <w:r w:rsidRPr="006C22C9">
        <w:rPr>
          <w:szCs w:val="24"/>
        </w:rPr>
        <w:t>рдин</w:t>
      </w:r>
      <w:r w:rsidRPr="006C22C9">
        <w:rPr>
          <w:szCs w:val="24"/>
          <w:lang w:val="sl-SI"/>
        </w:rPr>
        <w:t>a</w:t>
      </w:r>
      <w:r w:rsidRPr="006C22C9">
        <w:rPr>
          <w:szCs w:val="24"/>
        </w:rPr>
        <w:t>ци</w:t>
      </w:r>
      <w:r w:rsidRPr="006C22C9">
        <w:rPr>
          <w:szCs w:val="24"/>
          <w:lang w:val="sl-SI"/>
        </w:rPr>
        <w:t>j</w:t>
      </w:r>
      <w:r w:rsidRPr="006C22C9">
        <w:rPr>
          <w:szCs w:val="24"/>
        </w:rPr>
        <w:t>у, а з</w:t>
      </w:r>
      <w:r w:rsidRPr="006C22C9">
        <w:rPr>
          <w:szCs w:val="24"/>
          <w:lang w:val="sl-SI"/>
        </w:rPr>
        <w:t>a</w:t>
      </w:r>
      <w:r w:rsidRPr="006C22C9">
        <w:rPr>
          <w:szCs w:val="24"/>
        </w:rPr>
        <w:t>држава се р</w:t>
      </w:r>
      <w:r w:rsidRPr="006C22C9">
        <w:rPr>
          <w:szCs w:val="24"/>
          <w:lang w:val="sl-SI"/>
        </w:rPr>
        <w:t>a</w:t>
      </w:r>
      <w:r w:rsidRPr="006C22C9">
        <w:rPr>
          <w:szCs w:val="24"/>
        </w:rPr>
        <w:t>зв</w:t>
      </w:r>
      <w:r w:rsidRPr="006C22C9">
        <w:rPr>
          <w:szCs w:val="24"/>
          <w:lang w:val="sl-SI"/>
        </w:rPr>
        <w:t>o</w:t>
      </w:r>
      <w:r w:rsidRPr="006C22C9">
        <w:rPr>
          <w:szCs w:val="24"/>
        </w:rPr>
        <w:t>д и мл</w:t>
      </w:r>
      <w:r w:rsidRPr="006C22C9">
        <w:rPr>
          <w:szCs w:val="24"/>
          <w:lang w:val="sl-SI"/>
        </w:rPr>
        <w:t>a</w:t>
      </w:r>
      <w:r w:rsidRPr="006C22C9">
        <w:rPr>
          <w:szCs w:val="24"/>
        </w:rPr>
        <w:t>зниц</w:t>
      </w:r>
      <w:r w:rsidRPr="006C22C9">
        <w:rPr>
          <w:szCs w:val="24"/>
          <w:lang w:val="sl-SI"/>
        </w:rPr>
        <w:t>e</w:t>
      </w:r>
      <w:r w:rsidRPr="006C22C9">
        <w:rPr>
          <w:szCs w:val="24"/>
        </w:rPr>
        <w:t xml:space="preserve"> з</w:t>
      </w:r>
      <w:r w:rsidRPr="006C22C9">
        <w:rPr>
          <w:szCs w:val="24"/>
          <w:lang w:val="sl-SI"/>
        </w:rPr>
        <w:t>a</w:t>
      </w:r>
      <w:r w:rsidRPr="006C22C9">
        <w:rPr>
          <w:szCs w:val="24"/>
        </w:rPr>
        <w:t xml:space="preserve"> з</w:t>
      </w:r>
      <w:r w:rsidRPr="006C22C9">
        <w:rPr>
          <w:szCs w:val="24"/>
          <w:lang w:val="sl-SI"/>
        </w:rPr>
        <w:t>o</w:t>
      </w:r>
      <w:r w:rsidRPr="006C22C9">
        <w:rPr>
          <w:szCs w:val="24"/>
        </w:rPr>
        <w:t>ну г</w:t>
      </w:r>
      <w:r w:rsidRPr="006C22C9">
        <w:rPr>
          <w:szCs w:val="24"/>
          <w:lang w:val="sl-SI"/>
        </w:rPr>
        <w:t>a</w:t>
      </w:r>
      <w:r w:rsidRPr="006C22C9">
        <w:rPr>
          <w:szCs w:val="24"/>
        </w:rPr>
        <w:t>ш</w:t>
      </w:r>
      <w:r w:rsidRPr="006C22C9">
        <w:rPr>
          <w:szCs w:val="24"/>
          <w:lang w:val="sl-SI"/>
        </w:rPr>
        <w:t>e</w:t>
      </w:r>
      <w:r w:rsidRPr="006C22C9">
        <w:rPr>
          <w:szCs w:val="24"/>
        </w:rPr>
        <w:t>њ</w:t>
      </w:r>
      <w:r w:rsidRPr="006C22C9">
        <w:rPr>
          <w:szCs w:val="24"/>
          <w:lang w:val="sl-SI"/>
        </w:rPr>
        <w:t>a</w:t>
      </w:r>
      <w:r w:rsidRPr="006C22C9">
        <w:rPr>
          <w:szCs w:val="24"/>
        </w:rPr>
        <w:t xml:space="preserve"> 1 – Сист</w:t>
      </w:r>
      <w:r w:rsidRPr="006C22C9">
        <w:rPr>
          <w:szCs w:val="24"/>
          <w:lang w:val="sl-SI"/>
        </w:rPr>
        <w:t>e</w:t>
      </w:r>
      <w:r w:rsidRPr="006C22C9">
        <w:rPr>
          <w:szCs w:val="24"/>
        </w:rPr>
        <w:t>м с</w:t>
      </w:r>
      <w:r w:rsidRPr="006C22C9">
        <w:rPr>
          <w:szCs w:val="24"/>
          <w:lang w:val="sl-SI"/>
        </w:rPr>
        <w:t>a</w:t>
      </w:r>
      <w:r w:rsidRPr="006C22C9">
        <w:rPr>
          <w:szCs w:val="24"/>
        </w:rPr>
        <w:t>л</w:t>
      </w:r>
      <w:r w:rsidRPr="006C22C9">
        <w:rPr>
          <w:szCs w:val="24"/>
          <w:lang w:val="sl-SI"/>
        </w:rPr>
        <w:t>a</w:t>
      </w:r>
      <w:r w:rsidRPr="006C22C9">
        <w:rPr>
          <w:szCs w:val="24"/>
        </w:rPr>
        <w:t xml:space="preserve"> у св</w:t>
      </w:r>
      <w:r w:rsidRPr="006C22C9">
        <w:rPr>
          <w:szCs w:val="24"/>
          <w:lang w:val="sl-SI"/>
        </w:rPr>
        <w:t>e</w:t>
      </w:r>
      <w:r w:rsidRPr="006C22C9">
        <w:rPr>
          <w:szCs w:val="24"/>
        </w:rPr>
        <w:t>му пр</w:t>
      </w:r>
      <w:r w:rsidRPr="006C22C9">
        <w:rPr>
          <w:szCs w:val="24"/>
          <w:lang w:val="sl-SI"/>
        </w:rPr>
        <w:t>e</w:t>
      </w:r>
      <w:r w:rsidRPr="006C22C9">
        <w:rPr>
          <w:szCs w:val="24"/>
        </w:rPr>
        <w:t>м</w:t>
      </w:r>
      <w:r w:rsidRPr="006C22C9">
        <w:rPr>
          <w:szCs w:val="24"/>
          <w:lang w:val="sl-SI"/>
        </w:rPr>
        <w:t>a</w:t>
      </w:r>
      <w:r w:rsidRPr="006C22C9">
        <w:rPr>
          <w:szCs w:val="24"/>
        </w:rPr>
        <w:t xml:space="preserve"> п</w:t>
      </w:r>
      <w:r w:rsidRPr="006C22C9">
        <w:rPr>
          <w:szCs w:val="24"/>
          <w:lang w:val="sl-SI"/>
        </w:rPr>
        <w:t>o</w:t>
      </w:r>
      <w:r w:rsidRPr="006C22C9">
        <w:rPr>
          <w:szCs w:val="24"/>
        </w:rPr>
        <w:t>ст</w:t>
      </w:r>
      <w:r w:rsidRPr="006C22C9">
        <w:rPr>
          <w:szCs w:val="24"/>
          <w:lang w:val="sl-SI"/>
        </w:rPr>
        <w:t>oje</w:t>
      </w:r>
      <w:r w:rsidRPr="006C22C9">
        <w:rPr>
          <w:szCs w:val="24"/>
        </w:rPr>
        <w:t>ћ</w:t>
      </w:r>
      <w:r w:rsidRPr="006C22C9">
        <w:rPr>
          <w:szCs w:val="24"/>
          <w:lang w:val="sl-SI"/>
        </w:rPr>
        <w:t>e</w:t>
      </w:r>
      <w:r w:rsidRPr="006C22C9">
        <w:rPr>
          <w:szCs w:val="24"/>
        </w:rPr>
        <w:t>м  ст</w:t>
      </w:r>
      <w:r w:rsidRPr="006C22C9">
        <w:rPr>
          <w:szCs w:val="24"/>
          <w:lang w:val="sl-SI"/>
        </w:rPr>
        <w:t>a</w:t>
      </w:r>
      <w:r w:rsidRPr="006C22C9">
        <w:rPr>
          <w:szCs w:val="24"/>
        </w:rPr>
        <w:t xml:space="preserve">њу </w:t>
      </w:r>
      <w:r w:rsidRPr="006C22C9">
        <w:rPr>
          <w:szCs w:val="24"/>
          <w:lang w:val="sl-SI"/>
        </w:rPr>
        <w:t>збoг прoмeнe тeхнoлoгиje и прeтвaрaњa нaвeдeних прoстoрa у кaнцeлaриjски прoстoр.</w:t>
      </w:r>
      <w:r w:rsidRPr="006C22C9">
        <w:rPr>
          <w:szCs w:val="24"/>
        </w:rPr>
        <w:t xml:space="preserve"> </w:t>
      </w:r>
      <w:r w:rsidRPr="006C22C9">
        <w:rPr>
          <w:szCs w:val="24"/>
          <w:lang w:val="sl-SI"/>
        </w:rPr>
        <w:t xml:space="preserve">У систeм сaли je зaдржaнo гaшeњe угљeн диoксидoм сa 15  бoцa сa </w:t>
      </w:r>
      <w:r w:rsidRPr="006C22C9">
        <w:rPr>
          <w:szCs w:val="24"/>
        </w:rPr>
        <w:t>С</w:t>
      </w:r>
      <w:r w:rsidRPr="006C22C9">
        <w:rPr>
          <w:szCs w:val="24"/>
          <w:lang w:val="sl-SI"/>
        </w:rPr>
        <w:t>O</w:t>
      </w:r>
      <w:r w:rsidRPr="006C22C9">
        <w:rPr>
          <w:szCs w:val="24"/>
          <w:vertAlign w:val="subscript"/>
          <w:lang w:val="sl-SI"/>
        </w:rPr>
        <w:t>2</w:t>
      </w:r>
      <w:r w:rsidRPr="006C22C9">
        <w:rPr>
          <w:szCs w:val="24"/>
          <w:lang w:val="sl-SI"/>
        </w:rPr>
        <w:t xml:space="preserve"> гaсoм. </w:t>
      </w:r>
      <w:r w:rsidRPr="006C22C9">
        <w:rPr>
          <w:szCs w:val="24"/>
        </w:rPr>
        <w:t xml:space="preserve"> </w:t>
      </w:r>
      <w:r w:rsidRPr="006C22C9">
        <w:rPr>
          <w:szCs w:val="24"/>
          <w:lang w:val="sl-SI"/>
        </w:rPr>
        <w:t xml:space="preserve">Укидaњeм </w:t>
      </w:r>
      <w:r w:rsidRPr="006C22C9">
        <w:rPr>
          <w:szCs w:val="24"/>
          <w:lang w:val="sl-SI"/>
        </w:rPr>
        <w:lastRenderedPageBreak/>
        <w:t>зoнa гaшeњa 2 и 3, прeстaje пoтрeбa зa зoнским гaшeњeм тaкo дa je дoшлo дo укидaњa</w:t>
      </w:r>
      <w:r w:rsidRPr="006C22C9">
        <w:rPr>
          <w:szCs w:val="24"/>
        </w:rPr>
        <w:t xml:space="preserve"> сeктoрских вeнтилa 2 и 3 и бaтeриja бoцa II и III, цeвног рaзвoда сa млaзницaмa зa зoну 2 и 3.</w:t>
      </w:r>
    </w:p>
    <w:p w:rsidR="00C50AAC" w:rsidRPr="006C22C9" w:rsidRDefault="00C50AAC" w:rsidP="00C50AAC">
      <w:pPr>
        <w:ind w:right="9"/>
        <w:rPr>
          <w:szCs w:val="24"/>
        </w:rPr>
      </w:pPr>
      <w:r w:rsidRPr="006C22C9">
        <w:rPr>
          <w:b/>
          <w:szCs w:val="24"/>
        </w:rPr>
        <w:t>АГ радови:</w:t>
      </w:r>
      <w:r w:rsidRPr="006C22C9">
        <w:rPr>
          <w:szCs w:val="24"/>
        </w:rPr>
        <w:t xml:space="preserve"> у приземљу је предвиђено обзиђивање разводног електроормара, према просторији за боце; на спрату је потребно  демонтирати врата према канцеларији (просторија бр. 17) и врата према магнотеци (просторија бр. 18), а отвор зазидати пуном опеком систем сала (просторија бр. 16). </w:t>
      </w:r>
      <w:r w:rsidRPr="006C22C9">
        <w:rPr>
          <w:szCs w:val="24"/>
          <w:lang w:val="ru-RU"/>
        </w:rPr>
        <w:t>Такође, на истом зиду, при плафону и у дуплом поду зазидати отворе (након демонтаже постојећих вантилационих канала), у</w:t>
      </w:r>
      <w:r w:rsidRPr="006C22C9">
        <w:rPr>
          <w:szCs w:val="24"/>
        </w:rPr>
        <w:t xml:space="preserve">лазна врата у систем салу демонтирати и уградити нова противпожарна. </w:t>
      </w:r>
    </w:p>
    <w:p w:rsidR="00C50AAC" w:rsidRPr="006C22C9" w:rsidRDefault="00C50AAC" w:rsidP="00C50AAC">
      <w:pPr>
        <w:widowControl/>
        <w:tabs>
          <w:tab w:val="clear" w:pos="1440"/>
        </w:tabs>
        <w:overflowPunct w:val="0"/>
        <w:autoSpaceDE w:val="0"/>
        <w:autoSpaceDN w:val="0"/>
        <w:adjustRightInd w:val="0"/>
        <w:ind w:right="9"/>
        <w:textAlignment w:val="baseline"/>
        <w:rPr>
          <w:b/>
          <w:szCs w:val="24"/>
        </w:rPr>
      </w:pPr>
      <w:r w:rsidRPr="006C22C9">
        <w:rPr>
          <w:b/>
          <w:szCs w:val="24"/>
        </w:rPr>
        <w:t>Машински радови на хаваријској вентилацији</w:t>
      </w:r>
    </w:p>
    <w:p w:rsidR="00C50AAC" w:rsidRPr="006C22C9" w:rsidRDefault="00C50AAC" w:rsidP="00C50AAC">
      <w:pPr>
        <w:ind w:right="9"/>
        <w:rPr>
          <w:bCs/>
          <w:szCs w:val="24"/>
        </w:rPr>
      </w:pPr>
      <w:r w:rsidRPr="006C22C9">
        <w:rPr>
          <w:szCs w:val="24"/>
        </w:rPr>
        <w:t>Предвиђена је демонтажа постојећих система хаваријске вентилације, противкишних решетки, каналских вентилатора, решетки за убацивање и извлачење ваздуха, свих ПП клапни, као и комплетне каналске мреже.</w:t>
      </w:r>
    </w:p>
    <w:p w:rsidR="00C50AAC" w:rsidRPr="006C22C9" w:rsidRDefault="00C50AAC" w:rsidP="00C50AAC">
      <w:pPr>
        <w:pStyle w:val="Header"/>
        <w:tabs>
          <w:tab w:val="clear" w:pos="4320"/>
          <w:tab w:val="clear" w:pos="8640"/>
          <w:tab w:val="right" w:pos="1418"/>
        </w:tabs>
        <w:ind w:right="9"/>
        <w:rPr>
          <w:bCs/>
          <w:szCs w:val="24"/>
        </w:rPr>
      </w:pPr>
      <w:r w:rsidRPr="006C22C9">
        <w:rPr>
          <w:bCs/>
          <w:szCs w:val="24"/>
        </w:rPr>
        <w:tab/>
        <w:t xml:space="preserve">За потребе хаваријске вентилације систем сале су предвиђена три система вентилације. У редовном режиму рада систем сала се хлади помоћу клима ормана. У редовном режиму рада систем собе сви вентилатори, предвиђени овим пројектом за потребе хаваријске вентилације су искључени. </w:t>
      </w:r>
    </w:p>
    <w:p w:rsidR="00C50AAC" w:rsidRPr="006C22C9" w:rsidRDefault="00C50AAC" w:rsidP="00C50AAC">
      <w:pPr>
        <w:pStyle w:val="Header"/>
        <w:tabs>
          <w:tab w:val="clear" w:pos="4320"/>
          <w:tab w:val="clear" w:pos="8640"/>
          <w:tab w:val="right" w:pos="1418"/>
        </w:tabs>
        <w:ind w:right="9"/>
        <w:rPr>
          <w:szCs w:val="24"/>
        </w:rPr>
      </w:pPr>
      <w:r w:rsidRPr="006C22C9">
        <w:rPr>
          <w:bCs/>
          <w:szCs w:val="24"/>
        </w:rPr>
        <w:tab/>
        <w:t xml:space="preserve">У случају пожара у просторији се систем гашења пожара са </w:t>
      </w:r>
      <w:r w:rsidRPr="006C22C9">
        <w:rPr>
          <w:szCs w:val="24"/>
        </w:rPr>
        <w:t>CO</w:t>
      </w:r>
      <w:r w:rsidRPr="006C22C9">
        <w:rPr>
          <w:szCs w:val="24"/>
          <w:vertAlign w:val="subscript"/>
          <w:lang w:val="ru-RU"/>
        </w:rPr>
        <w:t>2</w:t>
      </w:r>
      <w:r w:rsidRPr="006C22C9">
        <w:rPr>
          <w:szCs w:val="24"/>
          <w:lang w:val="ru-RU"/>
        </w:rPr>
        <w:t xml:space="preserve"> гас</w:t>
      </w:r>
      <w:r w:rsidRPr="006C22C9">
        <w:rPr>
          <w:szCs w:val="24"/>
        </w:rPr>
        <w:t xml:space="preserve">ом. Након дејства овог система, а пре уласка људи у систем собу предвиђено је да се врши истовремено укључивање сви зидних и каналског вентилатора. </w:t>
      </w:r>
    </w:p>
    <w:p w:rsidR="00C50AAC" w:rsidRPr="006C22C9" w:rsidRDefault="00C50AAC" w:rsidP="00C50AAC">
      <w:pPr>
        <w:pStyle w:val="Header"/>
        <w:tabs>
          <w:tab w:val="clear" w:pos="4320"/>
          <w:tab w:val="clear" w:pos="8640"/>
          <w:tab w:val="right" w:pos="1418"/>
        </w:tabs>
        <w:ind w:right="9"/>
        <w:rPr>
          <w:bCs/>
          <w:szCs w:val="24"/>
        </w:rPr>
      </w:pPr>
      <w:r w:rsidRPr="006C22C9">
        <w:rPr>
          <w:bCs/>
          <w:szCs w:val="24"/>
          <w:lang w:val="ru-RU"/>
        </w:rPr>
        <w:tab/>
      </w:r>
      <w:r w:rsidRPr="006C22C9">
        <w:rPr>
          <w:bCs/>
          <w:szCs w:val="24"/>
        </w:rPr>
        <w:t xml:space="preserve">Системом 1 се врши извлачење ваздуха из зоне подигнутог пода. Систем 1 се састоји од зидног вентилатора уграђеног у спољни зид простора подигнутог пода, са лебдећом жалузином са спољне стране. </w:t>
      </w:r>
    </w:p>
    <w:p w:rsidR="00C50AAC" w:rsidRPr="006C22C9" w:rsidRDefault="00C50AAC" w:rsidP="00C50AAC">
      <w:pPr>
        <w:pStyle w:val="Header"/>
        <w:tabs>
          <w:tab w:val="clear" w:pos="4320"/>
          <w:tab w:val="clear" w:pos="8640"/>
          <w:tab w:val="right" w:pos="0"/>
          <w:tab w:val="right" w:pos="1418"/>
        </w:tabs>
        <w:ind w:right="9"/>
        <w:rPr>
          <w:bCs/>
          <w:szCs w:val="24"/>
        </w:rPr>
      </w:pPr>
      <w:r w:rsidRPr="006C22C9">
        <w:rPr>
          <w:bCs/>
          <w:szCs w:val="24"/>
          <w:lang w:val="ru-RU"/>
        </w:rPr>
        <w:tab/>
      </w:r>
      <w:r w:rsidRPr="006C22C9">
        <w:rPr>
          <w:bCs/>
          <w:szCs w:val="24"/>
        </w:rPr>
        <w:t xml:space="preserve">Системом 2 се врши извлачење ваздуха из просторије и из простора спуштеног плафона. Систем 2 се састоји од два зидна вентилатора уграђених у спољни зид просторије, са лебдећом жалузинама са спољне стране. </w:t>
      </w:r>
    </w:p>
    <w:p w:rsidR="00C50AAC" w:rsidRPr="006C22C9" w:rsidRDefault="00C50AAC" w:rsidP="00C50AAC">
      <w:pPr>
        <w:pStyle w:val="Header"/>
        <w:tabs>
          <w:tab w:val="clear" w:pos="4320"/>
          <w:tab w:val="clear" w:pos="8640"/>
          <w:tab w:val="right" w:pos="1530"/>
        </w:tabs>
        <w:ind w:right="9"/>
        <w:rPr>
          <w:bCs/>
          <w:szCs w:val="24"/>
        </w:rPr>
      </w:pPr>
      <w:r w:rsidRPr="006C22C9">
        <w:rPr>
          <w:bCs/>
          <w:szCs w:val="24"/>
        </w:rPr>
        <w:tab/>
        <w:t>Системом 3 се врши надокнада ваздуха у просторији и подигнутом поду. Систем 3 се састоји од спољне противкишне решетке која се монтира при поду просторије.</w:t>
      </w:r>
    </w:p>
    <w:p w:rsidR="00C50AAC" w:rsidRPr="006C22C9" w:rsidRDefault="00C50AAC" w:rsidP="00C50AAC">
      <w:pPr>
        <w:pStyle w:val="Header"/>
        <w:tabs>
          <w:tab w:val="clear" w:pos="4320"/>
          <w:tab w:val="clear" w:pos="8640"/>
          <w:tab w:val="right" w:pos="1418"/>
        </w:tabs>
        <w:ind w:right="9"/>
        <w:rPr>
          <w:bCs/>
          <w:szCs w:val="24"/>
        </w:rPr>
      </w:pPr>
      <w:r w:rsidRPr="006C22C9">
        <w:rPr>
          <w:bCs/>
          <w:szCs w:val="24"/>
        </w:rPr>
        <w:tab/>
        <w:t>Ваздух се каналским ин-лине вентилатором убацује у простор спуштеног плафона преко жичане мрежице.</w:t>
      </w:r>
    </w:p>
    <w:p w:rsidR="00C50AAC" w:rsidRPr="006C22C9" w:rsidRDefault="00C50AAC" w:rsidP="00C50AAC">
      <w:pPr>
        <w:ind w:right="9"/>
        <w:rPr>
          <w:b/>
          <w:szCs w:val="24"/>
        </w:rPr>
      </w:pPr>
      <w:r w:rsidRPr="006C22C9">
        <w:rPr>
          <w:b/>
          <w:szCs w:val="24"/>
        </w:rPr>
        <w:t xml:space="preserve">Реконструкција стабилне инсталације за детекцију, дојаву и гашење пожара </w:t>
      </w:r>
    </w:p>
    <w:p w:rsidR="00C50AAC" w:rsidRPr="006C22C9" w:rsidRDefault="00C50AAC" w:rsidP="00C50AAC">
      <w:pPr>
        <w:tabs>
          <w:tab w:val="left" w:pos="720"/>
        </w:tabs>
        <w:suppressAutoHyphens/>
        <w:ind w:right="9"/>
        <w:rPr>
          <w:szCs w:val="24"/>
          <w:lang w:eastAsia="ar-SA"/>
        </w:rPr>
      </w:pPr>
      <w:r w:rsidRPr="006C22C9">
        <w:rPr>
          <w:szCs w:val="24"/>
          <w:lang w:eastAsia="ar-SA"/>
        </w:rPr>
        <w:t>Због неопходности укидања две зоне (зона 2 и зона 3) гашења пожара у делу просторија на првом спрату објекта, потребно је извршити реконструкцију и одговарајућу исправку постојећег система стабилне инсталације за детекцију, дојаву и гашење пожара.</w:t>
      </w:r>
    </w:p>
    <w:p w:rsidR="00C50AAC" w:rsidRPr="006C22C9" w:rsidRDefault="00C50AAC" w:rsidP="00C50AAC">
      <w:pPr>
        <w:tabs>
          <w:tab w:val="left" w:pos="720"/>
        </w:tabs>
        <w:suppressAutoHyphens/>
        <w:ind w:right="9"/>
        <w:rPr>
          <w:b/>
          <w:szCs w:val="24"/>
          <w:lang w:val="sr-Latn-CS" w:eastAsia="ar-SA"/>
        </w:rPr>
      </w:pPr>
      <w:r w:rsidRPr="006C22C9">
        <w:rPr>
          <w:szCs w:val="24"/>
          <w:lang w:eastAsia="ar-SA"/>
        </w:rPr>
        <w:t xml:space="preserve">Пројектом предвидети задржавање свих постојећих неопходних извршних функција система, као што су активација спуштања лифта, отварање улазних врата, искључење напајања ормана климатизације и вентилације.    </w:t>
      </w:r>
    </w:p>
    <w:p w:rsidR="00C50AAC" w:rsidRPr="006C22C9" w:rsidRDefault="00C50AAC" w:rsidP="00C50AAC">
      <w:pPr>
        <w:ind w:right="9"/>
        <w:rPr>
          <w:iCs/>
          <w:szCs w:val="24"/>
        </w:rPr>
      </w:pPr>
      <w:r w:rsidRPr="006C22C9">
        <w:rPr>
          <w:iCs/>
          <w:szCs w:val="24"/>
        </w:rPr>
        <w:t xml:space="preserve">Ради укидања извршне функције гашења пожара у појединим просторијама на првом спрату објекта, укидају се јединице за гашење пожара ГЦУ 1.2 и ГЦУ 1.3. </w:t>
      </w:r>
      <w:r>
        <w:rPr>
          <w:iCs/>
          <w:szCs w:val="24"/>
        </w:rPr>
        <w:t>п</w:t>
      </w:r>
      <w:r w:rsidRPr="006C22C9">
        <w:rPr>
          <w:iCs/>
          <w:szCs w:val="24"/>
        </w:rPr>
        <w:t>етља број 2 остаје непромењена.</w:t>
      </w:r>
    </w:p>
    <w:p w:rsidR="00C50AAC" w:rsidRPr="006C22C9" w:rsidRDefault="00C50AAC" w:rsidP="00C50AAC">
      <w:pPr>
        <w:ind w:right="9"/>
        <w:rPr>
          <w:szCs w:val="24"/>
        </w:rPr>
      </w:pPr>
      <w:r w:rsidRPr="006C22C9">
        <w:rPr>
          <w:szCs w:val="24"/>
        </w:rPr>
        <w:t>Укидају се и демонтирају разводни ормани ROK-1 и RO-KSS</w:t>
      </w:r>
      <w:r w:rsidRPr="006C22C9">
        <w:rPr>
          <w:szCs w:val="24"/>
          <w:lang w:val="ru-RU"/>
        </w:rPr>
        <w:t xml:space="preserve"> и постојећи каблови и кабловске трасе</w:t>
      </w:r>
      <w:r w:rsidRPr="006C22C9">
        <w:rPr>
          <w:szCs w:val="24"/>
        </w:rPr>
        <w:t>. Уместо поменутих ормана, уграђује се нов орман RO-KVSS, који преузима улогу напајања постојећих клима ормана у систем сали, као и ручно управљање новим вентилаторима.</w:t>
      </w:r>
    </w:p>
    <w:p w:rsidR="00C50AAC" w:rsidRPr="006C22C9" w:rsidRDefault="00C50AAC" w:rsidP="00C50AAC">
      <w:pPr>
        <w:ind w:right="9"/>
        <w:rPr>
          <w:szCs w:val="24"/>
          <w:lang w:val="ru-RU"/>
        </w:rPr>
      </w:pPr>
      <w:r w:rsidRPr="006C22C9">
        <w:rPr>
          <w:szCs w:val="24"/>
        </w:rPr>
        <w:tab/>
        <w:t xml:space="preserve"> </w:t>
      </w:r>
    </w:p>
    <w:p w:rsidR="00C50AAC" w:rsidRPr="006C22C9" w:rsidRDefault="00C50AAC" w:rsidP="00C50AAC">
      <w:pPr>
        <w:ind w:right="9" w:firstLine="720"/>
        <w:rPr>
          <w:rFonts w:eastAsia="Calibri"/>
          <w:szCs w:val="24"/>
        </w:rPr>
      </w:pPr>
    </w:p>
    <w:p w:rsidR="0053322C" w:rsidRPr="00190EF5" w:rsidRDefault="0053322C" w:rsidP="004B5C42">
      <w:pPr>
        <w:tabs>
          <w:tab w:val="clear" w:pos="1440"/>
          <w:tab w:val="left" w:pos="709"/>
          <w:tab w:val="left" w:pos="1418"/>
        </w:tabs>
        <w:rPr>
          <w:color w:val="000000"/>
          <w:szCs w:val="24"/>
        </w:rPr>
      </w:pPr>
    </w:p>
    <w:p w:rsidR="0053322C" w:rsidRPr="0024212D" w:rsidRDefault="0053322C" w:rsidP="004B5C42">
      <w:pPr>
        <w:tabs>
          <w:tab w:val="clear" w:pos="1440"/>
          <w:tab w:val="left" w:pos="709"/>
          <w:tab w:val="left" w:pos="1418"/>
        </w:tabs>
        <w:rPr>
          <w:color w:val="000000"/>
          <w:szCs w:val="24"/>
        </w:rPr>
      </w:pPr>
    </w:p>
    <w:p w:rsidR="009B3EFC" w:rsidRPr="00EE59AA" w:rsidRDefault="009B3EFC" w:rsidP="009B3EFC">
      <w:pPr>
        <w:pStyle w:val="ListParagraph"/>
        <w:keepLines/>
        <w:numPr>
          <w:ilvl w:val="0"/>
          <w:numId w:val="6"/>
        </w:numPr>
        <w:tabs>
          <w:tab w:val="left" w:pos="720"/>
        </w:tabs>
        <w:spacing w:before="60" w:line="240" w:lineRule="exact"/>
        <w:ind w:left="1701" w:right="-380" w:hanging="283"/>
        <w:rPr>
          <w:b/>
          <w:lang w:val="en-US"/>
        </w:rPr>
      </w:pPr>
      <w:r>
        <w:rPr>
          <w:b/>
        </w:rPr>
        <w:lastRenderedPageBreak/>
        <w:t>Н</w:t>
      </w:r>
      <w:r w:rsidRPr="00EE59AA">
        <w:rPr>
          <w:b/>
        </w:rPr>
        <w:t xml:space="preserve">ачин </w:t>
      </w:r>
      <w:r>
        <w:rPr>
          <w:b/>
        </w:rPr>
        <w:t>и квалитет</w:t>
      </w:r>
      <w:r w:rsidRPr="00EE59AA">
        <w:rPr>
          <w:b/>
        </w:rPr>
        <w:t xml:space="preserve"> израде</w:t>
      </w:r>
    </w:p>
    <w:p w:rsidR="00556B9C" w:rsidRPr="0064190B" w:rsidRDefault="00556B9C" w:rsidP="00556B9C">
      <w:pPr>
        <w:keepLines/>
        <w:rPr>
          <w:highlight w:val="magenta"/>
          <w:lang w:val="ru-RU"/>
        </w:rPr>
      </w:pPr>
      <w:r>
        <w:tab/>
      </w:r>
      <w:r w:rsidRPr="00684969">
        <w:t xml:space="preserve">Понуђач је дужан да предметне услуге врши у свему према Закону о планирању и изградњи </w:t>
      </w:r>
      <w:r w:rsidR="00FD2029" w:rsidRPr="00684969">
        <w:rPr>
          <w:color w:val="000000"/>
          <w:szCs w:val="24"/>
        </w:rPr>
        <w:t>(„Службени гласник РС”,</w:t>
      </w:r>
      <w:r w:rsidR="00FD2029" w:rsidRPr="00684969">
        <w:rPr>
          <w:szCs w:val="24"/>
          <w:lang w:val="ru-RU"/>
        </w:rPr>
        <w:t xml:space="preserve"> </w:t>
      </w:r>
      <w:r w:rsidR="00FD2029" w:rsidRPr="00684969">
        <w:rPr>
          <w:lang w:val="ru-RU"/>
        </w:rPr>
        <w:t xml:space="preserve">број 72/2009, </w:t>
      </w:r>
      <w:r w:rsidR="00FD2029" w:rsidRPr="00684969">
        <w:rPr>
          <w:szCs w:val="24"/>
        </w:rPr>
        <w:t xml:space="preserve">81/2009 – испр, 64/2010 – одлука УС, 24/2011, 121/2012, 42/2013 – одлука УС, 50/2013 – одлука УС и 98/2013 – одлука УС) </w:t>
      </w:r>
      <w:r w:rsidRPr="00684969">
        <w:rPr>
          <w:lang w:val="ru-RU"/>
        </w:rPr>
        <w:t>и другим важећим законима, т</w:t>
      </w:r>
      <w:r w:rsidRPr="00684969">
        <w:t xml:space="preserve">ехничким прописима, нормативима </w:t>
      </w:r>
      <w:r w:rsidRPr="00684969">
        <w:rPr>
          <w:lang w:val="ru-RU"/>
        </w:rPr>
        <w:t>и стандардима</w:t>
      </w:r>
      <w:r w:rsidRPr="00684969">
        <w:t xml:space="preserve"> у вези са </w:t>
      </w:r>
      <w:r w:rsidR="00914F2B" w:rsidRPr="00684969">
        <w:t xml:space="preserve">предметним </w:t>
      </w:r>
      <w:r w:rsidRPr="00684969">
        <w:t>услугама</w:t>
      </w:r>
      <w:r w:rsidRPr="00684969">
        <w:rPr>
          <w:lang w:val="ru-RU"/>
        </w:rPr>
        <w:t>, квалитетно и уз строго поштовање професионалних правила своје струке.</w:t>
      </w:r>
    </w:p>
    <w:p w:rsidR="003C2E01" w:rsidRPr="00032529" w:rsidRDefault="003C2E01" w:rsidP="00840B0A">
      <w:pPr>
        <w:pStyle w:val="BodyText"/>
        <w:spacing w:after="0"/>
        <w:ind w:firstLine="708"/>
        <w:rPr>
          <w:rFonts w:ascii="Times New Roman" w:hAnsi="Times New Roman"/>
          <w:szCs w:val="24"/>
          <w:lang w:val="ru-RU"/>
        </w:rPr>
      </w:pPr>
    </w:p>
    <w:p w:rsidR="009B3EFC" w:rsidRPr="00032529" w:rsidRDefault="009B3EFC" w:rsidP="009B3EFC">
      <w:pPr>
        <w:pStyle w:val="ListParagraph"/>
        <w:numPr>
          <w:ilvl w:val="0"/>
          <w:numId w:val="6"/>
        </w:numPr>
        <w:ind w:hanging="270"/>
        <w:rPr>
          <w:b/>
          <w:bCs/>
          <w:iCs/>
        </w:rPr>
      </w:pPr>
      <w:r w:rsidRPr="00032529">
        <w:rPr>
          <w:b/>
          <w:bCs/>
          <w:iCs/>
        </w:rPr>
        <w:t>Рок извршења услуга</w:t>
      </w:r>
    </w:p>
    <w:p w:rsidR="00684969" w:rsidRPr="00830281" w:rsidRDefault="009B3EFC" w:rsidP="00684969">
      <w:pPr>
        <w:rPr>
          <w:noProof/>
          <w:szCs w:val="24"/>
        </w:rPr>
      </w:pPr>
      <w:r w:rsidRPr="00032529">
        <w:rPr>
          <w:szCs w:val="24"/>
          <w:lang w:val="ru-RU"/>
        </w:rPr>
        <w:t xml:space="preserve">          </w:t>
      </w:r>
      <w:r w:rsidRPr="00032529">
        <w:rPr>
          <w:szCs w:val="24"/>
          <w:lang w:val="ru-RU"/>
        </w:rPr>
        <w:tab/>
      </w:r>
      <w:r w:rsidRPr="009948B7">
        <w:rPr>
          <w:noProof/>
          <w:szCs w:val="24"/>
          <w:lang w:val="ru-RU"/>
        </w:rPr>
        <w:t>Понуђач</w:t>
      </w:r>
      <w:r w:rsidRPr="009948B7">
        <w:rPr>
          <w:szCs w:val="24"/>
          <w:lang w:val="ru-RU"/>
        </w:rPr>
        <w:t xml:space="preserve"> се обавезује да ће </w:t>
      </w:r>
      <w:r w:rsidR="00FD2029" w:rsidRPr="009948B7">
        <w:rPr>
          <w:szCs w:val="24"/>
          <w:lang w:val="ru-RU"/>
        </w:rPr>
        <w:t xml:space="preserve">предметну услугу </w:t>
      </w:r>
      <w:r w:rsidRPr="009948B7">
        <w:rPr>
          <w:szCs w:val="24"/>
          <w:lang w:val="ru-RU"/>
        </w:rPr>
        <w:t xml:space="preserve">извршити у року који </w:t>
      </w:r>
      <w:r w:rsidRPr="009948B7">
        <w:rPr>
          <w:bCs/>
          <w:szCs w:val="24"/>
          <w:lang w:val="ru-RU"/>
        </w:rPr>
        <w:t xml:space="preserve">не може бити дужи </w:t>
      </w:r>
      <w:r w:rsidR="00684969" w:rsidRPr="009948B7">
        <w:rPr>
          <w:bCs/>
          <w:szCs w:val="24"/>
          <w:lang w:val="ru-RU"/>
        </w:rPr>
        <w:t>од 3</w:t>
      </w:r>
      <w:r w:rsidRPr="009948B7">
        <w:rPr>
          <w:bCs/>
          <w:szCs w:val="24"/>
          <w:lang w:val="ru-RU"/>
        </w:rPr>
        <w:t>0</w:t>
      </w:r>
      <w:r w:rsidR="00351330" w:rsidRPr="009948B7">
        <w:rPr>
          <w:bCs/>
          <w:szCs w:val="24"/>
          <w:lang w:val="ru-RU"/>
        </w:rPr>
        <w:t xml:space="preserve"> </w:t>
      </w:r>
      <w:r w:rsidRPr="009948B7">
        <w:rPr>
          <w:bCs/>
          <w:szCs w:val="24"/>
          <w:lang w:val="ru-RU"/>
        </w:rPr>
        <w:t>радних дана, рачунајући од дана увођења у посао од стране Наручиоца</w:t>
      </w:r>
      <w:r w:rsidRPr="009948B7">
        <w:rPr>
          <w:szCs w:val="24"/>
          <w:lang w:val="ru-RU"/>
        </w:rPr>
        <w:t xml:space="preserve">, </w:t>
      </w:r>
      <w:r w:rsidR="006C1A87" w:rsidRPr="009948B7">
        <w:rPr>
          <w:szCs w:val="24"/>
          <w:lang w:val="ru-RU"/>
        </w:rPr>
        <w:t xml:space="preserve">односно </w:t>
      </w:r>
      <w:r w:rsidR="006C1A87" w:rsidRPr="009948B7">
        <w:rPr>
          <w:bCs/>
          <w:szCs w:val="24"/>
          <w:lang w:val="ru-RU"/>
        </w:rPr>
        <w:t xml:space="preserve">од дана достављања </w:t>
      </w:r>
      <w:r w:rsidR="00684969" w:rsidRPr="009948B7">
        <w:rPr>
          <w:bCs/>
          <w:szCs w:val="24"/>
          <w:lang w:val="ru-RU"/>
        </w:rPr>
        <w:t>комплетне документације потребне за вршење техничког прегледа од стране Наручиоца.</w:t>
      </w:r>
    </w:p>
    <w:p w:rsidR="0077338B" w:rsidRPr="007A167D" w:rsidRDefault="0077338B" w:rsidP="009B3EFC">
      <w:pPr>
        <w:rPr>
          <w:bCs/>
          <w:szCs w:val="24"/>
          <w:highlight w:val="magenta"/>
          <w:lang w:val="ru-RU"/>
        </w:rPr>
      </w:pPr>
    </w:p>
    <w:p w:rsidR="009B3EFC" w:rsidRPr="00032529" w:rsidRDefault="009B3EFC" w:rsidP="0077338B">
      <w:pPr>
        <w:pStyle w:val="ListParagraph"/>
        <w:numPr>
          <w:ilvl w:val="0"/>
          <w:numId w:val="6"/>
        </w:numPr>
        <w:ind w:hanging="270"/>
        <w:rPr>
          <w:b/>
        </w:rPr>
      </w:pPr>
      <w:r w:rsidRPr="00032529">
        <w:rPr>
          <w:b/>
        </w:rPr>
        <w:t>Начин спровођења контроле и обезбеђивања гаранције квалитета</w:t>
      </w:r>
    </w:p>
    <w:p w:rsidR="00BE1BEF" w:rsidRPr="00032529" w:rsidRDefault="009B3EFC" w:rsidP="00BE1BEF">
      <w:pPr>
        <w:pStyle w:val="BodyText"/>
        <w:spacing w:after="0"/>
        <w:ind w:firstLine="708"/>
        <w:rPr>
          <w:rFonts w:ascii="Times New Roman" w:hAnsi="Times New Roman"/>
          <w:szCs w:val="24"/>
          <w:lang w:val="ru-RU"/>
        </w:rPr>
      </w:pPr>
      <w:r w:rsidRPr="00032529">
        <w:rPr>
          <w:rFonts w:ascii="Times New Roman" w:hAnsi="Times New Roman"/>
          <w:szCs w:val="24"/>
          <w:lang w:val="ru-RU"/>
        </w:rPr>
        <w:tab/>
      </w:r>
      <w:r w:rsidR="00BE1BEF" w:rsidRPr="00032529">
        <w:rPr>
          <w:rFonts w:ascii="Times New Roman" w:hAnsi="Times New Roman"/>
          <w:szCs w:val="24"/>
          <w:lang w:val="ru-RU"/>
        </w:rPr>
        <w:t xml:space="preserve">Пријем </w:t>
      </w:r>
      <w:r w:rsidR="00FD2029" w:rsidRPr="00032529">
        <w:rPr>
          <w:rFonts w:ascii="Times New Roman" w:hAnsi="Times New Roman"/>
          <w:szCs w:val="24"/>
          <w:lang w:val="ru-RU"/>
        </w:rPr>
        <w:t xml:space="preserve">предметних услуга </w:t>
      </w:r>
      <w:r w:rsidR="00BE1BEF" w:rsidRPr="00032529">
        <w:rPr>
          <w:rFonts w:ascii="Times New Roman" w:hAnsi="Times New Roman"/>
          <w:szCs w:val="24"/>
          <w:lang w:val="ru-RU"/>
        </w:rPr>
        <w:t>врши се од стране Наручиоца у присуству овлашћеног представника понуђача и о истом се сачињава записник.</w:t>
      </w:r>
    </w:p>
    <w:p w:rsidR="00BE1BEF" w:rsidRPr="00032529" w:rsidRDefault="00BE1BEF" w:rsidP="00BE1BEF">
      <w:pPr>
        <w:ind w:firstLine="360"/>
        <w:rPr>
          <w:color w:val="000000"/>
          <w:szCs w:val="24"/>
        </w:rPr>
      </w:pPr>
      <w:r w:rsidRPr="00032529">
        <w:rPr>
          <w:szCs w:val="24"/>
          <w:lang w:val="ru-RU"/>
        </w:rPr>
        <w:tab/>
        <w:t>Након пријема</w:t>
      </w:r>
      <w:r w:rsidRPr="007A167D">
        <w:rPr>
          <w:color w:val="000000"/>
          <w:szCs w:val="24"/>
          <w:lang w:val="ru-RU"/>
        </w:rPr>
        <w:t xml:space="preserve"> </w:t>
      </w:r>
      <w:r w:rsidR="00032529" w:rsidRPr="009948B7">
        <w:rPr>
          <w:color w:val="000000"/>
          <w:szCs w:val="24"/>
        </w:rPr>
        <w:t>Записника о техничком прегледу објекта</w:t>
      </w:r>
      <w:r w:rsidRPr="00032529">
        <w:rPr>
          <w:szCs w:val="24"/>
          <w:lang w:val="ru-RU"/>
        </w:rPr>
        <w:t xml:space="preserve"> од стране Наручиоца, овлашћени представници уговорних страна састављају коначни Записник који потписују и оверавају, чиме се потврђује да је </w:t>
      </w:r>
      <w:r w:rsidR="00C8136B" w:rsidRPr="00032529">
        <w:rPr>
          <w:szCs w:val="24"/>
          <w:lang w:val="ru-RU"/>
        </w:rPr>
        <w:t xml:space="preserve">предметна услуга </w:t>
      </w:r>
      <w:r w:rsidRPr="00032529">
        <w:rPr>
          <w:szCs w:val="24"/>
          <w:lang w:val="ru-RU"/>
        </w:rPr>
        <w:t xml:space="preserve">извршена у целости. </w:t>
      </w:r>
    </w:p>
    <w:p w:rsidR="00A74B19" w:rsidRPr="00032529" w:rsidRDefault="009B3EFC" w:rsidP="009B3EFC">
      <w:pPr>
        <w:pStyle w:val="BodyText"/>
        <w:spacing w:after="0"/>
        <w:ind w:firstLine="708"/>
        <w:rPr>
          <w:szCs w:val="24"/>
          <w:lang w:val="ru-RU"/>
        </w:rPr>
      </w:pPr>
      <w:r w:rsidRPr="00032529">
        <w:rPr>
          <w:szCs w:val="24"/>
          <w:lang w:val="ru-RU"/>
        </w:rPr>
        <w:tab/>
      </w:r>
      <w:r w:rsidR="00A74B19" w:rsidRPr="00032529">
        <w:rPr>
          <w:szCs w:val="24"/>
        </w:rPr>
        <w:t>Понуђач</w:t>
      </w:r>
      <w:r w:rsidR="00A74B19" w:rsidRPr="00032529">
        <w:rPr>
          <w:szCs w:val="24"/>
          <w:lang w:val="ru-RU"/>
        </w:rPr>
        <w:t xml:space="preserve"> се обавезује да </w:t>
      </w:r>
      <w:r w:rsidR="00FD2029" w:rsidRPr="00032529">
        <w:rPr>
          <w:szCs w:val="24"/>
          <w:lang w:val="ru-RU"/>
        </w:rPr>
        <w:t xml:space="preserve">предметне услуге </w:t>
      </w:r>
      <w:r w:rsidR="00A74B19" w:rsidRPr="00032529">
        <w:rPr>
          <w:szCs w:val="24"/>
          <w:lang w:val="ru-RU"/>
        </w:rPr>
        <w:t>врши у свему према техничкој спецификацији.</w:t>
      </w:r>
    </w:p>
    <w:p w:rsidR="00AA0ADD" w:rsidRPr="007A167D" w:rsidRDefault="00A74B19" w:rsidP="004E5C21">
      <w:pPr>
        <w:keepNext/>
        <w:tabs>
          <w:tab w:val="left" w:pos="990"/>
        </w:tabs>
        <w:rPr>
          <w:rFonts w:ascii="Arial" w:hAnsi="Arial" w:cs="Arial"/>
          <w:iCs/>
          <w:highlight w:val="magenta"/>
          <w:lang w:val="ru-RU"/>
        </w:rPr>
      </w:pPr>
      <w:r w:rsidRPr="00032529">
        <w:rPr>
          <w:szCs w:val="24"/>
          <w:lang w:val="ru-RU"/>
        </w:rPr>
        <w:tab/>
      </w:r>
      <w:r w:rsidR="004632C4" w:rsidRPr="00032529">
        <w:rPr>
          <w:rFonts w:ascii="Arial" w:hAnsi="Arial" w:cs="Arial"/>
          <w:iCs/>
        </w:rPr>
        <w:t xml:space="preserve"> </w:t>
      </w:r>
    </w:p>
    <w:p w:rsidR="00410A85" w:rsidRPr="009948B7" w:rsidRDefault="00410A85" w:rsidP="00410A85">
      <w:pPr>
        <w:pStyle w:val="ListParagraph"/>
        <w:numPr>
          <w:ilvl w:val="0"/>
          <w:numId w:val="6"/>
        </w:numPr>
        <w:ind w:hanging="270"/>
      </w:pPr>
      <w:r w:rsidRPr="009948B7">
        <w:rPr>
          <w:b/>
        </w:rPr>
        <w:t>Обавезе уговорних страна</w:t>
      </w:r>
    </w:p>
    <w:p w:rsidR="005C6A87" w:rsidRPr="009948B7" w:rsidRDefault="00410A85" w:rsidP="005C6A87">
      <w:pPr>
        <w:ind w:firstLine="709"/>
        <w:rPr>
          <w:szCs w:val="24"/>
        </w:rPr>
      </w:pPr>
      <w:r w:rsidRPr="009948B7">
        <w:rPr>
          <w:szCs w:val="24"/>
        </w:rPr>
        <w:tab/>
      </w:r>
      <w:r w:rsidR="005C6A87" w:rsidRPr="009948B7">
        <w:rPr>
          <w:szCs w:val="24"/>
        </w:rPr>
        <w:t>Наручилац се обавезује да понуђачу достави техничку документацију потребну за вршење техничког прегледа објекта, и то:</w:t>
      </w:r>
    </w:p>
    <w:p w:rsidR="005C6A87" w:rsidRPr="009948B7" w:rsidRDefault="005C6A87" w:rsidP="005C6A87">
      <w:pPr>
        <w:pStyle w:val="ListParagraph"/>
        <w:numPr>
          <w:ilvl w:val="0"/>
          <w:numId w:val="5"/>
        </w:numPr>
        <w:tabs>
          <w:tab w:val="left" w:pos="567"/>
        </w:tabs>
        <w:jc w:val="both"/>
      </w:pPr>
      <w:r w:rsidRPr="009948B7">
        <w:t>одобрење за изградњу,</w:t>
      </w:r>
    </w:p>
    <w:p w:rsidR="005C6A87" w:rsidRPr="009948B7" w:rsidRDefault="005C6A87" w:rsidP="005C6A87">
      <w:pPr>
        <w:pStyle w:val="ListParagraph"/>
        <w:numPr>
          <w:ilvl w:val="0"/>
          <w:numId w:val="5"/>
        </w:numPr>
        <w:tabs>
          <w:tab w:val="left" w:pos="567"/>
        </w:tabs>
        <w:jc w:val="both"/>
      </w:pPr>
      <w:r w:rsidRPr="009948B7">
        <w:t>главни пројекат по коме је објекат изграђен,</w:t>
      </w:r>
    </w:p>
    <w:p w:rsidR="005C6A87" w:rsidRPr="009948B7" w:rsidRDefault="005C6A87" w:rsidP="005C6A87">
      <w:pPr>
        <w:pStyle w:val="ListParagraph"/>
        <w:numPr>
          <w:ilvl w:val="0"/>
          <w:numId w:val="5"/>
        </w:numPr>
        <w:tabs>
          <w:tab w:val="left" w:pos="567"/>
        </w:tabs>
        <w:ind w:left="142" w:firstLine="218"/>
        <w:jc w:val="both"/>
      </w:pPr>
      <w:r w:rsidRPr="009948B7">
        <w:t>пројекат изведеног објекта или главни пројекат потврђен и оверен од стране извођача радова и надзорног органа да је изведено стање једнако пројектованом стању из главног пројекта,</w:t>
      </w:r>
    </w:p>
    <w:p w:rsidR="005C6A87" w:rsidRPr="009948B7" w:rsidRDefault="00353C86" w:rsidP="005C6A87">
      <w:pPr>
        <w:pStyle w:val="ListParagraph"/>
        <w:numPr>
          <w:ilvl w:val="0"/>
          <w:numId w:val="5"/>
        </w:numPr>
        <w:tabs>
          <w:tab w:val="left" w:pos="567"/>
        </w:tabs>
        <w:ind w:left="142" w:firstLine="218"/>
        <w:jc w:val="both"/>
      </w:pPr>
      <w:r>
        <w:rPr>
          <w:lang w:val="ru-RU"/>
        </w:rPr>
        <w:t>појединачне сертификате</w:t>
      </w:r>
      <w:r w:rsidR="005C6A87" w:rsidRPr="009948B7">
        <w:rPr>
          <w:lang w:val="ru-RU"/>
        </w:rPr>
        <w:t xml:space="preserve"> којима се доказује квалитет уграђеног материјала и опреме, односно извршених радова, </w:t>
      </w:r>
    </w:p>
    <w:p w:rsidR="005C6A87" w:rsidRPr="009948B7" w:rsidRDefault="00353C86" w:rsidP="005C6A87">
      <w:pPr>
        <w:pStyle w:val="ListParagraph"/>
        <w:numPr>
          <w:ilvl w:val="0"/>
          <w:numId w:val="5"/>
        </w:numPr>
        <w:tabs>
          <w:tab w:val="left" w:pos="567"/>
        </w:tabs>
        <w:ind w:left="142" w:firstLine="218"/>
        <w:jc w:val="both"/>
      </w:pPr>
      <w:r>
        <w:rPr>
          <w:lang w:val="ru-RU"/>
        </w:rPr>
        <w:t>посебне сертификате</w:t>
      </w:r>
      <w:r w:rsidR="005C6A87" w:rsidRPr="009948B7">
        <w:rPr>
          <w:lang w:val="ru-RU"/>
        </w:rPr>
        <w:t xml:space="preserve"> које издају специјализоване овлашћене институције, а односе се на исправност одговарајућих система инсталација и опреме,</w:t>
      </w:r>
    </w:p>
    <w:p w:rsidR="005C6A87" w:rsidRPr="009948B7" w:rsidRDefault="00353C86" w:rsidP="005C6A87">
      <w:pPr>
        <w:pStyle w:val="ListParagraph"/>
        <w:numPr>
          <w:ilvl w:val="0"/>
          <w:numId w:val="5"/>
        </w:numPr>
        <w:tabs>
          <w:tab w:val="left" w:pos="567"/>
        </w:tabs>
        <w:ind w:left="142" w:firstLine="218"/>
        <w:jc w:val="both"/>
      </w:pPr>
      <w:r>
        <w:rPr>
          <w:lang w:val="ru-RU"/>
        </w:rPr>
        <w:t>грађевински дневник и другу градилишну</w:t>
      </w:r>
      <w:r w:rsidR="005C6A87" w:rsidRPr="009948B7">
        <w:rPr>
          <w:lang w:val="ru-RU"/>
        </w:rPr>
        <w:t xml:space="preserve"> документациј</w:t>
      </w:r>
      <w:r>
        <w:rPr>
          <w:lang w:val="ru-RU"/>
        </w:rPr>
        <w:t>у, као и књигу</w:t>
      </w:r>
      <w:r w:rsidR="005C6A87" w:rsidRPr="009948B7">
        <w:rPr>
          <w:lang w:val="ru-RU"/>
        </w:rPr>
        <w:t xml:space="preserve"> инспекције.</w:t>
      </w:r>
      <w:r w:rsidR="005C6A87" w:rsidRPr="009948B7">
        <w:rPr>
          <w:lang w:val="ru-RU"/>
        </w:rPr>
        <w:tab/>
      </w:r>
    </w:p>
    <w:p w:rsidR="005C6A87" w:rsidRPr="009948B7" w:rsidRDefault="005C6A87" w:rsidP="005C6A87">
      <w:pPr>
        <w:rPr>
          <w:lang w:val="ru-RU"/>
        </w:rPr>
      </w:pPr>
      <w:r w:rsidRPr="009948B7">
        <w:rPr>
          <w:lang w:val="ru-RU"/>
        </w:rPr>
        <w:tab/>
      </w:r>
      <w:r w:rsidRPr="009948B7">
        <w:rPr>
          <w:rFonts w:eastAsia="Arial Unicode MS"/>
          <w:color w:val="000000"/>
          <w:kern w:val="1"/>
          <w:szCs w:val="24"/>
          <w:lang w:val="ru-RU" w:eastAsia="ar-SA"/>
        </w:rPr>
        <w:t>Наручилац се обавезује да обезбеди присуство свих овлашћених представника извођача радова и надзорног органа, као и да изврши припреме објеката за обављање техничког прегледа.</w:t>
      </w:r>
    </w:p>
    <w:p w:rsidR="00AB76AB" w:rsidRPr="009948B7" w:rsidRDefault="00AB76AB" w:rsidP="00AE0D7D">
      <w:pPr>
        <w:pStyle w:val="Default"/>
        <w:rPr>
          <w:color w:val="auto"/>
          <w:lang w:val="ru-RU"/>
        </w:rPr>
      </w:pPr>
    </w:p>
    <w:p w:rsidR="00E60E2C" w:rsidRPr="009948B7" w:rsidRDefault="007B3041" w:rsidP="002E7E1A">
      <w:pPr>
        <w:pStyle w:val="Default"/>
        <w:ind w:left="720" w:firstLine="720"/>
        <w:rPr>
          <w:color w:val="auto"/>
          <w:lang w:val="ru-RU"/>
        </w:rPr>
      </w:pPr>
      <w:r w:rsidRPr="009948B7">
        <w:rPr>
          <w:color w:val="auto"/>
        </w:rPr>
        <w:t>Понуђач</w:t>
      </w:r>
      <w:r w:rsidRPr="009948B7">
        <w:rPr>
          <w:color w:val="auto"/>
          <w:lang w:val="ru-RU"/>
        </w:rPr>
        <w:t xml:space="preserve"> </w:t>
      </w:r>
      <w:r w:rsidR="00E60E2C" w:rsidRPr="009948B7">
        <w:rPr>
          <w:color w:val="auto"/>
          <w:lang w:val="ru-RU"/>
        </w:rPr>
        <w:t>се обавезује да:</w:t>
      </w:r>
    </w:p>
    <w:p w:rsidR="00E60E2C" w:rsidRPr="009948B7" w:rsidRDefault="00E60E2C" w:rsidP="00E60E2C">
      <w:pPr>
        <w:pStyle w:val="ListParagraph"/>
        <w:numPr>
          <w:ilvl w:val="0"/>
          <w:numId w:val="31"/>
        </w:numPr>
        <w:tabs>
          <w:tab w:val="left" w:pos="0"/>
        </w:tabs>
        <w:ind w:left="0" w:firstLine="360"/>
        <w:jc w:val="both"/>
      </w:pPr>
      <w:r w:rsidRPr="009948B7">
        <w:rPr>
          <w:lang w:val="ru-RU"/>
        </w:rPr>
        <w:t xml:space="preserve">технички преглед објекта изврши у складу са законима </w:t>
      </w:r>
      <w:r w:rsidRPr="009948B7">
        <w:t>и другим прописима и правилима струке;</w:t>
      </w:r>
    </w:p>
    <w:p w:rsidR="00E60E2C" w:rsidRPr="009948B7" w:rsidRDefault="00E60E2C" w:rsidP="00E60E2C">
      <w:pPr>
        <w:pStyle w:val="ListParagraph"/>
        <w:numPr>
          <w:ilvl w:val="0"/>
          <w:numId w:val="31"/>
        </w:numPr>
        <w:tabs>
          <w:tab w:val="left" w:pos="0"/>
        </w:tabs>
        <w:ind w:left="0" w:firstLine="360"/>
        <w:jc w:val="both"/>
      </w:pPr>
      <w:r w:rsidRPr="009948B7">
        <w:rPr>
          <w:color w:val="auto"/>
          <w:lang w:val="ru-RU"/>
        </w:rPr>
        <w:t>техничку контролу изврши у квалитету и обиму у складу са техничком спецификацијом конкурсне документације;</w:t>
      </w:r>
      <w:r w:rsidR="002E7E1A" w:rsidRPr="009948B7">
        <w:rPr>
          <w:color w:val="auto"/>
          <w:lang w:val="ru-RU"/>
        </w:rPr>
        <w:t xml:space="preserve"> </w:t>
      </w:r>
    </w:p>
    <w:p w:rsidR="00E60E2C" w:rsidRPr="009948B7" w:rsidRDefault="00E60E2C" w:rsidP="00E60E2C">
      <w:pPr>
        <w:pStyle w:val="ListParagraph"/>
        <w:numPr>
          <w:ilvl w:val="0"/>
          <w:numId w:val="31"/>
        </w:numPr>
        <w:tabs>
          <w:tab w:val="left" w:pos="0"/>
        </w:tabs>
        <w:ind w:left="0" w:firstLine="360"/>
        <w:jc w:val="both"/>
      </w:pPr>
      <w:r w:rsidRPr="009948B7">
        <w:t>изврши проверу потпуности техничке и друге документације за изградњу објекта, односно за извођење радова;</w:t>
      </w:r>
    </w:p>
    <w:p w:rsidR="00E60E2C" w:rsidRPr="009948B7" w:rsidRDefault="00E60E2C" w:rsidP="00E60E2C">
      <w:pPr>
        <w:pStyle w:val="ListParagraph"/>
        <w:numPr>
          <w:ilvl w:val="0"/>
          <w:numId w:val="31"/>
        </w:numPr>
        <w:tabs>
          <w:tab w:val="left" w:pos="0"/>
        </w:tabs>
        <w:ind w:left="0" w:firstLine="360"/>
        <w:jc w:val="both"/>
      </w:pPr>
      <w:r w:rsidRPr="009948B7">
        <w:lastRenderedPageBreak/>
        <w:t>изврши преглед изграђености објекта, односно изведених радова у складу са главним пројектом на основу кога је објекат изграђен;</w:t>
      </w:r>
    </w:p>
    <w:p w:rsidR="00E60E2C" w:rsidRPr="009948B7" w:rsidRDefault="00E60E2C" w:rsidP="00E60E2C">
      <w:pPr>
        <w:pStyle w:val="Header"/>
        <w:numPr>
          <w:ilvl w:val="0"/>
          <w:numId w:val="31"/>
        </w:numPr>
        <w:tabs>
          <w:tab w:val="clear" w:pos="4320"/>
          <w:tab w:val="center" w:pos="709"/>
        </w:tabs>
        <w:ind w:left="0" w:firstLine="360"/>
        <w:rPr>
          <w:lang w:val="ru-RU"/>
        </w:rPr>
      </w:pPr>
      <w:r w:rsidRPr="009948B7">
        <w:rPr>
          <w:lang w:val="ru-RU"/>
        </w:rPr>
        <w:t>по извршеном техничком прегледу објекта сачини Записник, који ће, потписан од стране свих чланова Комисије, доставити Наручиоцу и надлежном органу – Градској управи града Београда, који на основу њега издаје употребну дозволу;</w:t>
      </w:r>
    </w:p>
    <w:p w:rsidR="00E60E2C" w:rsidRPr="009948B7" w:rsidRDefault="00E60E2C" w:rsidP="00E60E2C">
      <w:pPr>
        <w:pStyle w:val="Header"/>
        <w:numPr>
          <w:ilvl w:val="0"/>
          <w:numId w:val="31"/>
        </w:numPr>
        <w:tabs>
          <w:tab w:val="clear" w:pos="4320"/>
          <w:tab w:val="center" w:pos="709"/>
        </w:tabs>
        <w:ind w:left="0" w:firstLine="360"/>
        <w:rPr>
          <w:lang w:val="ru-RU"/>
        </w:rPr>
      </w:pPr>
      <w:r w:rsidRPr="009948B7">
        <w:rPr>
          <w:lang w:val="ru-RU"/>
        </w:rPr>
        <w:t xml:space="preserve">уколико приликом вршења техничког прегледа утврди недостатке или неправилности, да своје мишљење о томе да ли се за објекат може дати одобрење за употребу пре или тек после отклањања уочених недостатака и неправилности, уз предузимање потребних мера обезбеђења при извођењу накнадних радова на отклањању истих; </w:t>
      </w:r>
    </w:p>
    <w:p w:rsidR="00E60E2C" w:rsidRPr="009948B7" w:rsidRDefault="00E60E2C" w:rsidP="00E60E2C">
      <w:pPr>
        <w:pStyle w:val="ListParagraph"/>
        <w:numPr>
          <w:ilvl w:val="0"/>
          <w:numId w:val="31"/>
        </w:numPr>
        <w:ind w:left="0" w:firstLine="360"/>
        <w:jc w:val="both"/>
      </w:pPr>
      <w:r w:rsidRPr="009948B7">
        <w:rPr>
          <w:lang w:val="ru-RU"/>
        </w:rPr>
        <w:t>предложи испитивање квалитета материјала, инсталација и опреме, уколико приликом техничког прегледа утврди да постоји сумња у њихов квалитет и</w:t>
      </w:r>
    </w:p>
    <w:p w:rsidR="00E60E2C" w:rsidRPr="009948B7" w:rsidRDefault="00E60E2C" w:rsidP="00E60E2C">
      <w:pPr>
        <w:pStyle w:val="ListParagraph"/>
        <w:numPr>
          <w:ilvl w:val="0"/>
          <w:numId w:val="31"/>
        </w:numPr>
        <w:tabs>
          <w:tab w:val="left" w:pos="0"/>
        </w:tabs>
        <w:ind w:left="0" w:firstLine="360"/>
        <w:jc w:val="both"/>
      </w:pPr>
      <w:r w:rsidRPr="009948B7">
        <w:rPr>
          <w:color w:val="auto"/>
          <w:lang w:val="ru-RU"/>
        </w:rPr>
        <w:t xml:space="preserve">заврши технички преглед објекта у </w:t>
      </w:r>
      <w:r w:rsidR="002E7E1A" w:rsidRPr="009948B7">
        <w:rPr>
          <w:color w:val="auto"/>
          <w:lang w:val="ru-RU"/>
        </w:rPr>
        <w:t xml:space="preserve">уговореним </w:t>
      </w:r>
      <w:r w:rsidRPr="009948B7">
        <w:rPr>
          <w:color w:val="auto"/>
          <w:lang w:val="ru-RU"/>
        </w:rPr>
        <w:t>роковима</w:t>
      </w:r>
      <w:r w:rsidR="002E7E1A" w:rsidRPr="009948B7">
        <w:rPr>
          <w:color w:val="auto"/>
          <w:lang w:val="ru-RU"/>
        </w:rPr>
        <w:t>.</w:t>
      </w:r>
      <w:r w:rsidRPr="009948B7">
        <w:rPr>
          <w:color w:val="auto"/>
          <w:lang w:val="ru-RU"/>
        </w:rPr>
        <w:t xml:space="preserve"> </w:t>
      </w:r>
    </w:p>
    <w:p w:rsidR="002E7E1A" w:rsidRPr="002E7E1A" w:rsidRDefault="002E7E1A" w:rsidP="002E7E1A">
      <w:pPr>
        <w:tabs>
          <w:tab w:val="left" w:pos="0"/>
        </w:tabs>
        <w:rPr>
          <w:highlight w:val="yellow"/>
        </w:rPr>
      </w:pPr>
    </w:p>
    <w:p w:rsidR="00604081" w:rsidRDefault="00604081" w:rsidP="002C0EEB">
      <w:pPr>
        <w:rPr>
          <w:b/>
          <w:color w:val="000000"/>
          <w:szCs w:val="24"/>
        </w:rPr>
      </w:pPr>
    </w:p>
    <w:p w:rsidR="002E7E1A" w:rsidRDefault="002E7E1A" w:rsidP="002C0EEB">
      <w:pPr>
        <w:rPr>
          <w:b/>
          <w:color w:val="000000"/>
          <w:szCs w:val="24"/>
        </w:rPr>
      </w:pPr>
    </w:p>
    <w:p w:rsidR="00604081" w:rsidRDefault="00604081" w:rsidP="002C0EEB">
      <w:pPr>
        <w:rPr>
          <w:b/>
          <w:color w:val="000000"/>
          <w:szCs w:val="24"/>
        </w:rPr>
      </w:pPr>
    </w:p>
    <w:p w:rsidR="00EB3EA6" w:rsidRDefault="00EB3EA6" w:rsidP="002C0EEB">
      <w:pPr>
        <w:rPr>
          <w:b/>
          <w:color w:val="000000"/>
          <w:szCs w:val="24"/>
        </w:rPr>
      </w:pPr>
    </w:p>
    <w:p w:rsidR="00785446" w:rsidRDefault="00785446" w:rsidP="002C0EEB">
      <w:pPr>
        <w:rPr>
          <w:b/>
          <w:color w:val="000000"/>
          <w:szCs w:val="24"/>
        </w:rPr>
      </w:pPr>
    </w:p>
    <w:p w:rsidR="00666339" w:rsidRDefault="00666339" w:rsidP="002C0EEB">
      <w:pPr>
        <w:rPr>
          <w:b/>
          <w:color w:val="000000"/>
          <w:szCs w:val="24"/>
        </w:rPr>
      </w:pPr>
    </w:p>
    <w:p w:rsidR="0064190B" w:rsidRDefault="0064190B" w:rsidP="002C0EEB">
      <w:pPr>
        <w:rPr>
          <w:b/>
          <w:color w:val="000000"/>
          <w:szCs w:val="24"/>
        </w:rPr>
      </w:pPr>
    </w:p>
    <w:p w:rsidR="0064190B" w:rsidRDefault="0064190B" w:rsidP="002C0EEB">
      <w:pPr>
        <w:rPr>
          <w:b/>
          <w:color w:val="000000"/>
          <w:szCs w:val="24"/>
        </w:rPr>
      </w:pPr>
    </w:p>
    <w:p w:rsidR="0064190B" w:rsidRDefault="0064190B" w:rsidP="002C0EEB">
      <w:pPr>
        <w:rPr>
          <w:b/>
          <w:color w:val="000000"/>
          <w:szCs w:val="24"/>
        </w:rPr>
      </w:pPr>
    </w:p>
    <w:p w:rsidR="0064190B" w:rsidRDefault="0064190B" w:rsidP="002C0EEB">
      <w:pPr>
        <w:rPr>
          <w:b/>
          <w:color w:val="000000"/>
          <w:szCs w:val="24"/>
        </w:rPr>
      </w:pPr>
    </w:p>
    <w:p w:rsidR="0064190B" w:rsidRDefault="0064190B" w:rsidP="002C0EEB">
      <w:pPr>
        <w:rPr>
          <w:b/>
          <w:color w:val="000000"/>
          <w:szCs w:val="24"/>
        </w:rPr>
      </w:pPr>
    </w:p>
    <w:p w:rsidR="0064190B" w:rsidRDefault="0064190B" w:rsidP="002C0EEB">
      <w:pPr>
        <w:rPr>
          <w:b/>
          <w:color w:val="000000"/>
          <w:szCs w:val="24"/>
        </w:rPr>
      </w:pPr>
    </w:p>
    <w:p w:rsidR="0064190B" w:rsidRDefault="0064190B" w:rsidP="002C0EEB">
      <w:pPr>
        <w:rPr>
          <w:b/>
          <w:color w:val="000000"/>
          <w:szCs w:val="24"/>
        </w:rPr>
      </w:pPr>
    </w:p>
    <w:p w:rsidR="0064190B" w:rsidRDefault="0064190B" w:rsidP="002C0EEB">
      <w:pPr>
        <w:rPr>
          <w:b/>
          <w:color w:val="000000"/>
          <w:szCs w:val="24"/>
        </w:rPr>
      </w:pPr>
    </w:p>
    <w:p w:rsidR="0064190B" w:rsidRDefault="0064190B" w:rsidP="002C0EEB">
      <w:pPr>
        <w:rPr>
          <w:b/>
          <w:color w:val="000000"/>
          <w:szCs w:val="24"/>
        </w:rPr>
      </w:pPr>
    </w:p>
    <w:p w:rsidR="0064190B" w:rsidRDefault="0064190B" w:rsidP="002C0EEB">
      <w:pPr>
        <w:rPr>
          <w:b/>
          <w:color w:val="000000"/>
          <w:szCs w:val="24"/>
        </w:rPr>
      </w:pPr>
    </w:p>
    <w:p w:rsidR="0064190B" w:rsidRDefault="0064190B" w:rsidP="002C0EEB">
      <w:pPr>
        <w:rPr>
          <w:b/>
          <w:color w:val="000000"/>
          <w:szCs w:val="24"/>
        </w:rPr>
      </w:pPr>
    </w:p>
    <w:p w:rsidR="0064190B" w:rsidRDefault="0064190B" w:rsidP="002C0EEB">
      <w:pPr>
        <w:rPr>
          <w:b/>
          <w:color w:val="000000"/>
          <w:szCs w:val="24"/>
        </w:rPr>
      </w:pPr>
    </w:p>
    <w:p w:rsidR="0064190B" w:rsidRDefault="0064190B" w:rsidP="002C0EEB">
      <w:pPr>
        <w:rPr>
          <w:b/>
          <w:color w:val="000000"/>
          <w:szCs w:val="24"/>
        </w:rPr>
      </w:pPr>
    </w:p>
    <w:p w:rsidR="0064190B" w:rsidRDefault="0064190B" w:rsidP="002C0EEB">
      <w:pPr>
        <w:rPr>
          <w:b/>
          <w:color w:val="000000"/>
          <w:szCs w:val="24"/>
        </w:rPr>
      </w:pPr>
    </w:p>
    <w:p w:rsidR="0064190B" w:rsidRDefault="0064190B" w:rsidP="002C0EEB">
      <w:pPr>
        <w:rPr>
          <w:b/>
          <w:color w:val="000000"/>
          <w:szCs w:val="24"/>
        </w:rPr>
      </w:pPr>
    </w:p>
    <w:p w:rsidR="0064190B" w:rsidRDefault="0064190B" w:rsidP="002C0EEB">
      <w:pPr>
        <w:rPr>
          <w:b/>
          <w:color w:val="000000"/>
          <w:szCs w:val="24"/>
        </w:rPr>
      </w:pPr>
    </w:p>
    <w:p w:rsidR="0064190B" w:rsidRDefault="0064190B" w:rsidP="002C0EEB">
      <w:pPr>
        <w:rPr>
          <w:b/>
          <w:color w:val="000000"/>
          <w:szCs w:val="24"/>
        </w:rPr>
      </w:pPr>
    </w:p>
    <w:p w:rsidR="0064190B" w:rsidRDefault="0064190B" w:rsidP="002C0EEB">
      <w:pPr>
        <w:rPr>
          <w:b/>
          <w:color w:val="000000"/>
          <w:szCs w:val="24"/>
        </w:rPr>
      </w:pPr>
    </w:p>
    <w:p w:rsidR="0064190B" w:rsidRDefault="0064190B" w:rsidP="002C0EEB">
      <w:pPr>
        <w:rPr>
          <w:b/>
          <w:color w:val="000000"/>
          <w:szCs w:val="24"/>
        </w:rPr>
      </w:pPr>
    </w:p>
    <w:p w:rsidR="0064190B" w:rsidRDefault="0064190B" w:rsidP="002C0EEB">
      <w:pPr>
        <w:rPr>
          <w:b/>
          <w:color w:val="000000"/>
          <w:szCs w:val="24"/>
        </w:rPr>
      </w:pPr>
    </w:p>
    <w:p w:rsidR="0064190B" w:rsidRDefault="0064190B" w:rsidP="002C0EEB">
      <w:pPr>
        <w:rPr>
          <w:b/>
          <w:color w:val="000000"/>
          <w:szCs w:val="24"/>
        </w:rPr>
      </w:pPr>
    </w:p>
    <w:p w:rsidR="0064190B" w:rsidRPr="007A167D" w:rsidRDefault="0064190B" w:rsidP="002C0EEB">
      <w:pPr>
        <w:rPr>
          <w:b/>
          <w:color w:val="000000"/>
          <w:szCs w:val="24"/>
          <w:lang w:val="ru-RU"/>
        </w:rPr>
      </w:pPr>
    </w:p>
    <w:p w:rsidR="004E5C21" w:rsidRPr="007A167D" w:rsidRDefault="004E5C21" w:rsidP="002C0EEB">
      <w:pPr>
        <w:rPr>
          <w:b/>
          <w:color w:val="000000"/>
          <w:szCs w:val="24"/>
          <w:lang w:val="ru-RU"/>
        </w:rPr>
      </w:pPr>
    </w:p>
    <w:p w:rsidR="004E5C21" w:rsidRPr="007A167D" w:rsidRDefault="004E5C21" w:rsidP="002C0EEB">
      <w:pPr>
        <w:rPr>
          <w:b/>
          <w:color w:val="000000"/>
          <w:szCs w:val="24"/>
          <w:lang w:val="ru-RU"/>
        </w:rPr>
      </w:pPr>
    </w:p>
    <w:p w:rsidR="0064190B" w:rsidRDefault="0064190B" w:rsidP="002C0EEB">
      <w:pPr>
        <w:rPr>
          <w:b/>
          <w:color w:val="000000"/>
          <w:szCs w:val="24"/>
        </w:rPr>
      </w:pPr>
    </w:p>
    <w:p w:rsidR="008C2108" w:rsidRDefault="008C2108" w:rsidP="002C0EEB">
      <w:pPr>
        <w:rPr>
          <w:b/>
          <w:color w:val="000000"/>
          <w:szCs w:val="24"/>
        </w:rPr>
      </w:pPr>
    </w:p>
    <w:p w:rsidR="00ED4811" w:rsidRDefault="00ED4811" w:rsidP="002C0EEB">
      <w:pPr>
        <w:rPr>
          <w:b/>
          <w:color w:val="000000"/>
          <w:szCs w:val="24"/>
        </w:rPr>
      </w:pPr>
    </w:p>
    <w:p w:rsidR="004A2010" w:rsidRDefault="004A2010" w:rsidP="002C0EEB">
      <w:pPr>
        <w:rPr>
          <w:b/>
          <w:color w:val="000000"/>
          <w:szCs w:val="24"/>
        </w:rPr>
      </w:pPr>
    </w:p>
    <w:p w:rsidR="000D2719" w:rsidRPr="003E5683" w:rsidRDefault="00FB1F44" w:rsidP="003E5683">
      <w:pPr>
        <w:spacing w:line="360" w:lineRule="auto"/>
        <w:jc w:val="center"/>
        <w:outlineLvl w:val="0"/>
        <w:rPr>
          <w:b/>
          <w:sz w:val="22"/>
          <w:szCs w:val="22"/>
        </w:rPr>
      </w:pPr>
      <w:r w:rsidRPr="00CE2993">
        <w:rPr>
          <w:b/>
          <w:sz w:val="32"/>
          <w:szCs w:val="32"/>
          <w:lang w:eastAsia="ko-KR"/>
        </w:rPr>
        <w:lastRenderedPageBreak/>
        <w:t>I</w:t>
      </w:r>
      <w:r w:rsidRPr="00CE2993">
        <w:rPr>
          <w:b/>
          <w:sz w:val="32"/>
          <w:szCs w:val="32"/>
        </w:rPr>
        <w:t>V</w:t>
      </w:r>
    </w:p>
    <w:p w:rsidR="0025669D" w:rsidRDefault="0025669D" w:rsidP="00B94D7B">
      <w:pPr>
        <w:jc w:val="center"/>
        <w:rPr>
          <w:b/>
          <w:color w:val="000000"/>
          <w:szCs w:val="24"/>
        </w:rPr>
      </w:pPr>
      <w:r w:rsidRPr="005B7138">
        <w:rPr>
          <w:b/>
          <w:color w:val="000000"/>
          <w:szCs w:val="24"/>
        </w:rPr>
        <w:t>УСЛОВИ ЗА УЧЕШЋЕ У ПОСТУПКУ ЈАВНЕ НАБАВКЕ</w:t>
      </w:r>
    </w:p>
    <w:p w:rsidR="0064190B" w:rsidRPr="005B7138" w:rsidRDefault="0064190B" w:rsidP="00B94D7B">
      <w:pPr>
        <w:jc w:val="center"/>
        <w:rPr>
          <w:b/>
          <w:color w:val="000000"/>
          <w:szCs w:val="24"/>
        </w:rPr>
      </w:pPr>
      <w:r w:rsidRPr="00CE2993">
        <w:rPr>
          <w:b/>
          <w:szCs w:val="24"/>
        </w:rPr>
        <w:t>ОБАВЕЗНИ УСЛОВИ</w:t>
      </w:r>
    </w:p>
    <w:p w:rsidR="000F7AB3" w:rsidRPr="005B7138" w:rsidRDefault="00531843" w:rsidP="00B94D7B">
      <w:pPr>
        <w:jc w:val="center"/>
        <w:rPr>
          <w:b/>
          <w:color w:val="000000"/>
          <w:szCs w:val="24"/>
        </w:rPr>
      </w:pPr>
      <w:r>
        <w:rPr>
          <w:b/>
          <w:color w:val="000000"/>
          <w:szCs w:val="24"/>
        </w:rPr>
        <w:t>(члан</w:t>
      </w:r>
      <w:r w:rsidR="0025669D" w:rsidRPr="005B7138">
        <w:rPr>
          <w:b/>
          <w:color w:val="000000"/>
          <w:szCs w:val="24"/>
        </w:rPr>
        <w:t xml:space="preserve"> 75. и 76. Закона о јавним набавкама) </w:t>
      </w:r>
    </w:p>
    <w:p w:rsidR="001F6ABE" w:rsidRDefault="001F6ABE" w:rsidP="00B32A0F">
      <w:pPr>
        <w:rPr>
          <w:b/>
          <w:color w:val="000000"/>
          <w:szCs w:val="24"/>
        </w:rPr>
      </w:pPr>
    </w:p>
    <w:p w:rsidR="0064190B" w:rsidRPr="009000B8" w:rsidRDefault="0064190B" w:rsidP="00B32A0F">
      <w:pPr>
        <w:rPr>
          <w:b/>
          <w:color w:val="000000"/>
          <w:szCs w:val="24"/>
          <w:lang w:val="ru-RU"/>
        </w:rPr>
      </w:pPr>
    </w:p>
    <w:p w:rsidR="0064190B" w:rsidRPr="0061095D" w:rsidRDefault="0064190B" w:rsidP="003F395F">
      <w:pPr>
        <w:tabs>
          <w:tab w:val="clear" w:pos="1440"/>
          <w:tab w:val="left" w:pos="0"/>
        </w:tabs>
        <w:jc w:val="center"/>
        <w:rPr>
          <w:b/>
          <w:bCs/>
          <w:iCs/>
          <w:szCs w:val="24"/>
        </w:rPr>
      </w:pPr>
      <w:r w:rsidRPr="0061095D">
        <w:rPr>
          <w:b/>
          <w:bCs/>
          <w:iCs/>
          <w:szCs w:val="24"/>
        </w:rPr>
        <w:t>И З Ј А В А</w:t>
      </w:r>
    </w:p>
    <w:p w:rsidR="0064190B" w:rsidRPr="0061095D" w:rsidRDefault="0064190B" w:rsidP="0064190B">
      <w:pPr>
        <w:jc w:val="center"/>
        <w:rPr>
          <w:b/>
          <w:bCs/>
          <w:iCs/>
          <w:szCs w:val="24"/>
        </w:rPr>
      </w:pPr>
    </w:p>
    <w:p w:rsidR="0064190B" w:rsidRPr="0061095D" w:rsidRDefault="0064190B" w:rsidP="0064190B">
      <w:pPr>
        <w:jc w:val="center"/>
        <w:rPr>
          <w:b/>
          <w:bCs/>
          <w:iCs/>
          <w:szCs w:val="24"/>
        </w:rPr>
      </w:pPr>
    </w:p>
    <w:p w:rsidR="0064190B" w:rsidRPr="007A167D" w:rsidRDefault="0064190B" w:rsidP="0064190B">
      <w:pPr>
        <w:rPr>
          <w:szCs w:val="24"/>
          <w:lang w:val="ru-RU"/>
        </w:rPr>
      </w:pPr>
      <w:r w:rsidRPr="0061095D">
        <w:rPr>
          <w:bCs/>
          <w:iCs/>
          <w:szCs w:val="24"/>
        </w:rPr>
        <w:tab/>
        <w:t>Под пуном кривичном</w:t>
      </w:r>
      <w:r w:rsidRPr="009F0447">
        <w:rPr>
          <w:bCs/>
          <w:iCs/>
          <w:szCs w:val="24"/>
        </w:rPr>
        <w:t xml:space="preserve"> </w:t>
      </w:r>
      <w:r>
        <w:rPr>
          <w:bCs/>
          <w:iCs/>
          <w:szCs w:val="24"/>
        </w:rPr>
        <w:t xml:space="preserve">и </w:t>
      </w:r>
      <w:r w:rsidRPr="0061095D">
        <w:rPr>
          <w:bCs/>
          <w:iCs/>
          <w:szCs w:val="24"/>
        </w:rPr>
        <w:t xml:space="preserve">материјалном одговорношћу </w:t>
      </w:r>
      <w:r w:rsidRPr="0061095D">
        <w:rPr>
          <w:bCs/>
          <w:iCs/>
          <w:szCs w:val="24"/>
          <w:lang w:val="ru-RU"/>
        </w:rPr>
        <w:t>понуђач __</w:t>
      </w:r>
      <w:r w:rsidRPr="0061095D">
        <w:rPr>
          <w:bCs/>
          <w:iCs/>
          <w:szCs w:val="24"/>
        </w:rPr>
        <w:t xml:space="preserve">_______________________________________________________ </w:t>
      </w:r>
      <w:r w:rsidRPr="0061095D">
        <w:rPr>
          <w:b/>
          <w:iCs/>
          <w:szCs w:val="24"/>
        </w:rPr>
        <w:t xml:space="preserve">ПОТВРЂУЈЕ </w:t>
      </w:r>
      <w:r w:rsidRPr="0061095D">
        <w:rPr>
          <w:iCs/>
          <w:szCs w:val="24"/>
        </w:rPr>
        <w:t xml:space="preserve">да </w:t>
      </w:r>
      <w:r w:rsidRPr="0061095D">
        <w:rPr>
          <w:bCs/>
          <w:iCs/>
          <w:szCs w:val="24"/>
        </w:rPr>
        <w:t>испуњава услове прописане чл</w:t>
      </w:r>
      <w:r>
        <w:rPr>
          <w:bCs/>
          <w:iCs/>
          <w:szCs w:val="24"/>
        </w:rPr>
        <w:t>аном</w:t>
      </w:r>
      <w:r w:rsidRPr="0061095D">
        <w:rPr>
          <w:bCs/>
          <w:iCs/>
          <w:szCs w:val="24"/>
        </w:rPr>
        <w:t xml:space="preserve"> 75. </w:t>
      </w:r>
      <w:r>
        <w:rPr>
          <w:bCs/>
          <w:iCs/>
          <w:szCs w:val="24"/>
        </w:rPr>
        <w:t xml:space="preserve">и 76. </w:t>
      </w:r>
      <w:r w:rsidRPr="0061095D">
        <w:rPr>
          <w:bCs/>
          <w:iCs/>
          <w:szCs w:val="24"/>
        </w:rPr>
        <w:t xml:space="preserve">Закона  о јавним набавкама за учешће у поступку  јавне набавке мале вредности број </w:t>
      </w:r>
      <w:r>
        <w:rPr>
          <w:b/>
          <w:bCs/>
          <w:iCs/>
          <w:szCs w:val="24"/>
        </w:rPr>
        <w:t>10</w:t>
      </w:r>
      <w:r w:rsidRPr="0061095D">
        <w:rPr>
          <w:b/>
          <w:bCs/>
          <w:iCs/>
          <w:szCs w:val="24"/>
        </w:rPr>
        <w:t xml:space="preserve"> за 2014.</w:t>
      </w:r>
      <w:r w:rsidRPr="0061095D">
        <w:rPr>
          <w:bCs/>
          <w:iCs/>
          <w:szCs w:val="24"/>
        </w:rPr>
        <w:t xml:space="preserve"> годину,</w:t>
      </w:r>
      <w:r w:rsidRPr="0061095D">
        <w:rPr>
          <w:bCs/>
          <w:iCs/>
          <w:szCs w:val="24"/>
          <w:lang w:val="ru-RU"/>
        </w:rPr>
        <w:t xml:space="preserve"> </w:t>
      </w:r>
      <w:r w:rsidRPr="0061095D">
        <w:rPr>
          <w:bCs/>
          <w:iCs/>
          <w:szCs w:val="24"/>
        </w:rPr>
        <w:t xml:space="preserve">чији је предмет </w:t>
      </w:r>
      <w:r>
        <w:rPr>
          <w:szCs w:val="24"/>
        </w:rPr>
        <w:t>набавка услуга</w:t>
      </w:r>
      <w:r w:rsidRPr="0061095D">
        <w:rPr>
          <w:szCs w:val="24"/>
        </w:rPr>
        <w:t xml:space="preserve"> </w:t>
      </w:r>
      <w:r>
        <w:rPr>
          <w:szCs w:val="24"/>
        </w:rPr>
        <w:t>техничког прегледа изведених радова у објекту ЕРЦ – надоградња спрата, изградња лифтовских постројења, реконструкција електроенергетских инсталација, санација фасаде и адаптација објекта</w:t>
      </w:r>
      <w:r w:rsidRPr="0061095D">
        <w:rPr>
          <w:szCs w:val="24"/>
        </w:rPr>
        <w:t>, и то:</w:t>
      </w:r>
    </w:p>
    <w:p w:rsidR="0064190B" w:rsidRPr="0061095D" w:rsidRDefault="0064190B" w:rsidP="0064190B">
      <w:pPr>
        <w:rPr>
          <w:b/>
          <w:bCs/>
          <w:iCs/>
          <w:szCs w:val="24"/>
        </w:rPr>
      </w:pPr>
    </w:p>
    <w:tbl>
      <w:tblPr>
        <w:tblW w:w="87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6"/>
        <w:gridCol w:w="8183"/>
      </w:tblGrid>
      <w:tr w:rsidR="0064190B" w:rsidRPr="0061095D" w:rsidTr="00240A17">
        <w:trPr>
          <w:trHeight w:val="907"/>
          <w:jc w:val="center"/>
        </w:trPr>
        <w:tc>
          <w:tcPr>
            <w:tcW w:w="606" w:type="dxa"/>
            <w:vAlign w:val="center"/>
            <w:hideMark/>
          </w:tcPr>
          <w:p w:rsidR="0064190B" w:rsidRPr="0061095D" w:rsidRDefault="0064190B" w:rsidP="00240A17">
            <w:pPr>
              <w:tabs>
                <w:tab w:val="left" w:pos="1080"/>
              </w:tabs>
              <w:jc w:val="center"/>
              <w:rPr>
                <w:b/>
                <w:szCs w:val="24"/>
              </w:rPr>
            </w:pPr>
            <w:r w:rsidRPr="0061095D">
              <w:rPr>
                <w:b/>
                <w:szCs w:val="24"/>
              </w:rPr>
              <w:t>1.</w:t>
            </w:r>
          </w:p>
        </w:tc>
        <w:tc>
          <w:tcPr>
            <w:tcW w:w="8183" w:type="dxa"/>
            <w:vAlign w:val="center"/>
            <w:hideMark/>
          </w:tcPr>
          <w:p w:rsidR="0064190B" w:rsidRPr="0061095D" w:rsidRDefault="0064190B" w:rsidP="00240A17">
            <w:pPr>
              <w:tabs>
                <w:tab w:val="left" w:pos="1080"/>
              </w:tabs>
              <w:rPr>
                <w:szCs w:val="24"/>
              </w:rPr>
            </w:pPr>
            <w:r w:rsidRPr="0061095D">
              <w:rPr>
                <w:b/>
                <w:szCs w:val="24"/>
              </w:rPr>
              <w:t xml:space="preserve">Да је регистрован код надлежног органа, односно уписан у одговарајући регистар </w:t>
            </w:r>
            <w:r w:rsidRPr="0061095D">
              <w:rPr>
                <w:szCs w:val="24"/>
              </w:rPr>
              <w:t>(члан 75. став 1. тачка 1) Закона о јавним набавкама).</w:t>
            </w:r>
          </w:p>
        </w:tc>
      </w:tr>
      <w:tr w:rsidR="0064190B" w:rsidRPr="0061095D" w:rsidTr="00240A17">
        <w:trPr>
          <w:trHeight w:val="907"/>
          <w:jc w:val="center"/>
        </w:trPr>
        <w:tc>
          <w:tcPr>
            <w:tcW w:w="606" w:type="dxa"/>
            <w:vAlign w:val="center"/>
            <w:hideMark/>
          </w:tcPr>
          <w:p w:rsidR="0064190B" w:rsidRPr="0061095D" w:rsidRDefault="0064190B" w:rsidP="00240A17">
            <w:pPr>
              <w:tabs>
                <w:tab w:val="left" w:pos="1080"/>
              </w:tabs>
              <w:jc w:val="center"/>
              <w:rPr>
                <w:b/>
                <w:szCs w:val="24"/>
              </w:rPr>
            </w:pPr>
            <w:r w:rsidRPr="0061095D">
              <w:rPr>
                <w:b/>
                <w:szCs w:val="24"/>
              </w:rPr>
              <w:t>2.</w:t>
            </w:r>
          </w:p>
        </w:tc>
        <w:tc>
          <w:tcPr>
            <w:tcW w:w="8183" w:type="dxa"/>
            <w:vAlign w:val="center"/>
          </w:tcPr>
          <w:p w:rsidR="0064190B" w:rsidRPr="0061095D" w:rsidRDefault="0064190B" w:rsidP="00240A17">
            <w:pPr>
              <w:tabs>
                <w:tab w:val="left" w:pos="1080"/>
              </w:tabs>
              <w:jc w:val="left"/>
              <w:rPr>
                <w:b/>
                <w:szCs w:val="24"/>
              </w:rPr>
            </w:pPr>
          </w:p>
          <w:p w:rsidR="0064190B" w:rsidRPr="0061095D" w:rsidRDefault="0064190B" w:rsidP="00240A17">
            <w:pPr>
              <w:tabs>
                <w:tab w:val="left" w:pos="1080"/>
              </w:tabs>
              <w:rPr>
                <w:szCs w:val="24"/>
              </w:rPr>
            </w:pPr>
            <w:r w:rsidRPr="0061095D">
              <w:rPr>
                <w:b/>
                <w:szCs w:val="24"/>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61095D">
              <w:rPr>
                <w:szCs w:val="24"/>
              </w:rPr>
              <w:t xml:space="preserve"> (члан 75. став 1. тачка 2) Закона о јавним набавкама).</w:t>
            </w:r>
          </w:p>
          <w:p w:rsidR="0064190B" w:rsidRPr="0061095D" w:rsidRDefault="0064190B" w:rsidP="00240A17">
            <w:pPr>
              <w:tabs>
                <w:tab w:val="left" w:pos="1080"/>
              </w:tabs>
              <w:jc w:val="left"/>
              <w:rPr>
                <w:szCs w:val="24"/>
              </w:rPr>
            </w:pPr>
          </w:p>
        </w:tc>
      </w:tr>
      <w:tr w:rsidR="0064190B" w:rsidRPr="0061095D" w:rsidTr="00240A17">
        <w:trPr>
          <w:trHeight w:val="899"/>
          <w:jc w:val="center"/>
        </w:trPr>
        <w:tc>
          <w:tcPr>
            <w:tcW w:w="606" w:type="dxa"/>
            <w:vAlign w:val="center"/>
            <w:hideMark/>
          </w:tcPr>
          <w:p w:rsidR="0064190B" w:rsidRPr="0061095D" w:rsidRDefault="0064190B" w:rsidP="00240A17">
            <w:pPr>
              <w:tabs>
                <w:tab w:val="left" w:pos="1080"/>
              </w:tabs>
              <w:jc w:val="center"/>
              <w:rPr>
                <w:b/>
                <w:szCs w:val="24"/>
              </w:rPr>
            </w:pPr>
            <w:r w:rsidRPr="0061095D">
              <w:rPr>
                <w:b/>
                <w:szCs w:val="24"/>
              </w:rPr>
              <w:t>3.</w:t>
            </w:r>
          </w:p>
        </w:tc>
        <w:tc>
          <w:tcPr>
            <w:tcW w:w="8183" w:type="dxa"/>
            <w:vAlign w:val="center"/>
            <w:hideMark/>
          </w:tcPr>
          <w:p w:rsidR="0064190B" w:rsidRPr="0061095D" w:rsidRDefault="0064190B" w:rsidP="00240A17">
            <w:pPr>
              <w:tabs>
                <w:tab w:val="left" w:pos="1080"/>
              </w:tabs>
              <w:rPr>
                <w:b/>
                <w:szCs w:val="24"/>
              </w:rPr>
            </w:pPr>
            <w:r w:rsidRPr="0061095D">
              <w:rPr>
                <w:b/>
                <w:szCs w:val="24"/>
              </w:rPr>
              <w:t xml:space="preserve">Да му није изречена мера забране обављања делатности, која је на снази у време објављивања односно слања позива за подношење понуда  </w:t>
            </w:r>
            <w:r w:rsidRPr="0061095D">
              <w:rPr>
                <w:szCs w:val="24"/>
              </w:rPr>
              <w:t>(члан 75. став 1. тачка 3) Закона о јавним набавкама).</w:t>
            </w:r>
          </w:p>
        </w:tc>
      </w:tr>
      <w:tr w:rsidR="0064190B" w:rsidRPr="0061095D" w:rsidTr="00240A17">
        <w:trPr>
          <w:trHeight w:val="1021"/>
          <w:jc w:val="center"/>
        </w:trPr>
        <w:tc>
          <w:tcPr>
            <w:tcW w:w="606" w:type="dxa"/>
            <w:vAlign w:val="center"/>
            <w:hideMark/>
          </w:tcPr>
          <w:p w:rsidR="0064190B" w:rsidRPr="0061095D" w:rsidRDefault="0064190B" w:rsidP="00240A17">
            <w:pPr>
              <w:tabs>
                <w:tab w:val="left" w:pos="1080"/>
              </w:tabs>
              <w:jc w:val="center"/>
              <w:rPr>
                <w:b/>
                <w:szCs w:val="24"/>
              </w:rPr>
            </w:pPr>
            <w:r w:rsidRPr="0061095D">
              <w:rPr>
                <w:b/>
                <w:szCs w:val="24"/>
              </w:rPr>
              <w:t>4.</w:t>
            </w:r>
          </w:p>
        </w:tc>
        <w:tc>
          <w:tcPr>
            <w:tcW w:w="8183" w:type="dxa"/>
            <w:vAlign w:val="center"/>
            <w:hideMark/>
          </w:tcPr>
          <w:p w:rsidR="0064190B" w:rsidRPr="0061095D" w:rsidRDefault="0064190B" w:rsidP="00240A17">
            <w:pPr>
              <w:tabs>
                <w:tab w:val="left" w:pos="1080"/>
              </w:tabs>
              <w:rPr>
                <w:b/>
                <w:szCs w:val="24"/>
              </w:rPr>
            </w:pPr>
            <w:r w:rsidRPr="0061095D">
              <w:rPr>
                <w:b/>
                <w:szCs w:val="24"/>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61095D">
              <w:rPr>
                <w:szCs w:val="24"/>
              </w:rPr>
              <w:t>(члан 75. став 1. тачка 4) Закона о јавним набавкама).</w:t>
            </w:r>
          </w:p>
        </w:tc>
      </w:tr>
    </w:tbl>
    <w:p w:rsidR="0064190B" w:rsidRDefault="0064190B" w:rsidP="0064190B">
      <w:pPr>
        <w:ind w:left="540" w:hanging="450"/>
        <w:rPr>
          <w:bCs/>
          <w:iCs/>
          <w:szCs w:val="24"/>
        </w:rPr>
      </w:pPr>
    </w:p>
    <w:p w:rsidR="003F395F" w:rsidRPr="0061095D" w:rsidRDefault="003F395F" w:rsidP="0064190B">
      <w:pPr>
        <w:ind w:left="540" w:hanging="450"/>
        <w:rPr>
          <w:bCs/>
          <w:iCs/>
          <w:szCs w:val="24"/>
        </w:rPr>
      </w:pPr>
    </w:p>
    <w:tbl>
      <w:tblPr>
        <w:tblW w:w="5838" w:type="dxa"/>
        <w:jc w:val="right"/>
        <w:tblLook w:val="01E0"/>
      </w:tblPr>
      <w:tblGrid>
        <w:gridCol w:w="2520"/>
        <w:gridCol w:w="3318"/>
      </w:tblGrid>
      <w:tr w:rsidR="0064190B" w:rsidRPr="0061095D" w:rsidTr="00240A17">
        <w:trPr>
          <w:jc w:val="right"/>
        </w:trPr>
        <w:tc>
          <w:tcPr>
            <w:tcW w:w="2520" w:type="dxa"/>
          </w:tcPr>
          <w:p w:rsidR="0064190B" w:rsidRPr="0061095D" w:rsidRDefault="0064190B" w:rsidP="00240A17">
            <w:pPr>
              <w:jc w:val="center"/>
              <w:rPr>
                <w:b/>
                <w:szCs w:val="24"/>
              </w:rPr>
            </w:pPr>
          </w:p>
        </w:tc>
        <w:tc>
          <w:tcPr>
            <w:tcW w:w="3318" w:type="dxa"/>
            <w:hideMark/>
          </w:tcPr>
          <w:p w:rsidR="0064190B" w:rsidRPr="0061095D" w:rsidRDefault="0064190B" w:rsidP="00240A17">
            <w:pPr>
              <w:jc w:val="center"/>
              <w:rPr>
                <w:b/>
                <w:szCs w:val="24"/>
              </w:rPr>
            </w:pPr>
            <w:r w:rsidRPr="0061095D">
              <w:rPr>
                <w:b/>
                <w:szCs w:val="24"/>
              </w:rPr>
              <w:t>Потпис овлашћеног лица</w:t>
            </w:r>
          </w:p>
        </w:tc>
      </w:tr>
      <w:tr w:rsidR="0064190B" w:rsidRPr="0061095D" w:rsidTr="00240A17">
        <w:trPr>
          <w:jc w:val="right"/>
        </w:trPr>
        <w:tc>
          <w:tcPr>
            <w:tcW w:w="2520" w:type="dxa"/>
            <w:hideMark/>
          </w:tcPr>
          <w:p w:rsidR="0064190B" w:rsidRPr="0061095D" w:rsidRDefault="0064190B" w:rsidP="00240A17">
            <w:pPr>
              <w:jc w:val="center"/>
              <w:rPr>
                <w:b/>
                <w:szCs w:val="24"/>
                <w:lang w:val="en-US"/>
              </w:rPr>
            </w:pPr>
            <w:r w:rsidRPr="0061095D">
              <w:rPr>
                <w:b/>
                <w:szCs w:val="24"/>
                <w:lang w:val="en-US"/>
              </w:rPr>
              <w:t>М.П.</w:t>
            </w:r>
          </w:p>
        </w:tc>
        <w:tc>
          <w:tcPr>
            <w:tcW w:w="3318" w:type="dxa"/>
          </w:tcPr>
          <w:p w:rsidR="0064190B" w:rsidRPr="0061095D" w:rsidRDefault="0064190B" w:rsidP="00240A17">
            <w:pPr>
              <w:jc w:val="center"/>
              <w:rPr>
                <w:b/>
                <w:szCs w:val="24"/>
              </w:rPr>
            </w:pPr>
          </w:p>
        </w:tc>
      </w:tr>
      <w:tr w:rsidR="0064190B" w:rsidRPr="0061095D" w:rsidTr="00240A17">
        <w:trPr>
          <w:trHeight w:val="738"/>
          <w:jc w:val="right"/>
        </w:trPr>
        <w:tc>
          <w:tcPr>
            <w:tcW w:w="2520" w:type="dxa"/>
          </w:tcPr>
          <w:p w:rsidR="0064190B" w:rsidRPr="0061095D" w:rsidRDefault="0064190B" w:rsidP="00240A17">
            <w:pPr>
              <w:rPr>
                <w:szCs w:val="24"/>
              </w:rPr>
            </w:pPr>
          </w:p>
        </w:tc>
        <w:tc>
          <w:tcPr>
            <w:tcW w:w="3318" w:type="dxa"/>
            <w:tcBorders>
              <w:top w:val="nil"/>
              <w:left w:val="nil"/>
              <w:bottom w:val="single" w:sz="4" w:space="0" w:color="auto"/>
              <w:right w:val="nil"/>
            </w:tcBorders>
          </w:tcPr>
          <w:p w:rsidR="0064190B" w:rsidRPr="0061095D" w:rsidRDefault="0064190B" w:rsidP="00240A17">
            <w:pPr>
              <w:jc w:val="center"/>
              <w:rPr>
                <w:szCs w:val="24"/>
              </w:rPr>
            </w:pPr>
          </w:p>
        </w:tc>
      </w:tr>
    </w:tbl>
    <w:p w:rsidR="0064190B" w:rsidRPr="0061095D" w:rsidRDefault="0064190B" w:rsidP="0064190B">
      <w:pPr>
        <w:tabs>
          <w:tab w:val="left" w:pos="1080"/>
        </w:tabs>
        <w:rPr>
          <w:szCs w:val="24"/>
        </w:rPr>
      </w:pPr>
    </w:p>
    <w:p w:rsidR="0064190B" w:rsidRDefault="0064190B" w:rsidP="0064190B">
      <w:pPr>
        <w:tabs>
          <w:tab w:val="left" w:pos="1080"/>
        </w:tabs>
        <w:rPr>
          <w:szCs w:val="24"/>
        </w:rPr>
      </w:pPr>
    </w:p>
    <w:p w:rsidR="003F395F" w:rsidRDefault="003F395F" w:rsidP="0064190B">
      <w:pPr>
        <w:tabs>
          <w:tab w:val="left" w:pos="1080"/>
        </w:tabs>
        <w:rPr>
          <w:szCs w:val="24"/>
        </w:rPr>
      </w:pPr>
    </w:p>
    <w:p w:rsidR="003F395F" w:rsidRDefault="003F395F" w:rsidP="0064190B">
      <w:pPr>
        <w:tabs>
          <w:tab w:val="left" w:pos="1080"/>
        </w:tabs>
        <w:rPr>
          <w:szCs w:val="24"/>
        </w:rPr>
      </w:pPr>
    </w:p>
    <w:p w:rsidR="003F395F" w:rsidRDefault="003F395F" w:rsidP="0064190B">
      <w:pPr>
        <w:tabs>
          <w:tab w:val="left" w:pos="1080"/>
        </w:tabs>
        <w:rPr>
          <w:szCs w:val="24"/>
        </w:rPr>
      </w:pPr>
    </w:p>
    <w:p w:rsidR="003F395F" w:rsidRDefault="003F395F" w:rsidP="0064190B">
      <w:pPr>
        <w:tabs>
          <w:tab w:val="left" w:pos="1080"/>
        </w:tabs>
        <w:rPr>
          <w:szCs w:val="24"/>
        </w:rPr>
      </w:pPr>
    </w:p>
    <w:p w:rsidR="003F395F" w:rsidRPr="0061095D" w:rsidRDefault="003F395F" w:rsidP="0064190B">
      <w:pPr>
        <w:tabs>
          <w:tab w:val="left" w:pos="1080"/>
        </w:tabs>
        <w:rPr>
          <w:szCs w:val="24"/>
        </w:rPr>
      </w:pPr>
    </w:p>
    <w:p w:rsidR="0064190B" w:rsidRPr="0072039B" w:rsidRDefault="0064190B" w:rsidP="0064190B">
      <w:pPr>
        <w:jc w:val="center"/>
        <w:rPr>
          <w:sz w:val="22"/>
          <w:szCs w:val="22"/>
        </w:rPr>
      </w:pPr>
    </w:p>
    <w:p w:rsidR="0064190B" w:rsidRDefault="0064190B" w:rsidP="0064190B">
      <w:pPr>
        <w:jc w:val="center"/>
        <w:rPr>
          <w:b/>
          <w:bCs/>
          <w:iCs/>
          <w:sz w:val="22"/>
          <w:szCs w:val="22"/>
        </w:rPr>
      </w:pPr>
    </w:p>
    <w:p w:rsidR="0064190B" w:rsidRPr="0061095D" w:rsidRDefault="0064190B" w:rsidP="0064190B">
      <w:pPr>
        <w:jc w:val="center"/>
        <w:rPr>
          <w:b/>
          <w:bCs/>
          <w:iCs/>
          <w:szCs w:val="24"/>
        </w:rPr>
      </w:pPr>
      <w:r w:rsidRPr="0061095D">
        <w:rPr>
          <w:b/>
          <w:bCs/>
          <w:iCs/>
          <w:szCs w:val="24"/>
        </w:rPr>
        <w:lastRenderedPageBreak/>
        <w:t xml:space="preserve">И З Ј А В А  </w:t>
      </w:r>
    </w:p>
    <w:p w:rsidR="0064190B" w:rsidRPr="0061095D" w:rsidRDefault="0064190B" w:rsidP="0064190B">
      <w:pPr>
        <w:jc w:val="right"/>
        <w:rPr>
          <w:b/>
          <w:bCs/>
          <w:iCs/>
          <w:szCs w:val="24"/>
        </w:rPr>
      </w:pPr>
    </w:p>
    <w:p w:rsidR="0064190B" w:rsidRPr="0061095D" w:rsidRDefault="0064190B" w:rsidP="0064190B">
      <w:pPr>
        <w:jc w:val="center"/>
        <w:rPr>
          <w:b/>
          <w:bCs/>
          <w:iCs/>
          <w:szCs w:val="24"/>
        </w:rPr>
      </w:pPr>
    </w:p>
    <w:p w:rsidR="003F395F" w:rsidRPr="007A167D" w:rsidRDefault="0064190B" w:rsidP="003F395F">
      <w:pPr>
        <w:rPr>
          <w:szCs w:val="24"/>
          <w:lang w:val="ru-RU"/>
        </w:rPr>
      </w:pPr>
      <w:r w:rsidRPr="0061095D">
        <w:rPr>
          <w:bCs/>
          <w:iCs/>
          <w:szCs w:val="24"/>
        </w:rPr>
        <w:tab/>
        <w:t xml:space="preserve">Под пуном кривичном </w:t>
      </w:r>
      <w:r>
        <w:rPr>
          <w:bCs/>
          <w:iCs/>
          <w:szCs w:val="24"/>
        </w:rPr>
        <w:t xml:space="preserve">и </w:t>
      </w:r>
      <w:r w:rsidRPr="0061095D">
        <w:rPr>
          <w:bCs/>
          <w:iCs/>
          <w:szCs w:val="24"/>
        </w:rPr>
        <w:t xml:space="preserve">материјалном одговорношћу </w:t>
      </w:r>
      <w:r w:rsidRPr="0061095D">
        <w:rPr>
          <w:b/>
          <w:bCs/>
          <w:i/>
          <w:iCs/>
          <w:szCs w:val="24"/>
          <w:lang w:val="ru-RU"/>
        </w:rPr>
        <w:t xml:space="preserve">члан групе </w:t>
      </w:r>
      <w:r w:rsidRPr="0061095D">
        <w:rPr>
          <w:bCs/>
          <w:iCs/>
          <w:szCs w:val="24"/>
          <w:lang w:val="ru-RU"/>
        </w:rPr>
        <w:t>__</w:t>
      </w:r>
      <w:r w:rsidRPr="0061095D">
        <w:rPr>
          <w:bCs/>
          <w:iCs/>
          <w:szCs w:val="24"/>
        </w:rPr>
        <w:t xml:space="preserve">_______________________________________________________ </w:t>
      </w:r>
      <w:r w:rsidRPr="0061095D">
        <w:rPr>
          <w:b/>
          <w:iCs/>
          <w:szCs w:val="24"/>
        </w:rPr>
        <w:t xml:space="preserve">ПОТВРЂУЈЕ </w:t>
      </w:r>
      <w:r w:rsidRPr="0061095D">
        <w:rPr>
          <w:iCs/>
          <w:szCs w:val="24"/>
        </w:rPr>
        <w:t xml:space="preserve">да </w:t>
      </w:r>
      <w:r w:rsidRPr="0061095D">
        <w:rPr>
          <w:bCs/>
          <w:iCs/>
          <w:szCs w:val="24"/>
        </w:rPr>
        <w:t>испуњава услове прописане чл</w:t>
      </w:r>
      <w:r w:rsidR="003F395F">
        <w:rPr>
          <w:bCs/>
          <w:iCs/>
          <w:szCs w:val="24"/>
        </w:rPr>
        <w:t>аном</w:t>
      </w:r>
      <w:r w:rsidRPr="0061095D">
        <w:rPr>
          <w:bCs/>
          <w:iCs/>
          <w:szCs w:val="24"/>
        </w:rPr>
        <w:t xml:space="preserve"> 75. </w:t>
      </w:r>
      <w:r>
        <w:rPr>
          <w:bCs/>
          <w:iCs/>
          <w:szCs w:val="24"/>
        </w:rPr>
        <w:t xml:space="preserve">и 76. </w:t>
      </w:r>
      <w:r w:rsidRPr="0061095D">
        <w:rPr>
          <w:bCs/>
          <w:iCs/>
          <w:szCs w:val="24"/>
        </w:rPr>
        <w:t xml:space="preserve">Закона  о јавним набавкама за учешће у поступку јавне набавке мале вредности </w:t>
      </w:r>
      <w:r w:rsidR="003F395F" w:rsidRPr="0061095D">
        <w:rPr>
          <w:bCs/>
          <w:iCs/>
          <w:szCs w:val="24"/>
        </w:rPr>
        <w:t xml:space="preserve">број </w:t>
      </w:r>
      <w:r w:rsidR="003F395F">
        <w:rPr>
          <w:b/>
          <w:bCs/>
          <w:iCs/>
          <w:szCs w:val="24"/>
        </w:rPr>
        <w:t>10</w:t>
      </w:r>
      <w:r w:rsidR="003F395F" w:rsidRPr="0061095D">
        <w:rPr>
          <w:b/>
          <w:bCs/>
          <w:iCs/>
          <w:szCs w:val="24"/>
        </w:rPr>
        <w:t xml:space="preserve"> за 2014.</w:t>
      </w:r>
      <w:r w:rsidR="003F395F" w:rsidRPr="0061095D">
        <w:rPr>
          <w:bCs/>
          <w:iCs/>
          <w:szCs w:val="24"/>
        </w:rPr>
        <w:t xml:space="preserve"> годину,</w:t>
      </w:r>
      <w:r w:rsidR="003F395F" w:rsidRPr="0061095D">
        <w:rPr>
          <w:bCs/>
          <w:iCs/>
          <w:szCs w:val="24"/>
          <w:lang w:val="ru-RU"/>
        </w:rPr>
        <w:t xml:space="preserve"> </w:t>
      </w:r>
      <w:r w:rsidR="003F395F" w:rsidRPr="0061095D">
        <w:rPr>
          <w:bCs/>
          <w:iCs/>
          <w:szCs w:val="24"/>
        </w:rPr>
        <w:t xml:space="preserve">чији је предмет </w:t>
      </w:r>
      <w:r w:rsidR="003F395F">
        <w:rPr>
          <w:szCs w:val="24"/>
        </w:rPr>
        <w:t>набавка услуга</w:t>
      </w:r>
      <w:r w:rsidR="003F395F" w:rsidRPr="0061095D">
        <w:rPr>
          <w:szCs w:val="24"/>
        </w:rPr>
        <w:t xml:space="preserve"> </w:t>
      </w:r>
      <w:r w:rsidR="003F395F">
        <w:rPr>
          <w:szCs w:val="24"/>
        </w:rPr>
        <w:t>техничког прегледа изведених радова у објекту ЕРЦ – надоградња спрата, изградња лифтовских постројења, реконструкција електроенергетских инсталација, санација фасаде и адаптација објекта</w:t>
      </w:r>
      <w:r w:rsidR="003F395F" w:rsidRPr="0061095D">
        <w:rPr>
          <w:szCs w:val="24"/>
        </w:rPr>
        <w:t>, и то:</w:t>
      </w:r>
    </w:p>
    <w:p w:rsidR="0064190B" w:rsidRPr="0061095D" w:rsidRDefault="0064190B" w:rsidP="0064190B">
      <w:pPr>
        <w:rPr>
          <w:b/>
          <w:bCs/>
          <w:iCs/>
          <w:szCs w:val="24"/>
        </w:rPr>
      </w:pPr>
    </w:p>
    <w:tbl>
      <w:tblPr>
        <w:tblW w:w="87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6"/>
        <w:gridCol w:w="8183"/>
      </w:tblGrid>
      <w:tr w:rsidR="0064190B" w:rsidRPr="0061095D" w:rsidTr="00240A17">
        <w:trPr>
          <w:trHeight w:val="907"/>
          <w:jc w:val="center"/>
        </w:trPr>
        <w:tc>
          <w:tcPr>
            <w:tcW w:w="606" w:type="dxa"/>
            <w:vAlign w:val="center"/>
            <w:hideMark/>
          </w:tcPr>
          <w:p w:rsidR="0064190B" w:rsidRPr="0061095D" w:rsidRDefault="0064190B" w:rsidP="00240A17">
            <w:pPr>
              <w:tabs>
                <w:tab w:val="left" w:pos="1080"/>
              </w:tabs>
              <w:jc w:val="center"/>
              <w:rPr>
                <w:b/>
                <w:szCs w:val="24"/>
              </w:rPr>
            </w:pPr>
            <w:r w:rsidRPr="0061095D">
              <w:rPr>
                <w:b/>
                <w:szCs w:val="24"/>
              </w:rPr>
              <w:t>1.</w:t>
            </w:r>
          </w:p>
        </w:tc>
        <w:tc>
          <w:tcPr>
            <w:tcW w:w="8183" w:type="dxa"/>
            <w:vAlign w:val="center"/>
            <w:hideMark/>
          </w:tcPr>
          <w:p w:rsidR="0064190B" w:rsidRPr="0061095D" w:rsidRDefault="0064190B" w:rsidP="00240A17">
            <w:pPr>
              <w:tabs>
                <w:tab w:val="left" w:pos="1080"/>
              </w:tabs>
              <w:rPr>
                <w:szCs w:val="24"/>
              </w:rPr>
            </w:pPr>
            <w:r w:rsidRPr="0061095D">
              <w:rPr>
                <w:b/>
                <w:szCs w:val="24"/>
              </w:rPr>
              <w:t xml:space="preserve">Да је регистрован код надлежног органа, односно уписан у одговарајући регистар </w:t>
            </w:r>
            <w:r w:rsidRPr="0061095D">
              <w:rPr>
                <w:szCs w:val="24"/>
              </w:rPr>
              <w:t>(члан 75. став 1. тачка 1) Закона о јавним набавкама).</w:t>
            </w:r>
          </w:p>
        </w:tc>
      </w:tr>
      <w:tr w:rsidR="0064190B" w:rsidRPr="0061095D" w:rsidTr="00240A17">
        <w:trPr>
          <w:trHeight w:val="907"/>
          <w:jc w:val="center"/>
        </w:trPr>
        <w:tc>
          <w:tcPr>
            <w:tcW w:w="606" w:type="dxa"/>
            <w:vAlign w:val="center"/>
            <w:hideMark/>
          </w:tcPr>
          <w:p w:rsidR="0064190B" w:rsidRPr="0061095D" w:rsidRDefault="0064190B" w:rsidP="00240A17">
            <w:pPr>
              <w:tabs>
                <w:tab w:val="left" w:pos="1080"/>
              </w:tabs>
              <w:jc w:val="center"/>
              <w:rPr>
                <w:b/>
                <w:szCs w:val="24"/>
              </w:rPr>
            </w:pPr>
            <w:r w:rsidRPr="0061095D">
              <w:rPr>
                <w:b/>
                <w:szCs w:val="24"/>
              </w:rPr>
              <w:t>2.</w:t>
            </w:r>
          </w:p>
        </w:tc>
        <w:tc>
          <w:tcPr>
            <w:tcW w:w="8183" w:type="dxa"/>
            <w:vAlign w:val="center"/>
          </w:tcPr>
          <w:p w:rsidR="0064190B" w:rsidRPr="0061095D" w:rsidRDefault="0064190B" w:rsidP="00240A17">
            <w:pPr>
              <w:tabs>
                <w:tab w:val="left" w:pos="1080"/>
              </w:tabs>
              <w:jc w:val="left"/>
              <w:rPr>
                <w:b/>
                <w:szCs w:val="24"/>
              </w:rPr>
            </w:pPr>
          </w:p>
          <w:p w:rsidR="0064190B" w:rsidRPr="0061095D" w:rsidRDefault="0064190B" w:rsidP="00240A17">
            <w:pPr>
              <w:tabs>
                <w:tab w:val="left" w:pos="1080"/>
              </w:tabs>
              <w:rPr>
                <w:szCs w:val="24"/>
              </w:rPr>
            </w:pPr>
            <w:r w:rsidRPr="0061095D">
              <w:rPr>
                <w:b/>
                <w:szCs w:val="24"/>
              </w:rPr>
              <w:t xml:space="preserve">Да члан групе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61095D">
              <w:rPr>
                <w:szCs w:val="24"/>
              </w:rPr>
              <w:t xml:space="preserve"> (члан 75. став 1. тачка 2) Закона о јавним набавкама).</w:t>
            </w:r>
          </w:p>
          <w:p w:rsidR="0064190B" w:rsidRPr="0061095D" w:rsidRDefault="0064190B" w:rsidP="00240A17">
            <w:pPr>
              <w:tabs>
                <w:tab w:val="left" w:pos="1080"/>
              </w:tabs>
              <w:jc w:val="left"/>
              <w:rPr>
                <w:szCs w:val="24"/>
              </w:rPr>
            </w:pPr>
          </w:p>
        </w:tc>
      </w:tr>
      <w:tr w:rsidR="0064190B" w:rsidRPr="0061095D" w:rsidTr="00240A17">
        <w:trPr>
          <w:trHeight w:val="899"/>
          <w:jc w:val="center"/>
        </w:trPr>
        <w:tc>
          <w:tcPr>
            <w:tcW w:w="606" w:type="dxa"/>
            <w:vAlign w:val="center"/>
            <w:hideMark/>
          </w:tcPr>
          <w:p w:rsidR="0064190B" w:rsidRPr="0061095D" w:rsidRDefault="0064190B" w:rsidP="00240A17">
            <w:pPr>
              <w:tabs>
                <w:tab w:val="left" w:pos="1080"/>
              </w:tabs>
              <w:jc w:val="center"/>
              <w:rPr>
                <w:b/>
                <w:szCs w:val="24"/>
              </w:rPr>
            </w:pPr>
            <w:r w:rsidRPr="0061095D">
              <w:rPr>
                <w:b/>
                <w:szCs w:val="24"/>
              </w:rPr>
              <w:t>3.</w:t>
            </w:r>
          </w:p>
        </w:tc>
        <w:tc>
          <w:tcPr>
            <w:tcW w:w="8183" w:type="dxa"/>
            <w:vAlign w:val="center"/>
            <w:hideMark/>
          </w:tcPr>
          <w:p w:rsidR="0064190B" w:rsidRPr="0061095D" w:rsidRDefault="0064190B" w:rsidP="00240A17">
            <w:pPr>
              <w:tabs>
                <w:tab w:val="left" w:pos="1080"/>
              </w:tabs>
              <w:rPr>
                <w:b/>
                <w:szCs w:val="24"/>
              </w:rPr>
            </w:pPr>
            <w:r w:rsidRPr="0061095D">
              <w:rPr>
                <w:b/>
                <w:szCs w:val="24"/>
              </w:rPr>
              <w:t xml:space="preserve">Да му није изречена мера забране обављања делатности, која је на снази у време објављивања односно слања позива за подношење понуда </w:t>
            </w:r>
          </w:p>
          <w:p w:rsidR="0064190B" w:rsidRDefault="0064190B" w:rsidP="00240A17">
            <w:pPr>
              <w:tabs>
                <w:tab w:val="left" w:pos="1080"/>
              </w:tabs>
              <w:rPr>
                <w:szCs w:val="24"/>
              </w:rPr>
            </w:pPr>
            <w:r w:rsidRPr="0061095D">
              <w:rPr>
                <w:b/>
                <w:szCs w:val="24"/>
              </w:rPr>
              <w:t xml:space="preserve"> </w:t>
            </w:r>
            <w:r w:rsidRPr="0061095D">
              <w:rPr>
                <w:szCs w:val="24"/>
              </w:rPr>
              <w:t>(члан 75. став 1. тачка 3) Закона о јавним набавкама).</w:t>
            </w:r>
          </w:p>
          <w:p w:rsidR="0064190B" w:rsidRPr="0061095D" w:rsidRDefault="0064190B" w:rsidP="00240A17">
            <w:pPr>
              <w:tabs>
                <w:tab w:val="left" w:pos="1080"/>
              </w:tabs>
              <w:rPr>
                <w:b/>
                <w:szCs w:val="24"/>
              </w:rPr>
            </w:pPr>
          </w:p>
        </w:tc>
      </w:tr>
      <w:tr w:rsidR="0064190B" w:rsidRPr="0061095D" w:rsidTr="00240A17">
        <w:trPr>
          <w:trHeight w:val="1021"/>
          <w:jc w:val="center"/>
        </w:trPr>
        <w:tc>
          <w:tcPr>
            <w:tcW w:w="606" w:type="dxa"/>
            <w:vAlign w:val="center"/>
            <w:hideMark/>
          </w:tcPr>
          <w:p w:rsidR="0064190B" w:rsidRPr="0061095D" w:rsidRDefault="0064190B" w:rsidP="00240A17">
            <w:pPr>
              <w:tabs>
                <w:tab w:val="left" w:pos="1080"/>
              </w:tabs>
              <w:jc w:val="center"/>
              <w:rPr>
                <w:b/>
                <w:szCs w:val="24"/>
              </w:rPr>
            </w:pPr>
            <w:r w:rsidRPr="0061095D">
              <w:rPr>
                <w:b/>
                <w:szCs w:val="24"/>
              </w:rPr>
              <w:t>4.</w:t>
            </w:r>
          </w:p>
        </w:tc>
        <w:tc>
          <w:tcPr>
            <w:tcW w:w="8183" w:type="dxa"/>
            <w:vAlign w:val="center"/>
          </w:tcPr>
          <w:p w:rsidR="0064190B" w:rsidRPr="0061095D" w:rsidRDefault="0064190B" w:rsidP="00240A17">
            <w:pPr>
              <w:tabs>
                <w:tab w:val="left" w:pos="1080"/>
              </w:tabs>
              <w:rPr>
                <w:szCs w:val="24"/>
              </w:rPr>
            </w:pPr>
            <w:r w:rsidRPr="0061095D">
              <w:rPr>
                <w:b/>
                <w:szCs w:val="24"/>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61095D">
              <w:rPr>
                <w:szCs w:val="24"/>
              </w:rPr>
              <w:t>(члан 75. став 1. тачка 4) Закона о јавним набавкама).</w:t>
            </w:r>
          </w:p>
          <w:p w:rsidR="0064190B" w:rsidRPr="0061095D" w:rsidRDefault="0064190B" w:rsidP="00240A17">
            <w:pPr>
              <w:tabs>
                <w:tab w:val="left" w:pos="1080"/>
              </w:tabs>
              <w:rPr>
                <w:b/>
                <w:szCs w:val="24"/>
              </w:rPr>
            </w:pPr>
          </w:p>
        </w:tc>
      </w:tr>
    </w:tbl>
    <w:p w:rsidR="0064190B" w:rsidRPr="0061095D" w:rsidRDefault="0064190B" w:rsidP="0064190B">
      <w:pPr>
        <w:tabs>
          <w:tab w:val="left" w:pos="1080"/>
        </w:tabs>
        <w:ind w:left="630" w:hanging="540"/>
        <w:rPr>
          <w:b/>
          <w:szCs w:val="24"/>
        </w:rPr>
      </w:pPr>
    </w:p>
    <w:p w:rsidR="0064190B" w:rsidRPr="0061095D" w:rsidRDefault="0064190B" w:rsidP="0064190B">
      <w:pPr>
        <w:tabs>
          <w:tab w:val="left" w:pos="1080"/>
        </w:tabs>
        <w:rPr>
          <w:b/>
          <w:szCs w:val="24"/>
        </w:rPr>
      </w:pPr>
      <w:r>
        <w:rPr>
          <w:b/>
          <w:szCs w:val="24"/>
        </w:rPr>
        <w:tab/>
      </w:r>
      <w:r w:rsidRPr="0061095D">
        <w:rPr>
          <w:b/>
          <w:szCs w:val="24"/>
        </w:rPr>
        <w:t>У случају потребе образац копирати.</w:t>
      </w:r>
    </w:p>
    <w:p w:rsidR="0064190B" w:rsidRPr="0061095D" w:rsidRDefault="0064190B" w:rsidP="0064190B">
      <w:pPr>
        <w:tabs>
          <w:tab w:val="left" w:pos="1080"/>
        </w:tabs>
        <w:rPr>
          <w:b/>
          <w:szCs w:val="24"/>
        </w:rPr>
      </w:pPr>
    </w:p>
    <w:p w:rsidR="0064190B" w:rsidRPr="0061095D" w:rsidRDefault="0064190B" w:rsidP="0064190B">
      <w:pPr>
        <w:tabs>
          <w:tab w:val="left" w:pos="1080"/>
        </w:tabs>
        <w:rPr>
          <w:b/>
          <w:szCs w:val="24"/>
        </w:rPr>
      </w:pPr>
    </w:p>
    <w:p w:rsidR="0064190B" w:rsidRPr="0061095D" w:rsidRDefault="0064190B" w:rsidP="0064190B">
      <w:pPr>
        <w:rPr>
          <w:szCs w:val="24"/>
        </w:rPr>
      </w:pPr>
      <w:r w:rsidRPr="0061095D">
        <w:rPr>
          <w:b/>
          <w:szCs w:val="24"/>
        </w:rPr>
        <w:tab/>
      </w:r>
    </w:p>
    <w:p w:rsidR="0064190B" w:rsidRPr="0061095D" w:rsidRDefault="0064190B" w:rsidP="0064190B">
      <w:pPr>
        <w:rPr>
          <w:b/>
          <w:bCs/>
          <w:iCs/>
          <w:szCs w:val="24"/>
        </w:rPr>
      </w:pPr>
      <w:r w:rsidRPr="0061095D">
        <w:rPr>
          <w:b/>
          <w:bCs/>
          <w:iCs/>
          <w:szCs w:val="24"/>
        </w:rPr>
        <w:t xml:space="preserve"> </w:t>
      </w:r>
    </w:p>
    <w:tbl>
      <w:tblPr>
        <w:tblW w:w="5838" w:type="dxa"/>
        <w:jc w:val="right"/>
        <w:tblLook w:val="01E0"/>
      </w:tblPr>
      <w:tblGrid>
        <w:gridCol w:w="2520"/>
        <w:gridCol w:w="3318"/>
      </w:tblGrid>
      <w:tr w:rsidR="0064190B" w:rsidRPr="0061095D" w:rsidTr="00240A17">
        <w:trPr>
          <w:jc w:val="right"/>
        </w:trPr>
        <w:tc>
          <w:tcPr>
            <w:tcW w:w="2520" w:type="dxa"/>
          </w:tcPr>
          <w:p w:rsidR="0064190B" w:rsidRPr="0061095D" w:rsidRDefault="0064190B" w:rsidP="00240A17">
            <w:pPr>
              <w:jc w:val="center"/>
              <w:rPr>
                <w:b/>
                <w:szCs w:val="24"/>
              </w:rPr>
            </w:pPr>
          </w:p>
        </w:tc>
        <w:tc>
          <w:tcPr>
            <w:tcW w:w="3318" w:type="dxa"/>
            <w:hideMark/>
          </w:tcPr>
          <w:p w:rsidR="0064190B" w:rsidRPr="0061095D" w:rsidRDefault="0064190B" w:rsidP="00240A17">
            <w:pPr>
              <w:jc w:val="center"/>
              <w:rPr>
                <w:b/>
                <w:szCs w:val="24"/>
              </w:rPr>
            </w:pPr>
            <w:r w:rsidRPr="0061095D">
              <w:rPr>
                <w:b/>
                <w:szCs w:val="24"/>
              </w:rPr>
              <w:t xml:space="preserve">Потпис овлашћеног лица </w:t>
            </w:r>
          </w:p>
        </w:tc>
      </w:tr>
      <w:tr w:rsidR="0064190B" w:rsidRPr="0061095D" w:rsidTr="00240A17">
        <w:trPr>
          <w:jc w:val="right"/>
        </w:trPr>
        <w:tc>
          <w:tcPr>
            <w:tcW w:w="2520" w:type="dxa"/>
            <w:hideMark/>
          </w:tcPr>
          <w:p w:rsidR="0064190B" w:rsidRPr="0061095D" w:rsidRDefault="0064190B" w:rsidP="00240A17">
            <w:pPr>
              <w:jc w:val="center"/>
              <w:rPr>
                <w:b/>
                <w:szCs w:val="24"/>
                <w:lang w:val="en-US"/>
              </w:rPr>
            </w:pPr>
            <w:r w:rsidRPr="0061095D">
              <w:rPr>
                <w:b/>
                <w:szCs w:val="24"/>
                <w:lang w:val="en-US"/>
              </w:rPr>
              <w:t>М.П.</w:t>
            </w:r>
          </w:p>
        </w:tc>
        <w:tc>
          <w:tcPr>
            <w:tcW w:w="3318" w:type="dxa"/>
          </w:tcPr>
          <w:p w:rsidR="0064190B" w:rsidRPr="0061095D" w:rsidRDefault="0064190B" w:rsidP="00240A17">
            <w:pPr>
              <w:jc w:val="center"/>
              <w:rPr>
                <w:b/>
                <w:szCs w:val="24"/>
              </w:rPr>
            </w:pPr>
          </w:p>
        </w:tc>
      </w:tr>
      <w:tr w:rsidR="0064190B" w:rsidRPr="0061095D" w:rsidTr="00240A17">
        <w:trPr>
          <w:trHeight w:val="738"/>
          <w:jc w:val="right"/>
        </w:trPr>
        <w:tc>
          <w:tcPr>
            <w:tcW w:w="2520" w:type="dxa"/>
          </w:tcPr>
          <w:p w:rsidR="0064190B" w:rsidRPr="0061095D" w:rsidRDefault="0064190B" w:rsidP="00240A17">
            <w:pPr>
              <w:jc w:val="center"/>
              <w:rPr>
                <w:szCs w:val="24"/>
              </w:rPr>
            </w:pPr>
          </w:p>
        </w:tc>
        <w:tc>
          <w:tcPr>
            <w:tcW w:w="3318" w:type="dxa"/>
            <w:tcBorders>
              <w:top w:val="nil"/>
              <w:left w:val="nil"/>
              <w:bottom w:val="single" w:sz="4" w:space="0" w:color="auto"/>
              <w:right w:val="nil"/>
            </w:tcBorders>
          </w:tcPr>
          <w:p w:rsidR="0064190B" w:rsidRPr="0061095D" w:rsidRDefault="0064190B" w:rsidP="00240A17">
            <w:pPr>
              <w:jc w:val="center"/>
              <w:rPr>
                <w:szCs w:val="24"/>
              </w:rPr>
            </w:pPr>
          </w:p>
        </w:tc>
      </w:tr>
    </w:tbl>
    <w:p w:rsidR="0064190B" w:rsidRPr="0061095D" w:rsidRDefault="0064190B" w:rsidP="0064190B">
      <w:pPr>
        <w:rPr>
          <w:szCs w:val="24"/>
        </w:rPr>
      </w:pPr>
    </w:p>
    <w:p w:rsidR="0064190B" w:rsidRPr="0061095D" w:rsidRDefault="0064190B" w:rsidP="0064190B">
      <w:pPr>
        <w:rPr>
          <w:szCs w:val="24"/>
        </w:rPr>
      </w:pPr>
    </w:p>
    <w:p w:rsidR="0064190B" w:rsidRDefault="0064190B" w:rsidP="0064190B">
      <w:pPr>
        <w:rPr>
          <w:szCs w:val="24"/>
        </w:rPr>
      </w:pPr>
    </w:p>
    <w:p w:rsidR="003F395F" w:rsidRDefault="003F395F" w:rsidP="0064190B">
      <w:pPr>
        <w:rPr>
          <w:szCs w:val="24"/>
        </w:rPr>
      </w:pPr>
    </w:p>
    <w:p w:rsidR="003F395F" w:rsidRDefault="003F395F" w:rsidP="0064190B">
      <w:pPr>
        <w:rPr>
          <w:szCs w:val="24"/>
        </w:rPr>
      </w:pPr>
    </w:p>
    <w:p w:rsidR="003F395F" w:rsidRDefault="003F395F" w:rsidP="0064190B">
      <w:pPr>
        <w:rPr>
          <w:szCs w:val="24"/>
        </w:rPr>
      </w:pPr>
    </w:p>
    <w:p w:rsidR="003F395F" w:rsidRDefault="003F395F" w:rsidP="0064190B">
      <w:pPr>
        <w:rPr>
          <w:szCs w:val="24"/>
        </w:rPr>
      </w:pPr>
    </w:p>
    <w:p w:rsidR="003F395F" w:rsidRDefault="003F395F" w:rsidP="0064190B">
      <w:pPr>
        <w:rPr>
          <w:szCs w:val="24"/>
        </w:rPr>
      </w:pPr>
    </w:p>
    <w:p w:rsidR="003F395F" w:rsidRDefault="003F395F" w:rsidP="0064190B">
      <w:pPr>
        <w:rPr>
          <w:szCs w:val="24"/>
        </w:rPr>
      </w:pPr>
    </w:p>
    <w:p w:rsidR="003F395F" w:rsidRDefault="003F395F" w:rsidP="0064190B">
      <w:pPr>
        <w:rPr>
          <w:szCs w:val="24"/>
        </w:rPr>
      </w:pPr>
    </w:p>
    <w:p w:rsidR="003F395F" w:rsidRPr="0061095D" w:rsidRDefault="003F395F" w:rsidP="0064190B">
      <w:pPr>
        <w:rPr>
          <w:szCs w:val="24"/>
        </w:rPr>
      </w:pPr>
    </w:p>
    <w:p w:rsidR="0064190B" w:rsidRPr="0061095D" w:rsidRDefault="0064190B" w:rsidP="0064190B">
      <w:pPr>
        <w:rPr>
          <w:szCs w:val="24"/>
        </w:rPr>
      </w:pPr>
    </w:p>
    <w:p w:rsidR="0064190B" w:rsidRPr="0061095D" w:rsidRDefault="0064190B" w:rsidP="0064190B">
      <w:pPr>
        <w:jc w:val="center"/>
        <w:rPr>
          <w:b/>
          <w:bCs/>
          <w:iCs/>
          <w:szCs w:val="24"/>
        </w:rPr>
      </w:pPr>
      <w:r w:rsidRPr="0061095D">
        <w:rPr>
          <w:b/>
          <w:bCs/>
          <w:iCs/>
          <w:szCs w:val="24"/>
        </w:rPr>
        <w:t>И З Ј А В А</w:t>
      </w:r>
    </w:p>
    <w:p w:rsidR="0064190B" w:rsidRPr="0061095D" w:rsidRDefault="0064190B" w:rsidP="0064190B">
      <w:pPr>
        <w:rPr>
          <w:b/>
          <w:bCs/>
          <w:iCs/>
          <w:szCs w:val="24"/>
        </w:rPr>
      </w:pPr>
    </w:p>
    <w:p w:rsidR="0064190B" w:rsidRPr="0061095D" w:rsidRDefault="0064190B" w:rsidP="0064190B">
      <w:pPr>
        <w:rPr>
          <w:b/>
          <w:bCs/>
          <w:iCs/>
          <w:szCs w:val="24"/>
        </w:rPr>
      </w:pPr>
    </w:p>
    <w:p w:rsidR="0064190B" w:rsidRPr="0061095D" w:rsidRDefault="0064190B" w:rsidP="0064190B">
      <w:pPr>
        <w:jc w:val="center"/>
        <w:rPr>
          <w:bCs/>
          <w:iCs/>
          <w:szCs w:val="24"/>
        </w:rPr>
      </w:pPr>
      <w:r w:rsidRPr="0061095D">
        <w:rPr>
          <w:bCs/>
          <w:iCs/>
          <w:szCs w:val="24"/>
        </w:rPr>
        <w:t xml:space="preserve">да подизвођач испуњава услове за учешће у поступку јавне набавке </w:t>
      </w:r>
    </w:p>
    <w:p w:rsidR="0064190B" w:rsidRPr="0061095D" w:rsidRDefault="0064190B" w:rsidP="0064190B">
      <w:pPr>
        <w:jc w:val="right"/>
        <w:rPr>
          <w:b/>
          <w:bCs/>
          <w:iCs/>
          <w:szCs w:val="24"/>
        </w:rPr>
      </w:pPr>
    </w:p>
    <w:p w:rsidR="0064190B" w:rsidRPr="0061095D" w:rsidRDefault="0064190B" w:rsidP="0064190B">
      <w:pPr>
        <w:jc w:val="center"/>
        <w:rPr>
          <w:b/>
          <w:bCs/>
          <w:iCs/>
          <w:szCs w:val="24"/>
        </w:rPr>
      </w:pPr>
    </w:p>
    <w:p w:rsidR="003F395F" w:rsidRPr="007A167D" w:rsidRDefault="0064190B" w:rsidP="003F395F">
      <w:pPr>
        <w:rPr>
          <w:szCs w:val="24"/>
          <w:lang w:val="ru-RU"/>
        </w:rPr>
      </w:pPr>
      <w:r w:rsidRPr="0061095D">
        <w:rPr>
          <w:bCs/>
          <w:iCs/>
          <w:szCs w:val="24"/>
        </w:rPr>
        <w:tab/>
        <w:t xml:space="preserve">Под пуном кривичном </w:t>
      </w:r>
      <w:r>
        <w:rPr>
          <w:bCs/>
          <w:iCs/>
          <w:szCs w:val="24"/>
        </w:rPr>
        <w:t xml:space="preserve">и </w:t>
      </w:r>
      <w:r w:rsidRPr="0061095D">
        <w:rPr>
          <w:bCs/>
          <w:iCs/>
          <w:szCs w:val="24"/>
        </w:rPr>
        <w:t>материјалном одговорношћу понуђач</w:t>
      </w:r>
      <w:r w:rsidRPr="0061095D">
        <w:rPr>
          <w:bCs/>
          <w:iCs/>
          <w:szCs w:val="24"/>
          <w:lang w:val="ru-RU"/>
        </w:rPr>
        <w:t xml:space="preserve"> __</w:t>
      </w:r>
      <w:r w:rsidRPr="0061095D">
        <w:rPr>
          <w:bCs/>
          <w:iCs/>
          <w:szCs w:val="24"/>
        </w:rPr>
        <w:t xml:space="preserve">_______________________________________________________ </w:t>
      </w:r>
      <w:r w:rsidRPr="0061095D">
        <w:rPr>
          <w:b/>
          <w:iCs/>
          <w:szCs w:val="24"/>
        </w:rPr>
        <w:t xml:space="preserve">ПОТВРЂУЈЕ </w:t>
      </w:r>
      <w:r w:rsidRPr="0061095D">
        <w:rPr>
          <w:iCs/>
          <w:szCs w:val="24"/>
        </w:rPr>
        <w:t xml:space="preserve">да </w:t>
      </w:r>
      <w:r w:rsidRPr="0061095D">
        <w:rPr>
          <w:b/>
          <w:i/>
          <w:iCs/>
          <w:szCs w:val="24"/>
        </w:rPr>
        <w:t xml:space="preserve">подизвођач </w:t>
      </w:r>
      <w:r w:rsidRPr="0061095D">
        <w:rPr>
          <w:bCs/>
          <w:iCs/>
          <w:szCs w:val="24"/>
        </w:rPr>
        <w:t xml:space="preserve">испуњава услове прописане </w:t>
      </w:r>
      <w:r w:rsidR="003F395F" w:rsidRPr="0061095D">
        <w:rPr>
          <w:bCs/>
          <w:iCs/>
          <w:szCs w:val="24"/>
        </w:rPr>
        <w:t>чл</w:t>
      </w:r>
      <w:r w:rsidR="003F395F">
        <w:rPr>
          <w:bCs/>
          <w:iCs/>
          <w:szCs w:val="24"/>
        </w:rPr>
        <w:t>аном</w:t>
      </w:r>
      <w:r w:rsidR="003F395F" w:rsidRPr="0061095D">
        <w:rPr>
          <w:bCs/>
          <w:iCs/>
          <w:szCs w:val="24"/>
        </w:rPr>
        <w:t xml:space="preserve"> 75. </w:t>
      </w:r>
      <w:r w:rsidR="003F395F">
        <w:rPr>
          <w:bCs/>
          <w:iCs/>
          <w:szCs w:val="24"/>
        </w:rPr>
        <w:t xml:space="preserve">и 76. </w:t>
      </w:r>
      <w:r w:rsidR="003F395F" w:rsidRPr="0061095D">
        <w:rPr>
          <w:bCs/>
          <w:iCs/>
          <w:szCs w:val="24"/>
        </w:rPr>
        <w:t xml:space="preserve">Закона  о јавним набавкама за учешће у поступку јавне набавке мале вредности број </w:t>
      </w:r>
      <w:r w:rsidR="003F395F">
        <w:rPr>
          <w:b/>
          <w:bCs/>
          <w:iCs/>
          <w:szCs w:val="24"/>
        </w:rPr>
        <w:t>10</w:t>
      </w:r>
      <w:r w:rsidR="003F395F" w:rsidRPr="0061095D">
        <w:rPr>
          <w:b/>
          <w:bCs/>
          <w:iCs/>
          <w:szCs w:val="24"/>
        </w:rPr>
        <w:t xml:space="preserve"> за 2014.</w:t>
      </w:r>
      <w:r w:rsidR="003F395F" w:rsidRPr="0061095D">
        <w:rPr>
          <w:bCs/>
          <w:iCs/>
          <w:szCs w:val="24"/>
        </w:rPr>
        <w:t xml:space="preserve"> годину,</w:t>
      </w:r>
      <w:r w:rsidR="003F395F" w:rsidRPr="0061095D">
        <w:rPr>
          <w:bCs/>
          <w:iCs/>
          <w:szCs w:val="24"/>
          <w:lang w:val="ru-RU"/>
        </w:rPr>
        <w:t xml:space="preserve"> </w:t>
      </w:r>
      <w:r w:rsidR="003F395F" w:rsidRPr="0061095D">
        <w:rPr>
          <w:bCs/>
          <w:iCs/>
          <w:szCs w:val="24"/>
        </w:rPr>
        <w:t xml:space="preserve">чији је предмет </w:t>
      </w:r>
      <w:r w:rsidR="003F395F">
        <w:rPr>
          <w:szCs w:val="24"/>
        </w:rPr>
        <w:t>набавка услуга</w:t>
      </w:r>
      <w:r w:rsidR="003F395F" w:rsidRPr="0061095D">
        <w:rPr>
          <w:szCs w:val="24"/>
        </w:rPr>
        <w:t xml:space="preserve"> </w:t>
      </w:r>
      <w:r w:rsidR="003F395F">
        <w:rPr>
          <w:szCs w:val="24"/>
        </w:rPr>
        <w:t>техничког прегледа изведених радова у објекту ЕРЦ – надоградња спрата, изградња лифтовских постројења, реконструкција електроенергетских инсталација, санација фасаде и адаптација објекта</w:t>
      </w:r>
      <w:r w:rsidR="003F395F" w:rsidRPr="0061095D">
        <w:rPr>
          <w:szCs w:val="24"/>
        </w:rPr>
        <w:t>, и то:</w:t>
      </w:r>
    </w:p>
    <w:p w:rsidR="0064190B" w:rsidRPr="0061095D" w:rsidRDefault="0064190B" w:rsidP="0064190B">
      <w:pPr>
        <w:rPr>
          <w:b/>
          <w:bCs/>
          <w:iCs/>
          <w:szCs w:val="24"/>
        </w:rPr>
      </w:pPr>
    </w:p>
    <w:tbl>
      <w:tblPr>
        <w:tblW w:w="87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6"/>
        <w:gridCol w:w="8183"/>
      </w:tblGrid>
      <w:tr w:rsidR="0064190B" w:rsidRPr="0061095D" w:rsidTr="00240A17">
        <w:trPr>
          <w:trHeight w:val="907"/>
          <w:jc w:val="center"/>
        </w:trPr>
        <w:tc>
          <w:tcPr>
            <w:tcW w:w="606" w:type="dxa"/>
            <w:vAlign w:val="center"/>
            <w:hideMark/>
          </w:tcPr>
          <w:p w:rsidR="0064190B" w:rsidRPr="0061095D" w:rsidRDefault="0064190B" w:rsidP="00240A17">
            <w:pPr>
              <w:tabs>
                <w:tab w:val="left" w:pos="1080"/>
              </w:tabs>
              <w:jc w:val="center"/>
              <w:rPr>
                <w:b/>
                <w:szCs w:val="24"/>
              </w:rPr>
            </w:pPr>
            <w:r w:rsidRPr="0061095D">
              <w:rPr>
                <w:b/>
                <w:szCs w:val="24"/>
              </w:rPr>
              <w:t>1.</w:t>
            </w:r>
          </w:p>
        </w:tc>
        <w:tc>
          <w:tcPr>
            <w:tcW w:w="8183" w:type="dxa"/>
            <w:vAlign w:val="center"/>
            <w:hideMark/>
          </w:tcPr>
          <w:p w:rsidR="0064190B" w:rsidRPr="0061095D" w:rsidRDefault="0064190B" w:rsidP="00240A17">
            <w:pPr>
              <w:tabs>
                <w:tab w:val="left" w:pos="1080"/>
              </w:tabs>
              <w:rPr>
                <w:szCs w:val="24"/>
              </w:rPr>
            </w:pPr>
            <w:r w:rsidRPr="0061095D">
              <w:rPr>
                <w:b/>
                <w:szCs w:val="24"/>
              </w:rPr>
              <w:t xml:space="preserve">Да је регистрован код надлежног органа, односно уписан у одговарајући регистар </w:t>
            </w:r>
            <w:r w:rsidRPr="0061095D">
              <w:rPr>
                <w:szCs w:val="24"/>
              </w:rPr>
              <w:t>(члан 75. став 1. тачка 1) Закона о јавним набавкама).</w:t>
            </w:r>
          </w:p>
        </w:tc>
      </w:tr>
      <w:tr w:rsidR="0064190B" w:rsidRPr="0061095D" w:rsidTr="00240A17">
        <w:trPr>
          <w:trHeight w:val="907"/>
          <w:jc w:val="center"/>
        </w:trPr>
        <w:tc>
          <w:tcPr>
            <w:tcW w:w="606" w:type="dxa"/>
            <w:vAlign w:val="center"/>
            <w:hideMark/>
          </w:tcPr>
          <w:p w:rsidR="0064190B" w:rsidRPr="0061095D" w:rsidRDefault="0064190B" w:rsidP="00240A17">
            <w:pPr>
              <w:tabs>
                <w:tab w:val="left" w:pos="1080"/>
              </w:tabs>
              <w:jc w:val="center"/>
              <w:rPr>
                <w:b/>
                <w:szCs w:val="24"/>
              </w:rPr>
            </w:pPr>
            <w:r w:rsidRPr="0061095D">
              <w:rPr>
                <w:b/>
                <w:szCs w:val="24"/>
              </w:rPr>
              <w:t>2.</w:t>
            </w:r>
          </w:p>
        </w:tc>
        <w:tc>
          <w:tcPr>
            <w:tcW w:w="8183" w:type="dxa"/>
            <w:vAlign w:val="center"/>
          </w:tcPr>
          <w:p w:rsidR="0064190B" w:rsidRPr="0061095D" w:rsidRDefault="0064190B" w:rsidP="00240A17">
            <w:pPr>
              <w:tabs>
                <w:tab w:val="left" w:pos="1080"/>
              </w:tabs>
              <w:rPr>
                <w:b/>
                <w:szCs w:val="24"/>
              </w:rPr>
            </w:pPr>
          </w:p>
          <w:p w:rsidR="0064190B" w:rsidRPr="0061095D" w:rsidRDefault="0064190B" w:rsidP="00240A17">
            <w:pPr>
              <w:tabs>
                <w:tab w:val="left" w:pos="1080"/>
              </w:tabs>
              <w:rPr>
                <w:szCs w:val="24"/>
              </w:rPr>
            </w:pPr>
            <w:r w:rsidRPr="0061095D">
              <w:rPr>
                <w:b/>
                <w:szCs w:val="24"/>
              </w:rPr>
              <w:t xml:space="preserve">Да подизвођач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61095D">
              <w:rPr>
                <w:szCs w:val="24"/>
              </w:rPr>
              <w:t xml:space="preserve"> (члан 75. став 1. тачка 2) Закона о јавним набавкама).</w:t>
            </w:r>
          </w:p>
          <w:p w:rsidR="0064190B" w:rsidRPr="0061095D" w:rsidRDefault="0064190B" w:rsidP="00240A17">
            <w:pPr>
              <w:tabs>
                <w:tab w:val="left" w:pos="1080"/>
              </w:tabs>
              <w:rPr>
                <w:szCs w:val="24"/>
              </w:rPr>
            </w:pPr>
          </w:p>
        </w:tc>
      </w:tr>
      <w:tr w:rsidR="0064190B" w:rsidRPr="0061095D" w:rsidTr="00240A17">
        <w:trPr>
          <w:trHeight w:val="899"/>
          <w:jc w:val="center"/>
        </w:trPr>
        <w:tc>
          <w:tcPr>
            <w:tcW w:w="606" w:type="dxa"/>
            <w:vAlign w:val="center"/>
            <w:hideMark/>
          </w:tcPr>
          <w:p w:rsidR="0064190B" w:rsidRPr="0061095D" w:rsidRDefault="0064190B" w:rsidP="00240A17">
            <w:pPr>
              <w:tabs>
                <w:tab w:val="left" w:pos="1080"/>
              </w:tabs>
              <w:jc w:val="center"/>
              <w:rPr>
                <w:b/>
                <w:szCs w:val="24"/>
              </w:rPr>
            </w:pPr>
            <w:r w:rsidRPr="0061095D">
              <w:rPr>
                <w:b/>
                <w:szCs w:val="24"/>
              </w:rPr>
              <w:t>3.</w:t>
            </w:r>
          </w:p>
        </w:tc>
        <w:tc>
          <w:tcPr>
            <w:tcW w:w="8183" w:type="dxa"/>
            <w:vAlign w:val="center"/>
            <w:hideMark/>
          </w:tcPr>
          <w:p w:rsidR="0064190B" w:rsidRPr="0061095D" w:rsidRDefault="0064190B" w:rsidP="00240A17">
            <w:pPr>
              <w:tabs>
                <w:tab w:val="left" w:pos="1080"/>
              </w:tabs>
              <w:rPr>
                <w:b/>
                <w:szCs w:val="24"/>
              </w:rPr>
            </w:pPr>
            <w:r w:rsidRPr="0061095D">
              <w:rPr>
                <w:b/>
                <w:szCs w:val="24"/>
              </w:rPr>
              <w:t xml:space="preserve">Да му није изречена мера забране обављања делатности, која је на снази у време објављивања односно слања позива за подношење понуда </w:t>
            </w:r>
          </w:p>
          <w:p w:rsidR="0064190B" w:rsidRPr="0061095D" w:rsidRDefault="0064190B" w:rsidP="00240A17">
            <w:pPr>
              <w:tabs>
                <w:tab w:val="left" w:pos="1080"/>
              </w:tabs>
              <w:rPr>
                <w:szCs w:val="24"/>
              </w:rPr>
            </w:pPr>
            <w:r w:rsidRPr="0061095D">
              <w:rPr>
                <w:b/>
                <w:szCs w:val="24"/>
              </w:rPr>
              <w:t xml:space="preserve"> </w:t>
            </w:r>
            <w:r w:rsidRPr="0061095D">
              <w:rPr>
                <w:szCs w:val="24"/>
              </w:rPr>
              <w:t>(члан 75. став 1. тачка 3) Закона о јавним набавкама).</w:t>
            </w:r>
          </w:p>
          <w:p w:rsidR="0064190B" w:rsidRPr="0061095D" w:rsidRDefault="0064190B" w:rsidP="00240A17">
            <w:pPr>
              <w:tabs>
                <w:tab w:val="left" w:pos="1080"/>
              </w:tabs>
              <w:rPr>
                <w:b/>
                <w:szCs w:val="24"/>
              </w:rPr>
            </w:pPr>
          </w:p>
        </w:tc>
      </w:tr>
      <w:tr w:rsidR="0064190B" w:rsidRPr="0061095D" w:rsidTr="00240A17">
        <w:trPr>
          <w:trHeight w:val="895"/>
          <w:jc w:val="center"/>
        </w:trPr>
        <w:tc>
          <w:tcPr>
            <w:tcW w:w="606" w:type="dxa"/>
            <w:vAlign w:val="center"/>
            <w:hideMark/>
          </w:tcPr>
          <w:p w:rsidR="0064190B" w:rsidRPr="0061095D" w:rsidRDefault="0064190B" w:rsidP="00240A17">
            <w:pPr>
              <w:tabs>
                <w:tab w:val="left" w:pos="1080"/>
              </w:tabs>
              <w:jc w:val="center"/>
              <w:rPr>
                <w:b/>
                <w:szCs w:val="24"/>
              </w:rPr>
            </w:pPr>
            <w:r w:rsidRPr="0061095D">
              <w:rPr>
                <w:b/>
                <w:szCs w:val="24"/>
              </w:rPr>
              <w:t>4.</w:t>
            </w:r>
          </w:p>
        </w:tc>
        <w:tc>
          <w:tcPr>
            <w:tcW w:w="8183" w:type="dxa"/>
            <w:vAlign w:val="center"/>
            <w:hideMark/>
          </w:tcPr>
          <w:p w:rsidR="0064190B" w:rsidRPr="0061095D" w:rsidRDefault="0064190B" w:rsidP="00240A17">
            <w:pPr>
              <w:tabs>
                <w:tab w:val="left" w:pos="1080"/>
              </w:tabs>
              <w:rPr>
                <w:szCs w:val="24"/>
              </w:rPr>
            </w:pPr>
            <w:r w:rsidRPr="0061095D">
              <w:rPr>
                <w:b/>
                <w:szCs w:val="24"/>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61095D">
              <w:rPr>
                <w:szCs w:val="24"/>
              </w:rPr>
              <w:t>(члан 75. став 1. тачка 4) Закона о јавним набавкама).</w:t>
            </w:r>
          </w:p>
          <w:p w:rsidR="0064190B" w:rsidRPr="0061095D" w:rsidRDefault="0064190B" w:rsidP="00240A17">
            <w:pPr>
              <w:tabs>
                <w:tab w:val="left" w:pos="1080"/>
              </w:tabs>
              <w:rPr>
                <w:b/>
                <w:szCs w:val="24"/>
              </w:rPr>
            </w:pPr>
          </w:p>
        </w:tc>
      </w:tr>
    </w:tbl>
    <w:p w:rsidR="0064190B" w:rsidRDefault="0064190B" w:rsidP="0064190B">
      <w:pPr>
        <w:tabs>
          <w:tab w:val="left" w:pos="1080"/>
        </w:tabs>
        <w:rPr>
          <w:b/>
          <w:szCs w:val="24"/>
        </w:rPr>
      </w:pPr>
    </w:p>
    <w:p w:rsidR="0064190B" w:rsidRDefault="0064190B" w:rsidP="0064190B">
      <w:pPr>
        <w:tabs>
          <w:tab w:val="left" w:pos="1080"/>
        </w:tabs>
        <w:rPr>
          <w:b/>
          <w:szCs w:val="24"/>
        </w:rPr>
      </w:pPr>
    </w:p>
    <w:p w:rsidR="0064190B" w:rsidRPr="0061095D" w:rsidRDefault="0064190B" w:rsidP="0064190B">
      <w:pPr>
        <w:tabs>
          <w:tab w:val="left" w:pos="1080"/>
        </w:tabs>
        <w:rPr>
          <w:b/>
          <w:szCs w:val="24"/>
        </w:rPr>
      </w:pPr>
      <w:r>
        <w:rPr>
          <w:b/>
          <w:szCs w:val="24"/>
        </w:rPr>
        <w:tab/>
      </w:r>
      <w:r w:rsidRPr="0061095D">
        <w:rPr>
          <w:b/>
          <w:szCs w:val="24"/>
        </w:rPr>
        <w:t>У случају потребе образац копирати.</w:t>
      </w:r>
    </w:p>
    <w:p w:rsidR="0064190B" w:rsidRPr="0061095D" w:rsidRDefault="0064190B" w:rsidP="0064190B">
      <w:pPr>
        <w:rPr>
          <w:b/>
          <w:szCs w:val="24"/>
        </w:rPr>
      </w:pPr>
      <w:r w:rsidRPr="0061095D">
        <w:rPr>
          <w:b/>
          <w:szCs w:val="24"/>
        </w:rPr>
        <w:tab/>
      </w:r>
    </w:p>
    <w:p w:rsidR="0064190B" w:rsidRPr="0061095D" w:rsidRDefault="0064190B" w:rsidP="0064190B">
      <w:pPr>
        <w:rPr>
          <w:b/>
          <w:bCs/>
          <w:iCs/>
          <w:szCs w:val="24"/>
        </w:rPr>
      </w:pPr>
      <w:r w:rsidRPr="0061095D">
        <w:rPr>
          <w:b/>
          <w:bCs/>
          <w:iCs/>
          <w:szCs w:val="24"/>
        </w:rPr>
        <w:t xml:space="preserve"> </w:t>
      </w:r>
    </w:p>
    <w:tbl>
      <w:tblPr>
        <w:tblW w:w="5838" w:type="dxa"/>
        <w:jc w:val="right"/>
        <w:tblLook w:val="01E0"/>
      </w:tblPr>
      <w:tblGrid>
        <w:gridCol w:w="2520"/>
        <w:gridCol w:w="3318"/>
      </w:tblGrid>
      <w:tr w:rsidR="0064190B" w:rsidRPr="0061095D" w:rsidTr="00240A17">
        <w:trPr>
          <w:jc w:val="right"/>
        </w:trPr>
        <w:tc>
          <w:tcPr>
            <w:tcW w:w="2520" w:type="dxa"/>
          </w:tcPr>
          <w:p w:rsidR="0064190B" w:rsidRPr="0061095D" w:rsidRDefault="0064190B" w:rsidP="00240A17">
            <w:pPr>
              <w:jc w:val="center"/>
              <w:rPr>
                <w:b/>
                <w:szCs w:val="24"/>
              </w:rPr>
            </w:pPr>
          </w:p>
        </w:tc>
        <w:tc>
          <w:tcPr>
            <w:tcW w:w="3318" w:type="dxa"/>
            <w:hideMark/>
          </w:tcPr>
          <w:p w:rsidR="0064190B" w:rsidRPr="0061095D" w:rsidRDefault="0064190B" w:rsidP="00240A17">
            <w:pPr>
              <w:jc w:val="center"/>
              <w:rPr>
                <w:b/>
                <w:szCs w:val="24"/>
              </w:rPr>
            </w:pPr>
            <w:r w:rsidRPr="0061095D">
              <w:rPr>
                <w:b/>
                <w:szCs w:val="24"/>
              </w:rPr>
              <w:t xml:space="preserve">Потпис овлашћеног лица </w:t>
            </w:r>
          </w:p>
        </w:tc>
      </w:tr>
      <w:tr w:rsidR="0064190B" w:rsidRPr="0061095D" w:rsidTr="00240A17">
        <w:trPr>
          <w:jc w:val="right"/>
        </w:trPr>
        <w:tc>
          <w:tcPr>
            <w:tcW w:w="2520" w:type="dxa"/>
            <w:hideMark/>
          </w:tcPr>
          <w:p w:rsidR="0064190B" w:rsidRPr="0061095D" w:rsidRDefault="0064190B" w:rsidP="00240A17">
            <w:pPr>
              <w:jc w:val="center"/>
              <w:rPr>
                <w:b/>
                <w:szCs w:val="24"/>
                <w:lang w:val="en-US"/>
              </w:rPr>
            </w:pPr>
            <w:r w:rsidRPr="0061095D">
              <w:rPr>
                <w:b/>
                <w:szCs w:val="24"/>
                <w:lang w:val="en-US"/>
              </w:rPr>
              <w:t>М.П.</w:t>
            </w:r>
          </w:p>
        </w:tc>
        <w:tc>
          <w:tcPr>
            <w:tcW w:w="3318" w:type="dxa"/>
          </w:tcPr>
          <w:p w:rsidR="0064190B" w:rsidRPr="0061095D" w:rsidRDefault="0064190B" w:rsidP="00240A17">
            <w:pPr>
              <w:jc w:val="center"/>
              <w:rPr>
                <w:b/>
                <w:szCs w:val="24"/>
              </w:rPr>
            </w:pPr>
          </w:p>
        </w:tc>
      </w:tr>
      <w:tr w:rsidR="0064190B" w:rsidRPr="0061095D" w:rsidTr="00240A17">
        <w:trPr>
          <w:trHeight w:val="738"/>
          <w:jc w:val="right"/>
        </w:trPr>
        <w:tc>
          <w:tcPr>
            <w:tcW w:w="2520" w:type="dxa"/>
          </w:tcPr>
          <w:p w:rsidR="0064190B" w:rsidRPr="0061095D" w:rsidRDefault="0064190B" w:rsidP="00240A17">
            <w:pPr>
              <w:rPr>
                <w:szCs w:val="24"/>
              </w:rPr>
            </w:pPr>
          </w:p>
          <w:p w:rsidR="0064190B" w:rsidRPr="0061095D" w:rsidRDefault="0064190B" w:rsidP="00240A17">
            <w:pPr>
              <w:rPr>
                <w:szCs w:val="24"/>
              </w:rPr>
            </w:pPr>
          </w:p>
        </w:tc>
        <w:tc>
          <w:tcPr>
            <w:tcW w:w="3318" w:type="dxa"/>
            <w:tcBorders>
              <w:top w:val="nil"/>
              <w:left w:val="nil"/>
              <w:bottom w:val="single" w:sz="4" w:space="0" w:color="auto"/>
              <w:right w:val="nil"/>
            </w:tcBorders>
          </w:tcPr>
          <w:p w:rsidR="0064190B" w:rsidRPr="0061095D" w:rsidRDefault="0064190B" w:rsidP="00240A17">
            <w:pPr>
              <w:jc w:val="center"/>
              <w:rPr>
                <w:szCs w:val="24"/>
              </w:rPr>
            </w:pPr>
          </w:p>
        </w:tc>
      </w:tr>
    </w:tbl>
    <w:p w:rsidR="0064190B" w:rsidRPr="0061095D" w:rsidRDefault="0064190B" w:rsidP="0064190B">
      <w:pPr>
        <w:ind w:left="-90"/>
        <w:rPr>
          <w:szCs w:val="24"/>
        </w:rPr>
      </w:pPr>
      <w:r w:rsidRPr="0061095D">
        <w:rPr>
          <w:szCs w:val="24"/>
        </w:rPr>
        <w:t xml:space="preserve">                       </w:t>
      </w:r>
    </w:p>
    <w:p w:rsidR="008F0DEF" w:rsidRDefault="008F0DEF" w:rsidP="0064190B">
      <w:pPr>
        <w:rPr>
          <w:szCs w:val="24"/>
        </w:rPr>
      </w:pPr>
    </w:p>
    <w:p w:rsidR="003F395F" w:rsidRDefault="003F395F" w:rsidP="0064190B">
      <w:pPr>
        <w:rPr>
          <w:szCs w:val="24"/>
        </w:rPr>
      </w:pPr>
    </w:p>
    <w:p w:rsidR="00190EF5" w:rsidRDefault="00190EF5" w:rsidP="0064190B">
      <w:pPr>
        <w:rPr>
          <w:szCs w:val="24"/>
        </w:rPr>
      </w:pPr>
    </w:p>
    <w:p w:rsidR="00190EF5" w:rsidRDefault="00190EF5" w:rsidP="0064190B">
      <w:pPr>
        <w:rPr>
          <w:szCs w:val="24"/>
        </w:rPr>
      </w:pPr>
    </w:p>
    <w:p w:rsidR="00190EF5" w:rsidRDefault="00190EF5" w:rsidP="0064190B">
      <w:pPr>
        <w:rPr>
          <w:szCs w:val="24"/>
        </w:rPr>
      </w:pPr>
    </w:p>
    <w:p w:rsidR="00C323F1" w:rsidRPr="009948B7" w:rsidRDefault="00C323F1" w:rsidP="00AB12DE">
      <w:pPr>
        <w:rPr>
          <w:szCs w:val="24"/>
          <w:lang w:val="en-US"/>
        </w:rPr>
      </w:pPr>
    </w:p>
    <w:p w:rsidR="00C323F1" w:rsidRDefault="00C323F1" w:rsidP="00AB12DE">
      <w:pPr>
        <w:rPr>
          <w:szCs w:val="24"/>
          <w:lang w:val="en-US"/>
        </w:rPr>
      </w:pPr>
    </w:p>
    <w:p w:rsidR="00907A36" w:rsidRPr="005B7138" w:rsidRDefault="00C323F1" w:rsidP="00AB12DE">
      <w:pPr>
        <w:rPr>
          <w:b/>
          <w:szCs w:val="24"/>
        </w:rPr>
      </w:pPr>
      <w:r w:rsidRPr="007A167D">
        <w:rPr>
          <w:b/>
          <w:szCs w:val="24"/>
          <w:lang w:val="ru-RU"/>
        </w:rPr>
        <w:tab/>
      </w:r>
      <w:r w:rsidR="001C361C" w:rsidRPr="00CE2993">
        <w:rPr>
          <w:b/>
          <w:szCs w:val="24"/>
          <w:lang w:val="en-US"/>
        </w:rPr>
        <w:t>II</w:t>
      </w:r>
      <w:r w:rsidR="001C361C" w:rsidRPr="00CE2993">
        <w:rPr>
          <w:b/>
          <w:szCs w:val="24"/>
        </w:rPr>
        <w:t xml:space="preserve"> ДОДАТНИ УСЛОВИ (</w:t>
      </w:r>
      <w:r w:rsidR="001C361C" w:rsidRPr="00CE2993">
        <w:rPr>
          <w:b/>
          <w:szCs w:val="24"/>
          <w:lang w:val="ru-RU"/>
        </w:rPr>
        <w:t>члан 76. закона)</w:t>
      </w:r>
    </w:p>
    <w:p w:rsidR="00EB0CA4" w:rsidRPr="005B7138" w:rsidRDefault="00EB0CA4" w:rsidP="00AB12DE">
      <w:pPr>
        <w:rPr>
          <w:b/>
          <w:szCs w:val="24"/>
        </w:rPr>
      </w:pPr>
    </w:p>
    <w:p w:rsidR="006E604D" w:rsidRPr="005B7138" w:rsidRDefault="00BD6D6D" w:rsidP="006E604D">
      <w:pPr>
        <w:rPr>
          <w:b/>
          <w:color w:val="000000"/>
          <w:szCs w:val="24"/>
        </w:rPr>
      </w:pPr>
      <w:r w:rsidRPr="005B7138">
        <w:rPr>
          <w:szCs w:val="24"/>
        </w:rPr>
        <w:tab/>
      </w:r>
      <w:r w:rsidR="006E604D" w:rsidRPr="005B7138">
        <w:rPr>
          <w:b/>
          <w:szCs w:val="24"/>
        </w:rPr>
        <w:t xml:space="preserve">1. </w:t>
      </w:r>
      <w:r w:rsidR="006E604D" w:rsidRPr="005B7138">
        <w:rPr>
          <w:b/>
          <w:color w:val="000000"/>
          <w:szCs w:val="24"/>
        </w:rPr>
        <w:t>Финансијски и пословни капацитет</w:t>
      </w:r>
    </w:p>
    <w:p w:rsidR="006E604D" w:rsidRPr="005B7138" w:rsidRDefault="00AE63BA" w:rsidP="006E604D">
      <w:pPr>
        <w:rPr>
          <w:b/>
          <w:color w:val="000000"/>
          <w:szCs w:val="24"/>
        </w:rPr>
      </w:pPr>
      <w:r>
        <w:rPr>
          <w:b/>
          <w:color w:val="000000"/>
          <w:szCs w:val="24"/>
        </w:rPr>
        <w:tab/>
      </w:r>
      <w:r w:rsidR="006E604D" w:rsidRPr="005B7138">
        <w:rPr>
          <w:b/>
          <w:color w:val="000000"/>
          <w:szCs w:val="24"/>
        </w:rPr>
        <w:t>1.1. Финансијски капацитет</w:t>
      </w:r>
    </w:p>
    <w:p w:rsidR="00CA391E" w:rsidRDefault="006E604D" w:rsidP="00AE63BA">
      <w:pPr>
        <w:rPr>
          <w:color w:val="000000"/>
          <w:szCs w:val="24"/>
        </w:rPr>
      </w:pPr>
      <w:r w:rsidRPr="005B7138">
        <w:rPr>
          <w:color w:val="000000"/>
          <w:szCs w:val="24"/>
        </w:rPr>
        <w:tab/>
      </w:r>
    </w:p>
    <w:p w:rsidR="00AE63BA" w:rsidRPr="00CE2993" w:rsidRDefault="00CA391E" w:rsidP="00AE63BA">
      <w:pPr>
        <w:rPr>
          <w:color w:val="000000"/>
          <w:szCs w:val="24"/>
        </w:rPr>
      </w:pPr>
      <w:r>
        <w:rPr>
          <w:color w:val="000000"/>
          <w:szCs w:val="24"/>
        </w:rPr>
        <w:tab/>
      </w:r>
      <w:r w:rsidR="00AE63BA" w:rsidRPr="00CE2993">
        <w:rPr>
          <w:color w:val="000000"/>
          <w:szCs w:val="24"/>
        </w:rPr>
        <w:t>Понуђач мора</w:t>
      </w:r>
      <w:r w:rsidR="00B858F2">
        <w:rPr>
          <w:color w:val="000000"/>
          <w:szCs w:val="24"/>
        </w:rPr>
        <w:t xml:space="preserve"> да располаже довољним финансијс</w:t>
      </w:r>
      <w:r w:rsidR="00AE63BA" w:rsidRPr="00CE2993">
        <w:rPr>
          <w:color w:val="000000"/>
          <w:szCs w:val="24"/>
        </w:rPr>
        <w:t>ким капацитетом:</w:t>
      </w:r>
    </w:p>
    <w:p w:rsidR="007203D3" w:rsidRPr="00AE63BA" w:rsidRDefault="00AE63BA" w:rsidP="00AE63BA">
      <w:pPr>
        <w:pStyle w:val="ListParagraph"/>
        <w:numPr>
          <w:ilvl w:val="0"/>
          <w:numId w:val="5"/>
        </w:numPr>
        <w:shd w:val="clear" w:color="auto" w:fill="FFFFFF"/>
        <w:rPr>
          <w:iCs/>
        </w:rPr>
      </w:pPr>
      <w:r>
        <w:rPr>
          <w:iCs/>
        </w:rPr>
        <w:t>д</w:t>
      </w:r>
      <w:r w:rsidR="004A2FA9" w:rsidRPr="00AE63BA">
        <w:rPr>
          <w:iCs/>
        </w:rPr>
        <w:t>а је позитивно пословао у 201</w:t>
      </w:r>
      <w:r w:rsidR="009B3EFC">
        <w:rPr>
          <w:iCs/>
        </w:rPr>
        <w:t>1</w:t>
      </w:r>
      <w:r w:rsidR="00671CA7">
        <w:rPr>
          <w:iCs/>
        </w:rPr>
        <w:t>,</w:t>
      </w:r>
      <w:r w:rsidR="004A2FA9" w:rsidRPr="00AE63BA">
        <w:rPr>
          <w:iCs/>
        </w:rPr>
        <w:t xml:space="preserve"> 201</w:t>
      </w:r>
      <w:r w:rsidR="009B3EFC">
        <w:rPr>
          <w:iCs/>
        </w:rPr>
        <w:t>2</w:t>
      </w:r>
      <w:r w:rsidR="004A2FA9" w:rsidRPr="00AE63BA">
        <w:rPr>
          <w:iCs/>
        </w:rPr>
        <w:t>. и 201</w:t>
      </w:r>
      <w:r w:rsidR="009B3EFC">
        <w:rPr>
          <w:iCs/>
        </w:rPr>
        <w:t>3</w:t>
      </w:r>
      <w:r w:rsidR="004A2FA9" w:rsidRPr="00AE63BA">
        <w:rPr>
          <w:iCs/>
        </w:rPr>
        <w:t xml:space="preserve">. </w:t>
      </w:r>
      <w:r w:rsidR="00C93345">
        <w:rPr>
          <w:iCs/>
        </w:rPr>
        <w:t>г</w:t>
      </w:r>
      <w:r w:rsidR="004A2FA9" w:rsidRPr="00AE63BA">
        <w:rPr>
          <w:iCs/>
        </w:rPr>
        <w:t>одини</w:t>
      </w:r>
      <w:r w:rsidR="00C93345">
        <w:rPr>
          <w:iCs/>
        </w:rPr>
        <w:t>.</w:t>
      </w:r>
    </w:p>
    <w:p w:rsidR="00805F97" w:rsidRPr="005B7138" w:rsidRDefault="00805F97" w:rsidP="007203D3">
      <w:pPr>
        <w:shd w:val="clear" w:color="auto" w:fill="FFFFFF"/>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1C361C" w:rsidRPr="007213BE" w:rsidTr="006F5008">
        <w:trPr>
          <w:trHeight w:val="638"/>
          <w:jc w:val="center"/>
        </w:trPr>
        <w:tc>
          <w:tcPr>
            <w:tcW w:w="2113" w:type="dxa"/>
            <w:shd w:val="clear" w:color="auto" w:fill="FFFFFF"/>
          </w:tcPr>
          <w:p w:rsidR="001C361C" w:rsidRPr="007213BE" w:rsidRDefault="001C361C" w:rsidP="00EB559B">
            <w:pPr>
              <w:shd w:val="clear" w:color="auto" w:fill="FFFFFF"/>
              <w:tabs>
                <w:tab w:val="clear" w:pos="1440"/>
                <w:tab w:val="left" w:pos="1080"/>
              </w:tabs>
              <w:jc w:val="right"/>
              <w:rPr>
                <w:b/>
                <w:szCs w:val="24"/>
              </w:rPr>
            </w:pPr>
            <w:r w:rsidRPr="007213BE">
              <w:rPr>
                <w:b/>
                <w:szCs w:val="24"/>
              </w:rPr>
              <w:t>Доказ за правно  лице:</w:t>
            </w:r>
          </w:p>
        </w:tc>
        <w:tc>
          <w:tcPr>
            <w:tcW w:w="6299" w:type="dxa"/>
            <w:vMerge w:val="restart"/>
            <w:shd w:val="clear" w:color="auto" w:fill="FFFFFF"/>
            <w:vAlign w:val="center"/>
          </w:tcPr>
          <w:p w:rsidR="00FB1F44" w:rsidRPr="008A1F8D" w:rsidRDefault="001C361C" w:rsidP="006F5008">
            <w:pPr>
              <w:tabs>
                <w:tab w:val="left" w:pos="720"/>
              </w:tabs>
              <w:rPr>
                <w:iCs/>
                <w:sz w:val="22"/>
                <w:szCs w:val="22"/>
              </w:rPr>
            </w:pPr>
            <w:r w:rsidRPr="00AE63BA">
              <w:rPr>
                <w:iCs/>
                <w:sz w:val="22"/>
                <w:szCs w:val="22"/>
              </w:rPr>
              <w:t xml:space="preserve">Извештај о бонитету за јавне набавке </w:t>
            </w:r>
            <w:r w:rsidR="00AE63BA" w:rsidRPr="00AE63BA">
              <w:rPr>
                <w:iCs/>
                <w:sz w:val="22"/>
                <w:szCs w:val="22"/>
              </w:rPr>
              <w:t>(</w:t>
            </w:r>
            <w:r w:rsidRPr="00AE63BA">
              <w:rPr>
                <w:iCs/>
                <w:sz w:val="22"/>
                <w:szCs w:val="22"/>
              </w:rPr>
              <w:t>БОН-ЈН</w:t>
            </w:r>
            <w:r w:rsidR="00AE63BA" w:rsidRPr="00AE63BA">
              <w:rPr>
                <w:iCs/>
                <w:sz w:val="22"/>
                <w:szCs w:val="22"/>
              </w:rPr>
              <w:t>)</w:t>
            </w:r>
            <w:r w:rsidRPr="00AE63BA">
              <w:rPr>
                <w:iCs/>
                <w:sz w:val="22"/>
                <w:szCs w:val="22"/>
              </w:rPr>
              <w:t xml:space="preserve"> за 201</w:t>
            </w:r>
            <w:r w:rsidR="009B3EFC">
              <w:rPr>
                <w:iCs/>
                <w:sz w:val="22"/>
                <w:szCs w:val="22"/>
              </w:rPr>
              <w:t>1</w:t>
            </w:r>
            <w:r w:rsidR="00B10731" w:rsidRPr="00AE63BA">
              <w:rPr>
                <w:iCs/>
                <w:sz w:val="22"/>
                <w:szCs w:val="22"/>
              </w:rPr>
              <w:t>,</w:t>
            </w:r>
            <w:r w:rsidRPr="00AE63BA">
              <w:rPr>
                <w:iCs/>
                <w:sz w:val="22"/>
                <w:szCs w:val="22"/>
              </w:rPr>
              <w:t xml:space="preserve"> 201</w:t>
            </w:r>
            <w:r w:rsidR="009B3EFC">
              <w:rPr>
                <w:iCs/>
                <w:sz w:val="22"/>
                <w:szCs w:val="22"/>
              </w:rPr>
              <w:t>2</w:t>
            </w:r>
            <w:r w:rsidRPr="00AE63BA">
              <w:rPr>
                <w:iCs/>
                <w:sz w:val="22"/>
                <w:szCs w:val="22"/>
              </w:rPr>
              <w:t>. и 201</w:t>
            </w:r>
            <w:r w:rsidR="001F7BA8">
              <w:rPr>
                <w:iCs/>
                <w:sz w:val="22"/>
                <w:szCs w:val="22"/>
              </w:rPr>
              <w:t>3</w:t>
            </w:r>
            <w:r w:rsidRPr="00AE63BA">
              <w:rPr>
                <w:iCs/>
                <w:sz w:val="22"/>
                <w:szCs w:val="22"/>
              </w:rPr>
              <w:t xml:space="preserve">. </w:t>
            </w:r>
            <w:r w:rsidR="00C66A2C">
              <w:rPr>
                <w:iCs/>
                <w:sz w:val="22"/>
                <w:szCs w:val="22"/>
              </w:rPr>
              <w:t>г</w:t>
            </w:r>
            <w:r w:rsidRPr="00AE63BA">
              <w:rPr>
                <w:iCs/>
                <w:sz w:val="22"/>
                <w:szCs w:val="22"/>
              </w:rPr>
              <w:t>одину</w:t>
            </w:r>
            <w:r w:rsidR="00AE63BA" w:rsidRPr="00AE63BA">
              <w:rPr>
                <w:sz w:val="22"/>
                <w:szCs w:val="22"/>
              </w:rPr>
              <w:t>, не старији од 6 месеци од дана објављивања позива на Порталу јавних набавки.</w:t>
            </w:r>
          </w:p>
        </w:tc>
      </w:tr>
      <w:tr w:rsidR="001C361C" w:rsidRPr="007213BE" w:rsidTr="006F5008">
        <w:trPr>
          <w:trHeight w:val="692"/>
          <w:jc w:val="center"/>
        </w:trPr>
        <w:tc>
          <w:tcPr>
            <w:tcW w:w="2113" w:type="dxa"/>
            <w:shd w:val="clear" w:color="auto" w:fill="FFFFFF"/>
          </w:tcPr>
          <w:p w:rsidR="001C361C" w:rsidRPr="007213BE" w:rsidRDefault="001C361C" w:rsidP="006F5008">
            <w:pPr>
              <w:tabs>
                <w:tab w:val="clear" w:pos="1440"/>
                <w:tab w:val="left" w:pos="720"/>
              </w:tabs>
              <w:spacing w:before="60"/>
              <w:jc w:val="right"/>
              <w:rPr>
                <w:b/>
                <w:szCs w:val="24"/>
              </w:rPr>
            </w:pPr>
            <w:r w:rsidRPr="007213BE">
              <w:rPr>
                <w:b/>
                <w:szCs w:val="24"/>
              </w:rPr>
              <w:t>Доказ за предузетнике:</w:t>
            </w:r>
          </w:p>
        </w:tc>
        <w:tc>
          <w:tcPr>
            <w:tcW w:w="6299" w:type="dxa"/>
            <w:vMerge/>
            <w:shd w:val="clear" w:color="auto" w:fill="FFFFFF"/>
            <w:vAlign w:val="center"/>
          </w:tcPr>
          <w:p w:rsidR="001C361C" w:rsidRPr="007213BE" w:rsidRDefault="001C361C" w:rsidP="006F5008">
            <w:pPr>
              <w:tabs>
                <w:tab w:val="left" w:pos="720"/>
              </w:tabs>
              <w:rPr>
                <w:b/>
                <w:szCs w:val="24"/>
              </w:rPr>
            </w:pPr>
          </w:p>
        </w:tc>
      </w:tr>
    </w:tbl>
    <w:p w:rsidR="006E604D" w:rsidRPr="005B7138" w:rsidRDefault="006E604D" w:rsidP="006E604D">
      <w:pPr>
        <w:rPr>
          <w:b/>
          <w:szCs w:val="24"/>
        </w:rPr>
      </w:pPr>
    </w:p>
    <w:p w:rsidR="006E604D" w:rsidRPr="005B7138" w:rsidRDefault="006E604D" w:rsidP="006E604D">
      <w:pPr>
        <w:rPr>
          <w:b/>
          <w:szCs w:val="24"/>
        </w:rPr>
      </w:pPr>
      <w:r w:rsidRPr="005B7138">
        <w:rPr>
          <w:b/>
          <w:szCs w:val="24"/>
        </w:rPr>
        <w:tab/>
        <w:t>1.2. Пословни капацитет</w:t>
      </w:r>
    </w:p>
    <w:p w:rsidR="00CA391E" w:rsidRDefault="00CA391E" w:rsidP="00805F97">
      <w:pPr>
        <w:pStyle w:val="ListParagraph"/>
        <w:ind w:left="0" w:firstLine="1418"/>
        <w:jc w:val="both"/>
      </w:pPr>
    </w:p>
    <w:p w:rsidR="00AE63BA" w:rsidRDefault="00AE63BA" w:rsidP="00805F97">
      <w:pPr>
        <w:pStyle w:val="ListParagraph"/>
        <w:ind w:left="0" w:firstLine="1418"/>
        <w:jc w:val="both"/>
      </w:pPr>
      <w:r w:rsidRPr="00CE2993">
        <w:t>Понуђач мора да располаже довољним пословним капацитетом:</w:t>
      </w:r>
    </w:p>
    <w:p w:rsidR="00E5421A" w:rsidRPr="009948B7" w:rsidRDefault="00AE63BA" w:rsidP="006619A4">
      <w:pPr>
        <w:pStyle w:val="ListParagraph"/>
        <w:numPr>
          <w:ilvl w:val="0"/>
          <w:numId w:val="5"/>
        </w:numPr>
        <w:ind w:left="0" w:firstLine="360"/>
        <w:jc w:val="both"/>
        <w:rPr>
          <w:b/>
          <w:i/>
          <w:iCs/>
          <w:color w:val="auto"/>
          <w:lang w:val="ru-RU"/>
        </w:rPr>
      </w:pPr>
      <w:r w:rsidRPr="009948B7">
        <w:rPr>
          <w:iCs/>
          <w:color w:val="auto"/>
        </w:rPr>
        <w:t>д</w:t>
      </w:r>
      <w:r w:rsidR="00E5421A" w:rsidRPr="009948B7">
        <w:rPr>
          <w:iCs/>
          <w:color w:val="auto"/>
        </w:rPr>
        <w:t xml:space="preserve">а има </w:t>
      </w:r>
      <w:r w:rsidR="009B2979" w:rsidRPr="009948B7">
        <w:rPr>
          <w:iCs/>
          <w:color w:val="auto"/>
        </w:rPr>
        <w:t xml:space="preserve">најмање </w:t>
      </w:r>
      <w:r w:rsidR="009948B7" w:rsidRPr="009948B7">
        <w:rPr>
          <w:iCs/>
          <w:color w:val="auto"/>
        </w:rPr>
        <w:t>пет реализованих</w:t>
      </w:r>
      <w:r w:rsidR="009B2979" w:rsidRPr="009948B7">
        <w:rPr>
          <w:iCs/>
          <w:color w:val="auto"/>
        </w:rPr>
        <w:t xml:space="preserve"> уговора</w:t>
      </w:r>
      <w:r w:rsidR="009575C1" w:rsidRPr="009948B7">
        <w:rPr>
          <w:iCs/>
          <w:color w:val="auto"/>
        </w:rPr>
        <w:t>, закљ</w:t>
      </w:r>
      <w:r w:rsidR="009948B7" w:rsidRPr="009948B7">
        <w:rPr>
          <w:iCs/>
          <w:color w:val="auto"/>
        </w:rPr>
        <w:t>учених у периоду од последње три године</w:t>
      </w:r>
      <w:r w:rsidR="009575C1" w:rsidRPr="009948B7">
        <w:rPr>
          <w:iCs/>
          <w:color w:val="auto"/>
        </w:rPr>
        <w:t xml:space="preserve"> (рачунајући од дана објављивања позива на Порталу јавних набавки), за </w:t>
      </w:r>
      <w:r w:rsidR="009B2979" w:rsidRPr="009948B7">
        <w:rPr>
          <w:iCs/>
          <w:color w:val="auto"/>
        </w:rPr>
        <w:t xml:space="preserve">вршење </w:t>
      </w:r>
      <w:r w:rsidR="00B033A8" w:rsidRPr="009948B7">
        <w:rPr>
          <w:iCs/>
          <w:color w:val="auto"/>
        </w:rPr>
        <w:t>техничког прегледа изведених радова на изградњи</w:t>
      </w:r>
      <w:r w:rsidR="0055127D" w:rsidRPr="009948B7">
        <w:rPr>
          <w:iCs/>
          <w:color w:val="auto"/>
        </w:rPr>
        <w:t xml:space="preserve"> </w:t>
      </w:r>
      <w:r w:rsidR="001E3554" w:rsidRPr="009948B7">
        <w:rPr>
          <w:iCs/>
          <w:color w:val="auto"/>
        </w:rPr>
        <w:t xml:space="preserve">или доградњи </w:t>
      </w:r>
      <w:r w:rsidR="00B033A8" w:rsidRPr="009948B7">
        <w:rPr>
          <w:iCs/>
          <w:color w:val="auto"/>
        </w:rPr>
        <w:t>објеката</w:t>
      </w:r>
      <w:r w:rsidR="001E3554" w:rsidRPr="009948B7">
        <w:rPr>
          <w:iCs/>
          <w:color w:val="auto"/>
        </w:rPr>
        <w:t xml:space="preserve"> високоградње</w:t>
      </w:r>
      <w:r w:rsidR="009B2979" w:rsidRPr="009948B7">
        <w:rPr>
          <w:iCs/>
          <w:color w:val="auto"/>
        </w:rPr>
        <w:t>.</w:t>
      </w:r>
      <w:r w:rsidR="009575C1" w:rsidRPr="009948B7">
        <w:rPr>
          <w:iCs/>
          <w:color w:val="auto"/>
        </w:rPr>
        <w:t xml:space="preserve"> </w:t>
      </w:r>
    </w:p>
    <w:p w:rsidR="006E604D" w:rsidRPr="00AE63BA" w:rsidRDefault="006E604D" w:rsidP="00E5421A">
      <w:pPr>
        <w:shd w:val="clear" w:color="auto" w:fill="FFFFFF"/>
        <w:rPr>
          <w:b/>
          <w:szCs w:val="24"/>
          <w:lang w:val="ru-RU"/>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4132A4" w:rsidRPr="005B7138" w:rsidTr="006070C8">
        <w:trPr>
          <w:trHeight w:val="50"/>
          <w:jc w:val="center"/>
        </w:trPr>
        <w:tc>
          <w:tcPr>
            <w:tcW w:w="2113" w:type="dxa"/>
            <w:shd w:val="clear" w:color="auto" w:fill="FFFFFF"/>
          </w:tcPr>
          <w:p w:rsidR="004132A4" w:rsidRPr="005B7138" w:rsidRDefault="004132A4" w:rsidP="006070C8">
            <w:pPr>
              <w:shd w:val="clear" w:color="auto" w:fill="FFFFFF"/>
              <w:tabs>
                <w:tab w:val="clear" w:pos="1440"/>
                <w:tab w:val="left" w:pos="1080"/>
              </w:tabs>
              <w:jc w:val="right"/>
              <w:rPr>
                <w:b/>
                <w:color w:val="000000"/>
                <w:szCs w:val="24"/>
              </w:rPr>
            </w:pPr>
            <w:r w:rsidRPr="005B7138">
              <w:rPr>
                <w:b/>
                <w:color w:val="000000"/>
                <w:szCs w:val="24"/>
              </w:rPr>
              <w:t>Доказ за правно  лице:</w:t>
            </w:r>
          </w:p>
        </w:tc>
        <w:tc>
          <w:tcPr>
            <w:tcW w:w="6299" w:type="dxa"/>
            <w:vMerge w:val="restart"/>
            <w:shd w:val="clear" w:color="auto" w:fill="FFFFFF"/>
            <w:vAlign w:val="center"/>
          </w:tcPr>
          <w:p w:rsidR="004132A4" w:rsidRPr="008A1F8D" w:rsidRDefault="008C2108" w:rsidP="008C2108">
            <w:pPr>
              <w:tabs>
                <w:tab w:val="left" w:pos="720"/>
              </w:tabs>
              <w:ind w:left="-107"/>
              <w:rPr>
                <w:szCs w:val="22"/>
              </w:rPr>
            </w:pPr>
            <w:r>
              <w:rPr>
                <w:sz w:val="22"/>
                <w:szCs w:val="22"/>
              </w:rPr>
              <w:t>Извршене услуге</w:t>
            </w:r>
            <w:r w:rsidR="00CA391E" w:rsidRPr="00CE2993">
              <w:rPr>
                <w:sz w:val="22"/>
                <w:szCs w:val="22"/>
              </w:rPr>
              <w:t xml:space="preserve"> које су предмет јавне набавке доказују се потврдом од референтних наручилаца на </w:t>
            </w:r>
            <w:r w:rsidR="00CA391E" w:rsidRPr="00CE2993">
              <w:rPr>
                <w:b/>
                <w:sz w:val="22"/>
                <w:szCs w:val="22"/>
              </w:rPr>
              <w:t>Обрасцу бр. 1</w:t>
            </w:r>
            <w:r w:rsidR="00CA391E" w:rsidRPr="00CE2993">
              <w:rPr>
                <w:sz w:val="22"/>
                <w:szCs w:val="22"/>
              </w:rPr>
              <w:t xml:space="preserve"> или на другом обрасцу који садр</w:t>
            </w:r>
            <w:r>
              <w:rPr>
                <w:sz w:val="22"/>
                <w:szCs w:val="22"/>
              </w:rPr>
              <w:t>жи све захтеване податке.</w:t>
            </w:r>
          </w:p>
        </w:tc>
      </w:tr>
      <w:tr w:rsidR="004132A4" w:rsidRPr="005B7138" w:rsidTr="006070C8">
        <w:trPr>
          <w:trHeight w:val="50"/>
          <w:jc w:val="center"/>
        </w:trPr>
        <w:tc>
          <w:tcPr>
            <w:tcW w:w="2113" w:type="dxa"/>
            <w:shd w:val="clear" w:color="auto" w:fill="FFFFFF"/>
          </w:tcPr>
          <w:p w:rsidR="004132A4" w:rsidRPr="005B7138" w:rsidRDefault="004132A4" w:rsidP="006070C8">
            <w:pPr>
              <w:tabs>
                <w:tab w:val="clear" w:pos="1440"/>
                <w:tab w:val="left" w:pos="720"/>
              </w:tabs>
              <w:spacing w:before="60"/>
              <w:jc w:val="right"/>
              <w:rPr>
                <w:b/>
                <w:color w:val="000000"/>
                <w:szCs w:val="24"/>
              </w:rPr>
            </w:pPr>
            <w:r w:rsidRPr="005B7138">
              <w:rPr>
                <w:b/>
                <w:color w:val="000000"/>
                <w:szCs w:val="24"/>
              </w:rPr>
              <w:t>Доказ за предузетнике:</w:t>
            </w:r>
          </w:p>
        </w:tc>
        <w:tc>
          <w:tcPr>
            <w:tcW w:w="6299" w:type="dxa"/>
            <w:vMerge/>
            <w:shd w:val="clear" w:color="auto" w:fill="FFFFFF"/>
            <w:vAlign w:val="center"/>
          </w:tcPr>
          <w:p w:rsidR="004132A4" w:rsidRPr="005B7138" w:rsidRDefault="004132A4" w:rsidP="006070C8">
            <w:pPr>
              <w:tabs>
                <w:tab w:val="left" w:pos="720"/>
              </w:tabs>
              <w:rPr>
                <w:color w:val="000000"/>
                <w:szCs w:val="24"/>
              </w:rPr>
            </w:pPr>
          </w:p>
        </w:tc>
      </w:tr>
      <w:tr w:rsidR="004132A4" w:rsidRPr="005B7138" w:rsidTr="006070C8">
        <w:trPr>
          <w:trHeight w:val="50"/>
          <w:jc w:val="center"/>
        </w:trPr>
        <w:tc>
          <w:tcPr>
            <w:tcW w:w="2113" w:type="dxa"/>
            <w:shd w:val="clear" w:color="auto" w:fill="FFFFFF"/>
          </w:tcPr>
          <w:p w:rsidR="004132A4" w:rsidRPr="005B7138" w:rsidRDefault="004132A4" w:rsidP="006070C8">
            <w:pPr>
              <w:tabs>
                <w:tab w:val="clear" w:pos="1440"/>
                <w:tab w:val="left" w:pos="720"/>
              </w:tabs>
              <w:spacing w:before="60"/>
              <w:jc w:val="right"/>
              <w:rPr>
                <w:b/>
                <w:color w:val="000000"/>
                <w:szCs w:val="24"/>
              </w:rPr>
            </w:pPr>
            <w:r w:rsidRPr="005B7138">
              <w:rPr>
                <w:b/>
                <w:color w:val="000000"/>
                <w:szCs w:val="24"/>
              </w:rPr>
              <w:t>Доказ за физичко лице:</w:t>
            </w:r>
          </w:p>
        </w:tc>
        <w:tc>
          <w:tcPr>
            <w:tcW w:w="6299" w:type="dxa"/>
            <w:vMerge/>
            <w:shd w:val="clear" w:color="auto" w:fill="FFFFFF"/>
            <w:vAlign w:val="center"/>
          </w:tcPr>
          <w:p w:rsidR="004132A4" w:rsidRPr="005B7138" w:rsidRDefault="004132A4" w:rsidP="006070C8">
            <w:pPr>
              <w:tabs>
                <w:tab w:val="left" w:pos="720"/>
              </w:tabs>
              <w:rPr>
                <w:b/>
                <w:color w:val="000000"/>
                <w:szCs w:val="24"/>
              </w:rPr>
            </w:pPr>
          </w:p>
        </w:tc>
      </w:tr>
    </w:tbl>
    <w:p w:rsidR="007F1783" w:rsidRDefault="007F1783" w:rsidP="00F13CD0">
      <w:pPr>
        <w:rPr>
          <w:b/>
          <w:szCs w:val="24"/>
        </w:rPr>
      </w:pPr>
    </w:p>
    <w:p w:rsidR="00AE63BA" w:rsidRDefault="00B90452" w:rsidP="00AE63BA">
      <w:pPr>
        <w:outlineLvl w:val="0"/>
        <w:rPr>
          <w:b/>
          <w:szCs w:val="24"/>
        </w:rPr>
      </w:pPr>
      <w:r w:rsidRPr="005B7138">
        <w:rPr>
          <w:b/>
          <w:szCs w:val="24"/>
        </w:rPr>
        <w:tab/>
      </w:r>
      <w:r w:rsidR="00AE63BA" w:rsidRPr="00CE2993">
        <w:rPr>
          <w:b/>
          <w:szCs w:val="24"/>
        </w:rPr>
        <w:t xml:space="preserve">2. </w:t>
      </w:r>
      <w:r w:rsidR="00AD0049">
        <w:rPr>
          <w:b/>
          <w:szCs w:val="24"/>
        </w:rPr>
        <w:t>К</w:t>
      </w:r>
      <w:r w:rsidR="00AE63BA" w:rsidRPr="00CE2993">
        <w:rPr>
          <w:b/>
          <w:szCs w:val="24"/>
        </w:rPr>
        <w:t xml:space="preserve">адровски капацитет </w:t>
      </w:r>
    </w:p>
    <w:p w:rsidR="00CA391E" w:rsidRDefault="00AE63BA" w:rsidP="00AD0049">
      <w:pPr>
        <w:outlineLvl w:val="0"/>
        <w:rPr>
          <w:iCs/>
        </w:rPr>
      </w:pPr>
      <w:r>
        <w:rPr>
          <w:b/>
          <w:szCs w:val="24"/>
        </w:rPr>
        <w:tab/>
      </w:r>
    </w:p>
    <w:p w:rsidR="00B858F2" w:rsidRPr="009948B7" w:rsidRDefault="00B858F2" w:rsidP="00805F97">
      <w:pPr>
        <w:pStyle w:val="ListParagraph"/>
        <w:ind w:left="0" w:firstLine="1418"/>
        <w:jc w:val="both"/>
      </w:pPr>
      <w:r w:rsidRPr="009948B7">
        <w:t>Понуђач мора да располаже довољним кадровским капацитетом:</w:t>
      </w:r>
    </w:p>
    <w:p w:rsidR="00E9692C" w:rsidRPr="009948B7" w:rsidRDefault="00B858F2" w:rsidP="007A167D">
      <w:pPr>
        <w:pStyle w:val="BodyText"/>
        <w:tabs>
          <w:tab w:val="left" w:pos="1560"/>
        </w:tabs>
        <w:spacing w:beforeLines="10" w:after="0"/>
        <w:ind w:firstLine="1418"/>
        <w:rPr>
          <w:rFonts w:ascii="Times New Roman" w:hAnsi="Times New Roman"/>
          <w:sz w:val="20"/>
          <w:szCs w:val="18"/>
          <w:highlight w:val="green"/>
        </w:rPr>
      </w:pPr>
      <w:r w:rsidRPr="009948B7">
        <w:rPr>
          <w:rFonts w:ascii="Times New Roman" w:hAnsi="Times New Roman"/>
        </w:rPr>
        <w:t xml:space="preserve">- </w:t>
      </w:r>
      <w:r w:rsidRPr="009948B7">
        <w:rPr>
          <w:rFonts w:ascii="Times New Roman" w:hAnsi="Times New Roman"/>
        </w:rPr>
        <w:tab/>
      </w:r>
      <w:r w:rsidR="00191824" w:rsidRPr="009948B7">
        <w:rPr>
          <w:rFonts w:ascii="Times New Roman" w:hAnsi="Times New Roman"/>
        </w:rPr>
        <w:t>да има н</w:t>
      </w:r>
      <w:r w:rsidR="00E9692C" w:rsidRPr="009948B7">
        <w:rPr>
          <w:rFonts w:ascii="Times New Roman" w:hAnsi="Times New Roman"/>
        </w:rPr>
        <w:t xml:space="preserve">ајмање </w:t>
      </w:r>
      <w:r w:rsidR="009948B7" w:rsidRPr="009948B7">
        <w:rPr>
          <w:rFonts w:ascii="Times New Roman" w:hAnsi="Times New Roman"/>
        </w:rPr>
        <w:t>пет запослених</w:t>
      </w:r>
      <w:r w:rsidR="00E9692C" w:rsidRPr="009948B7">
        <w:rPr>
          <w:rFonts w:ascii="Times New Roman" w:hAnsi="Times New Roman"/>
        </w:rPr>
        <w:t xml:space="preserve"> инжењера на неодређено или одређено време или радно ангажованог уговором о делу односно уговором о привременим и повременим пословима</w:t>
      </w:r>
      <w:r w:rsidR="00E9692C" w:rsidRPr="009948B7">
        <w:rPr>
          <w:rFonts w:ascii="Times New Roman" w:hAnsi="Times New Roman"/>
          <w:iCs/>
        </w:rPr>
        <w:t xml:space="preserve">, који </w:t>
      </w:r>
      <w:r w:rsidR="009948B7" w:rsidRPr="009948B7">
        <w:rPr>
          <w:rFonts w:ascii="Times New Roman" w:hAnsi="Times New Roman"/>
        </w:rPr>
        <w:t>поседују</w:t>
      </w:r>
      <w:r w:rsidR="00E9692C" w:rsidRPr="009948B7">
        <w:rPr>
          <w:rFonts w:ascii="Times New Roman" w:hAnsi="Times New Roman"/>
        </w:rPr>
        <w:t xml:space="preserve"> одговарајућу лиценцу за одговорног пројектанта или одговорног извођача радова, и то:</w:t>
      </w:r>
      <w:r w:rsidR="00E9692C" w:rsidRPr="009948B7">
        <w:rPr>
          <w:rFonts w:ascii="Times New Roman" w:hAnsi="Times New Roman"/>
          <w:sz w:val="20"/>
          <w:szCs w:val="18"/>
          <w:highlight w:val="green"/>
        </w:rPr>
        <w:t xml:space="preserve"> </w:t>
      </w:r>
    </w:p>
    <w:p w:rsidR="00E9692C" w:rsidRPr="003512CB" w:rsidRDefault="003512CB" w:rsidP="007A167D">
      <w:pPr>
        <w:pStyle w:val="BodyText"/>
        <w:numPr>
          <w:ilvl w:val="0"/>
          <w:numId w:val="5"/>
        </w:numPr>
        <w:tabs>
          <w:tab w:val="left" w:pos="1560"/>
        </w:tabs>
        <w:spacing w:beforeLines="10" w:after="0"/>
        <w:rPr>
          <w:rFonts w:ascii="Times New Roman" w:hAnsi="Times New Roman"/>
        </w:rPr>
      </w:pPr>
      <w:r w:rsidRPr="003512CB">
        <w:rPr>
          <w:rFonts w:ascii="Times New Roman" w:hAnsi="Times New Roman"/>
        </w:rPr>
        <w:t>дипл. инж. арх.</w:t>
      </w:r>
      <w:r w:rsidR="008F16B2" w:rsidRPr="003512CB">
        <w:rPr>
          <w:rFonts w:ascii="Times New Roman" w:hAnsi="Times New Roman"/>
        </w:rPr>
        <w:t>(лиц</w:t>
      </w:r>
      <w:r w:rsidRPr="003512CB">
        <w:rPr>
          <w:rFonts w:ascii="Times New Roman" w:hAnsi="Times New Roman"/>
        </w:rPr>
        <w:t>енце број</w:t>
      </w:r>
      <w:r w:rsidRPr="007A167D">
        <w:rPr>
          <w:rFonts w:ascii="Times New Roman" w:hAnsi="Times New Roman"/>
          <w:lang w:val="ru-RU"/>
        </w:rPr>
        <w:t xml:space="preserve"> 300 </w:t>
      </w:r>
      <w:r w:rsidRPr="003512CB">
        <w:rPr>
          <w:rFonts w:ascii="Times New Roman" w:hAnsi="Times New Roman"/>
        </w:rPr>
        <w:t>и/или 400</w:t>
      </w:r>
      <w:r w:rsidR="008F16B2" w:rsidRPr="003512CB">
        <w:rPr>
          <w:rFonts w:ascii="Times New Roman" w:hAnsi="Times New Roman"/>
        </w:rPr>
        <w:t>)</w:t>
      </w:r>
    </w:p>
    <w:p w:rsidR="008F16B2" w:rsidRPr="003512CB" w:rsidRDefault="008F16B2" w:rsidP="007A167D">
      <w:pPr>
        <w:pStyle w:val="BodyText"/>
        <w:numPr>
          <w:ilvl w:val="0"/>
          <w:numId w:val="5"/>
        </w:numPr>
        <w:tabs>
          <w:tab w:val="left" w:pos="1560"/>
        </w:tabs>
        <w:spacing w:beforeLines="10" w:after="0"/>
        <w:rPr>
          <w:rFonts w:ascii="Times New Roman" w:hAnsi="Times New Roman"/>
        </w:rPr>
      </w:pPr>
      <w:r w:rsidRPr="003512CB">
        <w:rPr>
          <w:rFonts w:ascii="Times New Roman" w:hAnsi="Times New Roman"/>
        </w:rPr>
        <w:t>дип</w:t>
      </w:r>
      <w:r w:rsidR="003512CB" w:rsidRPr="003512CB">
        <w:rPr>
          <w:rFonts w:ascii="Times New Roman" w:hAnsi="Times New Roman"/>
        </w:rPr>
        <w:t>л. инж. грађ.(лиценце број 310 и/или 410</w:t>
      </w:r>
      <w:r w:rsidRPr="003512CB">
        <w:rPr>
          <w:rFonts w:ascii="Times New Roman" w:hAnsi="Times New Roman"/>
        </w:rPr>
        <w:t>)</w:t>
      </w:r>
    </w:p>
    <w:p w:rsidR="00D76066" w:rsidRPr="003512CB" w:rsidRDefault="003512CB" w:rsidP="007A167D">
      <w:pPr>
        <w:pStyle w:val="BodyText"/>
        <w:numPr>
          <w:ilvl w:val="0"/>
          <w:numId w:val="5"/>
        </w:numPr>
        <w:tabs>
          <w:tab w:val="left" w:pos="1560"/>
        </w:tabs>
        <w:spacing w:beforeLines="10" w:after="0"/>
        <w:rPr>
          <w:rFonts w:ascii="Times New Roman" w:hAnsi="Times New Roman"/>
        </w:rPr>
      </w:pPr>
      <w:r w:rsidRPr="003512CB">
        <w:rPr>
          <w:rFonts w:ascii="Times New Roman" w:hAnsi="Times New Roman"/>
        </w:rPr>
        <w:t>дипл. инж. ел.(лиценце број 350 и/или 450</w:t>
      </w:r>
      <w:r w:rsidR="00D76066" w:rsidRPr="003512CB">
        <w:rPr>
          <w:rFonts w:ascii="Times New Roman" w:hAnsi="Times New Roman"/>
        </w:rPr>
        <w:t>)</w:t>
      </w:r>
      <w:r w:rsidR="005E443F">
        <w:rPr>
          <w:rFonts w:ascii="Times New Roman" w:hAnsi="Times New Roman"/>
        </w:rPr>
        <w:t xml:space="preserve"> и који поседује уверење Управе за заштиту од пожара и спасавање МУП РС</w:t>
      </w:r>
    </w:p>
    <w:p w:rsidR="00CE61AA" w:rsidRPr="003512CB" w:rsidRDefault="003512CB" w:rsidP="007A167D">
      <w:pPr>
        <w:pStyle w:val="BodyText"/>
        <w:numPr>
          <w:ilvl w:val="0"/>
          <w:numId w:val="5"/>
        </w:numPr>
        <w:tabs>
          <w:tab w:val="left" w:pos="1560"/>
        </w:tabs>
        <w:spacing w:beforeLines="10" w:after="0"/>
        <w:rPr>
          <w:rFonts w:ascii="Times New Roman" w:hAnsi="Times New Roman"/>
        </w:rPr>
      </w:pPr>
      <w:r w:rsidRPr="003512CB">
        <w:rPr>
          <w:rFonts w:ascii="Times New Roman" w:hAnsi="Times New Roman"/>
        </w:rPr>
        <w:t>дипл. инж. маш.</w:t>
      </w:r>
      <w:r w:rsidR="00D76066" w:rsidRPr="003512CB">
        <w:rPr>
          <w:rFonts w:ascii="Times New Roman" w:hAnsi="Times New Roman"/>
        </w:rPr>
        <w:t>(лиценце број</w:t>
      </w:r>
      <w:r w:rsidRPr="003512CB">
        <w:rPr>
          <w:rFonts w:ascii="Times New Roman" w:hAnsi="Times New Roman"/>
        </w:rPr>
        <w:t xml:space="preserve"> 330 и/или 430)</w:t>
      </w:r>
      <w:r w:rsidR="0070589F">
        <w:rPr>
          <w:rFonts w:ascii="Times New Roman" w:hAnsi="Times New Roman"/>
        </w:rPr>
        <w:t xml:space="preserve"> и који поседује уверење Управе за заштиту од пожара и спасавање МУП РС</w:t>
      </w:r>
    </w:p>
    <w:p w:rsidR="003512CB" w:rsidRPr="003512CB" w:rsidRDefault="003512CB" w:rsidP="007A167D">
      <w:pPr>
        <w:pStyle w:val="BodyText"/>
        <w:numPr>
          <w:ilvl w:val="0"/>
          <w:numId w:val="5"/>
        </w:numPr>
        <w:tabs>
          <w:tab w:val="left" w:pos="1560"/>
        </w:tabs>
        <w:spacing w:beforeLines="10" w:after="0"/>
        <w:rPr>
          <w:rFonts w:ascii="Times New Roman" w:hAnsi="Times New Roman"/>
        </w:rPr>
      </w:pPr>
      <w:r w:rsidRPr="003512CB">
        <w:rPr>
          <w:rFonts w:ascii="Times New Roman" w:hAnsi="Times New Roman"/>
        </w:rPr>
        <w:t>дипл. инж. маш.(лиценце број 333 и/или 434)</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D76511" w:rsidRPr="005B7138" w:rsidTr="006070C8">
        <w:trPr>
          <w:trHeight w:val="50"/>
          <w:jc w:val="center"/>
        </w:trPr>
        <w:tc>
          <w:tcPr>
            <w:tcW w:w="2113" w:type="dxa"/>
            <w:shd w:val="clear" w:color="auto" w:fill="FFFFFF"/>
          </w:tcPr>
          <w:p w:rsidR="00D76511" w:rsidRPr="005B7138" w:rsidRDefault="00D76511" w:rsidP="006070C8">
            <w:pPr>
              <w:shd w:val="clear" w:color="auto" w:fill="FFFFFF"/>
              <w:tabs>
                <w:tab w:val="clear" w:pos="1440"/>
                <w:tab w:val="left" w:pos="1080"/>
              </w:tabs>
              <w:jc w:val="right"/>
              <w:rPr>
                <w:b/>
                <w:szCs w:val="24"/>
              </w:rPr>
            </w:pPr>
            <w:r w:rsidRPr="005B7138">
              <w:rPr>
                <w:b/>
                <w:szCs w:val="24"/>
              </w:rPr>
              <w:t>Доказ за правно  лице:</w:t>
            </w:r>
          </w:p>
        </w:tc>
        <w:tc>
          <w:tcPr>
            <w:tcW w:w="6299" w:type="dxa"/>
            <w:shd w:val="clear" w:color="auto" w:fill="FFFFFF"/>
            <w:vAlign w:val="center"/>
          </w:tcPr>
          <w:p w:rsidR="00FD798B" w:rsidRPr="00AE63BA" w:rsidRDefault="001C361C" w:rsidP="00B000E8">
            <w:pPr>
              <w:tabs>
                <w:tab w:val="left" w:pos="720"/>
              </w:tabs>
              <w:rPr>
                <w:sz w:val="22"/>
                <w:szCs w:val="22"/>
                <w:lang w:val="ru-RU"/>
              </w:rPr>
            </w:pPr>
            <w:r w:rsidRPr="00BE6A64">
              <w:rPr>
                <w:rFonts w:eastAsia="Arial Unicode MS"/>
                <w:iCs/>
                <w:kern w:val="1"/>
                <w:sz w:val="22"/>
                <w:szCs w:val="22"/>
                <w:lang w:eastAsia="ar-SA"/>
              </w:rPr>
              <w:t>Копије доказа о радном статусу (Копије обрасца М-3а, М</w:t>
            </w:r>
            <w:r w:rsidRPr="00AE63BA">
              <w:rPr>
                <w:rFonts w:eastAsia="Arial Unicode MS"/>
                <w:iCs/>
                <w:kern w:val="1"/>
                <w:sz w:val="22"/>
                <w:szCs w:val="22"/>
                <w:lang w:eastAsia="ar-SA"/>
              </w:rPr>
              <w:t xml:space="preserve"> или други одговарајући образац, из којег се види да </w:t>
            </w:r>
            <w:r w:rsidR="00B000E8">
              <w:rPr>
                <w:rFonts w:eastAsia="Arial Unicode MS"/>
                <w:iCs/>
                <w:kern w:val="1"/>
                <w:sz w:val="22"/>
                <w:szCs w:val="22"/>
                <w:lang w:eastAsia="ar-SA"/>
              </w:rPr>
              <w:t>је</w:t>
            </w:r>
            <w:r w:rsidRPr="00AE63BA">
              <w:rPr>
                <w:rFonts w:eastAsia="Arial Unicode MS"/>
                <w:iCs/>
                <w:kern w:val="1"/>
                <w:sz w:val="22"/>
                <w:szCs w:val="22"/>
                <w:lang w:eastAsia="ar-SA"/>
              </w:rPr>
              <w:t xml:space="preserve">  запослен</w:t>
            </w:r>
            <w:r w:rsidR="00B000E8">
              <w:rPr>
                <w:rFonts w:eastAsia="Arial Unicode MS"/>
                <w:iCs/>
                <w:kern w:val="1"/>
                <w:sz w:val="22"/>
                <w:szCs w:val="22"/>
                <w:lang w:eastAsia="ar-SA"/>
              </w:rPr>
              <w:t>о</w:t>
            </w:r>
            <w:r w:rsidRPr="00AE63BA">
              <w:rPr>
                <w:rFonts w:eastAsia="Arial Unicode MS"/>
                <w:iCs/>
                <w:kern w:val="1"/>
                <w:sz w:val="22"/>
                <w:szCs w:val="22"/>
                <w:lang w:eastAsia="ar-SA"/>
              </w:rPr>
              <w:t xml:space="preserve"> лиц</w:t>
            </w:r>
            <w:r w:rsidR="00B000E8">
              <w:rPr>
                <w:rFonts w:eastAsia="Arial Unicode MS"/>
                <w:iCs/>
                <w:kern w:val="1"/>
                <w:sz w:val="22"/>
                <w:szCs w:val="22"/>
                <w:lang w:eastAsia="ar-SA"/>
              </w:rPr>
              <w:t>е</w:t>
            </w:r>
            <w:r w:rsidRPr="00AE63BA">
              <w:rPr>
                <w:rFonts w:eastAsia="Arial Unicode MS"/>
                <w:iCs/>
                <w:kern w:val="1"/>
                <w:sz w:val="22"/>
                <w:szCs w:val="22"/>
                <w:lang w:eastAsia="ar-SA"/>
              </w:rPr>
              <w:t xml:space="preserve"> пријављен</w:t>
            </w:r>
            <w:r w:rsidR="00B000E8">
              <w:rPr>
                <w:rFonts w:eastAsia="Arial Unicode MS"/>
                <w:iCs/>
                <w:kern w:val="1"/>
                <w:sz w:val="22"/>
                <w:szCs w:val="22"/>
                <w:lang w:eastAsia="ar-SA"/>
              </w:rPr>
              <w:t>о</w:t>
            </w:r>
            <w:r w:rsidRPr="00AE63BA">
              <w:rPr>
                <w:rFonts w:eastAsia="Arial Unicode MS"/>
                <w:iCs/>
                <w:kern w:val="1"/>
                <w:sz w:val="22"/>
                <w:szCs w:val="22"/>
                <w:lang w:eastAsia="ar-SA"/>
              </w:rPr>
              <w:t xml:space="preserve"> на пензијско осигурање, уговор о привременим и повременим пословима или уговор о делу)</w:t>
            </w:r>
            <w:r w:rsidR="00EA42D9" w:rsidRPr="00AE63BA">
              <w:rPr>
                <w:rFonts w:eastAsia="Arial Unicode MS"/>
                <w:iCs/>
                <w:kern w:val="1"/>
                <w:sz w:val="22"/>
                <w:szCs w:val="22"/>
                <w:lang w:eastAsia="ar-SA"/>
              </w:rPr>
              <w:t>,</w:t>
            </w:r>
            <w:r w:rsidR="00895A35" w:rsidRPr="00AE63BA">
              <w:rPr>
                <w:rFonts w:eastAsia="Arial Unicode MS"/>
                <w:iCs/>
                <w:kern w:val="1"/>
                <w:sz w:val="22"/>
                <w:szCs w:val="22"/>
                <w:lang w:eastAsia="ar-SA"/>
              </w:rPr>
              <w:t xml:space="preserve"> фотокопија лиценце Инжењерске коморе Србије и потврда којом се доказује да је лиценца важећа (лиценца мора бити важећа у моменту отварања понуда)</w:t>
            </w:r>
          </w:p>
        </w:tc>
      </w:tr>
    </w:tbl>
    <w:p w:rsidR="0070589F" w:rsidRDefault="00D40CD5" w:rsidP="00CA5C08">
      <w:pPr>
        <w:tabs>
          <w:tab w:val="clear" w:pos="1440"/>
          <w:tab w:val="left" w:pos="0"/>
        </w:tabs>
        <w:rPr>
          <w:b/>
          <w:szCs w:val="24"/>
        </w:rPr>
      </w:pPr>
      <w:r w:rsidRPr="005B7138">
        <w:rPr>
          <w:smallCaps/>
          <w:szCs w:val="24"/>
        </w:rPr>
        <w:lastRenderedPageBreak/>
        <w:t xml:space="preserve"> </w:t>
      </w:r>
      <w:r w:rsidRPr="005B7138">
        <w:rPr>
          <w:b/>
          <w:szCs w:val="24"/>
        </w:rPr>
        <w:t xml:space="preserve">  </w:t>
      </w:r>
      <w:r w:rsidR="00C357C1" w:rsidRPr="005B7138">
        <w:rPr>
          <w:b/>
          <w:szCs w:val="24"/>
        </w:rPr>
        <w:tab/>
      </w:r>
    </w:p>
    <w:p w:rsidR="0070589F" w:rsidRDefault="0070589F" w:rsidP="00CA5C08">
      <w:pPr>
        <w:tabs>
          <w:tab w:val="clear" w:pos="1440"/>
          <w:tab w:val="left" w:pos="0"/>
        </w:tabs>
        <w:rPr>
          <w:b/>
          <w:szCs w:val="24"/>
        </w:rPr>
      </w:pPr>
    </w:p>
    <w:p w:rsidR="00CA5C08" w:rsidRPr="00CE2993" w:rsidRDefault="00CA5C08" w:rsidP="00CA5C08">
      <w:pPr>
        <w:tabs>
          <w:tab w:val="clear" w:pos="1440"/>
          <w:tab w:val="left" w:pos="0"/>
        </w:tabs>
        <w:rPr>
          <w:b/>
          <w:szCs w:val="24"/>
        </w:rPr>
      </w:pPr>
      <w:r w:rsidRPr="00CE2993">
        <w:rPr>
          <w:b/>
          <w:szCs w:val="24"/>
        </w:rPr>
        <w:t>III УСЛОВИ КОЈЕ МОРА ДА ИСПУНИ ПОНУЂАЧ АКО ИЗВРШЕЊЕ НАБАВКЕ ДЕЛИМИЧНО ПОВЕРАВА ПОДИЗВОЂАЧУ</w:t>
      </w:r>
    </w:p>
    <w:p w:rsidR="00CA5C08" w:rsidRPr="00CE2993" w:rsidRDefault="00CA5C08" w:rsidP="00CA5C08">
      <w:pPr>
        <w:rPr>
          <w:b/>
          <w:szCs w:val="24"/>
        </w:rPr>
      </w:pPr>
    </w:p>
    <w:p w:rsidR="00CA5C08" w:rsidRPr="00CE2993" w:rsidRDefault="00CA5C08" w:rsidP="00CA5C08">
      <w:pPr>
        <w:rPr>
          <w:spacing w:val="-6"/>
          <w:szCs w:val="24"/>
        </w:rPr>
      </w:pPr>
      <w:r w:rsidRPr="00CE2993">
        <w:rPr>
          <w:spacing w:val="-6"/>
          <w:szCs w:val="24"/>
        </w:rPr>
        <w:tab/>
        <w:t xml:space="preserve">Понуђач је дужан да у понуди наведе да ли ће извршење јавне набавке делимично поверити подизвођачу. </w:t>
      </w:r>
    </w:p>
    <w:p w:rsidR="00CA5C08" w:rsidRPr="00CE2993" w:rsidRDefault="00CA5C08" w:rsidP="00CA5C08">
      <w:pPr>
        <w:rPr>
          <w:spacing w:val="-6"/>
          <w:szCs w:val="24"/>
        </w:rPr>
      </w:pPr>
      <w:r w:rsidRPr="00CE2993">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поврити подизвођачу, а који не може бити већи од 50 % као и део предмета набавке који ће извршити преко подизвођача.</w:t>
      </w:r>
    </w:p>
    <w:p w:rsidR="00CA5C08" w:rsidRPr="00CE2993" w:rsidRDefault="00CA5C08" w:rsidP="00CA5C08">
      <w:pPr>
        <w:rPr>
          <w:spacing w:val="-6"/>
          <w:szCs w:val="24"/>
        </w:rPr>
      </w:pPr>
      <w:r w:rsidRPr="00CE2993">
        <w:rPr>
          <w:spacing w:val="-6"/>
          <w:szCs w:val="24"/>
        </w:rPr>
        <w:tab/>
        <w:t xml:space="preserve">Ако понуђач у понуди наведе да ће делимично извршење набавке поверити подизвођачу, дужан је да наведе назив подизвођача, а уколико уговор између </w:t>
      </w:r>
      <w:r w:rsidR="004E6FC3">
        <w:rPr>
          <w:spacing w:val="-6"/>
          <w:szCs w:val="24"/>
        </w:rPr>
        <w:t>Н</w:t>
      </w:r>
      <w:r w:rsidRPr="00CE2993">
        <w:rPr>
          <w:spacing w:val="-6"/>
          <w:szCs w:val="24"/>
        </w:rPr>
        <w:t>аручиоца и понуђача буде закључен, тај подизвођач ће бити наведен у уговору.</w:t>
      </w:r>
    </w:p>
    <w:p w:rsidR="00CA5C08" w:rsidRPr="00CE2993" w:rsidRDefault="00CA5C08" w:rsidP="00CA5C08">
      <w:pPr>
        <w:rPr>
          <w:spacing w:val="-6"/>
          <w:szCs w:val="24"/>
        </w:rPr>
      </w:pPr>
      <w:r w:rsidRPr="00CE2993">
        <w:rPr>
          <w:spacing w:val="-6"/>
          <w:szCs w:val="24"/>
        </w:rPr>
        <w:tab/>
        <w:t xml:space="preserve">Понуђач је дужан да </w:t>
      </w:r>
      <w:r w:rsidR="004E6FC3">
        <w:rPr>
          <w:spacing w:val="-6"/>
          <w:szCs w:val="24"/>
        </w:rPr>
        <w:t>Н</w:t>
      </w:r>
      <w:r w:rsidRPr="00CE2993">
        <w:rPr>
          <w:spacing w:val="-6"/>
          <w:szCs w:val="24"/>
        </w:rPr>
        <w:t>аручиоцу, на његов захтев, омогући приступ код подизвођача ради утврђивања испуњености услова.</w:t>
      </w:r>
    </w:p>
    <w:p w:rsidR="00CA5C08" w:rsidRPr="00CE2993" w:rsidRDefault="00CA5C08" w:rsidP="00CA5C08">
      <w:pPr>
        <w:rPr>
          <w:spacing w:val="-6"/>
          <w:szCs w:val="24"/>
        </w:rPr>
      </w:pPr>
      <w:r w:rsidRPr="00CE2993">
        <w:rPr>
          <w:spacing w:val="-6"/>
          <w:szCs w:val="24"/>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sidRPr="00CE2993">
        <w:rPr>
          <w:b/>
          <w:spacing w:val="-6"/>
          <w:szCs w:val="24"/>
        </w:rPr>
        <w:t xml:space="preserve"> </w:t>
      </w:r>
      <w:r w:rsidRPr="00CE2993">
        <w:rPr>
          <w:spacing w:val="-6"/>
          <w:szCs w:val="24"/>
        </w:rPr>
        <w:t>тачкa 1. Обавезни услови, подтачке 1), 2), 3), 4) и 5).</w:t>
      </w:r>
    </w:p>
    <w:p w:rsidR="00CA5C08" w:rsidRPr="00CE2993" w:rsidRDefault="00CA5C08" w:rsidP="00CA5C08">
      <w:pPr>
        <w:rPr>
          <w:spacing w:val="-6"/>
          <w:szCs w:val="24"/>
        </w:rPr>
      </w:pPr>
      <w:r w:rsidRPr="00CE2993">
        <w:rPr>
          <w:spacing w:val="-6"/>
          <w:szCs w:val="24"/>
        </w:rPr>
        <w:tab/>
        <w:t xml:space="preserve">Понуђач у потпуности одговара </w:t>
      </w:r>
      <w:r w:rsidR="00E16383">
        <w:rPr>
          <w:spacing w:val="-6"/>
          <w:szCs w:val="24"/>
        </w:rPr>
        <w:t>Н</w:t>
      </w:r>
      <w:r w:rsidRPr="00CE2993">
        <w:rPr>
          <w:spacing w:val="-6"/>
          <w:szCs w:val="24"/>
        </w:rPr>
        <w:t>аручиоцу за извршење обавеза из поступка јавне набавке, односно за извршење уговорних обавеза, без обзира на број подизвођача.</w:t>
      </w:r>
    </w:p>
    <w:p w:rsidR="00CA5C08" w:rsidRPr="00CE2993" w:rsidRDefault="00CA5C08" w:rsidP="00CA5C08">
      <w:pPr>
        <w:rPr>
          <w:spacing w:val="-6"/>
          <w:szCs w:val="24"/>
        </w:rPr>
      </w:pPr>
      <w:r w:rsidRPr="00CE2993">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CA5C08" w:rsidRPr="00CE2993" w:rsidRDefault="00CA5C08" w:rsidP="00CA5C08">
      <w:pPr>
        <w:rPr>
          <w:spacing w:val="-6"/>
          <w:szCs w:val="24"/>
          <w:lang w:eastAsia="ko-KR"/>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CA5C08" w:rsidRPr="00CE2993" w:rsidTr="006F5008">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CA5C08" w:rsidRPr="00CE2993" w:rsidRDefault="00CA5C08" w:rsidP="006F5008">
            <w:pPr>
              <w:shd w:val="clear" w:color="auto" w:fill="FFFFFF"/>
              <w:tabs>
                <w:tab w:val="left" w:pos="1080"/>
              </w:tabs>
              <w:jc w:val="right"/>
              <w:rPr>
                <w:b/>
                <w:szCs w:val="24"/>
              </w:rPr>
            </w:pPr>
            <w:r w:rsidRPr="00CE299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CA5C08" w:rsidRPr="00CE2993" w:rsidRDefault="00CA5C08" w:rsidP="006F5008">
            <w:pPr>
              <w:tabs>
                <w:tab w:val="left" w:pos="720"/>
              </w:tabs>
              <w:rPr>
                <w:szCs w:val="24"/>
              </w:rPr>
            </w:pPr>
            <w:r w:rsidRPr="00CE2993">
              <w:rPr>
                <w:szCs w:val="24"/>
              </w:rPr>
              <w:t xml:space="preserve">Попуњена, потписана и оверена Изјава понуђача </w:t>
            </w:r>
          </w:p>
        </w:tc>
      </w:tr>
    </w:tbl>
    <w:p w:rsidR="00CA5C08" w:rsidRPr="00CA5C08" w:rsidRDefault="00CA5C08" w:rsidP="00CA5C08">
      <w:pPr>
        <w:rPr>
          <w:szCs w:val="24"/>
          <w:lang w:val="ru-RU" w:eastAsia="ko-KR"/>
        </w:rPr>
      </w:pPr>
    </w:p>
    <w:p w:rsidR="00CA391E" w:rsidRDefault="00CA391E" w:rsidP="00CA5C08">
      <w:pPr>
        <w:rPr>
          <w:szCs w:val="24"/>
          <w:lang w:eastAsia="ko-KR"/>
        </w:rPr>
      </w:pPr>
    </w:p>
    <w:p w:rsidR="00CA5C08" w:rsidRPr="00CE2993" w:rsidRDefault="00CA5C08" w:rsidP="00CA5C08">
      <w:pPr>
        <w:rPr>
          <w:b/>
          <w:szCs w:val="24"/>
        </w:rPr>
      </w:pPr>
      <w:r w:rsidRPr="00CE2993">
        <w:rPr>
          <w:b/>
          <w:szCs w:val="24"/>
        </w:rPr>
        <w:tab/>
        <w:t>IV УСЛОВИ КОЈЕ МОРА ДА ИСПУНИ СВАКИ ОД ПОНУЂАЧА ИЗ ГРУПЕ ПОНУЂАЧА</w:t>
      </w:r>
    </w:p>
    <w:p w:rsidR="00CA5C08" w:rsidRPr="00CE2993" w:rsidRDefault="00CA5C08" w:rsidP="00CA5C08">
      <w:pPr>
        <w:rPr>
          <w:b/>
          <w:szCs w:val="24"/>
        </w:rPr>
      </w:pPr>
    </w:p>
    <w:p w:rsidR="00CA5C08" w:rsidRPr="00CE2993" w:rsidRDefault="00CA5C08" w:rsidP="00CA5C08">
      <w:pPr>
        <w:rPr>
          <w:szCs w:val="24"/>
        </w:rPr>
      </w:pPr>
      <w:r w:rsidRPr="00CE2993">
        <w:rPr>
          <w:szCs w:val="24"/>
        </w:rPr>
        <w:tab/>
        <w:t xml:space="preserve">Понуду може поднети група понуђача. </w:t>
      </w:r>
    </w:p>
    <w:p w:rsidR="005D4CFC" w:rsidRDefault="00CA5C08" w:rsidP="00CA5C08">
      <w:pPr>
        <w:rPr>
          <w:szCs w:val="24"/>
        </w:rPr>
      </w:pPr>
      <w:r w:rsidRPr="00CE2993">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CE2993">
        <w:rPr>
          <w:b/>
          <w:szCs w:val="24"/>
        </w:rPr>
        <w:t xml:space="preserve"> </w:t>
      </w:r>
      <w:r w:rsidRPr="00CE2993">
        <w:rPr>
          <w:szCs w:val="24"/>
        </w:rPr>
        <w:t>тачкa 1. Обавезни услови, подтачке 1), 2), 3), 4) и 5), а додатне услове испуњавају заједно</w:t>
      </w:r>
      <w:r w:rsidR="005D4CFC">
        <w:rPr>
          <w:szCs w:val="24"/>
        </w:rPr>
        <w:t>.</w:t>
      </w:r>
    </w:p>
    <w:p w:rsidR="00CA5C08" w:rsidRPr="00CE2993" w:rsidRDefault="00CA5C08" w:rsidP="00CA5C08">
      <w:pPr>
        <w:rPr>
          <w:szCs w:val="24"/>
        </w:rPr>
      </w:pPr>
      <w:r w:rsidRPr="00CE2993">
        <w:rPr>
          <w:szCs w:val="24"/>
        </w:rPr>
        <w:tab/>
        <w:t>Саставни део заједничке понуде је споразум којим се понуђачи из групе међусобн</w:t>
      </w:r>
      <w:r w:rsidR="00B858F2">
        <w:rPr>
          <w:szCs w:val="24"/>
        </w:rPr>
        <w:t>о и према Н</w:t>
      </w:r>
      <w:r w:rsidRPr="00CE2993">
        <w:rPr>
          <w:szCs w:val="24"/>
        </w:rPr>
        <w:t>аручиоцу обавезују на извршење јавне набавке, а који обавезно садржи податке о:</w:t>
      </w:r>
    </w:p>
    <w:p w:rsidR="00CA5C08" w:rsidRPr="00CE2993" w:rsidRDefault="00CA5C08" w:rsidP="00CA5C08">
      <w:pPr>
        <w:tabs>
          <w:tab w:val="left" w:pos="1800"/>
        </w:tabs>
        <w:rPr>
          <w:szCs w:val="24"/>
        </w:rPr>
      </w:pPr>
      <w:r w:rsidRPr="00CE2993">
        <w:rPr>
          <w:szCs w:val="24"/>
        </w:rPr>
        <w:tab/>
        <w:t>1)</w:t>
      </w:r>
      <w:r w:rsidRPr="00CE2993">
        <w:rPr>
          <w:szCs w:val="24"/>
        </w:rPr>
        <w:tab/>
        <w:t xml:space="preserve">члану групе који ће бити носилац посла, односно који ће поднети понуду и који ће заступати групу понуђача пред </w:t>
      </w:r>
      <w:r w:rsidR="00B858F2">
        <w:rPr>
          <w:szCs w:val="24"/>
        </w:rPr>
        <w:t>Н</w:t>
      </w:r>
      <w:r w:rsidRPr="00CE2993">
        <w:rPr>
          <w:szCs w:val="24"/>
        </w:rPr>
        <w:t>аручиоцем;</w:t>
      </w:r>
    </w:p>
    <w:p w:rsidR="00CA5C08" w:rsidRPr="00CE2993" w:rsidRDefault="00CA5C08" w:rsidP="00CA5C08">
      <w:pPr>
        <w:tabs>
          <w:tab w:val="left" w:pos="1800"/>
        </w:tabs>
        <w:rPr>
          <w:szCs w:val="24"/>
        </w:rPr>
      </w:pPr>
      <w:r w:rsidRPr="00CE2993">
        <w:rPr>
          <w:szCs w:val="24"/>
        </w:rPr>
        <w:tab/>
        <w:t>2)</w:t>
      </w:r>
      <w:r w:rsidRPr="00CE2993">
        <w:rPr>
          <w:szCs w:val="24"/>
        </w:rPr>
        <w:tab/>
        <w:t>понуђачу који ће у име групе понуђача потписати уговор;</w:t>
      </w:r>
    </w:p>
    <w:p w:rsidR="00CA5C08" w:rsidRPr="00CE2993" w:rsidRDefault="00CA5C08" w:rsidP="00CA5C08">
      <w:pPr>
        <w:tabs>
          <w:tab w:val="left" w:pos="1800"/>
        </w:tabs>
        <w:rPr>
          <w:szCs w:val="24"/>
        </w:rPr>
      </w:pPr>
      <w:r w:rsidRPr="00CE2993">
        <w:rPr>
          <w:szCs w:val="24"/>
        </w:rPr>
        <w:tab/>
        <w:t>3)</w:t>
      </w:r>
      <w:r w:rsidRPr="00CE2993">
        <w:rPr>
          <w:szCs w:val="24"/>
        </w:rPr>
        <w:tab/>
        <w:t>понуђачу који ће у име групе понуђача дати средство обезбеђења;</w:t>
      </w:r>
    </w:p>
    <w:p w:rsidR="00CA5C08" w:rsidRPr="00CE2993" w:rsidRDefault="00CA5C08" w:rsidP="00CA5C08">
      <w:pPr>
        <w:tabs>
          <w:tab w:val="left" w:pos="1800"/>
        </w:tabs>
        <w:rPr>
          <w:szCs w:val="24"/>
        </w:rPr>
      </w:pPr>
      <w:r w:rsidRPr="00CE2993">
        <w:rPr>
          <w:szCs w:val="24"/>
        </w:rPr>
        <w:tab/>
        <w:t>4)</w:t>
      </w:r>
      <w:r w:rsidRPr="00CE2993">
        <w:rPr>
          <w:szCs w:val="24"/>
        </w:rPr>
        <w:tab/>
        <w:t>понуђачу који ће издати рачун;</w:t>
      </w:r>
    </w:p>
    <w:p w:rsidR="00CA5C08" w:rsidRPr="00CE2993" w:rsidRDefault="00CA5C08" w:rsidP="00CA5C08">
      <w:pPr>
        <w:tabs>
          <w:tab w:val="left" w:pos="1800"/>
        </w:tabs>
        <w:rPr>
          <w:szCs w:val="24"/>
        </w:rPr>
      </w:pPr>
      <w:r w:rsidRPr="00CE2993">
        <w:rPr>
          <w:szCs w:val="24"/>
        </w:rPr>
        <w:tab/>
        <w:t>5)</w:t>
      </w:r>
      <w:r w:rsidRPr="00CE2993">
        <w:rPr>
          <w:szCs w:val="24"/>
        </w:rPr>
        <w:tab/>
        <w:t>рачуну на који ће бити извршено плаћање;</w:t>
      </w:r>
    </w:p>
    <w:p w:rsidR="00CA5C08" w:rsidRPr="00CE2993" w:rsidRDefault="00CA5C08" w:rsidP="00CA5C08">
      <w:pPr>
        <w:tabs>
          <w:tab w:val="left" w:pos="1800"/>
        </w:tabs>
        <w:rPr>
          <w:szCs w:val="24"/>
        </w:rPr>
      </w:pPr>
      <w:r w:rsidRPr="00CE2993">
        <w:rPr>
          <w:szCs w:val="24"/>
        </w:rPr>
        <w:tab/>
        <w:t>6)</w:t>
      </w:r>
      <w:r w:rsidRPr="00CE2993">
        <w:rPr>
          <w:szCs w:val="24"/>
        </w:rPr>
        <w:tab/>
        <w:t xml:space="preserve">обавезама сваког од понуђача из групе понуђача за извршење </w:t>
      </w:r>
      <w:r w:rsidRPr="00CE2993">
        <w:rPr>
          <w:szCs w:val="24"/>
        </w:rPr>
        <w:lastRenderedPageBreak/>
        <w:t>уговора.</w:t>
      </w:r>
    </w:p>
    <w:p w:rsidR="00CA5C08" w:rsidRPr="00CE2993" w:rsidRDefault="00CA5C08" w:rsidP="00CA5C08">
      <w:pPr>
        <w:rPr>
          <w:szCs w:val="24"/>
        </w:rPr>
      </w:pPr>
      <w:r w:rsidRPr="00CE2993">
        <w:rPr>
          <w:szCs w:val="24"/>
        </w:rPr>
        <w:tab/>
        <w:t xml:space="preserve"> Понуђачи који поднесу заједничку понуду одговарају неограничено солидарно према </w:t>
      </w:r>
      <w:r w:rsidR="00E16383">
        <w:rPr>
          <w:szCs w:val="24"/>
        </w:rPr>
        <w:t>Н</w:t>
      </w:r>
      <w:r w:rsidRPr="00CE2993">
        <w:rPr>
          <w:szCs w:val="24"/>
        </w:rPr>
        <w:t>аручиоцу.</w:t>
      </w:r>
    </w:p>
    <w:p w:rsidR="00CA5C08" w:rsidRPr="00CE2993" w:rsidRDefault="00CA5C08" w:rsidP="00CA5C08">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CA5C08" w:rsidRPr="00CE2993" w:rsidTr="006F5008">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CA5C08" w:rsidRPr="00CE2993" w:rsidRDefault="00CA5C08" w:rsidP="006F5008">
            <w:pPr>
              <w:shd w:val="clear" w:color="auto" w:fill="FFFFFF"/>
              <w:tabs>
                <w:tab w:val="left" w:pos="1080"/>
              </w:tabs>
              <w:jc w:val="right"/>
              <w:rPr>
                <w:b/>
                <w:szCs w:val="24"/>
              </w:rPr>
            </w:pPr>
            <w:r w:rsidRPr="00CE299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CA5C08" w:rsidRPr="00CE2993" w:rsidRDefault="00CA5C08" w:rsidP="006F5008">
            <w:pPr>
              <w:tabs>
                <w:tab w:val="left" w:pos="720"/>
              </w:tabs>
              <w:rPr>
                <w:szCs w:val="24"/>
              </w:rPr>
            </w:pPr>
            <w:r w:rsidRPr="00CE2993">
              <w:rPr>
                <w:szCs w:val="24"/>
              </w:rPr>
              <w:t>Споразум понуђача доставити у понуди</w:t>
            </w:r>
          </w:p>
        </w:tc>
      </w:tr>
    </w:tbl>
    <w:p w:rsidR="00CA5C08" w:rsidRPr="00CE2993" w:rsidRDefault="00CA5C08" w:rsidP="00CA5C08">
      <w:pPr>
        <w:rPr>
          <w:b/>
          <w:szCs w:val="24"/>
        </w:rPr>
      </w:pPr>
    </w:p>
    <w:p w:rsidR="00CA5C08" w:rsidRPr="00CE2993" w:rsidRDefault="00CA5C08" w:rsidP="00CA5C08">
      <w:pPr>
        <w:rPr>
          <w:b/>
          <w:szCs w:val="24"/>
        </w:rPr>
      </w:pPr>
      <w:r w:rsidRPr="00CE2993">
        <w:rPr>
          <w:b/>
          <w:szCs w:val="24"/>
        </w:rPr>
        <w:tab/>
        <w:t>Докази о испуњености услова могу се достављати у неовереним копијама.</w:t>
      </w:r>
    </w:p>
    <w:p w:rsidR="00CA5C08" w:rsidRPr="00CA5C08" w:rsidRDefault="00CA5C08" w:rsidP="00CA5C08">
      <w:pPr>
        <w:rPr>
          <w:b/>
          <w:szCs w:val="24"/>
          <w:lang w:val="ru-RU"/>
        </w:rPr>
      </w:pPr>
      <w:r w:rsidRPr="00CE2993">
        <w:rPr>
          <w:b/>
          <w:szCs w:val="24"/>
        </w:rPr>
        <w:tab/>
        <w:t xml:space="preserve">Наручилац може пре доношења одлуке о додели уговора писмено затражити од понуђача, чија је понуда на основу извештаја комисије за јавну набавку оцењена као најповољнија, да у року од пет дана од дана позива </w:t>
      </w:r>
      <w:r w:rsidR="00B858F2">
        <w:rPr>
          <w:b/>
          <w:szCs w:val="24"/>
        </w:rPr>
        <w:t>Н</w:t>
      </w:r>
      <w:r w:rsidRPr="00CE2993">
        <w:rPr>
          <w:b/>
          <w:szCs w:val="24"/>
        </w:rPr>
        <w:t>аручиоца достави на увид оригинал или оверену копију свих или појединих доказа.</w:t>
      </w:r>
    </w:p>
    <w:p w:rsidR="00CA5C08" w:rsidRPr="00CE2993" w:rsidRDefault="00CA5C08" w:rsidP="00CA5C08">
      <w:pPr>
        <w:rPr>
          <w:b/>
          <w:szCs w:val="24"/>
        </w:rPr>
      </w:pPr>
      <w:r w:rsidRPr="00CE2993">
        <w:rPr>
          <w:b/>
          <w:szCs w:val="24"/>
        </w:rPr>
        <w:tab/>
        <w:t xml:space="preserve">Уколико понуђач у остављеном року не достави на увид оригинал или оверену копију тражених доказа, </w:t>
      </w:r>
      <w:r w:rsidR="00B858F2">
        <w:rPr>
          <w:b/>
          <w:szCs w:val="24"/>
        </w:rPr>
        <w:t>Н</w:t>
      </w:r>
      <w:r w:rsidRPr="00CE2993">
        <w:rPr>
          <w:b/>
          <w:szCs w:val="24"/>
        </w:rPr>
        <w:t>аручилац ће његову понуду одбити као неприхватљиву.</w:t>
      </w:r>
    </w:p>
    <w:p w:rsidR="00CA5C08" w:rsidRPr="00CE2993" w:rsidRDefault="00CA5C08" w:rsidP="00CA5C08">
      <w:pPr>
        <w:rPr>
          <w:b/>
          <w:szCs w:val="24"/>
        </w:rPr>
      </w:pPr>
      <w:r w:rsidRPr="00CE2993">
        <w:rPr>
          <w:b/>
          <w:szCs w:val="24"/>
        </w:rPr>
        <w:tab/>
        <w:t xml:space="preserve">Понуђач је дужан да без одлагања писмено обавести </w:t>
      </w:r>
      <w:r w:rsidR="00E16383">
        <w:rPr>
          <w:b/>
          <w:szCs w:val="24"/>
        </w:rPr>
        <w:t>Н</w:t>
      </w:r>
      <w:r w:rsidRPr="00CE2993">
        <w:rPr>
          <w:b/>
          <w:szCs w:val="24"/>
        </w:rPr>
        <w:t xml:space="preserve">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w:t>
      </w:r>
      <w:r w:rsidR="003E2AE5">
        <w:rPr>
          <w:b/>
          <w:szCs w:val="24"/>
        </w:rPr>
        <w:t>и да је документује на прописан</w:t>
      </w:r>
      <w:r w:rsidRPr="00CE2993">
        <w:rPr>
          <w:b/>
          <w:szCs w:val="24"/>
        </w:rPr>
        <w:t xml:space="preserve"> начин.</w:t>
      </w:r>
    </w:p>
    <w:p w:rsidR="00CA5C08" w:rsidRPr="00CE2993" w:rsidRDefault="00CA5C08" w:rsidP="00CA5C08">
      <w:pPr>
        <w:rPr>
          <w:b/>
          <w:szCs w:val="24"/>
        </w:rPr>
      </w:pPr>
      <w:r w:rsidRPr="00CE2993">
        <w:rPr>
          <w:b/>
          <w:szCs w:val="24"/>
        </w:rPr>
        <w:tab/>
        <w:t>Понуђач није дужан да доставља доказе који су јавно доступни на интернет страницама надлежних органа ако наведе интернет страницу на којој су тражени подаци (докази) јавно доступни.</w:t>
      </w:r>
    </w:p>
    <w:p w:rsidR="00CA5C08" w:rsidRPr="00CE2993" w:rsidRDefault="00CA5C08" w:rsidP="00CA5C08">
      <w:pPr>
        <w:rPr>
          <w:b/>
          <w:szCs w:val="24"/>
        </w:rPr>
      </w:pPr>
    </w:p>
    <w:p w:rsidR="00CA5C08" w:rsidRPr="00CE2993" w:rsidRDefault="00CA5C08" w:rsidP="00CA5C08">
      <w:pPr>
        <w:rPr>
          <w:b/>
          <w:color w:val="000000"/>
          <w:szCs w:val="24"/>
        </w:rPr>
      </w:pPr>
      <w:r w:rsidRPr="00CE2993">
        <w:rPr>
          <w:b/>
          <w:color w:val="000000"/>
          <w:szCs w:val="24"/>
        </w:rPr>
        <w:tab/>
        <w:t>Уколико је понуђач у складу са чланом 78. Закона о јавним набавкама, уписан у регистар понуђача, није дужан да приликом подношења понуде доказује испуњеност обавезних услова, ако наведе интернет страницу на којој су тражени подаци (докази) јавно доступни.</w:t>
      </w:r>
    </w:p>
    <w:p w:rsidR="006E604D" w:rsidRDefault="006E604D" w:rsidP="00CA5C08">
      <w:pPr>
        <w:rPr>
          <w:b/>
          <w:szCs w:val="24"/>
        </w:rPr>
      </w:pPr>
    </w:p>
    <w:p w:rsidR="004D63C3" w:rsidRDefault="004D63C3" w:rsidP="006D3F4A">
      <w:pPr>
        <w:rPr>
          <w:b/>
          <w:szCs w:val="24"/>
        </w:rPr>
      </w:pPr>
    </w:p>
    <w:p w:rsidR="004D63C3" w:rsidRDefault="004D63C3" w:rsidP="006D3F4A">
      <w:pPr>
        <w:rPr>
          <w:b/>
          <w:szCs w:val="24"/>
        </w:rPr>
      </w:pPr>
    </w:p>
    <w:p w:rsidR="004D63C3" w:rsidRDefault="004D63C3" w:rsidP="006D3F4A">
      <w:pPr>
        <w:rPr>
          <w:b/>
          <w:szCs w:val="24"/>
        </w:rPr>
      </w:pPr>
    </w:p>
    <w:p w:rsidR="004D63C3" w:rsidRDefault="004D63C3" w:rsidP="006D3F4A">
      <w:pPr>
        <w:rPr>
          <w:b/>
          <w:szCs w:val="24"/>
        </w:rPr>
      </w:pPr>
    </w:p>
    <w:p w:rsidR="004D63C3" w:rsidRDefault="004D63C3" w:rsidP="006D3F4A">
      <w:pPr>
        <w:rPr>
          <w:b/>
          <w:szCs w:val="24"/>
        </w:rPr>
      </w:pPr>
    </w:p>
    <w:p w:rsidR="004D63C3" w:rsidRDefault="004D63C3" w:rsidP="006D3F4A">
      <w:pPr>
        <w:rPr>
          <w:b/>
          <w:szCs w:val="24"/>
        </w:rPr>
      </w:pPr>
    </w:p>
    <w:p w:rsidR="004D63C3" w:rsidRDefault="004D63C3" w:rsidP="006D3F4A">
      <w:pPr>
        <w:rPr>
          <w:b/>
          <w:szCs w:val="24"/>
        </w:rPr>
      </w:pPr>
    </w:p>
    <w:p w:rsidR="00CA391E" w:rsidRDefault="00CA391E" w:rsidP="00CA5C08">
      <w:pPr>
        <w:jc w:val="center"/>
        <w:outlineLvl w:val="0"/>
        <w:rPr>
          <w:b/>
          <w:szCs w:val="24"/>
        </w:rPr>
      </w:pPr>
    </w:p>
    <w:p w:rsidR="00CA391E" w:rsidRDefault="00CA391E" w:rsidP="00CA5C08">
      <w:pPr>
        <w:jc w:val="center"/>
        <w:outlineLvl w:val="0"/>
        <w:rPr>
          <w:b/>
          <w:szCs w:val="24"/>
        </w:rPr>
      </w:pPr>
    </w:p>
    <w:p w:rsidR="00CA391E" w:rsidRDefault="00CA391E" w:rsidP="00CA5C08">
      <w:pPr>
        <w:jc w:val="center"/>
        <w:outlineLvl w:val="0"/>
        <w:rPr>
          <w:b/>
          <w:szCs w:val="24"/>
        </w:rPr>
      </w:pPr>
    </w:p>
    <w:p w:rsidR="00CA391E" w:rsidRDefault="00CA391E" w:rsidP="00CA5C08">
      <w:pPr>
        <w:jc w:val="center"/>
        <w:outlineLvl w:val="0"/>
        <w:rPr>
          <w:b/>
          <w:szCs w:val="24"/>
        </w:rPr>
      </w:pPr>
    </w:p>
    <w:p w:rsidR="00CA391E" w:rsidRDefault="00CA391E" w:rsidP="00CA5C08">
      <w:pPr>
        <w:jc w:val="center"/>
        <w:outlineLvl w:val="0"/>
        <w:rPr>
          <w:b/>
          <w:szCs w:val="24"/>
        </w:rPr>
      </w:pPr>
    </w:p>
    <w:p w:rsidR="00CA391E" w:rsidRDefault="00CA391E" w:rsidP="00CA5C08">
      <w:pPr>
        <w:jc w:val="center"/>
        <w:outlineLvl w:val="0"/>
        <w:rPr>
          <w:b/>
          <w:szCs w:val="24"/>
        </w:rPr>
      </w:pPr>
    </w:p>
    <w:p w:rsidR="00C66A2C" w:rsidRDefault="00C66A2C" w:rsidP="00CA5C08">
      <w:pPr>
        <w:jc w:val="center"/>
        <w:outlineLvl w:val="0"/>
        <w:rPr>
          <w:b/>
          <w:szCs w:val="24"/>
        </w:rPr>
      </w:pPr>
    </w:p>
    <w:p w:rsidR="00C66A2C" w:rsidRDefault="00C66A2C" w:rsidP="00CA5C08">
      <w:pPr>
        <w:jc w:val="center"/>
        <w:outlineLvl w:val="0"/>
        <w:rPr>
          <w:b/>
          <w:szCs w:val="24"/>
        </w:rPr>
      </w:pPr>
    </w:p>
    <w:p w:rsidR="00C66A2C" w:rsidRDefault="00C66A2C" w:rsidP="00CA5C08">
      <w:pPr>
        <w:jc w:val="center"/>
        <w:outlineLvl w:val="0"/>
        <w:rPr>
          <w:b/>
          <w:szCs w:val="24"/>
        </w:rPr>
      </w:pPr>
    </w:p>
    <w:p w:rsidR="00C66A2C" w:rsidRDefault="00C66A2C" w:rsidP="00CA5C08">
      <w:pPr>
        <w:jc w:val="center"/>
        <w:outlineLvl w:val="0"/>
        <w:rPr>
          <w:b/>
          <w:szCs w:val="24"/>
        </w:rPr>
      </w:pPr>
    </w:p>
    <w:p w:rsidR="00C66A2C" w:rsidRDefault="00C66A2C" w:rsidP="00CA5C08">
      <w:pPr>
        <w:jc w:val="center"/>
        <w:outlineLvl w:val="0"/>
        <w:rPr>
          <w:b/>
          <w:szCs w:val="24"/>
        </w:rPr>
      </w:pPr>
    </w:p>
    <w:p w:rsidR="00C66A2C" w:rsidRDefault="00C66A2C" w:rsidP="00CA5C08">
      <w:pPr>
        <w:jc w:val="center"/>
        <w:outlineLvl w:val="0"/>
        <w:rPr>
          <w:b/>
          <w:szCs w:val="24"/>
        </w:rPr>
      </w:pPr>
    </w:p>
    <w:p w:rsidR="00C66A2C" w:rsidRDefault="00C66A2C" w:rsidP="00CA5C08">
      <w:pPr>
        <w:jc w:val="center"/>
        <w:outlineLvl w:val="0"/>
        <w:rPr>
          <w:b/>
          <w:szCs w:val="24"/>
        </w:rPr>
      </w:pPr>
    </w:p>
    <w:p w:rsidR="00C66A2C" w:rsidRDefault="00C66A2C" w:rsidP="00CA5C08">
      <w:pPr>
        <w:jc w:val="center"/>
        <w:outlineLvl w:val="0"/>
        <w:rPr>
          <w:b/>
          <w:szCs w:val="24"/>
        </w:rPr>
      </w:pPr>
    </w:p>
    <w:p w:rsidR="00175879" w:rsidRDefault="00175879" w:rsidP="00CA5C08">
      <w:pPr>
        <w:jc w:val="center"/>
        <w:outlineLvl w:val="0"/>
        <w:rPr>
          <w:b/>
          <w:szCs w:val="24"/>
        </w:rPr>
      </w:pPr>
    </w:p>
    <w:p w:rsidR="00175879" w:rsidRDefault="00175879" w:rsidP="00CA5C08">
      <w:pPr>
        <w:jc w:val="center"/>
        <w:outlineLvl w:val="0"/>
        <w:rPr>
          <w:b/>
          <w:szCs w:val="24"/>
        </w:rPr>
      </w:pPr>
    </w:p>
    <w:p w:rsidR="00175879" w:rsidRDefault="00175879" w:rsidP="00CA5C08">
      <w:pPr>
        <w:jc w:val="center"/>
        <w:outlineLvl w:val="0"/>
        <w:rPr>
          <w:b/>
          <w:szCs w:val="24"/>
        </w:rPr>
      </w:pPr>
    </w:p>
    <w:p w:rsidR="00175879" w:rsidRDefault="00175879" w:rsidP="00CA5C08">
      <w:pPr>
        <w:jc w:val="center"/>
        <w:outlineLvl w:val="0"/>
        <w:rPr>
          <w:b/>
          <w:szCs w:val="24"/>
        </w:rPr>
      </w:pPr>
    </w:p>
    <w:p w:rsidR="00175879" w:rsidRDefault="00175879" w:rsidP="00CA5C08">
      <w:pPr>
        <w:jc w:val="center"/>
        <w:outlineLvl w:val="0"/>
        <w:rPr>
          <w:b/>
          <w:szCs w:val="24"/>
        </w:rPr>
      </w:pPr>
    </w:p>
    <w:p w:rsidR="00CA5C08" w:rsidRPr="00CE2993" w:rsidRDefault="00CA5C08" w:rsidP="00CA5C08">
      <w:pPr>
        <w:jc w:val="center"/>
        <w:outlineLvl w:val="0"/>
        <w:rPr>
          <w:b/>
          <w:szCs w:val="24"/>
        </w:rPr>
      </w:pPr>
      <w:r w:rsidRPr="00CE2993">
        <w:rPr>
          <w:b/>
          <w:szCs w:val="24"/>
        </w:rPr>
        <w:t>И З Ј А В А</w:t>
      </w:r>
    </w:p>
    <w:p w:rsidR="00CA5C08" w:rsidRPr="00CE2993" w:rsidRDefault="00CA5C08" w:rsidP="00CA5C08">
      <w:pPr>
        <w:jc w:val="center"/>
        <w:rPr>
          <w:b/>
          <w:sz w:val="22"/>
          <w:szCs w:val="22"/>
        </w:rPr>
      </w:pPr>
    </w:p>
    <w:p w:rsidR="00CA5C08" w:rsidRPr="00CE2993" w:rsidRDefault="00CA5C08" w:rsidP="00CA5C08">
      <w:pPr>
        <w:jc w:val="center"/>
        <w:rPr>
          <w:b/>
          <w:sz w:val="22"/>
          <w:szCs w:val="22"/>
        </w:rPr>
      </w:pPr>
    </w:p>
    <w:p w:rsidR="00CA5C08" w:rsidRPr="00CE2993" w:rsidRDefault="00CA5C08" w:rsidP="00CA5C08">
      <w:pPr>
        <w:jc w:val="center"/>
        <w:rPr>
          <w:b/>
          <w:sz w:val="22"/>
          <w:szCs w:val="22"/>
        </w:rPr>
      </w:pPr>
    </w:p>
    <w:p w:rsidR="00CA5C08" w:rsidRPr="00CE2993" w:rsidRDefault="00CA5C08" w:rsidP="00CA5C08">
      <w:pPr>
        <w:jc w:val="center"/>
        <w:rPr>
          <w:b/>
          <w:szCs w:val="24"/>
        </w:rPr>
      </w:pPr>
    </w:p>
    <w:p w:rsidR="00CA5C08" w:rsidRPr="00CE2993" w:rsidRDefault="00CA5C08" w:rsidP="00CA5C08">
      <w:pPr>
        <w:tabs>
          <w:tab w:val="clear" w:pos="1440"/>
          <w:tab w:val="left" w:pos="1800"/>
        </w:tabs>
        <w:rPr>
          <w:sz w:val="22"/>
          <w:szCs w:val="22"/>
        </w:rPr>
      </w:pPr>
      <w:r w:rsidRPr="00CE2993">
        <w:rPr>
          <w:szCs w:val="24"/>
        </w:rPr>
        <w:t>којом понуђач:</w:t>
      </w:r>
      <w:r w:rsidRPr="00CE2993">
        <w:rPr>
          <w:sz w:val="22"/>
          <w:szCs w:val="22"/>
        </w:rPr>
        <w:t xml:space="preserve"> </w:t>
      </w:r>
      <w:r w:rsidRPr="00CE2993">
        <w:rPr>
          <w:sz w:val="22"/>
          <w:szCs w:val="22"/>
          <w:lang w:val="sr-Latn-CS"/>
        </w:rPr>
        <w:t>____________</w:t>
      </w:r>
      <w:r w:rsidRPr="00CE2993">
        <w:rPr>
          <w:sz w:val="22"/>
          <w:szCs w:val="22"/>
        </w:rPr>
        <w:t>_____________________________</w:t>
      </w:r>
      <w:r w:rsidRPr="00CE2993">
        <w:rPr>
          <w:sz w:val="22"/>
          <w:szCs w:val="22"/>
          <w:lang w:val="sr-Latn-CS"/>
        </w:rPr>
        <w:t>_____________________</w:t>
      </w:r>
    </w:p>
    <w:p w:rsidR="00CA5C08" w:rsidRPr="00CE2993" w:rsidRDefault="00CA5C08" w:rsidP="00CA5C08">
      <w:pPr>
        <w:tabs>
          <w:tab w:val="clear" w:pos="1440"/>
          <w:tab w:val="left" w:pos="1800"/>
        </w:tabs>
        <w:spacing w:line="480" w:lineRule="auto"/>
        <w:jc w:val="center"/>
        <w:rPr>
          <w:szCs w:val="24"/>
        </w:rPr>
      </w:pPr>
      <w:r w:rsidRPr="00CE2993">
        <w:rPr>
          <w:szCs w:val="24"/>
        </w:rPr>
        <w:t>(пословно име или скраћени назив понуђача)</w:t>
      </w:r>
    </w:p>
    <w:p w:rsidR="00CA5C08" w:rsidRPr="00CE2993" w:rsidRDefault="00CA5C08" w:rsidP="00CA5C08">
      <w:pPr>
        <w:tabs>
          <w:tab w:val="clear" w:pos="1440"/>
          <w:tab w:val="left" w:pos="1800"/>
        </w:tabs>
        <w:spacing w:line="480" w:lineRule="auto"/>
        <w:jc w:val="center"/>
        <w:rPr>
          <w:sz w:val="16"/>
          <w:szCs w:val="16"/>
        </w:rPr>
      </w:pPr>
    </w:p>
    <w:p w:rsidR="00CA5C08" w:rsidRPr="00CE2993" w:rsidRDefault="00CA5C08" w:rsidP="00CA5C08">
      <w:pPr>
        <w:tabs>
          <w:tab w:val="clear" w:pos="1440"/>
          <w:tab w:val="left" w:pos="1800"/>
        </w:tabs>
        <w:spacing w:line="480" w:lineRule="auto"/>
        <w:rPr>
          <w:szCs w:val="24"/>
        </w:rPr>
      </w:pPr>
      <w:r w:rsidRPr="00CE2993">
        <w:rPr>
          <w:szCs w:val="24"/>
        </w:rPr>
        <w:t>из</w:t>
      </w:r>
      <w:r w:rsidRPr="00CE2993">
        <w:rPr>
          <w:sz w:val="22"/>
          <w:szCs w:val="22"/>
        </w:rPr>
        <w:t xml:space="preserve"> _____________________ </w:t>
      </w:r>
      <w:r w:rsidRPr="00CE2993">
        <w:rPr>
          <w:szCs w:val="24"/>
        </w:rPr>
        <w:t>под пуном материјалном и кривичном  одговорношћу изјављује да је поштовао обавезе које произ</w:t>
      </w:r>
      <w:r w:rsidR="00671CA7">
        <w:rPr>
          <w:szCs w:val="24"/>
        </w:rPr>
        <w:t>и</w:t>
      </w:r>
      <w:r w:rsidRPr="00CE2993">
        <w:rPr>
          <w:szCs w:val="24"/>
        </w:rPr>
        <w:t xml:space="preserve">лазе из важећих прописа о заштити на раду, запошљавању и условима рада и заштити животне средине. </w:t>
      </w:r>
    </w:p>
    <w:p w:rsidR="00CA5C08" w:rsidRPr="00CE2993" w:rsidRDefault="00CA5C08" w:rsidP="00CA5C08">
      <w:pPr>
        <w:tabs>
          <w:tab w:val="clear" w:pos="1440"/>
          <w:tab w:val="left" w:pos="1800"/>
        </w:tabs>
        <w:spacing w:line="360" w:lineRule="auto"/>
        <w:rPr>
          <w:szCs w:val="24"/>
        </w:rPr>
      </w:pPr>
    </w:p>
    <w:p w:rsidR="00CA5C08" w:rsidRPr="00CE2993" w:rsidRDefault="00CA5C08" w:rsidP="00CA5C08">
      <w:pPr>
        <w:tabs>
          <w:tab w:val="clear" w:pos="1440"/>
          <w:tab w:val="left" w:pos="1800"/>
        </w:tabs>
        <w:spacing w:line="360" w:lineRule="auto"/>
        <w:rPr>
          <w:szCs w:val="24"/>
        </w:rPr>
      </w:pPr>
    </w:p>
    <w:p w:rsidR="00CA5C08" w:rsidRPr="00CE2993" w:rsidRDefault="00CA5C08" w:rsidP="00CA5C08">
      <w:pPr>
        <w:tabs>
          <w:tab w:val="clear" w:pos="1440"/>
          <w:tab w:val="left" w:pos="1800"/>
        </w:tabs>
        <w:spacing w:line="360" w:lineRule="auto"/>
        <w:rPr>
          <w:szCs w:val="24"/>
        </w:rPr>
      </w:pPr>
    </w:p>
    <w:tbl>
      <w:tblPr>
        <w:tblW w:w="0" w:type="auto"/>
        <w:jc w:val="right"/>
        <w:tblLook w:val="01E0"/>
      </w:tblPr>
      <w:tblGrid>
        <w:gridCol w:w="2520"/>
        <w:gridCol w:w="3318"/>
      </w:tblGrid>
      <w:tr w:rsidR="00CA5C08" w:rsidRPr="00CE2993" w:rsidTr="006F5008">
        <w:trPr>
          <w:jc w:val="right"/>
        </w:trPr>
        <w:tc>
          <w:tcPr>
            <w:tcW w:w="2520" w:type="dxa"/>
          </w:tcPr>
          <w:p w:rsidR="00CA5C08" w:rsidRPr="00CE2993" w:rsidRDefault="00CA5C08" w:rsidP="006F5008">
            <w:pPr>
              <w:jc w:val="center"/>
              <w:rPr>
                <w:b/>
                <w:szCs w:val="24"/>
              </w:rPr>
            </w:pPr>
          </w:p>
        </w:tc>
        <w:tc>
          <w:tcPr>
            <w:tcW w:w="3318" w:type="dxa"/>
            <w:hideMark/>
          </w:tcPr>
          <w:p w:rsidR="00CA5C08" w:rsidRPr="00CE2993" w:rsidRDefault="00CA5C08" w:rsidP="006F5008">
            <w:pPr>
              <w:jc w:val="center"/>
              <w:rPr>
                <w:b/>
                <w:szCs w:val="24"/>
              </w:rPr>
            </w:pPr>
            <w:r w:rsidRPr="00CE2993">
              <w:rPr>
                <w:b/>
                <w:szCs w:val="24"/>
              </w:rPr>
              <w:t>Потпис овлашћеног лица</w:t>
            </w:r>
          </w:p>
        </w:tc>
      </w:tr>
      <w:tr w:rsidR="00CA5C08" w:rsidRPr="00CE2993" w:rsidTr="006F5008">
        <w:trPr>
          <w:jc w:val="right"/>
        </w:trPr>
        <w:tc>
          <w:tcPr>
            <w:tcW w:w="2520" w:type="dxa"/>
            <w:hideMark/>
          </w:tcPr>
          <w:p w:rsidR="00CA5C08" w:rsidRPr="00CE2993" w:rsidRDefault="00CA5C08" w:rsidP="006F5008">
            <w:pPr>
              <w:jc w:val="center"/>
              <w:rPr>
                <w:b/>
                <w:szCs w:val="24"/>
              </w:rPr>
            </w:pPr>
            <w:r w:rsidRPr="00CE2993">
              <w:rPr>
                <w:b/>
                <w:szCs w:val="24"/>
              </w:rPr>
              <w:t>М.П.</w:t>
            </w:r>
          </w:p>
        </w:tc>
        <w:tc>
          <w:tcPr>
            <w:tcW w:w="3318" w:type="dxa"/>
          </w:tcPr>
          <w:p w:rsidR="00CA5C08" w:rsidRPr="00CE2993" w:rsidRDefault="00CA5C08" w:rsidP="006F5008">
            <w:pPr>
              <w:jc w:val="center"/>
              <w:rPr>
                <w:b/>
                <w:szCs w:val="24"/>
              </w:rPr>
            </w:pPr>
          </w:p>
        </w:tc>
      </w:tr>
      <w:tr w:rsidR="00CA5C08" w:rsidRPr="00CE2993" w:rsidTr="006F5008">
        <w:trPr>
          <w:trHeight w:val="567"/>
          <w:jc w:val="right"/>
        </w:trPr>
        <w:tc>
          <w:tcPr>
            <w:tcW w:w="2520" w:type="dxa"/>
          </w:tcPr>
          <w:p w:rsidR="00CA5C08" w:rsidRPr="00CE2993" w:rsidRDefault="00CA5C08" w:rsidP="006F5008">
            <w:pPr>
              <w:jc w:val="center"/>
              <w:rPr>
                <w:szCs w:val="22"/>
              </w:rPr>
            </w:pPr>
          </w:p>
        </w:tc>
        <w:tc>
          <w:tcPr>
            <w:tcW w:w="3318" w:type="dxa"/>
            <w:tcBorders>
              <w:top w:val="nil"/>
              <w:left w:val="nil"/>
              <w:bottom w:val="single" w:sz="4" w:space="0" w:color="auto"/>
              <w:right w:val="nil"/>
            </w:tcBorders>
          </w:tcPr>
          <w:p w:rsidR="00CA5C08" w:rsidRPr="00CE2993" w:rsidRDefault="00CA5C08" w:rsidP="006F5008">
            <w:pPr>
              <w:jc w:val="center"/>
              <w:rPr>
                <w:szCs w:val="22"/>
              </w:rPr>
            </w:pPr>
          </w:p>
        </w:tc>
      </w:tr>
    </w:tbl>
    <w:p w:rsidR="00CA5C08" w:rsidRPr="00CE2993" w:rsidRDefault="00CA5C08" w:rsidP="00CA5C08">
      <w:pPr>
        <w:rPr>
          <w:b/>
          <w:sz w:val="22"/>
          <w:szCs w:val="22"/>
        </w:rPr>
      </w:pPr>
    </w:p>
    <w:p w:rsidR="00CA5C08" w:rsidRPr="00CE2993" w:rsidRDefault="00CA5C08" w:rsidP="00CA5C08">
      <w:pPr>
        <w:rPr>
          <w:sz w:val="22"/>
        </w:rPr>
      </w:pPr>
    </w:p>
    <w:p w:rsidR="00CA5C08" w:rsidRPr="00CE2993" w:rsidRDefault="00CA5C08" w:rsidP="00CA5C08">
      <w:pPr>
        <w:rPr>
          <w:sz w:val="22"/>
        </w:rPr>
      </w:pPr>
    </w:p>
    <w:p w:rsidR="00CA5C08" w:rsidRPr="00CE2993" w:rsidRDefault="00CA5C08" w:rsidP="00CA5C08">
      <w:pPr>
        <w:rPr>
          <w:sz w:val="22"/>
        </w:rPr>
      </w:pPr>
    </w:p>
    <w:p w:rsidR="00CA5C08" w:rsidRPr="00CE2993" w:rsidRDefault="00CA5C08" w:rsidP="00CA5C08">
      <w:pPr>
        <w:jc w:val="center"/>
        <w:rPr>
          <w:b/>
          <w:sz w:val="22"/>
          <w:szCs w:val="22"/>
        </w:rPr>
      </w:pPr>
      <w:r w:rsidRPr="00CE2993">
        <w:rPr>
          <w:sz w:val="22"/>
        </w:rPr>
        <w:br w:type="page"/>
      </w:r>
    </w:p>
    <w:p w:rsidR="00CA391E" w:rsidRDefault="00CA391E" w:rsidP="00CA5C08">
      <w:pPr>
        <w:jc w:val="center"/>
        <w:outlineLvl w:val="0"/>
        <w:rPr>
          <w:b/>
          <w:szCs w:val="24"/>
        </w:rPr>
      </w:pPr>
    </w:p>
    <w:p w:rsidR="00CA391E" w:rsidRDefault="00CA391E" w:rsidP="00CA5C08">
      <w:pPr>
        <w:jc w:val="center"/>
        <w:outlineLvl w:val="0"/>
        <w:rPr>
          <w:b/>
          <w:szCs w:val="24"/>
        </w:rPr>
      </w:pPr>
    </w:p>
    <w:p w:rsidR="00CA391E" w:rsidRDefault="00CA391E" w:rsidP="00CA5C08">
      <w:pPr>
        <w:jc w:val="center"/>
        <w:outlineLvl w:val="0"/>
        <w:rPr>
          <w:b/>
          <w:szCs w:val="24"/>
        </w:rPr>
      </w:pPr>
    </w:p>
    <w:p w:rsidR="00CA391E" w:rsidRDefault="00CA391E" w:rsidP="00CA5C08">
      <w:pPr>
        <w:jc w:val="center"/>
        <w:outlineLvl w:val="0"/>
        <w:rPr>
          <w:b/>
          <w:szCs w:val="24"/>
        </w:rPr>
      </w:pPr>
    </w:p>
    <w:p w:rsidR="00CA391E" w:rsidRDefault="00CA391E" w:rsidP="00CA5C08">
      <w:pPr>
        <w:jc w:val="center"/>
        <w:outlineLvl w:val="0"/>
        <w:rPr>
          <w:b/>
          <w:szCs w:val="24"/>
        </w:rPr>
      </w:pPr>
    </w:p>
    <w:p w:rsidR="00CA5C08" w:rsidRPr="00CE2993" w:rsidRDefault="00CA5C08" w:rsidP="00CA5C08">
      <w:pPr>
        <w:jc w:val="center"/>
        <w:outlineLvl w:val="0"/>
        <w:rPr>
          <w:b/>
          <w:szCs w:val="24"/>
        </w:rPr>
      </w:pPr>
      <w:r w:rsidRPr="00CE2993">
        <w:rPr>
          <w:b/>
          <w:szCs w:val="24"/>
        </w:rPr>
        <w:t>И З Ј А В А</w:t>
      </w:r>
    </w:p>
    <w:p w:rsidR="00CA5C08" w:rsidRPr="00CE2993" w:rsidRDefault="00CA5C08" w:rsidP="00CA5C08">
      <w:pPr>
        <w:jc w:val="center"/>
        <w:rPr>
          <w:b/>
          <w:szCs w:val="24"/>
        </w:rPr>
      </w:pPr>
    </w:p>
    <w:p w:rsidR="00CA5C08" w:rsidRPr="00CE2993" w:rsidRDefault="00CA5C08" w:rsidP="00CA5C08">
      <w:pPr>
        <w:jc w:val="center"/>
        <w:rPr>
          <w:b/>
          <w:szCs w:val="24"/>
        </w:rPr>
      </w:pPr>
    </w:p>
    <w:p w:rsidR="00CA5C08" w:rsidRPr="00CE2993" w:rsidRDefault="00CA5C08" w:rsidP="00CA5C08">
      <w:pPr>
        <w:jc w:val="center"/>
        <w:rPr>
          <w:b/>
          <w:szCs w:val="24"/>
        </w:rPr>
      </w:pPr>
    </w:p>
    <w:p w:rsidR="00CA5C08" w:rsidRPr="00CE2993" w:rsidRDefault="00CA5C08" w:rsidP="00CA5C08">
      <w:pPr>
        <w:jc w:val="center"/>
        <w:rPr>
          <w:b/>
          <w:szCs w:val="24"/>
        </w:rPr>
      </w:pPr>
    </w:p>
    <w:p w:rsidR="00CA5C08" w:rsidRPr="00CE2993" w:rsidRDefault="00CA5C08" w:rsidP="00CA5C08">
      <w:pPr>
        <w:tabs>
          <w:tab w:val="clear" w:pos="1440"/>
          <w:tab w:val="left" w:pos="1800"/>
        </w:tabs>
        <w:rPr>
          <w:szCs w:val="24"/>
        </w:rPr>
      </w:pPr>
      <w:r w:rsidRPr="00CE2993">
        <w:rPr>
          <w:szCs w:val="24"/>
        </w:rPr>
        <w:t xml:space="preserve">којом понуђач: </w:t>
      </w:r>
      <w:r w:rsidRPr="00CE2993">
        <w:rPr>
          <w:szCs w:val="24"/>
          <w:lang w:val="sr-Latn-CS"/>
        </w:rPr>
        <w:t>____________</w:t>
      </w:r>
      <w:r w:rsidRPr="00CE2993">
        <w:rPr>
          <w:szCs w:val="24"/>
        </w:rPr>
        <w:t>_____________________________</w:t>
      </w:r>
      <w:r w:rsidRPr="00CE2993">
        <w:rPr>
          <w:szCs w:val="24"/>
          <w:lang w:val="sr-Latn-CS"/>
        </w:rPr>
        <w:t>________________</w:t>
      </w:r>
    </w:p>
    <w:p w:rsidR="00CA5C08" w:rsidRPr="00CE2993" w:rsidRDefault="00CA5C08" w:rsidP="00CA5C08">
      <w:pPr>
        <w:tabs>
          <w:tab w:val="clear" w:pos="1440"/>
          <w:tab w:val="left" w:pos="1800"/>
        </w:tabs>
        <w:spacing w:line="360" w:lineRule="auto"/>
        <w:jc w:val="center"/>
        <w:rPr>
          <w:szCs w:val="24"/>
        </w:rPr>
      </w:pPr>
    </w:p>
    <w:p w:rsidR="00CA5C08" w:rsidRPr="00CE2993" w:rsidRDefault="00CA5C08" w:rsidP="00CA5C08">
      <w:pPr>
        <w:tabs>
          <w:tab w:val="clear" w:pos="1440"/>
          <w:tab w:val="left" w:pos="1800"/>
        </w:tabs>
        <w:spacing w:line="480" w:lineRule="auto"/>
        <w:rPr>
          <w:szCs w:val="24"/>
        </w:rPr>
      </w:pPr>
      <w:r w:rsidRPr="00CE2993">
        <w:rPr>
          <w:szCs w:val="24"/>
        </w:rPr>
        <w:t>из _____________________ под пуном материјалном и кривичном одговорношћу гарантује да је ималац права интелектуалне својине.</w:t>
      </w:r>
    </w:p>
    <w:p w:rsidR="00CA5C08" w:rsidRPr="00CE2993" w:rsidRDefault="00CA5C08" w:rsidP="00CA5C08">
      <w:pPr>
        <w:rPr>
          <w:sz w:val="22"/>
        </w:rPr>
      </w:pPr>
    </w:p>
    <w:p w:rsidR="00CA5C08" w:rsidRPr="00CE2993" w:rsidRDefault="00CA5C08" w:rsidP="00CA5C08">
      <w:pPr>
        <w:rPr>
          <w:sz w:val="22"/>
        </w:rPr>
      </w:pPr>
    </w:p>
    <w:p w:rsidR="00CA5C08" w:rsidRPr="00CE2993" w:rsidRDefault="00CA5C08" w:rsidP="00CA5C08">
      <w:pPr>
        <w:rPr>
          <w:sz w:val="22"/>
        </w:rPr>
      </w:pPr>
    </w:p>
    <w:p w:rsidR="00CA5C08" w:rsidRPr="00A004D6" w:rsidRDefault="00CA5C08" w:rsidP="00CA5C08">
      <w:pPr>
        <w:tabs>
          <w:tab w:val="clear" w:pos="1440"/>
          <w:tab w:val="left" w:pos="1800"/>
        </w:tabs>
        <w:spacing w:line="360" w:lineRule="auto"/>
        <w:rPr>
          <w:szCs w:val="24"/>
        </w:rPr>
      </w:pPr>
      <w:r w:rsidRPr="00A004D6">
        <w:rPr>
          <w:b/>
          <w:szCs w:val="24"/>
        </w:rPr>
        <w:t>Напомена:</w:t>
      </w:r>
      <w:r w:rsidRPr="00A004D6">
        <w:rPr>
          <w:szCs w:val="24"/>
        </w:rPr>
        <w:t xml:space="preserve"> Понуђач попуњава</w:t>
      </w:r>
      <w:r w:rsidR="00671CA7">
        <w:rPr>
          <w:szCs w:val="24"/>
        </w:rPr>
        <w:t>,</w:t>
      </w:r>
      <w:r w:rsidRPr="00A004D6">
        <w:rPr>
          <w:szCs w:val="24"/>
        </w:rPr>
        <w:t xml:space="preserve"> потписује и оверава Изјаву уколико је ималац права интелектуалне својине.</w:t>
      </w:r>
    </w:p>
    <w:p w:rsidR="00CA5C08" w:rsidRPr="00CE2993" w:rsidRDefault="00CA5C08" w:rsidP="00CA5C08">
      <w:pPr>
        <w:tabs>
          <w:tab w:val="clear" w:pos="1440"/>
          <w:tab w:val="left" w:pos="1800"/>
        </w:tabs>
        <w:spacing w:line="360" w:lineRule="auto"/>
        <w:rPr>
          <w:sz w:val="22"/>
          <w:szCs w:val="22"/>
        </w:rPr>
      </w:pPr>
    </w:p>
    <w:p w:rsidR="00CA5C08" w:rsidRPr="00CE2993" w:rsidRDefault="00CA5C08" w:rsidP="00CA5C08">
      <w:pPr>
        <w:tabs>
          <w:tab w:val="clear" w:pos="1440"/>
          <w:tab w:val="left" w:pos="1800"/>
        </w:tabs>
        <w:spacing w:line="360" w:lineRule="auto"/>
        <w:rPr>
          <w:sz w:val="22"/>
          <w:szCs w:val="22"/>
        </w:rPr>
      </w:pPr>
    </w:p>
    <w:p w:rsidR="00CA5C08" w:rsidRPr="00CE2993" w:rsidRDefault="00CA5C08" w:rsidP="00CA5C08">
      <w:pPr>
        <w:rPr>
          <w:sz w:val="22"/>
        </w:rPr>
      </w:pPr>
    </w:p>
    <w:p w:rsidR="00CA5C08" w:rsidRPr="00CE2993" w:rsidRDefault="00CA5C08" w:rsidP="00CA5C08">
      <w:pPr>
        <w:rPr>
          <w:sz w:val="22"/>
        </w:rPr>
      </w:pPr>
    </w:p>
    <w:tbl>
      <w:tblPr>
        <w:tblW w:w="0" w:type="auto"/>
        <w:jc w:val="right"/>
        <w:tblLook w:val="01E0"/>
      </w:tblPr>
      <w:tblGrid>
        <w:gridCol w:w="2520"/>
        <w:gridCol w:w="3318"/>
      </w:tblGrid>
      <w:tr w:rsidR="00CA5C08" w:rsidRPr="00CE2993" w:rsidTr="006F5008">
        <w:trPr>
          <w:jc w:val="right"/>
        </w:trPr>
        <w:tc>
          <w:tcPr>
            <w:tcW w:w="2520" w:type="dxa"/>
          </w:tcPr>
          <w:p w:rsidR="00CA5C08" w:rsidRPr="00CE2993" w:rsidRDefault="00CA5C08" w:rsidP="006F5008">
            <w:pPr>
              <w:jc w:val="center"/>
              <w:rPr>
                <w:b/>
                <w:szCs w:val="24"/>
              </w:rPr>
            </w:pPr>
          </w:p>
        </w:tc>
        <w:tc>
          <w:tcPr>
            <w:tcW w:w="3318" w:type="dxa"/>
            <w:hideMark/>
          </w:tcPr>
          <w:p w:rsidR="00CA5C08" w:rsidRPr="00CE2993" w:rsidRDefault="00CA5C08" w:rsidP="006F5008">
            <w:pPr>
              <w:jc w:val="center"/>
              <w:rPr>
                <w:b/>
                <w:szCs w:val="24"/>
              </w:rPr>
            </w:pPr>
            <w:r w:rsidRPr="00CE2993">
              <w:rPr>
                <w:b/>
                <w:szCs w:val="24"/>
              </w:rPr>
              <w:t>Потпис овлашћеног лица</w:t>
            </w:r>
          </w:p>
        </w:tc>
      </w:tr>
      <w:tr w:rsidR="00CA5C08" w:rsidRPr="00CE2993" w:rsidTr="006F5008">
        <w:trPr>
          <w:jc w:val="right"/>
        </w:trPr>
        <w:tc>
          <w:tcPr>
            <w:tcW w:w="2520" w:type="dxa"/>
            <w:hideMark/>
          </w:tcPr>
          <w:p w:rsidR="00CA5C08" w:rsidRPr="00CE2993" w:rsidRDefault="00CA5C08" w:rsidP="006F5008">
            <w:pPr>
              <w:jc w:val="center"/>
              <w:rPr>
                <w:b/>
                <w:szCs w:val="24"/>
              </w:rPr>
            </w:pPr>
            <w:r w:rsidRPr="00CE2993">
              <w:rPr>
                <w:b/>
                <w:szCs w:val="24"/>
              </w:rPr>
              <w:t>М.П.</w:t>
            </w:r>
          </w:p>
        </w:tc>
        <w:tc>
          <w:tcPr>
            <w:tcW w:w="3318" w:type="dxa"/>
          </w:tcPr>
          <w:p w:rsidR="00CA5C08" w:rsidRPr="00CE2993" w:rsidRDefault="00CA5C08" w:rsidP="006F5008">
            <w:pPr>
              <w:jc w:val="center"/>
              <w:rPr>
                <w:b/>
                <w:szCs w:val="24"/>
              </w:rPr>
            </w:pPr>
          </w:p>
        </w:tc>
      </w:tr>
      <w:tr w:rsidR="00CA5C08" w:rsidRPr="00CE2993" w:rsidTr="006F5008">
        <w:trPr>
          <w:trHeight w:val="567"/>
          <w:jc w:val="right"/>
        </w:trPr>
        <w:tc>
          <w:tcPr>
            <w:tcW w:w="2520" w:type="dxa"/>
          </w:tcPr>
          <w:p w:rsidR="00CA5C08" w:rsidRPr="00CE2993" w:rsidRDefault="00CA5C08" w:rsidP="006F5008">
            <w:pPr>
              <w:jc w:val="center"/>
              <w:rPr>
                <w:szCs w:val="22"/>
              </w:rPr>
            </w:pPr>
          </w:p>
        </w:tc>
        <w:tc>
          <w:tcPr>
            <w:tcW w:w="3318" w:type="dxa"/>
            <w:tcBorders>
              <w:top w:val="nil"/>
              <w:left w:val="nil"/>
              <w:bottom w:val="single" w:sz="4" w:space="0" w:color="auto"/>
              <w:right w:val="nil"/>
            </w:tcBorders>
          </w:tcPr>
          <w:p w:rsidR="00CA5C08" w:rsidRPr="00CE2993" w:rsidRDefault="00CA5C08" w:rsidP="006F5008">
            <w:pPr>
              <w:jc w:val="center"/>
              <w:rPr>
                <w:szCs w:val="22"/>
              </w:rPr>
            </w:pPr>
          </w:p>
        </w:tc>
      </w:tr>
    </w:tbl>
    <w:p w:rsidR="00CA5C08" w:rsidRPr="00CE2993" w:rsidRDefault="00CA5C08" w:rsidP="00CA5C08">
      <w:pPr>
        <w:rPr>
          <w:sz w:val="22"/>
        </w:rPr>
      </w:pPr>
      <w:r w:rsidRPr="00CE2993">
        <w:rPr>
          <w:sz w:val="22"/>
        </w:rPr>
        <w:br w:type="page"/>
      </w:r>
    </w:p>
    <w:p w:rsidR="00B2054E" w:rsidRDefault="00B2054E" w:rsidP="00CA5C08">
      <w:pPr>
        <w:jc w:val="center"/>
        <w:outlineLvl w:val="0"/>
        <w:rPr>
          <w:b/>
          <w:szCs w:val="24"/>
          <w:lang w:val="en-US"/>
        </w:rPr>
      </w:pPr>
    </w:p>
    <w:p w:rsidR="00B2054E" w:rsidRDefault="00B2054E" w:rsidP="00CA5C08">
      <w:pPr>
        <w:jc w:val="center"/>
        <w:outlineLvl w:val="0"/>
        <w:rPr>
          <w:b/>
          <w:szCs w:val="24"/>
          <w:lang w:val="en-US"/>
        </w:rPr>
      </w:pPr>
    </w:p>
    <w:p w:rsidR="00B2054E" w:rsidRDefault="00B2054E" w:rsidP="00CA5C08">
      <w:pPr>
        <w:jc w:val="center"/>
        <w:outlineLvl w:val="0"/>
        <w:rPr>
          <w:b/>
          <w:szCs w:val="24"/>
          <w:lang w:val="en-US"/>
        </w:rPr>
      </w:pPr>
    </w:p>
    <w:p w:rsidR="00B2054E" w:rsidRDefault="00B2054E" w:rsidP="00CA5C08">
      <w:pPr>
        <w:jc w:val="center"/>
        <w:outlineLvl w:val="0"/>
        <w:rPr>
          <w:b/>
          <w:szCs w:val="24"/>
          <w:lang w:val="en-US"/>
        </w:rPr>
      </w:pPr>
    </w:p>
    <w:p w:rsidR="00B2054E" w:rsidRDefault="00B2054E" w:rsidP="00CA5C08">
      <w:pPr>
        <w:jc w:val="center"/>
        <w:outlineLvl w:val="0"/>
        <w:rPr>
          <w:b/>
          <w:szCs w:val="24"/>
          <w:lang w:val="en-US"/>
        </w:rPr>
      </w:pPr>
    </w:p>
    <w:p w:rsidR="00CA5C08" w:rsidRPr="00CE2993" w:rsidRDefault="00CA5C08" w:rsidP="00CA5C08">
      <w:pPr>
        <w:jc w:val="center"/>
        <w:outlineLvl w:val="0"/>
        <w:rPr>
          <w:b/>
          <w:szCs w:val="24"/>
        </w:rPr>
      </w:pPr>
      <w:r w:rsidRPr="00CE2993">
        <w:rPr>
          <w:b/>
          <w:szCs w:val="24"/>
        </w:rPr>
        <w:t>И З Ј А В А</w:t>
      </w:r>
    </w:p>
    <w:p w:rsidR="00CA5C08" w:rsidRPr="00CE2993" w:rsidRDefault="00CA5C08" w:rsidP="00CA5C08">
      <w:pPr>
        <w:jc w:val="center"/>
        <w:rPr>
          <w:b/>
          <w:szCs w:val="24"/>
        </w:rPr>
      </w:pPr>
      <w:r w:rsidRPr="00CE2993">
        <w:rPr>
          <w:b/>
          <w:szCs w:val="24"/>
        </w:rPr>
        <w:t>(уколико понуђач подноси понуду са подизвођачем)</w:t>
      </w:r>
    </w:p>
    <w:p w:rsidR="00CA5C08" w:rsidRPr="00CE2993" w:rsidRDefault="00CA5C08" w:rsidP="00CA5C08">
      <w:pPr>
        <w:jc w:val="center"/>
        <w:rPr>
          <w:b/>
          <w:sz w:val="22"/>
          <w:szCs w:val="22"/>
        </w:rPr>
      </w:pPr>
    </w:p>
    <w:p w:rsidR="00CA5C08" w:rsidRPr="00CE2993" w:rsidRDefault="00CA5C08" w:rsidP="00CA5C08">
      <w:pPr>
        <w:jc w:val="center"/>
        <w:rPr>
          <w:b/>
          <w:sz w:val="22"/>
          <w:szCs w:val="22"/>
        </w:rPr>
      </w:pPr>
    </w:p>
    <w:p w:rsidR="00CA5C08" w:rsidRPr="00CE2993" w:rsidRDefault="00CA5C08" w:rsidP="00CA5C08">
      <w:pPr>
        <w:jc w:val="center"/>
        <w:rPr>
          <w:b/>
          <w:sz w:val="22"/>
          <w:szCs w:val="22"/>
        </w:rPr>
      </w:pPr>
    </w:p>
    <w:p w:rsidR="00CA5C08" w:rsidRPr="00CE2993" w:rsidRDefault="00CA5C08" w:rsidP="00CA5C08">
      <w:pPr>
        <w:jc w:val="center"/>
        <w:rPr>
          <w:b/>
          <w:sz w:val="22"/>
          <w:szCs w:val="22"/>
        </w:rPr>
      </w:pPr>
    </w:p>
    <w:p w:rsidR="00CA5C08" w:rsidRPr="00CE2993" w:rsidRDefault="00CA5C08" w:rsidP="00CA5C08">
      <w:pPr>
        <w:tabs>
          <w:tab w:val="clear" w:pos="1440"/>
          <w:tab w:val="left" w:pos="1800"/>
        </w:tabs>
        <w:rPr>
          <w:sz w:val="22"/>
          <w:szCs w:val="22"/>
        </w:rPr>
      </w:pPr>
      <w:r w:rsidRPr="00CE2993">
        <w:rPr>
          <w:szCs w:val="24"/>
        </w:rPr>
        <w:t>којом понуђач</w:t>
      </w:r>
      <w:r w:rsidRPr="00CE2993">
        <w:rPr>
          <w:sz w:val="22"/>
          <w:szCs w:val="22"/>
          <w:lang w:val="sr-Latn-CS"/>
        </w:rPr>
        <w:t>____________</w:t>
      </w:r>
      <w:r w:rsidRPr="00CE2993">
        <w:rPr>
          <w:sz w:val="22"/>
          <w:szCs w:val="22"/>
        </w:rPr>
        <w:t>_____________________________</w:t>
      </w:r>
      <w:r w:rsidRPr="00CE2993">
        <w:rPr>
          <w:sz w:val="22"/>
          <w:szCs w:val="22"/>
          <w:lang w:val="sr-Latn-CS"/>
        </w:rPr>
        <w:t>_____________________</w:t>
      </w:r>
    </w:p>
    <w:p w:rsidR="00CA5C08" w:rsidRPr="00CE2993" w:rsidRDefault="00CA5C08" w:rsidP="00CA5C08">
      <w:pPr>
        <w:tabs>
          <w:tab w:val="clear" w:pos="1440"/>
          <w:tab w:val="left" w:pos="1800"/>
        </w:tabs>
        <w:jc w:val="center"/>
        <w:rPr>
          <w:szCs w:val="24"/>
        </w:rPr>
      </w:pPr>
      <w:r w:rsidRPr="00CE2993">
        <w:rPr>
          <w:szCs w:val="24"/>
        </w:rPr>
        <w:t>(пословно име или скраћени назив понуђача)</w:t>
      </w:r>
    </w:p>
    <w:p w:rsidR="00CA5C08" w:rsidRPr="00CE2993" w:rsidRDefault="00CA5C08" w:rsidP="00CA5C08">
      <w:pPr>
        <w:tabs>
          <w:tab w:val="clear" w:pos="1440"/>
          <w:tab w:val="left" w:pos="1800"/>
        </w:tabs>
        <w:spacing w:line="360" w:lineRule="auto"/>
        <w:jc w:val="center"/>
        <w:rPr>
          <w:sz w:val="16"/>
          <w:szCs w:val="16"/>
        </w:rPr>
      </w:pPr>
    </w:p>
    <w:p w:rsidR="00CA5C08" w:rsidRPr="00CE2993" w:rsidRDefault="00CA5C08" w:rsidP="00CA5C08">
      <w:pPr>
        <w:tabs>
          <w:tab w:val="clear" w:pos="1440"/>
          <w:tab w:val="left" w:pos="1800"/>
        </w:tabs>
        <w:spacing w:line="480" w:lineRule="auto"/>
        <w:rPr>
          <w:sz w:val="22"/>
          <w:szCs w:val="22"/>
        </w:rPr>
      </w:pPr>
      <w:r w:rsidRPr="00CE2993">
        <w:rPr>
          <w:szCs w:val="24"/>
        </w:rPr>
        <w:t>из</w:t>
      </w:r>
      <w:r w:rsidRPr="00CE2993">
        <w:rPr>
          <w:sz w:val="22"/>
          <w:szCs w:val="22"/>
        </w:rPr>
        <w:t xml:space="preserve"> _____________________ </w:t>
      </w:r>
      <w:r w:rsidRPr="00CE2993">
        <w:rPr>
          <w:szCs w:val="24"/>
        </w:rPr>
        <w:t xml:space="preserve">под пуном материјалном и кривичном одговорношћу изјављује да је </w:t>
      </w:r>
      <w:r w:rsidRPr="00CE2993">
        <w:rPr>
          <w:b/>
          <w:i/>
          <w:szCs w:val="24"/>
        </w:rPr>
        <w:t>подизвођач</w:t>
      </w:r>
      <w:r w:rsidRPr="00CE2993">
        <w:rPr>
          <w:szCs w:val="24"/>
        </w:rPr>
        <w:t xml:space="preserve"> </w:t>
      </w:r>
      <w:r w:rsidRPr="00CE2993">
        <w:rPr>
          <w:sz w:val="22"/>
          <w:szCs w:val="22"/>
        </w:rPr>
        <w:t xml:space="preserve">____________________________ </w:t>
      </w:r>
      <w:r w:rsidRPr="00CE2993">
        <w:rPr>
          <w:szCs w:val="24"/>
        </w:rPr>
        <w:t>из</w:t>
      </w:r>
      <w:r w:rsidRPr="00CE2993">
        <w:rPr>
          <w:sz w:val="22"/>
          <w:szCs w:val="22"/>
        </w:rPr>
        <w:t xml:space="preserve"> ________________ </w:t>
      </w:r>
      <w:r w:rsidRPr="00CE2993">
        <w:rPr>
          <w:szCs w:val="24"/>
        </w:rPr>
        <w:t>поштовао обавезе које произ</w:t>
      </w:r>
      <w:r w:rsidR="00671CA7">
        <w:rPr>
          <w:szCs w:val="24"/>
        </w:rPr>
        <w:t>и</w:t>
      </w:r>
      <w:r w:rsidRPr="00CE2993">
        <w:rPr>
          <w:szCs w:val="24"/>
        </w:rPr>
        <w:t>лазе из важећих прописа о заштити на раду, запошљавању и условима рада и заштити животне средине.</w:t>
      </w:r>
    </w:p>
    <w:p w:rsidR="00CA5C08" w:rsidRPr="00CE2993" w:rsidRDefault="00CA5C08" w:rsidP="00CA5C08">
      <w:pPr>
        <w:rPr>
          <w:b/>
          <w:sz w:val="20"/>
        </w:rPr>
      </w:pPr>
    </w:p>
    <w:p w:rsidR="00CA5C08" w:rsidRPr="00CE2993" w:rsidRDefault="00CA5C08" w:rsidP="00CA5C08">
      <w:pPr>
        <w:rPr>
          <w:b/>
          <w:sz w:val="20"/>
        </w:rPr>
      </w:pPr>
    </w:p>
    <w:p w:rsidR="00CA5C08" w:rsidRPr="00CE2993" w:rsidRDefault="00CA5C08" w:rsidP="00CA5C08">
      <w:pPr>
        <w:rPr>
          <w:b/>
          <w:sz w:val="20"/>
        </w:rPr>
      </w:pPr>
    </w:p>
    <w:p w:rsidR="00CA5C08" w:rsidRPr="00CE2993" w:rsidRDefault="00CA5C08" w:rsidP="00CA5C08">
      <w:pPr>
        <w:rPr>
          <w:b/>
          <w:sz w:val="20"/>
        </w:rPr>
      </w:pPr>
    </w:p>
    <w:p w:rsidR="00CA5C08" w:rsidRPr="00CE2993" w:rsidRDefault="00CA5C08" w:rsidP="00CA5C08">
      <w:pPr>
        <w:outlineLvl w:val="0"/>
        <w:rPr>
          <w:szCs w:val="24"/>
        </w:rPr>
      </w:pPr>
      <w:r w:rsidRPr="00CE2993">
        <w:rPr>
          <w:szCs w:val="24"/>
        </w:rPr>
        <w:t>У случају потребе Изјаву копирати</w:t>
      </w:r>
      <w:r w:rsidR="00671CA7">
        <w:rPr>
          <w:szCs w:val="24"/>
        </w:rPr>
        <w:t>.</w:t>
      </w:r>
    </w:p>
    <w:p w:rsidR="00CA5C08" w:rsidRPr="00CE2993" w:rsidRDefault="00CA5C08" w:rsidP="00CA5C08">
      <w:pPr>
        <w:tabs>
          <w:tab w:val="clear" w:pos="1440"/>
          <w:tab w:val="left" w:pos="1800"/>
        </w:tabs>
        <w:spacing w:line="360" w:lineRule="auto"/>
        <w:rPr>
          <w:szCs w:val="24"/>
        </w:rPr>
      </w:pPr>
    </w:p>
    <w:p w:rsidR="00CA5C08" w:rsidRPr="00CE2993" w:rsidRDefault="00CA5C08" w:rsidP="00CA5C08">
      <w:pPr>
        <w:tabs>
          <w:tab w:val="clear" w:pos="1440"/>
          <w:tab w:val="left" w:pos="1800"/>
        </w:tabs>
        <w:spacing w:line="360" w:lineRule="auto"/>
        <w:rPr>
          <w:szCs w:val="24"/>
        </w:rPr>
      </w:pPr>
    </w:p>
    <w:tbl>
      <w:tblPr>
        <w:tblW w:w="0" w:type="auto"/>
        <w:jc w:val="right"/>
        <w:tblLook w:val="01E0"/>
      </w:tblPr>
      <w:tblGrid>
        <w:gridCol w:w="2520"/>
        <w:gridCol w:w="3318"/>
      </w:tblGrid>
      <w:tr w:rsidR="00CA5C08" w:rsidRPr="00CE2993" w:rsidTr="006F5008">
        <w:trPr>
          <w:jc w:val="right"/>
        </w:trPr>
        <w:tc>
          <w:tcPr>
            <w:tcW w:w="2520" w:type="dxa"/>
          </w:tcPr>
          <w:p w:rsidR="00CA5C08" w:rsidRPr="00CE2993" w:rsidRDefault="00CA5C08" w:rsidP="006F5008">
            <w:pPr>
              <w:jc w:val="center"/>
              <w:rPr>
                <w:b/>
                <w:szCs w:val="24"/>
              </w:rPr>
            </w:pPr>
          </w:p>
        </w:tc>
        <w:tc>
          <w:tcPr>
            <w:tcW w:w="3318" w:type="dxa"/>
            <w:hideMark/>
          </w:tcPr>
          <w:p w:rsidR="00CA5C08" w:rsidRPr="00CE2993" w:rsidRDefault="00CA5C08" w:rsidP="006F5008">
            <w:pPr>
              <w:jc w:val="center"/>
              <w:rPr>
                <w:b/>
                <w:szCs w:val="24"/>
              </w:rPr>
            </w:pPr>
            <w:r w:rsidRPr="00CE2993">
              <w:rPr>
                <w:b/>
                <w:szCs w:val="24"/>
              </w:rPr>
              <w:t>Потпис овлашћеног лица</w:t>
            </w:r>
          </w:p>
        </w:tc>
      </w:tr>
      <w:tr w:rsidR="00CA5C08" w:rsidRPr="00CE2993" w:rsidTr="006F5008">
        <w:trPr>
          <w:jc w:val="right"/>
        </w:trPr>
        <w:tc>
          <w:tcPr>
            <w:tcW w:w="2520" w:type="dxa"/>
            <w:hideMark/>
          </w:tcPr>
          <w:p w:rsidR="00CA5C08" w:rsidRPr="00CE2993" w:rsidRDefault="00CA5C08" w:rsidP="006F5008">
            <w:pPr>
              <w:jc w:val="center"/>
              <w:rPr>
                <w:b/>
                <w:szCs w:val="24"/>
              </w:rPr>
            </w:pPr>
            <w:r w:rsidRPr="00CE2993">
              <w:rPr>
                <w:b/>
                <w:szCs w:val="24"/>
              </w:rPr>
              <w:t>М.П.</w:t>
            </w:r>
          </w:p>
        </w:tc>
        <w:tc>
          <w:tcPr>
            <w:tcW w:w="3318" w:type="dxa"/>
          </w:tcPr>
          <w:p w:rsidR="00CA5C08" w:rsidRPr="00CE2993" w:rsidRDefault="00CA5C08" w:rsidP="006F5008">
            <w:pPr>
              <w:jc w:val="center"/>
              <w:rPr>
                <w:b/>
                <w:szCs w:val="24"/>
              </w:rPr>
            </w:pPr>
          </w:p>
        </w:tc>
      </w:tr>
      <w:tr w:rsidR="00CA5C08" w:rsidRPr="00CE2993" w:rsidTr="006F5008">
        <w:trPr>
          <w:trHeight w:val="567"/>
          <w:jc w:val="right"/>
        </w:trPr>
        <w:tc>
          <w:tcPr>
            <w:tcW w:w="2520" w:type="dxa"/>
          </w:tcPr>
          <w:p w:rsidR="00CA5C08" w:rsidRPr="00CE2993" w:rsidRDefault="00CA5C08" w:rsidP="006F5008">
            <w:pPr>
              <w:jc w:val="center"/>
              <w:rPr>
                <w:szCs w:val="22"/>
              </w:rPr>
            </w:pPr>
          </w:p>
        </w:tc>
        <w:tc>
          <w:tcPr>
            <w:tcW w:w="3318" w:type="dxa"/>
            <w:tcBorders>
              <w:top w:val="nil"/>
              <w:left w:val="nil"/>
              <w:bottom w:val="single" w:sz="4" w:space="0" w:color="auto"/>
              <w:right w:val="nil"/>
            </w:tcBorders>
          </w:tcPr>
          <w:p w:rsidR="00CA5C08" w:rsidRPr="00CE2993" w:rsidRDefault="00CA5C08" w:rsidP="006F5008">
            <w:pPr>
              <w:jc w:val="center"/>
              <w:rPr>
                <w:szCs w:val="22"/>
              </w:rPr>
            </w:pPr>
          </w:p>
        </w:tc>
      </w:tr>
    </w:tbl>
    <w:p w:rsidR="00CA5C08" w:rsidRPr="00CE2993" w:rsidRDefault="00CA5C08" w:rsidP="00CA5C08">
      <w:pPr>
        <w:rPr>
          <w:b/>
          <w:sz w:val="22"/>
          <w:szCs w:val="22"/>
        </w:rPr>
      </w:pPr>
    </w:p>
    <w:p w:rsidR="00CA5C08" w:rsidRPr="00CE2993" w:rsidRDefault="00CA5C08" w:rsidP="00CA5C08">
      <w:pPr>
        <w:rPr>
          <w:sz w:val="22"/>
        </w:rPr>
      </w:pPr>
    </w:p>
    <w:p w:rsidR="00CA5C08" w:rsidRPr="00CE2993" w:rsidRDefault="00CA5C08" w:rsidP="00CA5C08">
      <w:r w:rsidRPr="00CE2993">
        <w:br w:type="page"/>
      </w:r>
    </w:p>
    <w:p w:rsidR="00A004D6" w:rsidRDefault="00A004D6" w:rsidP="00CA5C08">
      <w:pPr>
        <w:jc w:val="center"/>
        <w:outlineLvl w:val="0"/>
        <w:rPr>
          <w:b/>
          <w:szCs w:val="24"/>
        </w:rPr>
      </w:pPr>
    </w:p>
    <w:p w:rsidR="00A004D6" w:rsidRDefault="00A004D6" w:rsidP="00CA5C08">
      <w:pPr>
        <w:jc w:val="center"/>
        <w:outlineLvl w:val="0"/>
        <w:rPr>
          <w:b/>
          <w:szCs w:val="24"/>
        </w:rPr>
      </w:pPr>
    </w:p>
    <w:p w:rsidR="00A004D6" w:rsidRDefault="00A004D6" w:rsidP="00CA5C08">
      <w:pPr>
        <w:jc w:val="center"/>
        <w:outlineLvl w:val="0"/>
        <w:rPr>
          <w:b/>
          <w:szCs w:val="24"/>
        </w:rPr>
      </w:pPr>
    </w:p>
    <w:p w:rsidR="00A004D6" w:rsidRDefault="00A004D6" w:rsidP="00CA5C08">
      <w:pPr>
        <w:jc w:val="center"/>
        <w:outlineLvl w:val="0"/>
        <w:rPr>
          <w:b/>
          <w:szCs w:val="24"/>
        </w:rPr>
      </w:pPr>
    </w:p>
    <w:p w:rsidR="00A004D6" w:rsidRDefault="00A004D6" w:rsidP="00CA5C08">
      <w:pPr>
        <w:jc w:val="center"/>
        <w:outlineLvl w:val="0"/>
        <w:rPr>
          <w:b/>
          <w:szCs w:val="24"/>
        </w:rPr>
      </w:pPr>
    </w:p>
    <w:p w:rsidR="00CA5C08" w:rsidRPr="00CE2993" w:rsidRDefault="00CA5C08" w:rsidP="00CA5C08">
      <w:pPr>
        <w:jc w:val="center"/>
        <w:outlineLvl w:val="0"/>
        <w:rPr>
          <w:b/>
          <w:szCs w:val="24"/>
        </w:rPr>
      </w:pPr>
      <w:r w:rsidRPr="00CE2993">
        <w:rPr>
          <w:b/>
          <w:szCs w:val="24"/>
        </w:rPr>
        <w:t>И З Ј А В А</w:t>
      </w:r>
    </w:p>
    <w:p w:rsidR="00CA5C08" w:rsidRPr="00CE2993" w:rsidRDefault="00CA5C08" w:rsidP="00CA5C08">
      <w:pPr>
        <w:jc w:val="center"/>
        <w:rPr>
          <w:b/>
          <w:szCs w:val="24"/>
        </w:rPr>
      </w:pPr>
      <w:r w:rsidRPr="00CE2993">
        <w:rPr>
          <w:b/>
          <w:szCs w:val="24"/>
        </w:rPr>
        <w:t>(уколико понуђач подноси понуду са подизвођачем)</w:t>
      </w:r>
    </w:p>
    <w:p w:rsidR="00CA5C08" w:rsidRPr="00CE2993" w:rsidRDefault="00CA5C08" w:rsidP="00CA5C08">
      <w:pPr>
        <w:jc w:val="center"/>
        <w:rPr>
          <w:b/>
          <w:szCs w:val="24"/>
        </w:rPr>
      </w:pPr>
    </w:p>
    <w:p w:rsidR="00CA5C08" w:rsidRPr="00CE2993" w:rsidRDefault="00CA5C08" w:rsidP="00CA5C08">
      <w:pPr>
        <w:jc w:val="center"/>
        <w:rPr>
          <w:b/>
          <w:sz w:val="22"/>
          <w:szCs w:val="22"/>
        </w:rPr>
      </w:pPr>
    </w:p>
    <w:p w:rsidR="00CA5C08" w:rsidRPr="00CE2993" w:rsidRDefault="00CA5C08" w:rsidP="00CA5C08">
      <w:pPr>
        <w:jc w:val="center"/>
        <w:rPr>
          <w:b/>
          <w:sz w:val="22"/>
          <w:szCs w:val="22"/>
        </w:rPr>
      </w:pPr>
    </w:p>
    <w:p w:rsidR="00CA5C08" w:rsidRPr="00CE2993" w:rsidRDefault="00CA5C08" w:rsidP="00CA5C08">
      <w:pPr>
        <w:jc w:val="center"/>
        <w:rPr>
          <w:b/>
          <w:sz w:val="22"/>
          <w:szCs w:val="22"/>
        </w:rPr>
      </w:pPr>
    </w:p>
    <w:p w:rsidR="00CA5C08" w:rsidRPr="00CE2993" w:rsidRDefault="00CA5C08" w:rsidP="00CA5C08">
      <w:pPr>
        <w:tabs>
          <w:tab w:val="clear" w:pos="1440"/>
          <w:tab w:val="left" w:pos="1800"/>
        </w:tabs>
        <w:rPr>
          <w:sz w:val="22"/>
          <w:szCs w:val="22"/>
        </w:rPr>
      </w:pPr>
      <w:r w:rsidRPr="00CE2993">
        <w:rPr>
          <w:szCs w:val="24"/>
        </w:rPr>
        <w:t>којом понуђач</w:t>
      </w:r>
      <w:r w:rsidRPr="00CE2993">
        <w:rPr>
          <w:sz w:val="22"/>
          <w:szCs w:val="22"/>
          <w:lang w:val="sr-Latn-CS"/>
        </w:rPr>
        <w:t>____________</w:t>
      </w:r>
      <w:r w:rsidRPr="00CE2993">
        <w:rPr>
          <w:sz w:val="22"/>
          <w:szCs w:val="22"/>
        </w:rPr>
        <w:t>_____________________________</w:t>
      </w:r>
      <w:r w:rsidRPr="00CE2993">
        <w:rPr>
          <w:sz w:val="22"/>
          <w:szCs w:val="22"/>
          <w:lang w:val="sr-Latn-CS"/>
        </w:rPr>
        <w:t>_____________________</w:t>
      </w:r>
    </w:p>
    <w:p w:rsidR="00CA5C08" w:rsidRPr="00CE2993" w:rsidRDefault="00CA5C08" w:rsidP="00CA5C08">
      <w:pPr>
        <w:tabs>
          <w:tab w:val="clear" w:pos="1440"/>
          <w:tab w:val="left" w:pos="1800"/>
        </w:tabs>
        <w:jc w:val="center"/>
        <w:rPr>
          <w:sz w:val="16"/>
          <w:szCs w:val="16"/>
        </w:rPr>
      </w:pPr>
      <w:r w:rsidRPr="00CE2993">
        <w:rPr>
          <w:sz w:val="16"/>
          <w:szCs w:val="16"/>
        </w:rPr>
        <w:t>(</w:t>
      </w:r>
      <w:r w:rsidRPr="00CE2993">
        <w:rPr>
          <w:szCs w:val="24"/>
        </w:rPr>
        <w:t>пословно име или скраћени назив понуђача)</w:t>
      </w:r>
    </w:p>
    <w:p w:rsidR="00CA5C08" w:rsidRPr="00CE2993" w:rsidRDefault="00CA5C08" w:rsidP="00CA5C08">
      <w:pPr>
        <w:tabs>
          <w:tab w:val="clear" w:pos="1440"/>
          <w:tab w:val="left" w:pos="1800"/>
        </w:tabs>
        <w:spacing w:line="360" w:lineRule="auto"/>
        <w:jc w:val="center"/>
        <w:rPr>
          <w:sz w:val="16"/>
          <w:szCs w:val="16"/>
        </w:rPr>
      </w:pPr>
    </w:p>
    <w:p w:rsidR="00CA5C08" w:rsidRPr="00CE2993" w:rsidRDefault="00CA5C08" w:rsidP="00CA5C08">
      <w:pPr>
        <w:tabs>
          <w:tab w:val="clear" w:pos="1440"/>
          <w:tab w:val="left" w:pos="1800"/>
        </w:tabs>
        <w:spacing w:line="480" w:lineRule="auto"/>
        <w:rPr>
          <w:szCs w:val="24"/>
        </w:rPr>
      </w:pPr>
      <w:r w:rsidRPr="00CE2993">
        <w:rPr>
          <w:szCs w:val="24"/>
        </w:rPr>
        <w:t>из</w:t>
      </w:r>
      <w:r w:rsidRPr="00CE2993">
        <w:rPr>
          <w:sz w:val="22"/>
          <w:szCs w:val="22"/>
        </w:rPr>
        <w:t xml:space="preserve"> _____________________ </w:t>
      </w:r>
      <w:r w:rsidRPr="00CE2993">
        <w:rPr>
          <w:szCs w:val="24"/>
        </w:rPr>
        <w:t xml:space="preserve">под пуном материјалном и кривичном одговорношћу гарантује да је </w:t>
      </w:r>
      <w:r w:rsidRPr="00CE2993">
        <w:rPr>
          <w:b/>
          <w:i/>
          <w:szCs w:val="24"/>
        </w:rPr>
        <w:t>подизвођач</w:t>
      </w:r>
      <w:r w:rsidRPr="00CE2993">
        <w:rPr>
          <w:szCs w:val="24"/>
        </w:rPr>
        <w:t xml:space="preserve"> </w:t>
      </w:r>
      <w:r w:rsidRPr="00CE2993">
        <w:rPr>
          <w:sz w:val="22"/>
          <w:szCs w:val="22"/>
        </w:rPr>
        <w:t xml:space="preserve">____________________________ </w:t>
      </w:r>
      <w:r w:rsidRPr="00CE2993">
        <w:rPr>
          <w:szCs w:val="24"/>
        </w:rPr>
        <w:t>из</w:t>
      </w:r>
      <w:r w:rsidRPr="00CE2993">
        <w:rPr>
          <w:sz w:val="22"/>
          <w:szCs w:val="22"/>
        </w:rPr>
        <w:t xml:space="preserve"> ________________ </w:t>
      </w:r>
      <w:r w:rsidRPr="00CE2993">
        <w:rPr>
          <w:szCs w:val="24"/>
        </w:rPr>
        <w:t>ималац права интелектуалне својине.</w:t>
      </w:r>
    </w:p>
    <w:p w:rsidR="00CA5C08" w:rsidRPr="00CE2993" w:rsidRDefault="00CA5C08" w:rsidP="00CA5C08">
      <w:pPr>
        <w:rPr>
          <w:szCs w:val="24"/>
        </w:rPr>
      </w:pPr>
    </w:p>
    <w:p w:rsidR="00CA5C08" w:rsidRPr="00CE2993" w:rsidRDefault="00CA5C08" w:rsidP="00CA5C08">
      <w:pPr>
        <w:rPr>
          <w:szCs w:val="24"/>
        </w:rPr>
      </w:pPr>
    </w:p>
    <w:p w:rsidR="00CA5C08" w:rsidRPr="00CE2993" w:rsidRDefault="00CA5C08" w:rsidP="00CA5C08">
      <w:pPr>
        <w:tabs>
          <w:tab w:val="clear" w:pos="1440"/>
          <w:tab w:val="left" w:pos="1800"/>
        </w:tabs>
        <w:spacing w:line="360" w:lineRule="auto"/>
        <w:rPr>
          <w:szCs w:val="24"/>
        </w:rPr>
      </w:pPr>
      <w:r w:rsidRPr="00CE2993">
        <w:rPr>
          <w:b/>
          <w:szCs w:val="24"/>
        </w:rPr>
        <w:t>Напомена:</w:t>
      </w:r>
      <w:r w:rsidRPr="00CE2993">
        <w:rPr>
          <w:szCs w:val="24"/>
        </w:rPr>
        <w:t xml:space="preserve"> Понуђач попуњава</w:t>
      </w:r>
      <w:r w:rsidR="00671CA7">
        <w:rPr>
          <w:szCs w:val="24"/>
        </w:rPr>
        <w:t>,</w:t>
      </w:r>
      <w:r w:rsidRPr="00CE2993">
        <w:rPr>
          <w:szCs w:val="24"/>
        </w:rPr>
        <w:t xml:space="preserve"> потписује и оверава Изјаву уколико је подизвођач ималац права интелектуалне својине.</w:t>
      </w:r>
    </w:p>
    <w:p w:rsidR="00671CA7" w:rsidRDefault="00671CA7" w:rsidP="00A004D6">
      <w:pPr>
        <w:outlineLvl w:val="0"/>
        <w:rPr>
          <w:szCs w:val="24"/>
        </w:rPr>
      </w:pPr>
    </w:p>
    <w:p w:rsidR="00CA5C08" w:rsidRPr="00CE2993" w:rsidRDefault="00CA5C08" w:rsidP="00A004D6">
      <w:pPr>
        <w:outlineLvl w:val="0"/>
        <w:rPr>
          <w:szCs w:val="24"/>
        </w:rPr>
      </w:pPr>
      <w:r w:rsidRPr="00CE2993">
        <w:rPr>
          <w:szCs w:val="24"/>
        </w:rPr>
        <w:t>У случају потребе Изјаву копирати</w:t>
      </w:r>
      <w:r w:rsidR="00671CA7">
        <w:rPr>
          <w:szCs w:val="24"/>
        </w:rPr>
        <w:t>.</w:t>
      </w:r>
    </w:p>
    <w:p w:rsidR="00CA5C08" w:rsidRPr="00CE2993" w:rsidRDefault="00CA5C08" w:rsidP="00CA5C08">
      <w:pPr>
        <w:rPr>
          <w:szCs w:val="24"/>
        </w:rPr>
      </w:pPr>
    </w:p>
    <w:p w:rsidR="00CA5C08" w:rsidRPr="00CE2993" w:rsidRDefault="00CA5C08" w:rsidP="00CA5C08">
      <w:pPr>
        <w:rPr>
          <w:szCs w:val="24"/>
        </w:rPr>
      </w:pPr>
    </w:p>
    <w:p w:rsidR="00CA5C08" w:rsidRPr="00CE2993" w:rsidRDefault="00CA5C08" w:rsidP="00CA5C08">
      <w:pPr>
        <w:rPr>
          <w:szCs w:val="24"/>
        </w:rPr>
      </w:pPr>
    </w:p>
    <w:p w:rsidR="00CA5C08" w:rsidRPr="00CE2993" w:rsidRDefault="00CA5C08" w:rsidP="00CA5C08">
      <w:pPr>
        <w:rPr>
          <w:szCs w:val="24"/>
        </w:rPr>
      </w:pPr>
    </w:p>
    <w:p w:rsidR="00CA5C08" w:rsidRPr="00CE2993" w:rsidRDefault="00CA5C08" w:rsidP="00CA5C08">
      <w:pPr>
        <w:rPr>
          <w:szCs w:val="24"/>
        </w:rPr>
      </w:pPr>
    </w:p>
    <w:tbl>
      <w:tblPr>
        <w:tblW w:w="0" w:type="auto"/>
        <w:jc w:val="right"/>
        <w:tblLook w:val="01E0"/>
      </w:tblPr>
      <w:tblGrid>
        <w:gridCol w:w="2520"/>
        <w:gridCol w:w="3318"/>
      </w:tblGrid>
      <w:tr w:rsidR="00CA5C08" w:rsidRPr="00CE2993" w:rsidTr="006F5008">
        <w:trPr>
          <w:jc w:val="right"/>
        </w:trPr>
        <w:tc>
          <w:tcPr>
            <w:tcW w:w="2520" w:type="dxa"/>
          </w:tcPr>
          <w:p w:rsidR="00CA5C08" w:rsidRPr="00CE2993" w:rsidRDefault="00CA5C08" w:rsidP="006F5008">
            <w:pPr>
              <w:jc w:val="center"/>
              <w:rPr>
                <w:b/>
                <w:szCs w:val="24"/>
              </w:rPr>
            </w:pPr>
          </w:p>
        </w:tc>
        <w:tc>
          <w:tcPr>
            <w:tcW w:w="3318" w:type="dxa"/>
            <w:hideMark/>
          </w:tcPr>
          <w:p w:rsidR="00CA5C08" w:rsidRPr="00CE2993" w:rsidRDefault="00CA5C08" w:rsidP="006F5008">
            <w:pPr>
              <w:jc w:val="center"/>
              <w:rPr>
                <w:b/>
                <w:szCs w:val="24"/>
              </w:rPr>
            </w:pPr>
            <w:r w:rsidRPr="00CE2993">
              <w:rPr>
                <w:b/>
                <w:szCs w:val="24"/>
              </w:rPr>
              <w:t>Потпис овлашћеног лица</w:t>
            </w:r>
          </w:p>
        </w:tc>
      </w:tr>
      <w:tr w:rsidR="00CA5C08" w:rsidRPr="00CE2993" w:rsidTr="006F5008">
        <w:trPr>
          <w:jc w:val="right"/>
        </w:trPr>
        <w:tc>
          <w:tcPr>
            <w:tcW w:w="2520" w:type="dxa"/>
            <w:hideMark/>
          </w:tcPr>
          <w:p w:rsidR="00CA5C08" w:rsidRPr="00CE2993" w:rsidRDefault="00CA5C08" w:rsidP="006F5008">
            <w:pPr>
              <w:jc w:val="center"/>
              <w:rPr>
                <w:b/>
                <w:szCs w:val="24"/>
              </w:rPr>
            </w:pPr>
            <w:r w:rsidRPr="00CE2993">
              <w:rPr>
                <w:b/>
                <w:szCs w:val="24"/>
              </w:rPr>
              <w:t>М.П.</w:t>
            </w:r>
          </w:p>
        </w:tc>
        <w:tc>
          <w:tcPr>
            <w:tcW w:w="3318" w:type="dxa"/>
          </w:tcPr>
          <w:p w:rsidR="00CA5C08" w:rsidRPr="00CE2993" w:rsidRDefault="00CA5C08" w:rsidP="006F5008">
            <w:pPr>
              <w:jc w:val="center"/>
              <w:rPr>
                <w:b/>
                <w:szCs w:val="24"/>
              </w:rPr>
            </w:pPr>
          </w:p>
        </w:tc>
      </w:tr>
      <w:tr w:rsidR="00CA5C08" w:rsidRPr="00CE2993" w:rsidTr="006F5008">
        <w:trPr>
          <w:trHeight w:val="567"/>
          <w:jc w:val="right"/>
        </w:trPr>
        <w:tc>
          <w:tcPr>
            <w:tcW w:w="2520" w:type="dxa"/>
          </w:tcPr>
          <w:p w:rsidR="00CA5C08" w:rsidRPr="00CE2993" w:rsidRDefault="00CA5C08" w:rsidP="006F5008">
            <w:pPr>
              <w:jc w:val="center"/>
              <w:rPr>
                <w:szCs w:val="22"/>
              </w:rPr>
            </w:pPr>
          </w:p>
        </w:tc>
        <w:tc>
          <w:tcPr>
            <w:tcW w:w="3318" w:type="dxa"/>
            <w:tcBorders>
              <w:top w:val="nil"/>
              <w:left w:val="nil"/>
              <w:bottom w:val="single" w:sz="4" w:space="0" w:color="auto"/>
              <w:right w:val="nil"/>
            </w:tcBorders>
          </w:tcPr>
          <w:p w:rsidR="00CA5C08" w:rsidRPr="00CE2993" w:rsidRDefault="00CA5C08" w:rsidP="006F5008">
            <w:pPr>
              <w:jc w:val="center"/>
              <w:rPr>
                <w:szCs w:val="22"/>
              </w:rPr>
            </w:pPr>
          </w:p>
        </w:tc>
      </w:tr>
    </w:tbl>
    <w:p w:rsidR="00CA5C08" w:rsidRPr="00CE2993" w:rsidRDefault="00CA5C08" w:rsidP="00CA5C08"/>
    <w:p w:rsidR="00CA5C08" w:rsidRPr="00CE2993" w:rsidRDefault="00CA5C08" w:rsidP="00CA5C08"/>
    <w:p w:rsidR="00CA5C08" w:rsidRPr="00CE2993" w:rsidRDefault="00CA5C08" w:rsidP="00CA5C08">
      <w:r w:rsidRPr="00CE2993">
        <w:br w:type="page"/>
      </w:r>
    </w:p>
    <w:p w:rsidR="00671CA7" w:rsidRDefault="00671CA7" w:rsidP="00CA5C08">
      <w:pPr>
        <w:jc w:val="center"/>
        <w:outlineLvl w:val="0"/>
        <w:rPr>
          <w:b/>
          <w:szCs w:val="24"/>
        </w:rPr>
      </w:pPr>
    </w:p>
    <w:p w:rsidR="00671CA7" w:rsidRDefault="00671CA7" w:rsidP="00CA5C08">
      <w:pPr>
        <w:jc w:val="center"/>
        <w:outlineLvl w:val="0"/>
        <w:rPr>
          <w:b/>
          <w:szCs w:val="24"/>
        </w:rPr>
      </w:pPr>
    </w:p>
    <w:p w:rsidR="00671CA7" w:rsidRDefault="00671CA7" w:rsidP="00CA5C08">
      <w:pPr>
        <w:jc w:val="center"/>
        <w:outlineLvl w:val="0"/>
        <w:rPr>
          <w:b/>
          <w:szCs w:val="24"/>
        </w:rPr>
      </w:pPr>
    </w:p>
    <w:p w:rsidR="00671CA7" w:rsidRDefault="00671CA7" w:rsidP="00CA5C08">
      <w:pPr>
        <w:jc w:val="center"/>
        <w:outlineLvl w:val="0"/>
        <w:rPr>
          <w:b/>
          <w:szCs w:val="24"/>
        </w:rPr>
      </w:pPr>
    </w:p>
    <w:p w:rsidR="00671CA7" w:rsidRDefault="00671CA7" w:rsidP="00CA5C08">
      <w:pPr>
        <w:jc w:val="center"/>
        <w:outlineLvl w:val="0"/>
        <w:rPr>
          <w:b/>
          <w:szCs w:val="24"/>
        </w:rPr>
      </w:pPr>
    </w:p>
    <w:p w:rsidR="00CA5C08" w:rsidRPr="00CE2993" w:rsidRDefault="00CA5C08" w:rsidP="00CA5C08">
      <w:pPr>
        <w:jc w:val="center"/>
        <w:outlineLvl w:val="0"/>
        <w:rPr>
          <w:b/>
          <w:szCs w:val="24"/>
        </w:rPr>
      </w:pPr>
      <w:r w:rsidRPr="00CE2993">
        <w:rPr>
          <w:b/>
          <w:szCs w:val="24"/>
        </w:rPr>
        <w:t>И З Ј А В А</w:t>
      </w:r>
    </w:p>
    <w:p w:rsidR="00CA5C08" w:rsidRPr="00CE2993" w:rsidRDefault="00CA5C08" w:rsidP="00CA5C08">
      <w:pPr>
        <w:jc w:val="center"/>
        <w:rPr>
          <w:b/>
          <w:sz w:val="22"/>
          <w:szCs w:val="22"/>
        </w:rPr>
      </w:pPr>
    </w:p>
    <w:p w:rsidR="00CA5C08" w:rsidRPr="00CE2993" w:rsidRDefault="00CA5C08" w:rsidP="00CA5C08">
      <w:pPr>
        <w:jc w:val="center"/>
        <w:rPr>
          <w:b/>
          <w:sz w:val="22"/>
          <w:szCs w:val="22"/>
        </w:rPr>
      </w:pPr>
    </w:p>
    <w:p w:rsidR="00CA5C08" w:rsidRPr="00CE2993" w:rsidRDefault="00CA5C08" w:rsidP="00CA5C08">
      <w:pPr>
        <w:jc w:val="center"/>
        <w:rPr>
          <w:b/>
          <w:sz w:val="22"/>
          <w:szCs w:val="22"/>
        </w:rPr>
      </w:pPr>
    </w:p>
    <w:p w:rsidR="00CA5C08" w:rsidRPr="00CE2993" w:rsidRDefault="00CA5C08" w:rsidP="00CA5C08">
      <w:pPr>
        <w:jc w:val="center"/>
        <w:rPr>
          <w:b/>
          <w:sz w:val="22"/>
          <w:szCs w:val="22"/>
        </w:rPr>
      </w:pPr>
    </w:p>
    <w:p w:rsidR="00CA5C08" w:rsidRPr="00CE2993" w:rsidRDefault="00CA5C08" w:rsidP="00CA5C08">
      <w:pPr>
        <w:tabs>
          <w:tab w:val="clear" w:pos="1440"/>
          <w:tab w:val="left" w:pos="1800"/>
        </w:tabs>
        <w:rPr>
          <w:sz w:val="22"/>
          <w:szCs w:val="22"/>
        </w:rPr>
      </w:pPr>
      <w:r w:rsidRPr="00CE2993">
        <w:rPr>
          <w:szCs w:val="24"/>
        </w:rPr>
        <w:t>којом члан групе:</w:t>
      </w:r>
      <w:r w:rsidRPr="00CE2993">
        <w:rPr>
          <w:sz w:val="22"/>
          <w:szCs w:val="22"/>
        </w:rPr>
        <w:t xml:space="preserve"> </w:t>
      </w:r>
      <w:r w:rsidRPr="00CE2993">
        <w:rPr>
          <w:sz w:val="22"/>
          <w:szCs w:val="22"/>
          <w:lang w:val="sr-Latn-CS"/>
        </w:rPr>
        <w:t>____________</w:t>
      </w:r>
      <w:r w:rsidRPr="00CE2993">
        <w:rPr>
          <w:sz w:val="22"/>
          <w:szCs w:val="22"/>
        </w:rPr>
        <w:t>_____________________________</w:t>
      </w:r>
      <w:r w:rsidRPr="00CE2993">
        <w:rPr>
          <w:sz w:val="22"/>
          <w:szCs w:val="22"/>
          <w:lang w:val="sr-Latn-CS"/>
        </w:rPr>
        <w:t>__________________</w:t>
      </w:r>
    </w:p>
    <w:p w:rsidR="00CA5C08" w:rsidRPr="00CE2993" w:rsidRDefault="00CA5C08" w:rsidP="00CA5C08">
      <w:pPr>
        <w:tabs>
          <w:tab w:val="clear" w:pos="1440"/>
          <w:tab w:val="left" w:pos="1800"/>
        </w:tabs>
        <w:jc w:val="center"/>
        <w:rPr>
          <w:szCs w:val="24"/>
        </w:rPr>
      </w:pPr>
      <w:r w:rsidRPr="00CE2993">
        <w:rPr>
          <w:szCs w:val="24"/>
        </w:rPr>
        <w:t xml:space="preserve">                     (пословно име или скраћени назив понуђача)</w:t>
      </w:r>
    </w:p>
    <w:p w:rsidR="00CA5C08" w:rsidRPr="00CE2993" w:rsidRDefault="00CA5C08" w:rsidP="00CA5C08">
      <w:pPr>
        <w:tabs>
          <w:tab w:val="clear" w:pos="1440"/>
          <w:tab w:val="left" w:pos="1800"/>
        </w:tabs>
        <w:spacing w:line="360" w:lineRule="auto"/>
        <w:jc w:val="center"/>
        <w:rPr>
          <w:sz w:val="16"/>
          <w:szCs w:val="16"/>
        </w:rPr>
      </w:pPr>
    </w:p>
    <w:p w:rsidR="00CA5C08" w:rsidRPr="00CE2993" w:rsidRDefault="00CA5C08" w:rsidP="00CA5C08">
      <w:pPr>
        <w:tabs>
          <w:tab w:val="clear" w:pos="1440"/>
          <w:tab w:val="left" w:pos="1800"/>
        </w:tabs>
        <w:spacing w:line="480" w:lineRule="auto"/>
        <w:rPr>
          <w:szCs w:val="24"/>
        </w:rPr>
      </w:pPr>
      <w:r w:rsidRPr="00CE2993">
        <w:rPr>
          <w:szCs w:val="24"/>
        </w:rPr>
        <w:t>из</w:t>
      </w:r>
      <w:r w:rsidRPr="00CE2993">
        <w:rPr>
          <w:sz w:val="22"/>
          <w:szCs w:val="22"/>
        </w:rPr>
        <w:t xml:space="preserve"> _____________________ </w:t>
      </w:r>
      <w:r w:rsidRPr="00CE2993">
        <w:rPr>
          <w:szCs w:val="24"/>
        </w:rPr>
        <w:t>под пуном материјалном и кривичном одговорношћу изјављује да је поштовао обавезе које произ</w:t>
      </w:r>
      <w:r w:rsidR="00671CA7">
        <w:rPr>
          <w:szCs w:val="24"/>
        </w:rPr>
        <w:t>и</w:t>
      </w:r>
      <w:r w:rsidRPr="00CE2993">
        <w:rPr>
          <w:szCs w:val="24"/>
        </w:rPr>
        <w:t>лазе из важећих прописа о заштити на раду, запошљавању и условима рада и заштити животне средине.</w:t>
      </w:r>
    </w:p>
    <w:p w:rsidR="00CA5C08" w:rsidRPr="00CE2993" w:rsidRDefault="00CA5C08" w:rsidP="00CA5C08">
      <w:pPr>
        <w:tabs>
          <w:tab w:val="clear" w:pos="1440"/>
          <w:tab w:val="left" w:pos="1800"/>
        </w:tabs>
        <w:spacing w:line="360" w:lineRule="auto"/>
        <w:rPr>
          <w:sz w:val="22"/>
          <w:szCs w:val="22"/>
        </w:rPr>
      </w:pPr>
    </w:p>
    <w:p w:rsidR="00CA5C08" w:rsidRPr="00CE2993" w:rsidRDefault="00CA5C08" w:rsidP="00CA5C08">
      <w:pPr>
        <w:tabs>
          <w:tab w:val="clear" w:pos="1440"/>
          <w:tab w:val="left" w:pos="1800"/>
        </w:tabs>
        <w:spacing w:line="360" w:lineRule="auto"/>
        <w:rPr>
          <w:sz w:val="22"/>
          <w:szCs w:val="22"/>
        </w:rPr>
      </w:pPr>
    </w:p>
    <w:p w:rsidR="00CA5C08" w:rsidRPr="00CE2993" w:rsidRDefault="00CA5C08" w:rsidP="00CA5C08">
      <w:pPr>
        <w:outlineLvl w:val="0"/>
        <w:rPr>
          <w:szCs w:val="24"/>
        </w:rPr>
      </w:pPr>
      <w:r w:rsidRPr="00CE2993">
        <w:rPr>
          <w:szCs w:val="24"/>
        </w:rPr>
        <w:t>У случају потребе Изјаву копирати</w:t>
      </w:r>
      <w:r w:rsidR="00671CA7">
        <w:rPr>
          <w:szCs w:val="24"/>
        </w:rPr>
        <w:t>.</w:t>
      </w:r>
    </w:p>
    <w:p w:rsidR="00CA5C08" w:rsidRPr="00CE2993" w:rsidRDefault="00CA5C08" w:rsidP="00CA5C08">
      <w:pPr>
        <w:tabs>
          <w:tab w:val="clear" w:pos="1440"/>
          <w:tab w:val="left" w:pos="1800"/>
        </w:tabs>
        <w:spacing w:line="360" w:lineRule="auto"/>
        <w:rPr>
          <w:szCs w:val="24"/>
        </w:rPr>
      </w:pPr>
    </w:p>
    <w:p w:rsidR="00CA5C08" w:rsidRPr="00CE2993" w:rsidRDefault="00CA5C08" w:rsidP="00CA5C08">
      <w:pPr>
        <w:tabs>
          <w:tab w:val="clear" w:pos="1440"/>
          <w:tab w:val="left" w:pos="1800"/>
        </w:tabs>
        <w:spacing w:line="360" w:lineRule="auto"/>
        <w:rPr>
          <w:szCs w:val="24"/>
        </w:rPr>
      </w:pPr>
    </w:p>
    <w:p w:rsidR="00CA5C08" w:rsidRPr="00CE2993" w:rsidRDefault="00CA5C08" w:rsidP="00CA5C08">
      <w:pPr>
        <w:tabs>
          <w:tab w:val="clear" w:pos="1440"/>
          <w:tab w:val="left" w:pos="1800"/>
        </w:tabs>
        <w:spacing w:line="360" w:lineRule="auto"/>
        <w:rPr>
          <w:szCs w:val="24"/>
        </w:rPr>
      </w:pPr>
    </w:p>
    <w:p w:rsidR="00CA5C08" w:rsidRPr="00CE2993" w:rsidRDefault="00CA5C08" w:rsidP="00CA5C08">
      <w:pPr>
        <w:tabs>
          <w:tab w:val="clear" w:pos="1440"/>
          <w:tab w:val="left" w:pos="1800"/>
        </w:tabs>
        <w:spacing w:line="360" w:lineRule="auto"/>
        <w:rPr>
          <w:szCs w:val="24"/>
        </w:rPr>
      </w:pPr>
    </w:p>
    <w:tbl>
      <w:tblPr>
        <w:tblW w:w="0" w:type="auto"/>
        <w:jc w:val="right"/>
        <w:tblLook w:val="01E0"/>
      </w:tblPr>
      <w:tblGrid>
        <w:gridCol w:w="2520"/>
        <w:gridCol w:w="3318"/>
      </w:tblGrid>
      <w:tr w:rsidR="00CA5C08" w:rsidRPr="00CE2993" w:rsidTr="006F5008">
        <w:trPr>
          <w:jc w:val="right"/>
        </w:trPr>
        <w:tc>
          <w:tcPr>
            <w:tcW w:w="2520" w:type="dxa"/>
          </w:tcPr>
          <w:p w:rsidR="00CA5C08" w:rsidRPr="00CE2993" w:rsidRDefault="00CA5C08" w:rsidP="006F5008">
            <w:pPr>
              <w:jc w:val="center"/>
              <w:rPr>
                <w:b/>
                <w:szCs w:val="24"/>
              </w:rPr>
            </w:pPr>
          </w:p>
        </w:tc>
        <w:tc>
          <w:tcPr>
            <w:tcW w:w="3318" w:type="dxa"/>
            <w:hideMark/>
          </w:tcPr>
          <w:p w:rsidR="00CA5C08" w:rsidRPr="00CE2993" w:rsidRDefault="00CA5C08" w:rsidP="006F5008">
            <w:pPr>
              <w:jc w:val="center"/>
              <w:rPr>
                <w:b/>
                <w:szCs w:val="24"/>
              </w:rPr>
            </w:pPr>
            <w:r w:rsidRPr="00CE2993">
              <w:rPr>
                <w:b/>
                <w:szCs w:val="24"/>
              </w:rPr>
              <w:t xml:space="preserve">Потпис овлашћеног лица </w:t>
            </w:r>
          </w:p>
        </w:tc>
      </w:tr>
      <w:tr w:rsidR="00CA5C08" w:rsidRPr="00CE2993" w:rsidTr="006F5008">
        <w:trPr>
          <w:jc w:val="right"/>
        </w:trPr>
        <w:tc>
          <w:tcPr>
            <w:tcW w:w="2520" w:type="dxa"/>
            <w:hideMark/>
          </w:tcPr>
          <w:p w:rsidR="00CA5C08" w:rsidRPr="00CE2993" w:rsidRDefault="00CA5C08" w:rsidP="006F5008">
            <w:pPr>
              <w:jc w:val="center"/>
              <w:rPr>
                <w:b/>
                <w:szCs w:val="24"/>
              </w:rPr>
            </w:pPr>
            <w:r w:rsidRPr="00CE2993">
              <w:rPr>
                <w:b/>
                <w:szCs w:val="24"/>
              </w:rPr>
              <w:t>М.П.</w:t>
            </w:r>
          </w:p>
        </w:tc>
        <w:tc>
          <w:tcPr>
            <w:tcW w:w="3318" w:type="dxa"/>
          </w:tcPr>
          <w:p w:rsidR="00CA5C08" w:rsidRPr="00CE2993" w:rsidRDefault="00CA5C08" w:rsidP="006F5008">
            <w:pPr>
              <w:jc w:val="center"/>
              <w:rPr>
                <w:b/>
                <w:szCs w:val="24"/>
              </w:rPr>
            </w:pPr>
          </w:p>
        </w:tc>
      </w:tr>
      <w:tr w:rsidR="00CA5C08" w:rsidRPr="00CE2993" w:rsidTr="006F5008">
        <w:trPr>
          <w:trHeight w:val="567"/>
          <w:jc w:val="right"/>
        </w:trPr>
        <w:tc>
          <w:tcPr>
            <w:tcW w:w="2520" w:type="dxa"/>
          </w:tcPr>
          <w:p w:rsidR="00CA5C08" w:rsidRPr="00CE2993" w:rsidRDefault="00CA5C08" w:rsidP="006F5008">
            <w:pPr>
              <w:jc w:val="center"/>
              <w:rPr>
                <w:szCs w:val="22"/>
              </w:rPr>
            </w:pPr>
          </w:p>
        </w:tc>
        <w:tc>
          <w:tcPr>
            <w:tcW w:w="3318" w:type="dxa"/>
            <w:tcBorders>
              <w:top w:val="nil"/>
              <w:left w:val="nil"/>
              <w:bottom w:val="single" w:sz="4" w:space="0" w:color="auto"/>
              <w:right w:val="nil"/>
            </w:tcBorders>
          </w:tcPr>
          <w:p w:rsidR="00CA5C08" w:rsidRPr="00CE2993" w:rsidRDefault="00CA5C08" w:rsidP="006F5008">
            <w:pPr>
              <w:jc w:val="center"/>
              <w:rPr>
                <w:szCs w:val="22"/>
              </w:rPr>
            </w:pPr>
          </w:p>
        </w:tc>
      </w:tr>
    </w:tbl>
    <w:p w:rsidR="00CA5C08" w:rsidRPr="00CE2993" w:rsidRDefault="00CA5C08" w:rsidP="00CA5C08">
      <w:pPr>
        <w:rPr>
          <w:b/>
          <w:sz w:val="22"/>
          <w:szCs w:val="22"/>
        </w:rPr>
      </w:pPr>
    </w:p>
    <w:p w:rsidR="00CA5C08" w:rsidRPr="00CE2993" w:rsidRDefault="00CA5C08" w:rsidP="00CA5C08">
      <w:pPr>
        <w:rPr>
          <w:sz w:val="22"/>
        </w:rPr>
      </w:pPr>
    </w:p>
    <w:p w:rsidR="00CA5C08" w:rsidRPr="00CE2993" w:rsidRDefault="00CA5C08" w:rsidP="00CA5C08">
      <w:pPr>
        <w:rPr>
          <w:sz w:val="22"/>
        </w:rPr>
      </w:pPr>
    </w:p>
    <w:p w:rsidR="00CA5C08" w:rsidRPr="00CE2993" w:rsidRDefault="00CA5C08" w:rsidP="00CA5C08">
      <w:pPr>
        <w:rPr>
          <w:sz w:val="22"/>
        </w:rPr>
      </w:pPr>
    </w:p>
    <w:p w:rsidR="00CA5C08" w:rsidRPr="00CE2993" w:rsidRDefault="00CA5C08" w:rsidP="00CA5C08"/>
    <w:p w:rsidR="00CA5C08" w:rsidRPr="00CE2993" w:rsidRDefault="00CA5C08" w:rsidP="00CA5C08"/>
    <w:p w:rsidR="00CA5C08" w:rsidRPr="00CE2993" w:rsidRDefault="00CA5C08" w:rsidP="00CA5C08"/>
    <w:p w:rsidR="00CA5C08" w:rsidRPr="00CE2993" w:rsidRDefault="00CA5C08" w:rsidP="00CA5C08">
      <w:pPr>
        <w:spacing w:before="100" w:beforeAutospacing="1" w:line="210" w:lineRule="atLeast"/>
        <w:ind w:firstLine="480"/>
        <w:rPr>
          <w:b/>
          <w:sz w:val="22"/>
          <w:szCs w:val="22"/>
        </w:rPr>
      </w:pPr>
      <w:r w:rsidRPr="00CE2993">
        <w:rPr>
          <w:b/>
          <w:sz w:val="22"/>
          <w:szCs w:val="22"/>
        </w:rPr>
        <w:br w:type="page"/>
      </w:r>
    </w:p>
    <w:p w:rsidR="00CA391E" w:rsidRDefault="00CA391E" w:rsidP="00CA5C08">
      <w:pPr>
        <w:jc w:val="center"/>
        <w:outlineLvl w:val="0"/>
        <w:rPr>
          <w:b/>
          <w:szCs w:val="24"/>
        </w:rPr>
      </w:pPr>
    </w:p>
    <w:p w:rsidR="00CA391E" w:rsidRDefault="00CA391E" w:rsidP="00CA5C08">
      <w:pPr>
        <w:jc w:val="center"/>
        <w:outlineLvl w:val="0"/>
        <w:rPr>
          <w:b/>
          <w:szCs w:val="24"/>
        </w:rPr>
      </w:pPr>
    </w:p>
    <w:p w:rsidR="00CA391E" w:rsidRDefault="00CA391E" w:rsidP="00CA5C08">
      <w:pPr>
        <w:jc w:val="center"/>
        <w:outlineLvl w:val="0"/>
        <w:rPr>
          <w:b/>
          <w:szCs w:val="24"/>
        </w:rPr>
      </w:pPr>
    </w:p>
    <w:p w:rsidR="00CA391E" w:rsidRDefault="00CA391E" w:rsidP="00CA5C08">
      <w:pPr>
        <w:jc w:val="center"/>
        <w:outlineLvl w:val="0"/>
        <w:rPr>
          <w:b/>
          <w:szCs w:val="24"/>
        </w:rPr>
      </w:pPr>
    </w:p>
    <w:p w:rsidR="00CA391E" w:rsidRDefault="00CA391E" w:rsidP="00CA5C08">
      <w:pPr>
        <w:jc w:val="center"/>
        <w:outlineLvl w:val="0"/>
        <w:rPr>
          <w:b/>
          <w:szCs w:val="24"/>
        </w:rPr>
      </w:pPr>
    </w:p>
    <w:p w:rsidR="00CA5C08" w:rsidRPr="00CE2993" w:rsidRDefault="00CA5C08" w:rsidP="00CA5C08">
      <w:pPr>
        <w:jc w:val="center"/>
        <w:outlineLvl w:val="0"/>
        <w:rPr>
          <w:b/>
          <w:szCs w:val="24"/>
        </w:rPr>
      </w:pPr>
      <w:r w:rsidRPr="00CE2993">
        <w:rPr>
          <w:b/>
          <w:szCs w:val="24"/>
        </w:rPr>
        <w:t>И З Ј А В А</w:t>
      </w:r>
    </w:p>
    <w:p w:rsidR="00CA5C08" w:rsidRPr="00CE2993" w:rsidRDefault="00CA5C08" w:rsidP="00CA5C08">
      <w:pPr>
        <w:jc w:val="center"/>
        <w:rPr>
          <w:b/>
          <w:sz w:val="22"/>
          <w:szCs w:val="22"/>
        </w:rPr>
      </w:pPr>
    </w:p>
    <w:p w:rsidR="00CA5C08" w:rsidRPr="00CE2993" w:rsidRDefault="00CA5C08" w:rsidP="00CA5C08">
      <w:pPr>
        <w:jc w:val="center"/>
        <w:rPr>
          <w:b/>
          <w:sz w:val="22"/>
          <w:szCs w:val="22"/>
        </w:rPr>
      </w:pPr>
    </w:p>
    <w:p w:rsidR="00CA5C08" w:rsidRPr="00CE2993" w:rsidRDefault="00CA5C08" w:rsidP="00CA5C08">
      <w:pPr>
        <w:jc w:val="center"/>
        <w:rPr>
          <w:b/>
          <w:sz w:val="22"/>
          <w:szCs w:val="22"/>
        </w:rPr>
      </w:pPr>
    </w:p>
    <w:p w:rsidR="00CA5C08" w:rsidRPr="00CE2993" w:rsidRDefault="00CA5C08" w:rsidP="00CA5C08">
      <w:pPr>
        <w:jc w:val="center"/>
        <w:rPr>
          <w:b/>
          <w:sz w:val="22"/>
          <w:szCs w:val="22"/>
        </w:rPr>
      </w:pPr>
    </w:p>
    <w:p w:rsidR="00CA5C08" w:rsidRPr="00CE2993" w:rsidRDefault="00CA5C08" w:rsidP="00CA5C08">
      <w:pPr>
        <w:tabs>
          <w:tab w:val="clear" w:pos="1440"/>
          <w:tab w:val="left" w:pos="1800"/>
        </w:tabs>
        <w:rPr>
          <w:sz w:val="22"/>
          <w:szCs w:val="22"/>
        </w:rPr>
      </w:pPr>
      <w:r w:rsidRPr="00CE2993">
        <w:rPr>
          <w:szCs w:val="24"/>
        </w:rPr>
        <w:t>којом члан групе:</w:t>
      </w:r>
      <w:r w:rsidRPr="00CE2993">
        <w:rPr>
          <w:sz w:val="22"/>
          <w:szCs w:val="22"/>
        </w:rPr>
        <w:t xml:space="preserve"> </w:t>
      </w:r>
      <w:r w:rsidRPr="00CE2993">
        <w:rPr>
          <w:sz w:val="22"/>
          <w:szCs w:val="22"/>
          <w:lang w:val="sr-Latn-CS"/>
        </w:rPr>
        <w:t>____________</w:t>
      </w:r>
      <w:r w:rsidRPr="00CE2993">
        <w:rPr>
          <w:sz w:val="22"/>
          <w:szCs w:val="22"/>
        </w:rPr>
        <w:t>_____________________________</w:t>
      </w:r>
      <w:r w:rsidRPr="00CE2993">
        <w:rPr>
          <w:sz w:val="22"/>
          <w:szCs w:val="22"/>
          <w:lang w:val="sr-Latn-CS"/>
        </w:rPr>
        <w:t>__________________</w:t>
      </w:r>
    </w:p>
    <w:p w:rsidR="00CA5C08" w:rsidRPr="00CE2993" w:rsidRDefault="00CA5C08" w:rsidP="00CA5C08">
      <w:pPr>
        <w:tabs>
          <w:tab w:val="clear" w:pos="1440"/>
          <w:tab w:val="left" w:pos="1800"/>
        </w:tabs>
        <w:jc w:val="center"/>
        <w:rPr>
          <w:szCs w:val="24"/>
        </w:rPr>
      </w:pPr>
      <w:r w:rsidRPr="00CE2993">
        <w:rPr>
          <w:szCs w:val="24"/>
        </w:rPr>
        <w:t xml:space="preserve">                       (пословно име или скраћени назив понуђача)</w:t>
      </w:r>
    </w:p>
    <w:p w:rsidR="00CA5C08" w:rsidRPr="00CE2993" w:rsidRDefault="00CA5C08" w:rsidP="00CA5C08">
      <w:pPr>
        <w:tabs>
          <w:tab w:val="clear" w:pos="1440"/>
          <w:tab w:val="left" w:pos="1800"/>
        </w:tabs>
        <w:spacing w:line="360" w:lineRule="auto"/>
        <w:jc w:val="center"/>
        <w:rPr>
          <w:sz w:val="22"/>
          <w:szCs w:val="22"/>
        </w:rPr>
      </w:pPr>
    </w:p>
    <w:p w:rsidR="00CA5C08" w:rsidRPr="00CE2993" w:rsidRDefault="00CA5C08" w:rsidP="00CA5C08">
      <w:pPr>
        <w:tabs>
          <w:tab w:val="clear" w:pos="1440"/>
          <w:tab w:val="left" w:pos="1800"/>
        </w:tabs>
        <w:spacing w:line="480" w:lineRule="auto"/>
        <w:rPr>
          <w:szCs w:val="24"/>
        </w:rPr>
      </w:pPr>
      <w:r w:rsidRPr="00CE2993">
        <w:rPr>
          <w:szCs w:val="24"/>
        </w:rPr>
        <w:t>из</w:t>
      </w:r>
      <w:r w:rsidRPr="00CE2993">
        <w:rPr>
          <w:sz w:val="22"/>
          <w:szCs w:val="22"/>
        </w:rPr>
        <w:t xml:space="preserve"> _____________________ </w:t>
      </w:r>
      <w:r w:rsidRPr="00CE2993">
        <w:rPr>
          <w:szCs w:val="24"/>
        </w:rPr>
        <w:t>под пуном материјалном и кривичном одговорношћу гарантује да је ималац права интелектуалне својине.</w:t>
      </w:r>
    </w:p>
    <w:p w:rsidR="00CA5C08" w:rsidRPr="00CE2993" w:rsidRDefault="00CA5C08" w:rsidP="00CA5C08"/>
    <w:p w:rsidR="00CA5C08" w:rsidRPr="00CE2993" w:rsidRDefault="00CA5C08" w:rsidP="00CA5C08"/>
    <w:p w:rsidR="00CA5C08" w:rsidRPr="00CE2993" w:rsidRDefault="00CA5C08" w:rsidP="00CA5C08">
      <w:pPr>
        <w:tabs>
          <w:tab w:val="clear" w:pos="1440"/>
          <w:tab w:val="left" w:pos="1800"/>
        </w:tabs>
        <w:spacing w:line="360" w:lineRule="auto"/>
        <w:rPr>
          <w:szCs w:val="24"/>
        </w:rPr>
      </w:pPr>
      <w:r w:rsidRPr="00CE2993">
        <w:rPr>
          <w:b/>
          <w:szCs w:val="24"/>
        </w:rPr>
        <w:t>Напомена:</w:t>
      </w:r>
      <w:r w:rsidRPr="00CE2993">
        <w:rPr>
          <w:szCs w:val="24"/>
        </w:rPr>
        <w:t xml:space="preserve"> Члан групе попуњава</w:t>
      </w:r>
      <w:r w:rsidR="00671CA7">
        <w:rPr>
          <w:szCs w:val="24"/>
        </w:rPr>
        <w:t>,</w:t>
      </w:r>
      <w:r w:rsidRPr="00CE2993">
        <w:rPr>
          <w:szCs w:val="24"/>
        </w:rPr>
        <w:t xml:space="preserve"> потписује и оверава Изјаву уколико је ималац права интелектуалне својине.</w:t>
      </w:r>
    </w:p>
    <w:p w:rsidR="00671CA7" w:rsidRDefault="00671CA7" w:rsidP="00A004D6">
      <w:pPr>
        <w:outlineLvl w:val="0"/>
        <w:rPr>
          <w:szCs w:val="24"/>
        </w:rPr>
      </w:pPr>
    </w:p>
    <w:p w:rsidR="00CA5C08" w:rsidRPr="00CE2993" w:rsidRDefault="00CA5C08" w:rsidP="00A004D6">
      <w:pPr>
        <w:outlineLvl w:val="0"/>
        <w:rPr>
          <w:szCs w:val="24"/>
        </w:rPr>
      </w:pPr>
      <w:r w:rsidRPr="00CE2993">
        <w:rPr>
          <w:szCs w:val="24"/>
        </w:rPr>
        <w:t>У случају потребе Изјаву копирати</w:t>
      </w:r>
      <w:r w:rsidR="00671CA7">
        <w:rPr>
          <w:szCs w:val="24"/>
        </w:rPr>
        <w:t>.</w:t>
      </w:r>
    </w:p>
    <w:p w:rsidR="00CA5C08" w:rsidRPr="00CE2993" w:rsidRDefault="00CA5C08" w:rsidP="00CA5C08">
      <w:pPr>
        <w:rPr>
          <w:szCs w:val="24"/>
        </w:rPr>
      </w:pPr>
    </w:p>
    <w:p w:rsidR="00CA5C08" w:rsidRPr="00CE2993" w:rsidRDefault="00CA5C08" w:rsidP="00CA5C08">
      <w:pPr>
        <w:rPr>
          <w:szCs w:val="24"/>
        </w:rPr>
      </w:pPr>
    </w:p>
    <w:p w:rsidR="00CA5C08" w:rsidRPr="00CE2993" w:rsidRDefault="00CA5C08" w:rsidP="00CA5C08">
      <w:pPr>
        <w:rPr>
          <w:szCs w:val="24"/>
        </w:rPr>
      </w:pPr>
    </w:p>
    <w:p w:rsidR="00CA5C08" w:rsidRPr="00CE2993" w:rsidRDefault="00CA5C08" w:rsidP="00CA5C08">
      <w:pPr>
        <w:rPr>
          <w:szCs w:val="24"/>
        </w:rPr>
      </w:pPr>
    </w:p>
    <w:tbl>
      <w:tblPr>
        <w:tblW w:w="0" w:type="auto"/>
        <w:jc w:val="right"/>
        <w:tblLook w:val="01E0"/>
      </w:tblPr>
      <w:tblGrid>
        <w:gridCol w:w="2520"/>
        <w:gridCol w:w="3318"/>
      </w:tblGrid>
      <w:tr w:rsidR="00CA5C08" w:rsidRPr="00CE2993" w:rsidTr="006F5008">
        <w:trPr>
          <w:jc w:val="right"/>
        </w:trPr>
        <w:tc>
          <w:tcPr>
            <w:tcW w:w="2520" w:type="dxa"/>
          </w:tcPr>
          <w:p w:rsidR="00CA5C08" w:rsidRPr="00CE2993" w:rsidRDefault="00CA5C08" w:rsidP="006F5008">
            <w:pPr>
              <w:jc w:val="center"/>
              <w:rPr>
                <w:b/>
                <w:szCs w:val="24"/>
              </w:rPr>
            </w:pPr>
          </w:p>
        </w:tc>
        <w:tc>
          <w:tcPr>
            <w:tcW w:w="3318" w:type="dxa"/>
            <w:hideMark/>
          </w:tcPr>
          <w:p w:rsidR="00CA5C08" w:rsidRPr="00CE2993" w:rsidRDefault="00CA5C08" w:rsidP="006F5008">
            <w:pPr>
              <w:jc w:val="center"/>
              <w:rPr>
                <w:b/>
                <w:szCs w:val="24"/>
              </w:rPr>
            </w:pPr>
            <w:r w:rsidRPr="00CE2993">
              <w:rPr>
                <w:b/>
                <w:szCs w:val="24"/>
              </w:rPr>
              <w:t xml:space="preserve">Потпис овлашћеног лица </w:t>
            </w:r>
          </w:p>
        </w:tc>
      </w:tr>
      <w:tr w:rsidR="00CA5C08" w:rsidRPr="00CE2993" w:rsidTr="006F5008">
        <w:trPr>
          <w:jc w:val="right"/>
        </w:trPr>
        <w:tc>
          <w:tcPr>
            <w:tcW w:w="2520" w:type="dxa"/>
            <w:hideMark/>
          </w:tcPr>
          <w:p w:rsidR="00CA5C08" w:rsidRPr="00CE2993" w:rsidRDefault="00CA5C08" w:rsidP="006F5008">
            <w:pPr>
              <w:jc w:val="center"/>
              <w:rPr>
                <w:b/>
                <w:szCs w:val="24"/>
              </w:rPr>
            </w:pPr>
            <w:r w:rsidRPr="00CE2993">
              <w:rPr>
                <w:b/>
                <w:szCs w:val="24"/>
              </w:rPr>
              <w:t>М.П.</w:t>
            </w:r>
          </w:p>
        </w:tc>
        <w:tc>
          <w:tcPr>
            <w:tcW w:w="3318" w:type="dxa"/>
          </w:tcPr>
          <w:p w:rsidR="00CA5C08" w:rsidRPr="00CE2993" w:rsidRDefault="00CA5C08" w:rsidP="006F5008">
            <w:pPr>
              <w:jc w:val="center"/>
              <w:rPr>
                <w:b/>
                <w:szCs w:val="24"/>
              </w:rPr>
            </w:pPr>
          </w:p>
        </w:tc>
      </w:tr>
      <w:tr w:rsidR="00CA5C08" w:rsidRPr="00CE2993" w:rsidTr="006F5008">
        <w:trPr>
          <w:trHeight w:val="567"/>
          <w:jc w:val="right"/>
        </w:trPr>
        <w:tc>
          <w:tcPr>
            <w:tcW w:w="2520" w:type="dxa"/>
          </w:tcPr>
          <w:p w:rsidR="00CA5C08" w:rsidRPr="00CE2993" w:rsidRDefault="00CA5C08" w:rsidP="006F5008">
            <w:pPr>
              <w:jc w:val="center"/>
              <w:rPr>
                <w:szCs w:val="22"/>
              </w:rPr>
            </w:pPr>
          </w:p>
        </w:tc>
        <w:tc>
          <w:tcPr>
            <w:tcW w:w="3318" w:type="dxa"/>
            <w:tcBorders>
              <w:top w:val="nil"/>
              <w:left w:val="nil"/>
              <w:bottom w:val="single" w:sz="4" w:space="0" w:color="auto"/>
              <w:right w:val="nil"/>
            </w:tcBorders>
          </w:tcPr>
          <w:p w:rsidR="00CA5C08" w:rsidRPr="00CE2993" w:rsidRDefault="00CA5C08" w:rsidP="006F5008">
            <w:pPr>
              <w:jc w:val="center"/>
              <w:rPr>
                <w:szCs w:val="22"/>
              </w:rPr>
            </w:pPr>
          </w:p>
        </w:tc>
      </w:tr>
    </w:tbl>
    <w:p w:rsidR="00CA5C08" w:rsidRPr="00CE2993" w:rsidRDefault="00CA5C08" w:rsidP="00CA5C08">
      <w:pPr>
        <w:jc w:val="left"/>
      </w:pPr>
    </w:p>
    <w:p w:rsidR="00CA5C08" w:rsidRDefault="00CA5C08" w:rsidP="00CA5C08">
      <w:pPr>
        <w:widowControl/>
        <w:tabs>
          <w:tab w:val="left" w:pos="720"/>
        </w:tabs>
        <w:spacing w:after="200" w:line="276" w:lineRule="auto"/>
        <w:jc w:val="left"/>
      </w:pPr>
    </w:p>
    <w:p w:rsidR="00FC498D" w:rsidRDefault="00FC498D" w:rsidP="00CA5C08">
      <w:pPr>
        <w:widowControl/>
        <w:tabs>
          <w:tab w:val="left" w:pos="720"/>
        </w:tabs>
        <w:spacing w:after="200" w:line="276" w:lineRule="auto"/>
        <w:jc w:val="left"/>
      </w:pPr>
    </w:p>
    <w:p w:rsidR="00FC498D" w:rsidRDefault="00FC498D" w:rsidP="00CA5C08">
      <w:pPr>
        <w:widowControl/>
        <w:tabs>
          <w:tab w:val="left" w:pos="720"/>
        </w:tabs>
        <w:spacing w:after="200" w:line="276" w:lineRule="auto"/>
        <w:jc w:val="left"/>
      </w:pPr>
    </w:p>
    <w:p w:rsidR="00FC498D" w:rsidRDefault="00FC498D" w:rsidP="00CA5C08">
      <w:pPr>
        <w:widowControl/>
        <w:tabs>
          <w:tab w:val="left" w:pos="720"/>
        </w:tabs>
        <w:spacing w:after="200" w:line="276" w:lineRule="auto"/>
        <w:jc w:val="left"/>
      </w:pPr>
    </w:p>
    <w:p w:rsidR="00FC498D" w:rsidRDefault="00FC498D" w:rsidP="00CA5C08">
      <w:pPr>
        <w:widowControl/>
        <w:tabs>
          <w:tab w:val="left" w:pos="720"/>
        </w:tabs>
        <w:spacing w:after="200" w:line="276" w:lineRule="auto"/>
        <w:jc w:val="left"/>
      </w:pPr>
    </w:p>
    <w:p w:rsidR="00FC498D" w:rsidRDefault="00FC498D" w:rsidP="00CA5C08">
      <w:pPr>
        <w:widowControl/>
        <w:tabs>
          <w:tab w:val="left" w:pos="720"/>
        </w:tabs>
        <w:spacing w:after="200" w:line="276" w:lineRule="auto"/>
        <w:jc w:val="left"/>
      </w:pPr>
    </w:p>
    <w:p w:rsidR="00FC498D" w:rsidRDefault="00FC498D" w:rsidP="00CA5C08">
      <w:pPr>
        <w:widowControl/>
        <w:tabs>
          <w:tab w:val="left" w:pos="720"/>
        </w:tabs>
        <w:spacing w:after="200" w:line="276" w:lineRule="auto"/>
        <w:jc w:val="left"/>
      </w:pPr>
    </w:p>
    <w:p w:rsidR="00FC498D" w:rsidRDefault="00FC498D" w:rsidP="00CA5C08">
      <w:pPr>
        <w:widowControl/>
        <w:tabs>
          <w:tab w:val="left" w:pos="720"/>
        </w:tabs>
        <w:spacing w:after="200" w:line="276" w:lineRule="auto"/>
        <w:jc w:val="left"/>
      </w:pPr>
    </w:p>
    <w:p w:rsidR="00FC498D" w:rsidRDefault="00FC498D" w:rsidP="00CA5C08">
      <w:pPr>
        <w:widowControl/>
        <w:tabs>
          <w:tab w:val="left" w:pos="720"/>
        </w:tabs>
        <w:spacing w:after="200" w:line="276" w:lineRule="auto"/>
        <w:jc w:val="left"/>
      </w:pPr>
    </w:p>
    <w:p w:rsidR="00FC498D" w:rsidRPr="00CE2993" w:rsidRDefault="00FC498D" w:rsidP="00CA5C08">
      <w:pPr>
        <w:widowControl/>
        <w:tabs>
          <w:tab w:val="left" w:pos="720"/>
        </w:tabs>
        <w:spacing w:after="200" w:line="276" w:lineRule="auto"/>
        <w:jc w:val="left"/>
      </w:pPr>
    </w:p>
    <w:p w:rsidR="00CA5C08" w:rsidRPr="00CE2993" w:rsidRDefault="00CA5C08" w:rsidP="00CA5C08">
      <w:pPr>
        <w:tabs>
          <w:tab w:val="left" w:pos="240"/>
        </w:tabs>
        <w:jc w:val="right"/>
        <w:outlineLvl w:val="0"/>
        <w:rPr>
          <w:b/>
          <w:szCs w:val="24"/>
        </w:rPr>
      </w:pPr>
      <w:r w:rsidRPr="00CE2993">
        <w:rPr>
          <w:b/>
          <w:szCs w:val="24"/>
        </w:rPr>
        <w:lastRenderedPageBreak/>
        <w:t>Образац бр. 1</w:t>
      </w:r>
    </w:p>
    <w:p w:rsidR="00CA5C08" w:rsidRPr="00CA5C08" w:rsidRDefault="00CA5C08" w:rsidP="003A78D0">
      <w:pPr>
        <w:jc w:val="center"/>
        <w:rPr>
          <w:b/>
          <w:color w:val="000000"/>
          <w:szCs w:val="24"/>
        </w:rPr>
      </w:pPr>
    </w:p>
    <w:tbl>
      <w:tblPr>
        <w:tblW w:w="0" w:type="auto"/>
        <w:tblInd w:w="108" w:type="dxa"/>
        <w:tblLook w:val="01E0"/>
      </w:tblPr>
      <w:tblGrid>
        <w:gridCol w:w="1920"/>
        <w:gridCol w:w="4742"/>
      </w:tblGrid>
      <w:tr w:rsidR="00945E40" w:rsidRPr="005B7138" w:rsidTr="00B54EB0">
        <w:trPr>
          <w:trHeight w:val="420"/>
        </w:trPr>
        <w:tc>
          <w:tcPr>
            <w:tcW w:w="1920" w:type="dxa"/>
            <w:shd w:val="clear" w:color="auto" w:fill="auto"/>
            <w:vAlign w:val="bottom"/>
          </w:tcPr>
          <w:p w:rsidR="00945E40" w:rsidRPr="005B7138" w:rsidRDefault="00945E40" w:rsidP="00B54EB0">
            <w:pPr>
              <w:jc w:val="left"/>
              <w:rPr>
                <w:b/>
                <w:color w:val="000000"/>
                <w:szCs w:val="24"/>
              </w:rPr>
            </w:pPr>
            <w:r w:rsidRPr="005B7138">
              <w:rPr>
                <w:b/>
                <w:color w:val="000000"/>
                <w:szCs w:val="24"/>
              </w:rPr>
              <w:t>Назив референтног наручиоца:</w:t>
            </w:r>
          </w:p>
        </w:tc>
        <w:tc>
          <w:tcPr>
            <w:tcW w:w="4742" w:type="dxa"/>
            <w:tcBorders>
              <w:bottom w:val="single" w:sz="4" w:space="0" w:color="auto"/>
            </w:tcBorders>
            <w:shd w:val="clear" w:color="auto" w:fill="auto"/>
            <w:vAlign w:val="bottom"/>
          </w:tcPr>
          <w:p w:rsidR="00945E40" w:rsidRPr="005B7138" w:rsidRDefault="00945E40" w:rsidP="00B54EB0">
            <w:pPr>
              <w:jc w:val="left"/>
              <w:rPr>
                <w:b/>
                <w:color w:val="000000"/>
                <w:szCs w:val="24"/>
              </w:rPr>
            </w:pPr>
          </w:p>
        </w:tc>
      </w:tr>
      <w:tr w:rsidR="00945E40" w:rsidRPr="005B7138" w:rsidTr="00B54EB0">
        <w:trPr>
          <w:trHeight w:val="420"/>
        </w:trPr>
        <w:tc>
          <w:tcPr>
            <w:tcW w:w="1920" w:type="dxa"/>
            <w:shd w:val="clear" w:color="auto" w:fill="auto"/>
            <w:vAlign w:val="bottom"/>
          </w:tcPr>
          <w:p w:rsidR="00945E40" w:rsidRPr="005B7138" w:rsidRDefault="00945E40" w:rsidP="00B54EB0">
            <w:pPr>
              <w:jc w:val="left"/>
              <w:rPr>
                <w:b/>
                <w:color w:val="000000"/>
                <w:szCs w:val="24"/>
              </w:rPr>
            </w:pPr>
            <w:r w:rsidRPr="005B7138">
              <w:rPr>
                <w:b/>
                <w:color w:val="000000"/>
                <w:szCs w:val="24"/>
              </w:rPr>
              <w:t>Седиште:</w:t>
            </w:r>
          </w:p>
        </w:tc>
        <w:tc>
          <w:tcPr>
            <w:tcW w:w="4742" w:type="dxa"/>
            <w:tcBorders>
              <w:top w:val="single" w:sz="4" w:space="0" w:color="auto"/>
              <w:bottom w:val="single" w:sz="4" w:space="0" w:color="auto"/>
            </w:tcBorders>
            <w:shd w:val="clear" w:color="auto" w:fill="auto"/>
            <w:vAlign w:val="bottom"/>
          </w:tcPr>
          <w:p w:rsidR="00945E40" w:rsidRPr="005B7138" w:rsidRDefault="00945E40" w:rsidP="00B54EB0">
            <w:pPr>
              <w:jc w:val="left"/>
              <w:rPr>
                <w:b/>
                <w:color w:val="000000"/>
                <w:szCs w:val="24"/>
              </w:rPr>
            </w:pPr>
          </w:p>
        </w:tc>
      </w:tr>
      <w:tr w:rsidR="00945E40" w:rsidRPr="005B7138" w:rsidTr="00B54EB0">
        <w:trPr>
          <w:trHeight w:val="420"/>
        </w:trPr>
        <w:tc>
          <w:tcPr>
            <w:tcW w:w="1920" w:type="dxa"/>
            <w:shd w:val="clear" w:color="auto" w:fill="auto"/>
            <w:vAlign w:val="bottom"/>
          </w:tcPr>
          <w:p w:rsidR="00945E40" w:rsidRPr="005B7138" w:rsidRDefault="00945E40" w:rsidP="00B54EB0">
            <w:pPr>
              <w:jc w:val="left"/>
              <w:rPr>
                <w:b/>
                <w:color w:val="000000"/>
                <w:szCs w:val="24"/>
              </w:rPr>
            </w:pPr>
            <w:r w:rsidRPr="005B7138">
              <w:rPr>
                <w:b/>
                <w:color w:val="000000"/>
                <w:szCs w:val="24"/>
              </w:rPr>
              <w:t>Улица и број:</w:t>
            </w:r>
          </w:p>
        </w:tc>
        <w:tc>
          <w:tcPr>
            <w:tcW w:w="4742" w:type="dxa"/>
            <w:tcBorders>
              <w:top w:val="single" w:sz="4" w:space="0" w:color="auto"/>
              <w:bottom w:val="single" w:sz="4" w:space="0" w:color="auto"/>
            </w:tcBorders>
            <w:shd w:val="clear" w:color="auto" w:fill="auto"/>
            <w:vAlign w:val="bottom"/>
          </w:tcPr>
          <w:p w:rsidR="00945E40" w:rsidRPr="005B7138" w:rsidRDefault="00945E40" w:rsidP="00B54EB0">
            <w:pPr>
              <w:jc w:val="left"/>
              <w:rPr>
                <w:b/>
                <w:color w:val="000000"/>
                <w:szCs w:val="24"/>
              </w:rPr>
            </w:pPr>
          </w:p>
        </w:tc>
      </w:tr>
      <w:tr w:rsidR="00945E40" w:rsidRPr="005B7138" w:rsidTr="00B54EB0">
        <w:trPr>
          <w:trHeight w:val="420"/>
        </w:trPr>
        <w:tc>
          <w:tcPr>
            <w:tcW w:w="1920" w:type="dxa"/>
            <w:shd w:val="clear" w:color="auto" w:fill="auto"/>
            <w:vAlign w:val="bottom"/>
          </w:tcPr>
          <w:p w:rsidR="00945E40" w:rsidRPr="005B7138" w:rsidRDefault="00945E40" w:rsidP="00B54EB0">
            <w:pPr>
              <w:jc w:val="left"/>
              <w:rPr>
                <w:b/>
                <w:color w:val="000000"/>
                <w:szCs w:val="24"/>
              </w:rPr>
            </w:pPr>
            <w:r w:rsidRPr="005B7138">
              <w:rPr>
                <w:b/>
                <w:color w:val="000000"/>
                <w:szCs w:val="24"/>
              </w:rPr>
              <w:t>Телефон:</w:t>
            </w:r>
          </w:p>
        </w:tc>
        <w:tc>
          <w:tcPr>
            <w:tcW w:w="4742" w:type="dxa"/>
            <w:tcBorders>
              <w:top w:val="single" w:sz="4" w:space="0" w:color="auto"/>
              <w:bottom w:val="single" w:sz="4" w:space="0" w:color="auto"/>
            </w:tcBorders>
            <w:shd w:val="clear" w:color="auto" w:fill="auto"/>
            <w:vAlign w:val="bottom"/>
          </w:tcPr>
          <w:p w:rsidR="00945E40" w:rsidRPr="005B7138" w:rsidRDefault="00945E40" w:rsidP="00B54EB0">
            <w:pPr>
              <w:jc w:val="left"/>
              <w:rPr>
                <w:b/>
                <w:color w:val="000000"/>
                <w:szCs w:val="24"/>
              </w:rPr>
            </w:pPr>
          </w:p>
        </w:tc>
      </w:tr>
      <w:tr w:rsidR="00945E40" w:rsidRPr="005B7138" w:rsidTr="00B54EB0">
        <w:trPr>
          <w:trHeight w:val="420"/>
        </w:trPr>
        <w:tc>
          <w:tcPr>
            <w:tcW w:w="1920" w:type="dxa"/>
            <w:shd w:val="clear" w:color="auto" w:fill="auto"/>
            <w:vAlign w:val="bottom"/>
          </w:tcPr>
          <w:p w:rsidR="00945E40" w:rsidRPr="005B7138" w:rsidRDefault="00945E40" w:rsidP="00B54EB0">
            <w:pPr>
              <w:jc w:val="left"/>
              <w:rPr>
                <w:b/>
                <w:color w:val="000000"/>
                <w:szCs w:val="24"/>
              </w:rPr>
            </w:pPr>
            <w:r w:rsidRPr="005B7138">
              <w:rPr>
                <w:b/>
                <w:color w:val="000000"/>
                <w:szCs w:val="24"/>
              </w:rPr>
              <w:t>Матични број:</w:t>
            </w:r>
          </w:p>
        </w:tc>
        <w:tc>
          <w:tcPr>
            <w:tcW w:w="4742" w:type="dxa"/>
            <w:tcBorders>
              <w:top w:val="single" w:sz="4" w:space="0" w:color="auto"/>
              <w:bottom w:val="single" w:sz="4" w:space="0" w:color="auto"/>
            </w:tcBorders>
            <w:shd w:val="clear" w:color="auto" w:fill="auto"/>
            <w:vAlign w:val="bottom"/>
          </w:tcPr>
          <w:p w:rsidR="00945E40" w:rsidRPr="005B7138" w:rsidRDefault="00945E40" w:rsidP="00B54EB0">
            <w:pPr>
              <w:jc w:val="left"/>
              <w:rPr>
                <w:b/>
                <w:color w:val="000000"/>
                <w:szCs w:val="24"/>
              </w:rPr>
            </w:pPr>
          </w:p>
        </w:tc>
      </w:tr>
      <w:tr w:rsidR="00945E40" w:rsidRPr="005B7138" w:rsidTr="00B54EB0">
        <w:trPr>
          <w:trHeight w:val="420"/>
        </w:trPr>
        <w:tc>
          <w:tcPr>
            <w:tcW w:w="1920" w:type="dxa"/>
            <w:shd w:val="clear" w:color="auto" w:fill="auto"/>
            <w:vAlign w:val="bottom"/>
          </w:tcPr>
          <w:p w:rsidR="00945E40" w:rsidRPr="005B7138" w:rsidRDefault="00945E40" w:rsidP="00B54EB0">
            <w:pPr>
              <w:jc w:val="left"/>
              <w:rPr>
                <w:b/>
                <w:color w:val="000000"/>
                <w:szCs w:val="24"/>
              </w:rPr>
            </w:pPr>
            <w:r w:rsidRPr="005B7138">
              <w:rPr>
                <w:b/>
                <w:color w:val="000000"/>
                <w:szCs w:val="24"/>
              </w:rPr>
              <w:t>ПИБ:</w:t>
            </w:r>
          </w:p>
        </w:tc>
        <w:tc>
          <w:tcPr>
            <w:tcW w:w="4742" w:type="dxa"/>
            <w:tcBorders>
              <w:top w:val="single" w:sz="4" w:space="0" w:color="auto"/>
              <w:bottom w:val="single" w:sz="4" w:space="0" w:color="auto"/>
            </w:tcBorders>
            <w:shd w:val="clear" w:color="auto" w:fill="auto"/>
            <w:vAlign w:val="bottom"/>
          </w:tcPr>
          <w:p w:rsidR="00945E40" w:rsidRPr="005B7138" w:rsidRDefault="00945E40" w:rsidP="00B54EB0">
            <w:pPr>
              <w:jc w:val="left"/>
              <w:rPr>
                <w:b/>
                <w:color w:val="000000"/>
                <w:szCs w:val="24"/>
              </w:rPr>
            </w:pPr>
          </w:p>
        </w:tc>
      </w:tr>
    </w:tbl>
    <w:p w:rsidR="00945E40" w:rsidRPr="005B7138" w:rsidRDefault="00945E40" w:rsidP="00945E40">
      <w:pPr>
        <w:rPr>
          <w:b/>
          <w:color w:val="000000"/>
          <w:szCs w:val="24"/>
          <w:lang w:val="en-US"/>
        </w:rPr>
      </w:pPr>
    </w:p>
    <w:p w:rsidR="00945E40" w:rsidRDefault="00945E40" w:rsidP="00322AC8">
      <w:pPr>
        <w:rPr>
          <w:color w:val="000000"/>
          <w:szCs w:val="24"/>
        </w:rPr>
      </w:pPr>
      <w:r w:rsidRPr="005B7138">
        <w:rPr>
          <w:b/>
          <w:color w:val="000000"/>
          <w:szCs w:val="24"/>
        </w:rPr>
        <w:tab/>
      </w:r>
      <w:r w:rsidRPr="005B7138">
        <w:rPr>
          <w:color w:val="000000"/>
          <w:szCs w:val="24"/>
        </w:rPr>
        <w:t>У складу са чланом 77. став 2. тачка 2. подтачка 1) Закона о јавним набавкама, достављамо вам</w:t>
      </w:r>
    </w:p>
    <w:p w:rsidR="00322AC8" w:rsidRPr="009000B8" w:rsidRDefault="00322AC8" w:rsidP="00322AC8">
      <w:pPr>
        <w:rPr>
          <w:color w:val="000000"/>
          <w:szCs w:val="24"/>
          <w:lang w:val="ru-RU"/>
        </w:rPr>
      </w:pPr>
    </w:p>
    <w:p w:rsidR="00945E40" w:rsidRPr="009000B8" w:rsidRDefault="00945E40" w:rsidP="00945E40">
      <w:pPr>
        <w:jc w:val="center"/>
        <w:outlineLvl w:val="0"/>
        <w:rPr>
          <w:b/>
          <w:color w:val="000000"/>
          <w:szCs w:val="24"/>
          <w:lang w:val="ru-RU"/>
        </w:rPr>
      </w:pPr>
      <w:r w:rsidRPr="005B7138">
        <w:rPr>
          <w:b/>
          <w:color w:val="000000"/>
          <w:szCs w:val="24"/>
        </w:rPr>
        <w:t>П О Т В Р Д У</w:t>
      </w:r>
    </w:p>
    <w:p w:rsidR="00945E40" w:rsidRPr="009000B8" w:rsidRDefault="00945E40" w:rsidP="00945E40">
      <w:pPr>
        <w:jc w:val="center"/>
        <w:outlineLvl w:val="0"/>
        <w:rPr>
          <w:b/>
          <w:color w:val="000000"/>
          <w:szCs w:val="24"/>
          <w:lang w:val="ru-RU"/>
        </w:rPr>
      </w:pPr>
    </w:p>
    <w:p w:rsidR="00945E40" w:rsidRPr="00C24A50" w:rsidRDefault="00945E40" w:rsidP="00945E40">
      <w:pPr>
        <w:spacing w:line="360" w:lineRule="auto"/>
        <w:ind w:right="-16"/>
        <w:rPr>
          <w:color w:val="000000"/>
          <w:szCs w:val="24"/>
        </w:rPr>
      </w:pPr>
      <w:r w:rsidRPr="005B7138">
        <w:rPr>
          <w:color w:val="000000"/>
          <w:szCs w:val="24"/>
        </w:rPr>
        <w:t>којом потврђујемо да је ________________________</w:t>
      </w:r>
      <w:r w:rsidR="00C24A50">
        <w:rPr>
          <w:color w:val="000000"/>
          <w:szCs w:val="24"/>
        </w:rPr>
        <w:t>__________________________</w:t>
      </w:r>
    </w:p>
    <w:p w:rsidR="00945E40" w:rsidRPr="005B7138" w:rsidRDefault="00945E40" w:rsidP="00945E40">
      <w:pPr>
        <w:spacing w:line="360" w:lineRule="auto"/>
        <w:ind w:right="-16"/>
        <w:rPr>
          <w:color w:val="000000"/>
          <w:szCs w:val="24"/>
        </w:rPr>
      </w:pPr>
      <w:r w:rsidRPr="005B7138">
        <w:rPr>
          <w:color w:val="000000"/>
          <w:szCs w:val="24"/>
        </w:rPr>
        <w:t>________________</w:t>
      </w:r>
      <w:r w:rsidR="00AA51BD" w:rsidRPr="005B7138">
        <w:rPr>
          <w:color w:val="000000"/>
          <w:szCs w:val="24"/>
        </w:rPr>
        <w:t>_________________________</w:t>
      </w:r>
      <w:r w:rsidRPr="005B7138">
        <w:rPr>
          <w:color w:val="000000"/>
          <w:szCs w:val="24"/>
        </w:rPr>
        <w:t>_____________________________</w:t>
      </w:r>
    </w:p>
    <w:p w:rsidR="00945E40" w:rsidRPr="005B7138" w:rsidRDefault="00C24A50" w:rsidP="00945E40">
      <w:pPr>
        <w:pStyle w:val="BodyText"/>
        <w:tabs>
          <w:tab w:val="center" w:pos="7797"/>
        </w:tabs>
        <w:rPr>
          <w:rFonts w:ascii="Times New Roman" w:hAnsi="Times New Roman"/>
          <w:bCs/>
          <w:iCs/>
          <w:szCs w:val="24"/>
          <w:lang w:val="ru-RU"/>
        </w:rPr>
      </w:pPr>
      <w:r>
        <w:rPr>
          <w:rFonts w:ascii="Times New Roman" w:hAnsi="Times New Roman"/>
          <w:bCs/>
          <w:iCs/>
          <w:szCs w:val="24"/>
          <w:lang w:val="ru-RU"/>
        </w:rPr>
        <w:t xml:space="preserve"> </w:t>
      </w:r>
      <w:r w:rsidR="00945E40" w:rsidRPr="005B7138">
        <w:rPr>
          <w:rFonts w:ascii="Times New Roman" w:hAnsi="Times New Roman"/>
          <w:bCs/>
          <w:iCs/>
          <w:szCs w:val="24"/>
          <w:lang w:val="ru-RU"/>
        </w:rPr>
        <w:t xml:space="preserve">(уписати назив и седиште понуђача, односно учесника у заједничкој понуди) </w:t>
      </w:r>
    </w:p>
    <w:p w:rsidR="00B612E5" w:rsidRPr="0055127D" w:rsidRDefault="00671CA7" w:rsidP="00322AC8">
      <w:pPr>
        <w:pStyle w:val="BodyText"/>
        <w:tabs>
          <w:tab w:val="center" w:pos="7797"/>
        </w:tabs>
        <w:spacing w:after="0"/>
        <w:rPr>
          <w:rFonts w:ascii="Times New Roman" w:hAnsi="Times New Roman"/>
          <w:szCs w:val="24"/>
        </w:rPr>
      </w:pPr>
      <w:r w:rsidRPr="00190EF5">
        <w:rPr>
          <w:rFonts w:ascii="Times New Roman" w:hAnsi="Times New Roman"/>
          <w:bCs/>
          <w:iCs/>
          <w:szCs w:val="24"/>
          <w:lang w:val="ru-RU"/>
        </w:rPr>
        <w:t>у 2011</w:t>
      </w:r>
      <w:r w:rsidR="001F7BA8" w:rsidRPr="00190EF5">
        <w:rPr>
          <w:rFonts w:ascii="Times New Roman" w:hAnsi="Times New Roman"/>
          <w:bCs/>
          <w:iCs/>
          <w:szCs w:val="24"/>
          <w:lang w:val="ru-RU"/>
        </w:rPr>
        <w:t xml:space="preserve">, 2012. и 2013. години </w:t>
      </w:r>
      <w:r w:rsidR="00BD1E4C" w:rsidRPr="00190EF5">
        <w:rPr>
          <w:rFonts w:ascii="Times New Roman" w:hAnsi="Times New Roman"/>
          <w:szCs w:val="24"/>
        </w:rPr>
        <w:t xml:space="preserve">извршио </w:t>
      </w:r>
      <w:r w:rsidR="0055127D" w:rsidRPr="00190EF5">
        <w:rPr>
          <w:iCs/>
        </w:rPr>
        <w:t>техничк</w:t>
      </w:r>
      <w:r w:rsidR="0055127D" w:rsidRPr="00190EF5">
        <w:rPr>
          <w:rFonts w:asciiTheme="minorHAnsi" w:hAnsiTheme="minorHAnsi"/>
          <w:iCs/>
        </w:rPr>
        <w:t>и</w:t>
      </w:r>
      <w:r w:rsidR="0055127D" w:rsidRPr="00190EF5">
        <w:rPr>
          <w:iCs/>
        </w:rPr>
        <w:t xml:space="preserve"> преглед изведених радова на изградњи или доградњи објеката високоградње</w:t>
      </w:r>
      <w:r w:rsidR="00431CE9" w:rsidRPr="00190EF5">
        <w:rPr>
          <w:rFonts w:ascii="Times New Roman" w:hAnsi="Times New Roman"/>
          <w:szCs w:val="24"/>
        </w:rPr>
        <w:t>:</w:t>
      </w:r>
      <w:r w:rsidR="00A66D8A" w:rsidRPr="0055127D">
        <w:rPr>
          <w:rFonts w:ascii="Times New Roman" w:hAnsi="Times New Roman"/>
          <w:szCs w:val="24"/>
        </w:rPr>
        <w:t xml:space="preserve"> </w:t>
      </w:r>
    </w:p>
    <w:p w:rsidR="00322AC8" w:rsidRPr="00322AC8" w:rsidRDefault="00322AC8" w:rsidP="00322AC8">
      <w:pPr>
        <w:pStyle w:val="BodyText"/>
        <w:tabs>
          <w:tab w:val="center" w:pos="7797"/>
        </w:tabs>
        <w:spacing w:after="0"/>
        <w:rPr>
          <w:rFonts w:ascii="Times New Roman" w:hAnsi="Times New Roman"/>
          <w:bCs/>
          <w:iCs/>
          <w:szCs w:val="24"/>
          <w:lang w:val="ru-RU"/>
        </w:rPr>
      </w:pPr>
    </w:p>
    <w:tbl>
      <w:tblPr>
        <w:tblW w:w="9041" w:type="dxa"/>
        <w:jc w:val="center"/>
        <w:tblInd w:w="-8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998"/>
        <w:gridCol w:w="3708"/>
        <w:gridCol w:w="3335"/>
      </w:tblGrid>
      <w:tr w:rsidR="00B612E5" w:rsidRPr="005B7138" w:rsidTr="00465043">
        <w:trPr>
          <w:trHeight w:val="602"/>
          <w:jc w:val="center"/>
        </w:trPr>
        <w:tc>
          <w:tcPr>
            <w:tcW w:w="1998" w:type="dxa"/>
            <w:vAlign w:val="center"/>
          </w:tcPr>
          <w:p w:rsidR="00B612E5" w:rsidRPr="005B7138" w:rsidRDefault="00B612E5" w:rsidP="00322AC8">
            <w:pPr>
              <w:pStyle w:val="BodyText"/>
              <w:tabs>
                <w:tab w:val="center" w:pos="7797"/>
              </w:tabs>
              <w:spacing w:after="0"/>
              <w:jc w:val="center"/>
              <w:rPr>
                <w:rFonts w:ascii="Times New Roman" w:hAnsi="Times New Roman"/>
                <w:bCs/>
                <w:iCs/>
                <w:szCs w:val="24"/>
              </w:rPr>
            </w:pPr>
            <w:r w:rsidRPr="005B7138">
              <w:rPr>
                <w:rFonts w:ascii="Times New Roman" w:hAnsi="Times New Roman"/>
                <w:bCs/>
                <w:iCs/>
                <w:szCs w:val="24"/>
              </w:rPr>
              <w:t>Број и датум  Уговора</w:t>
            </w:r>
          </w:p>
        </w:tc>
        <w:tc>
          <w:tcPr>
            <w:tcW w:w="3708" w:type="dxa"/>
            <w:vAlign w:val="center"/>
          </w:tcPr>
          <w:p w:rsidR="00B612E5" w:rsidRPr="005B7138" w:rsidRDefault="00B612E5" w:rsidP="00D85027">
            <w:pPr>
              <w:pStyle w:val="BodyText"/>
              <w:tabs>
                <w:tab w:val="center" w:pos="7797"/>
              </w:tabs>
              <w:jc w:val="center"/>
              <w:rPr>
                <w:rFonts w:ascii="Times New Roman" w:hAnsi="Times New Roman"/>
                <w:bCs/>
                <w:iCs/>
                <w:szCs w:val="24"/>
              </w:rPr>
            </w:pPr>
            <w:r w:rsidRPr="005B7138">
              <w:rPr>
                <w:rFonts w:ascii="Times New Roman" w:hAnsi="Times New Roman"/>
                <w:bCs/>
                <w:iCs/>
                <w:szCs w:val="24"/>
              </w:rPr>
              <w:t>Назив пројекта</w:t>
            </w:r>
          </w:p>
        </w:tc>
        <w:tc>
          <w:tcPr>
            <w:tcW w:w="3335" w:type="dxa"/>
            <w:vAlign w:val="center"/>
          </w:tcPr>
          <w:p w:rsidR="00B612E5" w:rsidRPr="005B7138" w:rsidRDefault="00D85027" w:rsidP="00465043">
            <w:pPr>
              <w:pStyle w:val="BodyText"/>
              <w:tabs>
                <w:tab w:val="center" w:pos="7797"/>
              </w:tabs>
              <w:jc w:val="center"/>
              <w:rPr>
                <w:rFonts w:ascii="Times New Roman" w:hAnsi="Times New Roman"/>
                <w:bCs/>
                <w:iCs/>
                <w:szCs w:val="24"/>
              </w:rPr>
            </w:pPr>
            <w:r w:rsidRPr="005B7138">
              <w:rPr>
                <w:rFonts w:ascii="Times New Roman" w:hAnsi="Times New Roman"/>
                <w:bCs/>
                <w:iCs/>
                <w:szCs w:val="24"/>
              </w:rPr>
              <w:t>Врста објекта</w:t>
            </w:r>
          </w:p>
        </w:tc>
      </w:tr>
      <w:tr w:rsidR="00B612E5" w:rsidRPr="005B7138" w:rsidTr="00465043">
        <w:trPr>
          <w:trHeight w:val="470"/>
          <w:jc w:val="center"/>
        </w:trPr>
        <w:tc>
          <w:tcPr>
            <w:tcW w:w="1998" w:type="dxa"/>
          </w:tcPr>
          <w:p w:rsidR="00B612E5" w:rsidRPr="005B7138" w:rsidRDefault="00B612E5" w:rsidP="00465043">
            <w:pPr>
              <w:rPr>
                <w:bCs/>
                <w:iCs/>
                <w:szCs w:val="24"/>
              </w:rPr>
            </w:pPr>
          </w:p>
        </w:tc>
        <w:tc>
          <w:tcPr>
            <w:tcW w:w="3708" w:type="dxa"/>
          </w:tcPr>
          <w:p w:rsidR="00B612E5" w:rsidRPr="005B7138" w:rsidRDefault="00B612E5" w:rsidP="00465043">
            <w:pPr>
              <w:rPr>
                <w:bCs/>
                <w:iCs/>
                <w:szCs w:val="24"/>
              </w:rPr>
            </w:pPr>
          </w:p>
        </w:tc>
        <w:tc>
          <w:tcPr>
            <w:tcW w:w="3335" w:type="dxa"/>
          </w:tcPr>
          <w:p w:rsidR="00B612E5" w:rsidRPr="005B7138" w:rsidRDefault="00B612E5" w:rsidP="00465043">
            <w:pPr>
              <w:rPr>
                <w:bCs/>
                <w:iCs/>
                <w:szCs w:val="24"/>
              </w:rPr>
            </w:pPr>
          </w:p>
        </w:tc>
      </w:tr>
      <w:tr w:rsidR="00B612E5" w:rsidRPr="005B7138" w:rsidTr="00465043">
        <w:trPr>
          <w:trHeight w:val="470"/>
          <w:jc w:val="center"/>
        </w:trPr>
        <w:tc>
          <w:tcPr>
            <w:tcW w:w="1998" w:type="dxa"/>
          </w:tcPr>
          <w:p w:rsidR="00B612E5" w:rsidRPr="005B7138" w:rsidRDefault="00B612E5" w:rsidP="00465043">
            <w:pPr>
              <w:rPr>
                <w:bCs/>
                <w:iCs/>
                <w:szCs w:val="24"/>
              </w:rPr>
            </w:pPr>
          </w:p>
        </w:tc>
        <w:tc>
          <w:tcPr>
            <w:tcW w:w="3708" w:type="dxa"/>
          </w:tcPr>
          <w:p w:rsidR="00B612E5" w:rsidRPr="005B7138" w:rsidRDefault="00B612E5" w:rsidP="00465043">
            <w:pPr>
              <w:rPr>
                <w:bCs/>
                <w:iCs/>
                <w:szCs w:val="24"/>
              </w:rPr>
            </w:pPr>
          </w:p>
        </w:tc>
        <w:tc>
          <w:tcPr>
            <w:tcW w:w="3335" w:type="dxa"/>
          </w:tcPr>
          <w:p w:rsidR="00B612E5" w:rsidRPr="005B7138" w:rsidRDefault="00B612E5" w:rsidP="00465043">
            <w:pPr>
              <w:rPr>
                <w:bCs/>
                <w:iCs/>
                <w:szCs w:val="24"/>
              </w:rPr>
            </w:pPr>
          </w:p>
        </w:tc>
      </w:tr>
      <w:tr w:rsidR="00B612E5" w:rsidRPr="005B7138" w:rsidTr="00465043">
        <w:trPr>
          <w:trHeight w:val="470"/>
          <w:jc w:val="center"/>
        </w:trPr>
        <w:tc>
          <w:tcPr>
            <w:tcW w:w="1998" w:type="dxa"/>
          </w:tcPr>
          <w:p w:rsidR="00B612E5" w:rsidRPr="005B7138" w:rsidRDefault="00B612E5" w:rsidP="00465043">
            <w:pPr>
              <w:rPr>
                <w:bCs/>
                <w:iCs/>
                <w:szCs w:val="24"/>
              </w:rPr>
            </w:pPr>
          </w:p>
        </w:tc>
        <w:tc>
          <w:tcPr>
            <w:tcW w:w="3708" w:type="dxa"/>
          </w:tcPr>
          <w:p w:rsidR="00B612E5" w:rsidRPr="005B7138" w:rsidRDefault="00B612E5" w:rsidP="00465043">
            <w:pPr>
              <w:rPr>
                <w:bCs/>
                <w:iCs/>
                <w:szCs w:val="24"/>
              </w:rPr>
            </w:pPr>
          </w:p>
        </w:tc>
        <w:tc>
          <w:tcPr>
            <w:tcW w:w="3335" w:type="dxa"/>
          </w:tcPr>
          <w:p w:rsidR="00B612E5" w:rsidRPr="005B7138" w:rsidRDefault="00B612E5" w:rsidP="00465043">
            <w:pPr>
              <w:rPr>
                <w:bCs/>
                <w:iCs/>
                <w:szCs w:val="24"/>
              </w:rPr>
            </w:pPr>
          </w:p>
        </w:tc>
      </w:tr>
    </w:tbl>
    <w:p w:rsidR="00CA5C08" w:rsidRDefault="00CA5C08" w:rsidP="00945E40">
      <w:pPr>
        <w:spacing w:line="360" w:lineRule="auto"/>
        <w:ind w:right="104"/>
        <w:rPr>
          <w:color w:val="000000"/>
          <w:szCs w:val="24"/>
        </w:rPr>
      </w:pPr>
    </w:p>
    <w:p w:rsidR="00CA5C08" w:rsidRDefault="00945E40" w:rsidP="00322AC8">
      <w:pPr>
        <w:ind w:right="102"/>
        <w:rPr>
          <w:color w:val="000000"/>
          <w:szCs w:val="24"/>
          <w:lang w:val="ru-RU"/>
        </w:rPr>
      </w:pPr>
      <w:r w:rsidRPr="005B7138">
        <w:rPr>
          <w:color w:val="000000"/>
          <w:szCs w:val="24"/>
        </w:rPr>
        <w:t>Потврда се издаје на захтев _______________________________________</w:t>
      </w:r>
      <w:r w:rsidR="00AA51BD" w:rsidRPr="005B7138">
        <w:rPr>
          <w:color w:val="000000"/>
          <w:szCs w:val="24"/>
        </w:rPr>
        <w:t>_______</w:t>
      </w:r>
    </w:p>
    <w:p w:rsidR="00945E40" w:rsidRPr="00981656" w:rsidRDefault="00945E40" w:rsidP="00322AC8">
      <w:pPr>
        <w:rPr>
          <w:szCs w:val="24"/>
        </w:rPr>
      </w:pPr>
      <w:r w:rsidRPr="001A26D3">
        <w:rPr>
          <w:color w:val="000000"/>
          <w:szCs w:val="24"/>
        </w:rPr>
        <w:t>ради учешћа</w:t>
      </w:r>
      <w:r w:rsidRPr="001A26D3">
        <w:rPr>
          <w:color w:val="000000"/>
          <w:szCs w:val="24"/>
          <w:lang w:val="ru-RU"/>
        </w:rPr>
        <w:t xml:space="preserve"> </w:t>
      </w:r>
      <w:r w:rsidR="00030FED" w:rsidRPr="001A26D3">
        <w:rPr>
          <w:bCs/>
          <w:iCs/>
          <w:szCs w:val="24"/>
          <w:lang w:val="ru-RU"/>
        </w:rPr>
        <w:t>у</w:t>
      </w:r>
      <w:r w:rsidR="0017218E" w:rsidRPr="001A26D3">
        <w:rPr>
          <w:bCs/>
          <w:iCs/>
          <w:szCs w:val="24"/>
          <w:lang w:val="ru-RU"/>
        </w:rPr>
        <w:t xml:space="preserve"> поступку јавне набавке</w:t>
      </w:r>
      <w:r w:rsidR="001A26D3" w:rsidRPr="001A26D3">
        <w:rPr>
          <w:bCs/>
          <w:iCs/>
          <w:szCs w:val="24"/>
          <w:lang w:val="ru-RU"/>
        </w:rPr>
        <w:t xml:space="preserve"> мале вредности</w:t>
      </w:r>
      <w:r w:rsidR="0017218E" w:rsidRPr="001A26D3">
        <w:rPr>
          <w:bCs/>
          <w:iCs/>
          <w:szCs w:val="24"/>
          <w:lang w:val="ru-RU"/>
        </w:rPr>
        <w:t xml:space="preserve"> </w:t>
      </w:r>
      <w:r w:rsidR="001A26D3" w:rsidRPr="001A26D3">
        <w:rPr>
          <w:b/>
          <w:iCs/>
          <w:szCs w:val="24"/>
          <w:lang w:val="ru-RU"/>
        </w:rPr>
        <w:t xml:space="preserve">број </w:t>
      </w:r>
      <w:r w:rsidR="0080650D" w:rsidRPr="001A26D3">
        <w:rPr>
          <w:b/>
          <w:iCs/>
          <w:szCs w:val="24"/>
          <w:lang w:val="ru-RU"/>
        </w:rPr>
        <w:t>1</w:t>
      </w:r>
      <w:r w:rsidR="001A26D3" w:rsidRPr="001A26D3">
        <w:rPr>
          <w:b/>
          <w:iCs/>
          <w:szCs w:val="24"/>
          <w:lang w:val="ru-RU"/>
        </w:rPr>
        <w:t>0</w:t>
      </w:r>
      <w:r w:rsidR="00CA5C08" w:rsidRPr="001A26D3">
        <w:rPr>
          <w:b/>
          <w:iCs/>
          <w:szCs w:val="24"/>
          <w:lang w:val="ru-RU"/>
        </w:rPr>
        <w:t>/2014,</w:t>
      </w:r>
      <w:r w:rsidR="00CA5C08" w:rsidRPr="001A26D3">
        <w:rPr>
          <w:bCs/>
          <w:iCs/>
          <w:szCs w:val="24"/>
          <w:lang w:val="ru-RU"/>
        </w:rPr>
        <w:t xml:space="preserve"> </w:t>
      </w:r>
      <w:r w:rsidR="00030FED" w:rsidRPr="001A26D3">
        <w:rPr>
          <w:szCs w:val="24"/>
        </w:rPr>
        <w:t>чији је предмет набавка</w:t>
      </w:r>
      <w:r w:rsidR="00CA5C08" w:rsidRPr="001A26D3">
        <w:rPr>
          <w:szCs w:val="24"/>
        </w:rPr>
        <w:t xml:space="preserve"> </w:t>
      </w:r>
      <w:r w:rsidR="0080650D" w:rsidRPr="001A26D3">
        <w:rPr>
          <w:szCs w:val="24"/>
        </w:rPr>
        <w:t xml:space="preserve">услуга </w:t>
      </w:r>
      <w:r w:rsidR="001A26D3" w:rsidRPr="001A26D3">
        <w:rPr>
          <w:szCs w:val="24"/>
        </w:rPr>
        <w:t>техничког прегледа изведених радова у објекту ЕРЦ – надоградња спрата, изградња лифтовских постројења, реконструкција електроенергетских инсталација, санација фасаде и адаптација објекта</w:t>
      </w:r>
      <w:r w:rsidRPr="001A26D3">
        <w:rPr>
          <w:bCs/>
          <w:iCs/>
          <w:szCs w:val="24"/>
          <w:lang w:val="ru-RU"/>
        </w:rPr>
        <w:t>.</w:t>
      </w:r>
    </w:p>
    <w:p w:rsidR="003A78D0" w:rsidRPr="009000B8" w:rsidRDefault="003A78D0" w:rsidP="00945E40">
      <w:pPr>
        <w:rPr>
          <w:bCs/>
          <w:iCs/>
          <w:szCs w:val="24"/>
          <w:lang w:val="ru-RU"/>
        </w:rPr>
      </w:pPr>
    </w:p>
    <w:tbl>
      <w:tblPr>
        <w:tblW w:w="0" w:type="auto"/>
        <w:tblLook w:val="01E0"/>
      </w:tblPr>
      <w:tblGrid>
        <w:gridCol w:w="1080"/>
        <w:gridCol w:w="2640"/>
      </w:tblGrid>
      <w:tr w:rsidR="00945E40" w:rsidRPr="005B7138" w:rsidTr="00B54EB0">
        <w:trPr>
          <w:trHeight w:val="391"/>
        </w:trPr>
        <w:tc>
          <w:tcPr>
            <w:tcW w:w="1080" w:type="dxa"/>
            <w:shd w:val="clear" w:color="auto" w:fill="auto"/>
            <w:vAlign w:val="bottom"/>
          </w:tcPr>
          <w:p w:rsidR="00945E40" w:rsidRPr="005B7138" w:rsidRDefault="00945E40" w:rsidP="00B54EB0">
            <w:pPr>
              <w:jc w:val="center"/>
              <w:rPr>
                <w:b/>
                <w:color w:val="000000"/>
                <w:szCs w:val="24"/>
              </w:rPr>
            </w:pPr>
            <w:r w:rsidRPr="005B7138">
              <w:rPr>
                <w:b/>
                <w:color w:val="000000"/>
                <w:szCs w:val="24"/>
              </w:rPr>
              <w:t>Место</w:t>
            </w:r>
          </w:p>
        </w:tc>
        <w:tc>
          <w:tcPr>
            <w:tcW w:w="2640" w:type="dxa"/>
            <w:tcBorders>
              <w:bottom w:val="single" w:sz="4" w:space="0" w:color="auto"/>
            </w:tcBorders>
            <w:shd w:val="clear" w:color="auto" w:fill="auto"/>
            <w:vAlign w:val="bottom"/>
          </w:tcPr>
          <w:p w:rsidR="00945E40" w:rsidRPr="005B7138" w:rsidRDefault="00945E40" w:rsidP="00B54EB0">
            <w:pPr>
              <w:jc w:val="center"/>
              <w:rPr>
                <w:b/>
                <w:color w:val="000000"/>
                <w:szCs w:val="24"/>
              </w:rPr>
            </w:pPr>
          </w:p>
        </w:tc>
      </w:tr>
      <w:tr w:rsidR="00945E40" w:rsidRPr="005B7138" w:rsidTr="00B54EB0">
        <w:trPr>
          <w:trHeight w:val="392"/>
        </w:trPr>
        <w:tc>
          <w:tcPr>
            <w:tcW w:w="1080" w:type="dxa"/>
            <w:shd w:val="clear" w:color="auto" w:fill="auto"/>
            <w:vAlign w:val="bottom"/>
          </w:tcPr>
          <w:p w:rsidR="00945E40" w:rsidRPr="005B7138" w:rsidRDefault="00945E40" w:rsidP="00B54EB0">
            <w:pPr>
              <w:jc w:val="center"/>
              <w:rPr>
                <w:b/>
                <w:color w:val="000000"/>
                <w:szCs w:val="24"/>
              </w:rPr>
            </w:pPr>
            <w:r w:rsidRPr="005B7138">
              <w:rPr>
                <w:b/>
                <w:color w:val="000000"/>
                <w:szCs w:val="24"/>
              </w:rPr>
              <w:t>Датум:</w:t>
            </w:r>
          </w:p>
        </w:tc>
        <w:tc>
          <w:tcPr>
            <w:tcW w:w="2640" w:type="dxa"/>
            <w:tcBorders>
              <w:top w:val="single" w:sz="4" w:space="0" w:color="auto"/>
              <w:bottom w:val="single" w:sz="4" w:space="0" w:color="auto"/>
            </w:tcBorders>
            <w:shd w:val="clear" w:color="auto" w:fill="auto"/>
            <w:vAlign w:val="center"/>
          </w:tcPr>
          <w:p w:rsidR="00945E40" w:rsidRPr="005B7138" w:rsidRDefault="00945E40" w:rsidP="00B54EB0">
            <w:pPr>
              <w:jc w:val="left"/>
              <w:rPr>
                <w:b/>
                <w:color w:val="000000"/>
                <w:szCs w:val="24"/>
              </w:rPr>
            </w:pPr>
          </w:p>
        </w:tc>
      </w:tr>
    </w:tbl>
    <w:tbl>
      <w:tblPr>
        <w:tblpPr w:leftFromText="180" w:rightFromText="180" w:vertAnchor="text" w:horzAnchor="margin" w:tblpXSpec="right" w:tblpY="-523"/>
        <w:tblW w:w="0" w:type="auto"/>
        <w:tblLook w:val="01E0"/>
      </w:tblPr>
      <w:tblGrid>
        <w:gridCol w:w="4140"/>
      </w:tblGrid>
      <w:tr w:rsidR="00945E40" w:rsidRPr="005B7138" w:rsidTr="00B54EB0">
        <w:trPr>
          <w:trHeight w:val="833"/>
        </w:trPr>
        <w:tc>
          <w:tcPr>
            <w:tcW w:w="4140" w:type="dxa"/>
            <w:tcBorders>
              <w:bottom w:val="single" w:sz="4" w:space="0" w:color="auto"/>
            </w:tcBorders>
            <w:shd w:val="clear" w:color="auto" w:fill="auto"/>
          </w:tcPr>
          <w:p w:rsidR="00CA5C08" w:rsidRPr="00CE2993" w:rsidRDefault="00CA5C08" w:rsidP="00CA5C08">
            <w:pPr>
              <w:spacing w:line="360" w:lineRule="auto"/>
              <w:jc w:val="center"/>
              <w:rPr>
                <w:b/>
                <w:szCs w:val="24"/>
              </w:rPr>
            </w:pPr>
            <w:r w:rsidRPr="00CE2993">
              <w:rPr>
                <w:b/>
                <w:szCs w:val="24"/>
              </w:rPr>
              <w:t>Референтни наручилац</w:t>
            </w:r>
          </w:p>
          <w:p w:rsidR="00945E40" w:rsidRPr="005B7138" w:rsidRDefault="00945E40" w:rsidP="00B54EB0">
            <w:pPr>
              <w:spacing w:line="360" w:lineRule="auto"/>
              <w:jc w:val="center"/>
              <w:rPr>
                <w:b/>
                <w:color w:val="000000"/>
                <w:szCs w:val="24"/>
              </w:rPr>
            </w:pPr>
          </w:p>
          <w:p w:rsidR="00945E40" w:rsidRPr="005B7138" w:rsidRDefault="00945E40" w:rsidP="00B54EB0">
            <w:pPr>
              <w:spacing w:line="360" w:lineRule="auto"/>
              <w:jc w:val="center"/>
              <w:rPr>
                <w:color w:val="000000"/>
                <w:szCs w:val="24"/>
              </w:rPr>
            </w:pPr>
          </w:p>
        </w:tc>
      </w:tr>
      <w:tr w:rsidR="00945E40" w:rsidRPr="005B7138" w:rsidTr="00B54EB0">
        <w:trPr>
          <w:trHeight w:val="426"/>
        </w:trPr>
        <w:tc>
          <w:tcPr>
            <w:tcW w:w="4140" w:type="dxa"/>
            <w:tcBorders>
              <w:top w:val="single" w:sz="4" w:space="0" w:color="auto"/>
            </w:tcBorders>
            <w:shd w:val="clear" w:color="auto" w:fill="auto"/>
          </w:tcPr>
          <w:p w:rsidR="00945E40" w:rsidRPr="005B7138" w:rsidRDefault="00945E40" w:rsidP="00B54EB0">
            <w:pPr>
              <w:spacing w:line="360" w:lineRule="auto"/>
              <w:jc w:val="center"/>
              <w:rPr>
                <w:color w:val="000000"/>
                <w:szCs w:val="24"/>
              </w:rPr>
            </w:pPr>
            <w:r w:rsidRPr="005B7138">
              <w:rPr>
                <w:color w:val="000000"/>
                <w:szCs w:val="24"/>
              </w:rPr>
              <w:t>(потпис и печат овлашћеног лица)</w:t>
            </w:r>
          </w:p>
        </w:tc>
      </w:tr>
    </w:tbl>
    <w:p w:rsidR="00945E40" w:rsidRPr="009000B8" w:rsidRDefault="00945E40" w:rsidP="00945E40">
      <w:pPr>
        <w:spacing w:line="360" w:lineRule="auto"/>
        <w:rPr>
          <w:color w:val="000000"/>
          <w:szCs w:val="24"/>
          <w:lang w:val="ru-RU"/>
        </w:rPr>
      </w:pPr>
      <w:r w:rsidRPr="009000B8">
        <w:rPr>
          <w:color w:val="000000"/>
          <w:szCs w:val="24"/>
          <w:lang w:val="ru-RU"/>
        </w:rPr>
        <w:t xml:space="preserve">   </w:t>
      </w:r>
    </w:p>
    <w:p w:rsidR="00945E40" w:rsidRPr="009000B8" w:rsidRDefault="00945E40" w:rsidP="00945E40">
      <w:pPr>
        <w:rPr>
          <w:color w:val="000000"/>
          <w:szCs w:val="24"/>
          <w:lang w:val="ru-RU"/>
        </w:rPr>
      </w:pPr>
    </w:p>
    <w:tbl>
      <w:tblPr>
        <w:tblW w:w="8784" w:type="dxa"/>
        <w:tblLook w:val="01E0"/>
      </w:tblPr>
      <w:tblGrid>
        <w:gridCol w:w="2071"/>
        <w:gridCol w:w="6713"/>
      </w:tblGrid>
      <w:tr w:rsidR="00CA5C08" w:rsidRPr="005B7138" w:rsidTr="00B54EB0">
        <w:trPr>
          <w:trHeight w:val="504"/>
        </w:trPr>
        <w:tc>
          <w:tcPr>
            <w:tcW w:w="2071" w:type="dxa"/>
            <w:shd w:val="clear" w:color="auto" w:fill="auto"/>
          </w:tcPr>
          <w:p w:rsidR="00CA5C08" w:rsidRPr="00CE2993" w:rsidRDefault="00CA5C08" w:rsidP="006F5008">
            <w:pPr>
              <w:rPr>
                <w:b/>
                <w:szCs w:val="24"/>
              </w:rPr>
            </w:pPr>
            <w:r w:rsidRPr="00CE2993">
              <w:rPr>
                <w:b/>
                <w:szCs w:val="24"/>
              </w:rPr>
              <w:t>Напомена:</w:t>
            </w:r>
          </w:p>
        </w:tc>
        <w:tc>
          <w:tcPr>
            <w:tcW w:w="6713" w:type="dxa"/>
            <w:shd w:val="clear" w:color="auto" w:fill="auto"/>
          </w:tcPr>
          <w:p w:rsidR="00CA5C08" w:rsidRDefault="00CA5C08" w:rsidP="006F5008">
            <w:pPr>
              <w:rPr>
                <w:b/>
                <w:szCs w:val="24"/>
              </w:rPr>
            </w:pPr>
            <w:r w:rsidRPr="00CE2993">
              <w:rPr>
                <w:b/>
                <w:szCs w:val="24"/>
              </w:rPr>
              <w:t>Образац потврде копирати и доставити за</w:t>
            </w:r>
          </w:p>
          <w:p w:rsidR="00CA5C08" w:rsidRPr="00CE2993" w:rsidRDefault="00CA5C08" w:rsidP="006F5008">
            <w:pPr>
              <w:rPr>
                <w:b/>
                <w:szCs w:val="24"/>
              </w:rPr>
            </w:pPr>
            <w:r w:rsidRPr="00CE2993">
              <w:rPr>
                <w:b/>
                <w:szCs w:val="24"/>
              </w:rPr>
              <w:t>све наручиоце из референтне листе</w:t>
            </w:r>
          </w:p>
        </w:tc>
      </w:tr>
    </w:tbl>
    <w:p w:rsidR="008F18A3" w:rsidRDefault="008F18A3" w:rsidP="0076270F">
      <w:pPr>
        <w:rPr>
          <w:szCs w:val="24"/>
        </w:rPr>
      </w:pPr>
    </w:p>
    <w:p w:rsidR="00190EF5" w:rsidRDefault="00190EF5" w:rsidP="00CA5C08">
      <w:pPr>
        <w:jc w:val="center"/>
        <w:rPr>
          <w:b/>
          <w:color w:val="000000"/>
        </w:rPr>
      </w:pPr>
    </w:p>
    <w:p w:rsidR="00CA5C08" w:rsidRPr="00C66A2C" w:rsidRDefault="00CA5C08" w:rsidP="00CA5C08">
      <w:pPr>
        <w:jc w:val="center"/>
        <w:rPr>
          <w:b/>
          <w:color w:val="000000"/>
        </w:rPr>
      </w:pPr>
      <w:r w:rsidRPr="00C66A2C">
        <w:rPr>
          <w:b/>
          <w:color w:val="000000"/>
        </w:rPr>
        <w:t>2</w:t>
      </w:r>
      <w:r w:rsidRPr="00FC498D">
        <w:rPr>
          <w:b/>
          <w:color w:val="000000"/>
        </w:rPr>
        <w:t>. Кадровски капацитет</w:t>
      </w:r>
    </w:p>
    <w:p w:rsidR="00CA5C08" w:rsidRPr="00C66A2C" w:rsidRDefault="00CA5C08" w:rsidP="00CA5C08">
      <w:pPr>
        <w:jc w:val="center"/>
        <w:rPr>
          <w:b/>
          <w:color w:val="000000"/>
          <w:lang w:val="ru-RU"/>
        </w:rPr>
      </w:pPr>
    </w:p>
    <w:p w:rsidR="00CA5C08" w:rsidRDefault="00CA5C08" w:rsidP="00CA5C08">
      <w:pPr>
        <w:jc w:val="center"/>
        <w:rPr>
          <w:b/>
          <w:color w:val="000000"/>
          <w:lang w:val="ru-RU"/>
        </w:rPr>
      </w:pPr>
    </w:p>
    <w:p w:rsidR="00175879" w:rsidRPr="00C66A2C" w:rsidRDefault="00175879" w:rsidP="00CA5C08">
      <w:pPr>
        <w:jc w:val="center"/>
        <w:rPr>
          <w:b/>
          <w:color w:val="000000"/>
          <w:lang w:val="ru-RU"/>
        </w:rPr>
      </w:pPr>
    </w:p>
    <w:p w:rsidR="00CA5C08" w:rsidRPr="00C66A2C" w:rsidRDefault="00CA5C08" w:rsidP="00CA5C08">
      <w:pPr>
        <w:jc w:val="center"/>
        <w:rPr>
          <w:b/>
          <w:color w:val="000000"/>
        </w:rPr>
      </w:pPr>
    </w:p>
    <w:tbl>
      <w:tblPr>
        <w:tblW w:w="8164" w:type="dxa"/>
        <w:jc w:val="center"/>
        <w:tblInd w:w="5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67"/>
        <w:gridCol w:w="5038"/>
        <w:gridCol w:w="2459"/>
      </w:tblGrid>
      <w:tr w:rsidR="00175879" w:rsidRPr="00C66A2C" w:rsidTr="00BE3C61">
        <w:trPr>
          <w:trHeight w:val="489"/>
          <w:jc w:val="center"/>
        </w:trPr>
        <w:tc>
          <w:tcPr>
            <w:tcW w:w="667" w:type="dxa"/>
          </w:tcPr>
          <w:p w:rsidR="00175879" w:rsidRPr="00C66A2C" w:rsidRDefault="00175879" w:rsidP="006F5008">
            <w:pPr>
              <w:jc w:val="center"/>
              <w:rPr>
                <w:b/>
                <w:szCs w:val="24"/>
              </w:rPr>
            </w:pPr>
            <w:r>
              <w:rPr>
                <w:b/>
                <w:szCs w:val="24"/>
              </w:rPr>
              <w:t>Ред. Бр.</w:t>
            </w:r>
          </w:p>
        </w:tc>
        <w:tc>
          <w:tcPr>
            <w:tcW w:w="5038" w:type="dxa"/>
            <w:shd w:val="clear" w:color="auto" w:fill="auto"/>
            <w:vAlign w:val="center"/>
          </w:tcPr>
          <w:p w:rsidR="00175879" w:rsidRPr="00C66A2C" w:rsidRDefault="00175879" w:rsidP="006F5008">
            <w:pPr>
              <w:jc w:val="center"/>
              <w:rPr>
                <w:b/>
                <w:sz w:val="20"/>
              </w:rPr>
            </w:pPr>
            <w:r w:rsidRPr="00C66A2C">
              <w:rPr>
                <w:b/>
                <w:szCs w:val="24"/>
              </w:rPr>
              <w:t xml:space="preserve">Име и презиме </w:t>
            </w:r>
            <w:r>
              <w:rPr>
                <w:b/>
                <w:szCs w:val="24"/>
              </w:rPr>
              <w:t>одговорног пројектанта</w:t>
            </w:r>
          </w:p>
        </w:tc>
        <w:tc>
          <w:tcPr>
            <w:tcW w:w="2459" w:type="dxa"/>
            <w:shd w:val="clear" w:color="auto" w:fill="auto"/>
            <w:vAlign w:val="center"/>
          </w:tcPr>
          <w:p w:rsidR="00175879" w:rsidRPr="00C66A2C" w:rsidRDefault="00175879" w:rsidP="00175879">
            <w:pPr>
              <w:jc w:val="center"/>
              <w:rPr>
                <w:b/>
                <w:szCs w:val="24"/>
              </w:rPr>
            </w:pPr>
            <w:r>
              <w:rPr>
                <w:b/>
                <w:szCs w:val="24"/>
              </w:rPr>
              <w:t xml:space="preserve">Број </w:t>
            </w:r>
            <w:r w:rsidR="001F7BA8">
              <w:rPr>
                <w:b/>
                <w:szCs w:val="24"/>
              </w:rPr>
              <w:t xml:space="preserve">и датум </w:t>
            </w:r>
            <w:r w:rsidR="00BE6A64">
              <w:rPr>
                <w:b/>
                <w:szCs w:val="24"/>
              </w:rPr>
              <w:t xml:space="preserve">важења </w:t>
            </w:r>
            <w:r>
              <w:rPr>
                <w:b/>
                <w:szCs w:val="24"/>
              </w:rPr>
              <w:t>лиценце</w:t>
            </w:r>
          </w:p>
        </w:tc>
      </w:tr>
      <w:tr w:rsidR="00175879" w:rsidRPr="00C66A2C" w:rsidTr="00BE3C61">
        <w:trPr>
          <w:trHeight w:val="721"/>
          <w:jc w:val="center"/>
        </w:trPr>
        <w:tc>
          <w:tcPr>
            <w:tcW w:w="667" w:type="dxa"/>
            <w:vAlign w:val="center"/>
          </w:tcPr>
          <w:p w:rsidR="00175879" w:rsidRPr="00190EF5" w:rsidRDefault="00175879" w:rsidP="00175879">
            <w:pPr>
              <w:jc w:val="center"/>
              <w:rPr>
                <w:b/>
                <w:szCs w:val="24"/>
              </w:rPr>
            </w:pPr>
            <w:r w:rsidRPr="00190EF5">
              <w:rPr>
                <w:b/>
                <w:szCs w:val="24"/>
              </w:rPr>
              <w:t>1.</w:t>
            </w:r>
          </w:p>
        </w:tc>
        <w:tc>
          <w:tcPr>
            <w:tcW w:w="5038" w:type="dxa"/>
            <w:shd w:val="clear" w:color="auto" w:fill="auto"/>
            <w:vAlign w:val="center"/>
          </w:tcPr>
          <w:p w:rsidR="00175879" w:rsidRPr="00C66A2C" w:rsidRDefault="00175879" w:rsidP="006F5008">
            <w:pPr>
              <w:tabs>
                <w:tab w:val="left" w:pos="191"/>
              </w:tabs>
              <w:ind w:left="191"/>
              <w:jc w:val="center"/>
              <w:rPr>
                <w:szCs w:val="22"/>
              </w:rPr>
            </w:pPr>
          </w:p>
        </w:tc>
        <w:tc>
          <w:tcPr>
            <w:tcW w:w="2459" w:type="dxa"/>
            <w:shd w:val="clear" w:color="auto" w:fill="auto"/>
            <w:vAlign w:val="center"/>
          </w:tcPr>
          <w:p w:rsidR="00175879" w:rsidRPr="00C66A2C" w:rsidRDefault="00175879" w:rsidP="006F5008">
            <w:pPr>
              <w:jc w:val="left"/>
              <w:rPr>
                <w:szCs w:val="22"/>
              </w:rPr>
            </w:pPr>
          </w:p>
        </w:tc>
      </w:tr>
      <w:tr w:rsidR="00B7333A" w:rsidRPr="00C66A2C" w:rsidTr="00BE3C61">
        <w:trPr>
          <w:trHeight w:val="721"/>
          <w:jc w:val="center"/>
        </w:trPr>
        <w:tc>
          <w:tcPr>
            <w:tcW w:w="667" w:type="dxa"/>
            <w:vAlign w:val="center"/>
          </w:tcPr>
          <w:p w:rsidR="00B7333A" w:rsidRPr="00190EF5" w:rsidRDefault="00B7333A" w:rsidP="00175879">
            <w:pPr>
              <w:jc w:val="center"/>
              <w:rPr>
                <w:b/>
                <w:szCs w:val="24"/>
              </w:rPr>
            </w:pPr>
            <w:r w:rsidRPr="00190EF5">
              <w:rPr>
                <w:b/>
                <w:szCs w:val="24"/>
              </w:rPr>
              <w:t>2.</w:t>
            </w:r>
          </w:p>
        </w:tc>
        <w:tc>
          <w:tcPr>
            <w:tcW w:w="5038" w:type="dxa"/>
            <w:shd w:val="clear" w:color="auto" w:fill="auto"/>
            <w:vAlign w:val="center"/>
          </w:tcPr>
          <w:p w:rsidR="00B7333A" w:rsidRPr="00C66A2C" w:rsidRDefault="00B7333A" w:rsidP="006F5008">
            <w:pPr>
              <w:tabs>
                <w:tab w:val="left" w:pos="191"/>
              </w:tabs>
              <w:ind w:left="191"/>
              <w:jc w:val="center"/>
              <w:rPr>
                <w:szCs w:val="22"/>
              </w:rPr>
            </w:pPr>
          </w:p>
        </w:tc>
        <w:tc>
          <w:tcPr>
            <w:tcW w:w="2459" w:type="dxa"/>
            <w:shd w:val="clear" w:color="auto" w:fill="auto"/>
            <w:vAlign w:val="center"/>
          </w:tcPr>
          <w:p w:rsidR="00B7333A" w:rsidRPr="00C66A2C" w:rsidRDefault="00B7333A" w:rsidP="006F5008">
            <w:pPr>
              <w:jc w:val="left"/>
              <w:rPr>
                <w:szCs w:val="22"/>
              </w:rPr>
            </w:pPr>
          </w:p>
        </w:tc>
      </w:tr>
      <w:tr w:rsidR="00B7333A" w:rsidRPr="00C66A2C" w:rsidTr="00BE3C61">
        <w:trPr>
          <w:trHeight w:val="721"/>
          <w:jc w:val="center"/>
        </w:trPr>
        <w:tc>
          <w:tcPr>
            <w:tcW w:w="667" w:type="dxa"/>
            <w:vAlign w:val="center"/>
          </w:tcPr>
          <w:p w:rsidR="00B7333A" w:rsidRPr="00190EF5" w:rsidRDefault="00B7333A" w:rsidP="00B7333A">
            <w:pPr>
              <w:jc w:val="center"/>
              <w:rPr>
                <w:b/>
                <w:szCs w:val="24"/>
              </w:rPr>
            </w:pPr>
            <w:r w:rsidRPr="00190EF5">
              <w:rPr>
                <w:b/>
                <w:szCs w:val="24"/>
              </w:rPr>
              <w:t>3.</w:t>
            </w:r>
          </w:p>
        </w:tc>
        <w:tc>
          <w:tcPr>
            <w:tcW w:w="5038" w:type="dxa"/>
            <w:shd w:val="clear" w:color="auto" w:fill="auto"/>
            <w:vAlign w:val="center"/>
          </w:tcPr>
          <w:p w:rsidR="00B7333A" w:rsidRPr="00C66A2C" w:rsidRDefault="00B7333A" w:rsidP="006F5008">
            <w:pPr>
              <w:tabs>
                <w:tab w:val="left" w:pos="191"/>
              </w:tabs>
              <w:ind w:left="191"/>
              <w:jc w:val="center"/>
              <w:rPr>
                <w:szCs w:val="22"/>
              </w:rPr>
            </w:pPr>
          </w:p>
        </w:tc>
        <w:tc>
          <w:tcPr>
            <w:tcW w:w="2459" w:type="dxa"/>
            <w:shd w:val="clear" w:color="auto" w:fill="auto"/>
            <w:vAlign w:val="center"/>
          </w:tcPr>
          <w:p w:rsidR="00B7333A" w:rsidRPr="00C66A2C" w:rsidRDefault="00B7333A" w:rsidP="006F5008">
            <w:pPr>
              <w:jc w:val="left"/>
              <w:rPr>
                <w:szCs w:val="22"/>
              </w:rPr>
            </w:pPr>
          </w:p>
        </w:tc>
      </w:tr>
      <w:tr w:rsidR="00B7333A" w:rsidRPr="00C66A2C" w:rsidTr="00BE3C61">
        <w:trPr>
          <w:trHeight w:val="721"/>
          <w:jc w:val="center"/>
        </w:trPr>
        <w:tc>
          <w:tcPr>
            <w:tcW w:w="667" w:type="dxa"/>
            <w:vAlign w:val="center"/>
          </w:tcPr>
          <w:p w:rsidR="00B7333A" w:rsidRPr="00190EF5" w:rsidRDefault="00B7333A" w:rsidP="00B7333A">
            <w:pPr>
              <w:jc w:val="center"/>
              <w:rPr>
                <w:b/>
                <w:szCs w:val="24"/>
              </w:rPr>
            </w:pPr>
            <w:r w:rsidRPr="00190EF5">
              <w:rPr>
                <w:b/>
                <w:szCs w:val="24"/>
              </w:rPr>
              <w:t>4.</w:t>
            </w:r>
          </w:p>
        </w:tc>
        <w:tc>
          <w:tcPr>
            <w:tcW w:w="5038" w:type="dxa"/>
            <w:shd w:val="clear" w:color="auto" w:fill="auto"/>
            <w:vAlign w:val="center"/>
          </w:tcPr>
          <w:p w:rsidR="00B7333A" w:rsidRPr="00C66A2C" w:rsidRDefault="00B7333A" w:rsidP="006F5008">
            <w:pPr>
              <w:tabs>
                <w:tab w:val="left" w:pos="191"/>
              </w:tabs>
              <w:ind w:left="191"/>
              <w:jc w:val="center"/>
              <w:rPr>
                <w:szCs w:val="22"/>
              </w:rPr>
            </w:pPr>
          </w:p>
        </w:tc>
        <w:tc>
          <w:tcPr>
            <w:tcW w:w="2459" w:type="dxa"/>
            <w:shd w:val="clear" w:color="auto" w:fill="auto"/>
            <w:vAlign w:val="center"/>
          </w:tcPr>
          <w:p w:rsidR="00B7333A" w:rsidRPr="00C66A2C" w:rsidRDefault="00B7333A" w:rsidP="006F5008">
            <w:pPr>
              <w:jc w:val="left"/>
              <w:rPr>
                <w:szCs w:val="22"/>
              </w:rPr>
            </w:pPr>
          </w:p>
        </w:tc>
      </w:tr>
      <w:tr w:rsidR="00B7333A" w:rsidRPr="00C66A2C" w:rsidTr="00BE3C61">
        <w:trPr>
          <w:trHeight w:val="721"/>
          <w:jc w:val="center"/>
        </w:trPr>
        <w:tc>
          <w:tcPr>
            <w:tcW w:w="667" w:type="dxa"/>
            <w:vAlign w:val="center"/>
          </w:tcPr>
          <w:p w:rsidR="00B7333A" w:rsidRDefault="00B7333A" w:rsidP="00B7333A">
            <w:pPr>
              <w:jc w:val="center"/>
              <w:rPr>
                <w:b/>
                <w:szCs w:val="24"/>
              </w:rPr>
            </w:pPr>
            <w:r w:rsidRPr="00190EF5">
              <w:rPr>
                <w:b/>
                <w:szCs w:val="24"/>
              </w:rPr>
              <w:t>5.</w:t>
            </w:r>
          </w:p>
          <w:p w:rsidR="00190EF5" w:rsidRPr="00190EF5" w:rsidRDefault="00190EF5" w:rsidP="00B7333A">
            <w:pPr>
              <w:jc w:val="center"/>
              <w:rPr>
                <w:b/>
                <w:szCs w:val="24"/>
              </w:rPr>
            </w:pPr>
          </w:p>
        </w:tc>
        <w:tc>
          <w:tcPr>
            <w:tcW w:w="5038" w:type="dxa"/>
            <w:shd w:val="clear" w:color="auto" w:fill="auto"/>
            <w:vAlign w:val="center"/>
          </w:tcPr>
          <w:p w:rsidR="00B7333A" w:rsidRPr="00C66A2C" w:rsidRDefault="00B7333A" w:rsidP="006F5008">
            <w:pPr>
              <w:tabs>
                <w:tab w:val="left" w:pos="191"/>
              </w:tabs>
              <w:ind w:left="191"/>
              <w:jc w:val="center"/>
              <w:rPr>
                <w:szCs w:val="22"/>
              </w:rPr>
            </w:pPr>
          </w:p>
        </w:tc>
        <w:tc>
          <w:tcPr>
            <w:tcW w:w="2459" w:type="dxa"/>
            <w:shd w:val="clear" w:color="auto" w:fill="auto"/>
            <w:vAlign w:val="center"/>
          </w:tcPr>
          <w:p w:rsidR="00B7333A" w:rsidRPr="00C66A2C" w:rsidRDefault="00B7333A" w:rsidP="006F5008">
            <w:pPr>
              <w:jc w:val="left"/>
              <w:rPr>
                <w:szCs w:val="22"/>
              </w:rPr>
            </w:pPr>
          </w:p>
        </w:tc>
      </w:tr>
    </w:tbl>
    <w:p w:rsidR="00CA5C08" w:rsidRPr="00C66A2C" w:rsidRDefault="00CA5C08" w:rsidP="00CA5C08">
      <w:pPr>
        <w:rPr>
          <w:szCs w:val="24"/>
          <w:lang w:val="ru-RU"/>
        </w:rPr>
      </w:pPr>
    </w:p>
    <w:p w:rsidR="00CA5C08" w:rsidRPr="00C66A2C" w:rsidRDefault="00CA5C08" w:rsidP="00CA5C08">
      <w:pPr>
        <w:rPr>
          <w:szCs w:val="24"/>
          <w:lang w:val="ru-RU"/>
        </w:rPr>
      </w:pPr>
    </w:p>
    <w:tbl>
      <w:tblPr>
        <w:tblW w:w="0" w:type="auto"/>
        <w:tblInd w:w="228" w:type="dxa"/>
        <w:tblLook w:val="01E0"/>
      </w:tblPr>
      <w:tblGrid>
        <w:gridCol w:w="1668"/>
        <w:gridCol w:w="5040"/>
      </w:tblGrid>
      <w:tr w:rsidR="00CA5C08" w:rsidRPr="00671CA7" w:rsidTr="006F5008">
        <w:tc>
          <w:tcPr>
            <w:tcW w:w="1668" w:type="dxa"/>
            <w:shd w:val="clear" w:color="auto" w:fill="auto"/>
          </w:tcPr>
          <w:p w:rsidR="00CA5C08" w:rsidRPr="00671CA7" w:rsidRDefault="00CA5C08" w:rsidP="006F5008">
            <w:pPr>
              <w:rPr>
                <w:b/>
                <w:color w:val="000000"/>
                <w:szCs w:val="24"/>
              </w:rPr>
            </w:pPr>
            <w:r w:rsidRPr="00671CA7">
              <w:rPr>
                <w:b/>
                <w:color w:val="000000"/>
                <w:szCs w:val="24"/>
              </w:rPr>
              <w:t>Напомена:</w:t>
            </w:r>
          </w:p>
        </w:tc>
        <w:tc>
          <w:tcPr>
            <w:tcW w:w="5040" w:type="dxa"/>
            <w:shd w:val="clear" w:color="auto" w:fill="auto"/>
          </w:tcPr>
          <w:p w:rsidR="00CA5C08" w:rsidRPr="00671CA7" w:rsidRDefault="00CA5C08" w:rsidP="006F5008">
            <w:pPr>
              <w:rPr>
                <w:color w:val="000000"/>
                <w:szCs w:val="24"/>
              </w:rPr>
            </w:pPr>
            <w:r w:rsidRPr="00671CA7">
              <w:rPr>
                <w:color w:val="000000"/>
                <w:szCs w:val="24"/>
              </w:rPr>
              <w:t>Уписати потребне податке</w:t>
            </w:r>
          </w:p>
        </w:tc>
      </w:tr>
    </w:tbl>
    <w:p w:rsidR="00CA5C08" w:rsidRPr="00671CA7" w:rsidRDefault="00CA5C08" w:rsidP="00CA5C08">
      <w:pPr>
        <w:rPr>
          <w:szCs w:val="24"/>
          <w:lang w:val="en-US"/>
        </w:rPr>
      </w:pPr>
    </w:p>
    <w:p w:rsidR="00CA5C08" w:rsidRPr="00671CA7" w:rsidRDefault="00CA5C08" w:rsidP="00CA5C08">
      <w:pPr>
        <w:rPr>
          <w:szCs w:val="24"/>
          <w:lang w:val="en-US"/>
        </w:rPr>
      </w:pPr>
    </w:p>
    <w:p w:rsidR="00CA5C08" w:rsidRPr="00671CA7" w:rsidRDefault="00CA5C08" w:rsidP="00CA5C08">
      <w:pPr>
        <w:rPr>
          <w:szCs w:val="24"/>
          <w:lang w:val="en-US"/>
        </w:rPr>
      </w:pPr>
    </w:p>
    <w:p w:rsidR="00CA5C08" w:rsidRPr="00671CA7" w:rsidRDefault="00CA5C08" w:rsidP="00CA5C08">
      <w:pPr>
        <w:rPr>
          <w:szCs w:val="24"/>
        </w:rPr>
      </w:pPr>
    </w:p>
    <w:tbl>
      <w:tblPr>
        <w:tblW w:w="5838" w:type="dxa"/>
        <w:jc w:val="right"/>
        <w:tblLook w:val="01E0"/>
      </w:tblPr>
      <w:tblGrid>
        <w:gridCol w:w="2520"/>
        <w:gridCol w:w="3318"/>
      </w:tblGrid>
      <w:tr w:rsidR="00CA5C08" w:rsidRPr="00671CA7" w:rsidTr="006F5008">
        <w:trPr>
          <w:jc w:val="right"/>
        </w:trPr>
        <w:tc>
          <w:tcPr>
            <w:tcW w:w="2520" w:type="dxa"/>
            <w:shd w:val="clear" w:color="auto" w:fill="auto"/>
          </w:tcPr>
          <w:p w:rsidR="00CA5C08" w:rsidRPr="00671CA7" w:rsidRDefault="00CA5C08" w:rsidP="006F5008">
            <w:pPr>
              <w:jc w:val="center"/>
              <w:rPr>
                <w:b/>
                <w:szCs w:val="24"/>
              </w:rPr>
            </w:pPr>
          </w:p>
        </w:tc>
        <w:tc>
          <w:tcPr>
            <w:tcW w:w="3318" w:type="dxa"/>
            <w:shd w:val="clear" w:color="auto" w:fill="auto"/>
          </w:tcPr>
          <w:p w:rsidR="00CA5C08" w:rsidRPr="00671CA7" w:rsidRDefault="00CA5C08" w:rsidP="006F5008">
            <w:pPr>
              <w:jc w:val="center"/>
              <w:rPr>
                <w:b/>
                <w:szCs w:val="24"/>
              </w:rPr>
            </w:pPr>
            <w:r w:rsidRPr="00671CA7">
              <w:rPr>
                <w:b/>
                <w:szCs w:val="24"/>
              </w:rPr>
              <w:t>Потпис овлашћеног лица</w:t>
            </w:r>
          </w:p>
        </w:tc>
      </w:tr>
      <w:tr w:rsidR="00CA5C08" w:rsidRPr="00671CA7" w:rsidTr="006F5008">
        <w:trPr>
          <w:jc w:val="right"/>
        </w:trPr>
        <w:tc>
          <w:tcPr>
            <w:tcW w:w="2520" w:type="dxa"/>
            <w:shd w:val="clear" w:color="auto" w:fill="auto"/>
          </w:tcPr>
          <w:p w:rsidR="00CA5C08" w:rsidRPr="00671CA7" w:rsidRDefault="00CA5C08" w:rsidP="006F5008">
            <w:pPr>
              <w:jc w:val="center"/>
              <w:rPr>
                <w:b/>
                <w:szCs w:val="24"/>
              </w:rPr>
            </w:pPr>
            <w:r w:rsidRPr="00671CA7">
              <w:rPr>
                <w:b/>
                <w:szCs w:val="24"/>
              </w:rPr>
              <w:t>М.П.</w:t>
            </w:r>
          </w:p>
        </w:tc>
        <w:tc>
          <w:tcPr>
            <w:tcW w:w="3318" w:type="dxa"/>
            <w:shd w:val="clear" w:color="auto" w:fill="auto"/>
          </w:tcPr>
          <w:p w:rsidR="00CA5C08" w:rsidRPr="00671CA7" w:rsidRDefault="00CA5C08" w:rsidP="006F5008">
            <w:pPr>
              <w:jc w:val="center"/>
              <w:rPr>
                <w:b/>
                <w:szCs w:val="24"/>
              </w:rPr>
            </w:pPr>
          </w:p>
        </w:tc>
      </w:tr>
      <w:tr w:rsidR="00CA5C08" w:rsidRPr="00C66A2C" w:rsidTr="006F5008">
        <w:trPr>
          <w:trHeight w:val="567"/>
          <w:jc w:val="right"/>
        </w:trPr>
        <w:tc>
          <w:tcPr>
            <w:tcW w:w="2520" w:type="dxa"/>
            <w:shd w:val="clear" w:color="auto" w:fill="auto"/>
          </w:tcPr>
          <w:p w:rsidR="00CA5C08" w:rsidRPr="00C66A2C" w:rsidRDefault="00CA5C08" w:rsidP="006F5008">
            <w:pPr>
              <w:jc w:val="center"/>
              <w:rPr>
                <w:szCs w:val="22"/>
              </w:rPr>
            </w:pPr>
          </w:p>
        </w:tc>
        <w:tc>
          <w:tcPr>
            <w:tcW w:w="3318" w:type="dxa"/>
            <w:tcBorders>
              <w:bottom w:val="single" w:sz="4" w:space="0" w:color="auto"/>
            </w:tcBorders>
            <w:shd w:val="clear" w:color="auto" w:fill="auto"/>
          </w:tcPr>
          <w:p w:rsidR="00CA5C08" w:rsidRPr="00C66A2C" w:rsidRDefault="00CA5C08" w:rsidP="006F5008">
            <w:pPr>
              <w:jc w:val="center"/>
              <w:rPr>
                <w:szCs w:val="22"/>
              </w:rPr>
            </w:pPr>
          </w:p>
        </w:tc>
      </w:tr>
    </w:tbl>
    <w:p w:rsidR="00CA5C08" w:rsidRPr="00C66A2C" w:rsidRDefault="00CA5C08" w:rsidP="00CA5C08"/>
    <w:p w:rsidR="00B000E8" w:rsidRPr="004C0629" w:rsidRDefault="00B000E8" w:rsidP="00B000E8">
      <w:pPr>
        <w:spacing w:before="100" w:beforeAutospacing="1" w:line="210" w:lineRule="atLeast"/>
        <w:rPr>
          <w:b/>
          <w:szCs w:val="24"/>
        </w:rPr>
      </w:pPr>
      <w:r w:rsidRPr="00C66A2C">
        <w:rPr>
          <w:szCs w:val="24"/>
        </w:rPr>
        <w:t>У случају потребе образац копирати</w:t>
      </w:r>
      <w:r w:rsidR="00671CA7">
        <w:rPr>
          <w:szCs w:val="24"/>
        </w:rPr>
        <w:t>.</w:t>
      </w:r>
    </w:p>
    <w:p w:rsidR="00CA5C08" w:rsidRPr="00B000E8" w:rsidRDefault="00CA5C08" w:rsidP="00CA5C08">
      <w:pPr>
        <w:jc w:val="center"/>
        <w:outlineLvl w:val="0"/>
        <w:rPr>
          <w:b/>
        </w:rPr>
      </w:pPr>
    </w:p>
    <w:p w:rsidR="00CA5C08" w:rsidRPr="00A004D6" w:rsidRDefault="00CA5C08" w:rsidP="00CA5C08">
      <w:pPr>
        <w:jc w:val="center"/>
        <w:outlineLvl w:val="0"/>
        <w:rPr>
          <w:b/>
          <w:lang w:val="ru-RU"/>
        </w:rPr>
      </w:pPr>
    </w:p>
    <w:p w:rsidR="00CA5C08" w:rsidRPr="00A004D6" w:rsidRDefault="00CA5C08" w:rsidP="00CA5C08">
      <w:pPr>
        <w:jc w:val="center"/>
        <w:outlineLvl w:val="0"/>
        <w:rPr>
          <w:b/>
          <w:lang w:val="ru-RU"/>
        </w:rPr>
      </w:pPr>
    </w:p>
    <w:p w:rsidR="00CA5C08" w:rsidRPr="00A004D6" w:rsidRDefault="00CA5C08" w:rsidP="00CA5C08">
      <w:pPr>
        <w:jc w:val="center"/>
        <w:outlineLvl w:val="0"/>
        <w:rPr>
          <w:b/>
          <w:lang w:val="ru-RU"/>
        </w:rPr>
      </w:pPr>
    </w:p>
    <w:p w:rsidR="00CA5C08" w:rsidRPr="00A004D6" w:rsidRDefault="00CA5C08" w:rsidP="00CA5C08">
      <w:pPr>
        <w:jc w:val="center"/>
        <w:outlineLvl w:val="0"/>
        <w:rPr>
          <w:b/>
          <w:lang w:val="ru-RU"/>
        </w:rPr>
      </w:pPr>
    </w:p>
    <w:p w:rsidR="00CA5C08" w:rsidRPr="00A004D6" w:rsidRDefault="00CA5C08" w:rsidP="00CA5C08">
      <w:pPr>
        <w:jc w:val="center"/>
        <w:outlineLvl w:val="0"/>
        <w:rPr>
          <w:b/>
          <w:lang w:val="ru-RU"/>
        </w:rPr>
      </w:pPr>
    </w:p>
    <w:p w:rsidR="00CA5C08" w:rsidRPr="00A004D6" w:rsidRDefault="00CA5C08" w:rsidP="00CA5C08">
      <w:pPr>
        <w:jc w:val="center"/>
        <w:outlineLvl w:val="0"/>
        <w:rPr>
          <w:b/>
          <w:lang w:val="ru-RU"/>
        </w:rPr>
      </w:pPr>
    </w:p>
    <w:p w:rsidR="00CA5C08" w:rsidRPr="00A004D6" w:rsidRDefault="00CA5C08" w:rsidP="00CA5C08">
      <w:pPr>
        <w:jc w:val="center"/>
        <w:outlineLvl w:val="0"/>
        <w:rPr>
          <w:b/>
          <w:lang w:val="ru-RU"/>
        </w:rPr>
      </w:pPr>
    </w:p>
    <w:p w:rsidR="00CA5C08" w:rsidRPr="00A004D6" w:rsidRDefault="00CA5C08" w:rsidP="00CA5C08">
      <w:pPr>
        <w:jc w:val="center"/>
        <w:outlineLvl w:val="0"/>
        <w:rPr>
          <w:b/>
          <w:lang w:val="ru-RU"/>
        </w:rPr>
      </w:pPr>
    </w:p>
    <w:p w:rsidR="00CA5C08" w:rsidRPr="00A004D6" w:rsidRDefault="00CA5C08" w:rsidP="00CA5C08">
      <w:pPr>
        <w:jc w:val="center"/>
        <w:outlineLvl w:val="0"/>
        <w:rPr>
          <w:b/>
          <w:lang w:val="ru-RU"/>
        </w:rPr>
      </w:pPr>
    </w:p>
    <w:p w:rsidR="00CA5C08" w:rsidRPr="00A004D6" w:rsidRDefault="00CA5C08" w:rsidP="00CA5C08">
      <w:pPr>
        <w:jc w:val="center"/>
        <w:outlineLvl w:val="0"/>
        <w:rPr>
          <w:b/>
          <w:lang w:val="ru-RU"/>
        </w:rPr>
      </w:pPr>
    </w:p>
    <w:p w:rsidR="00CA5C08" w:rsidRPr="00A004D6" w:rsidRDefault="00CA5C08" w:rsidP="00CA5C08">
      <w:pPr>
        <w:jc w:val="center"/>
        <w:outlineLvl w:val="0"/>
        <w:rPr>
          <w:b/>
          <w:lang w:val="ru-RU"/>
        </w:rPr>
      </w:pPr>
    </w:p>
    <w:p w:rsidR="00F14C96" w:rsidRDefault="00F14C96" w:rsidP="00CA5C08">
      <w:pPr>
        <w:jc w:val="center"/>
        <w:outlineLvl w:val="0"/>
        <w:rPr>
          <w:b/>
        </w:rPr>
      </w:pPr>
    </w:p>
    <w:p w:rsidR="00F14C96" w:rsidRDefault="00F14C96" w:rsidP="00CA5C08">
      <w:pPr>
        <w:jc w:val="center"/>
        <w:outlineLvl w:val="0"/>
        <w:rPr>
          <w:b/>
        </w:rPr>
      </w:pPr>
    </w:p>
    <w:p w:rsidR="00F14C96" w:rsidRDefault="00F14C96" w:rsidP="00CA5C08">
      <w:pPr>
        <w:jc w:val="center"/>
        <w:outlineLvl w:val="0"/>
        <w:rPr>
          <w:b/>
        </w:rPr>
      </w:pPr>
    </w:p>
    <w:p w:rsidR="00F14C96" w:rsidRDefault="00F14C96" w:rsidP="00CA5C08">
      <w:pPr>
        <w:jc w:val="center"/>
        <w:outlineLvl w:val="0"/>
        <w:rPr>
          <w:b/>
        </w:rPr>
      </w:pPr>
    </w:p>
    <w:p w:rsidR="00F14C96" w:rsidRDefault="00F14C96" w:rsidP="00CA5C08">
      <w:pPr>
        <w:jc w:val="center"/>
        <w:outlineLvl w:val="0"/>
        <w:rPr>
          <w:b/>
        </w:rPr>
      </w:pPr>
    </w:p>
    <w:p w:rsidR="00175879" w:rsidRDefault="00175879" w:rsidP="00CA5C08">
      <w:pPr>
        <w:jc w:val="center"/>
        <w:outlineLvl w:val="0"/>
        <w:rPr>
          <w:b/>
        </w:rPr>
      </w:pPr>
    </w:p>
    <w:p w:rsidR="00B7333A" w:rsidRDefault="00B7333A" w:rsidP="00CA5C08">
      <w:pPr>
        <w:jc w:val="center"/>
        <w:outlineLvl w:val="0"/>
        <w:rPr>
          <w:b/>
        </w:rPr>
      </w:pPr>
    </w:p>
    <w:p w:rsidR="00B7333A" w:rsidRDefault="00B7333A" w:rsidP="00CA5C08">
      <w:pPr>
        <w:jc w:val="center"/>
        <w:outlineLvl w:val="0"/>
        <w:rPr>
          <w:b/>
        </w:rPr>
      </w:pPr>
    </w:p>
    <w:p w:rsidR="00B7333A" w:rsidRDefault="00B7333A" w:rsidP="00CA5C08">
      <w:pPr>
        <w:jc w:val="center"/>
        <w:outlineLvl w:val="0"/>
        <w:rPr>
          <w:b/>
        </w:rPr>
      </w:pPr>
    </w:p>
    <w:p w:rsidR="00B7333A" w:rsidRDefault="00B7333A" w:rsidP="00CA5C08">
      <w:pPr>
        <w:jc w:val="center"/>
        <w:outlineLvl w:val="0"/>
        <w:rPr>
          <w:b/>
        </w:rPr>
      </w:pPr>
    </w:p>
    <w:p w:rsidR="00175879" w:rsidRDefault="00175879" w:rsidP="00CA5C08">
      <w:pPr>
        <w:jc w:val="center"/>
        <w:outlineLvl w:val="0"/>
        <w:rPr>
          <w:b/>
        </w:rPr>
      </w:pPr>
    </w:p>
    <w:p w:rsidR="00CA5C08" w:rsidRPr="00CE2993" w:rsidRDefault="00CA5C08" w:rsidP="00CA5C08">
      <w:pPr>
        <w:jc w:val="center"/>
        <w:outlineLvl w:val="0"/>
        <w:rPr>
          <w:b/>
        </w:rPr>
      </w:pPr>
      <w:r w:rsidRPr="00CE2993">
        <w:rPr>
          <w:b/>
        </w:rPr>
        <w:t>И З Ј А В А</w:t>
      </w:r>
    </w:p>
    <w:p w:rsidR="00CA5C08" w:rsidRPr="00CE2993" w:rsidRDefault="00CA5C08" w:rsidP="00CA5C08">
      <w:pPr>
        <w:rPr>
          <w:sz w:val="22"/>
          <w:szCs w:val="22"/>
        </w:rPr>
      </w:pPr>
    </w:p>
    <w:p w:rsidR="00CA5C08" w:rsidRPr="00CE2993" w:rsidRDefault="00CA5C08" w:rsidP="00CA5C08">
      <w:pPr>
        <w:rPr>
          <w:sz w:val="22"/>
          <w:szCs w:val="22"/>
        </w:rPr>
      </w:pPr>
    </w:p>
    <w:p w:rsidR="00CA5C08" w:rsidRPr="00CE2993" w:rsidRDefault="00CA5C08" w:rsidP="00CA5C08">
      <w:pPr>
        <w:rPr>
          <w:sz w:val="22"/>
          <w:szCs w:val="22"/>
        </w:rPr>
      </w:pPr>
      <w:r w:rsidRPr="00CE2993">
        <w:rPr>
          <w:b/>
          <w:sz w:val="22"/>
          <w:szCs w:val="22"/>
        </w:rPr>
        <w:tab/>
      </w:r>
    </w:p>
    <w:p w:rsidR="00CA5C08" w:rsidRPr="00CE2993" w:rsidRDefault="00CA5C08" w:rsidP="00CA5C08">
      <w:pPr>
        <w:spacing w:line="480" w:lineRule="auto"/>
        <w:rPr>
          <w:szCs w:val="24"/>
        </w:rPr>
      </w:pPr>
      <w:r w:rsidRPr="00CE2993">
        <w:rPr>
          <w:sz w:val="22"/>
          <w:szCs w:val="22"/>
        </w:rPr>
        <w:tab/>
      </w:r>
      <w:r w:rsidRPr="00CE2993">
        <w:rPr>
          <w:szCs w:val="24"/>
        </w:rPr>
        <w:t>У предметној јавној набавци подизвођачу</w:t>
      </w:r>
      <w:r w:rsidRPr="00CE2993">
        <w:rPr>
          <w:sz w:val="22"/>
          <w:szCs w:val="22"/>
        </w:rPr>
        <w:t xml:space="preserve">  _______________________ </w:t>
      </w:r>
      <w:r w:rsidRPr="00CE2993">
        <w:rPr>
          <w:szCs w:val="24"/>
        </w:rPr>
        <w:t>из</w:t>
      </w:r>
      <w:r w:rsidRPr="00CE2993">
        <w:rPr>
          <w:sz w:val="22"/>
          <w:szCs w:val="22"/>
        </w:rPr>
        <w:t xml:space="preserve">  ________________, </w:t>
      </w:r>
      <w:r w:rsidRPr="00CE2993">
        <w:rPr>
          <w:szCs w:val="24"/>
        </w:rPr>
        <w:t>делимично поверавам</w:t>
      </w:r>
      <w:r w:rsidRPr="00CE2993">
        <w:rPr>
          <w:sz w:val="22"/>
          <w:szCs w:val="22"/>
        </w:rPr>
        <w:t xml:space="preserve"> _____________ </w:t>
      </w:r>
      <w:r w:rsidRPr="00CE2993">
        <w:rPr>
          <w:szCs w:val="24"/>
        </w:rPr>
        <w:t xml:space="preserve">% укупне вредности набавке, а што се односи на: </w:t>
      </w:r>
    </w:p>
    <w:p w:rsidR="00CA5C08" w:rsidRPr="00CE2993" w:rsidRDefault="00CA5C08" w:rsidP="00CA5C08">
      <w:pPr>
        <w:spacing w:line="480" w:lineRule="auto"/>
        <w:rPr>
          <w:sz w:val="22"/>
          <w:szCs w:val="22"/>
        </w:rPr>
      </w:pPr>
      <w:r w:rsidRPr="00CE2993">
        <w:rPr>
          <w:sz w:val="22"/>
          <w:szCs w:val="22"/>
        </w:rPr>
        <w:t>_____________________________________________________________________________</w:t>
      </w:r>
    </w:p>
    <w:p w:rsidR="00CA5C08" w:rsidRPr="00CE2993" w:rsidRDefault="00CA5C08" w:rsidP="00CA5C08">
      <w:pPr>
        <w:spacing w:line="480" w:lineRule="auto"/>
        <w:rPr>
          <w:sz w:val="22"/>
          <w:szCs w:val="22"/>
        </w:rPr>
      </w:pPr>
      <w:r w:rsidRPr="00CE2993">
        <w:rPr>
          <w:sz w:val="22"/>
          <w:szCs w:val="22"/>
        </w:rPr>
        <w:t>_____________________________________________________________________________</w:t>
      </w:r>
    </w:p>
    <w:p w:rsidR="00CA5C08" w:rsidRPr="00CE2993" w:rsidRDefault="00CA5C08" w:rsidP="00CA5C08">
      <w:pPr>
        <w:spacing w:line="480" w:lineRule="auto"/>
        <w:rPr>
          <w:sz w:val="22"/>
          <w:szCs w:val="22"/>
        </w:rPr>
      </w:pPr>
      <w:r w:rsidRPr="00CE2993">
        <w:rPr>
          <w:sz w:val="22"/>
          <w:szCs w:val="22"/>
        </w:rPr>
        <w:t>_____________________________________________________________________________</w:t>
      </w:r>
    </w:p>
    <w:p w:rsidR="00CA5C08" w:rsidRPr="00CE2993" w:rsidRDefault="00CA5C08" w:rsidP="00CA5C08">
      <w:pPr>
        <w:spacing w:line="480" w:lineRule="auto"/>
        <w:rPr>
          <w:sz w:val="22"/>
          <w:szCs w:val="22"/>
        </w:rPr>
      </w:pPr>
      <w:r w:rsidRPr="00CE2993">
        <w:rPr>
          <w:sz w:val="22"/>
          <w:szCs w:val="22"/>
        </w:rPr>
        <w:t>_____________________________________________________________________________</w:t>
      </w:r>
    </w:p>
    <w:p w:rsidR="00CA5C08" w:rsidRPr="00CE2993" w:rsidRDefault="00CA5C08" w:rsidP="00CA5C08">
      <w:pPr>
        <w:spacing w:line="480" w:lineRule="auto"/>
        <w:rPr>
          <w:sz w:val="22"/>
          <w:szCs w:val="22"/>
        </w:rPr>
      </w:pPr>
      <w:r w:rsidRPr="00CE2993">
        <w:rPr>
          <w:sz w:val="22"/>
          <w:szCs w:val="22"/>
        </w:rPr>
        <w:t>_____________________________________________________________________________</w:t>
      </w:r>
    </w:p>
    <w:p w:rsidR="00CA5C08" w:rsidRPr="00CE2993" w:rsidRDefault="00CA5C08" w:rsidP="00CA5C08">
      <w:pPr>
        <w:rPr>
          <w:sz w:val="22"/>
          <w:szCs w:val="22"/>
        </w:rPr>
      </w:pPr>
    </w:p>
    <w:p w:rsidR="00CA5C08" w:rsidRPr="00CE2993" w:rsidRDefault="00CA5C08" w:rsidP="00CA5C08">
      <w:pPr>
        <w:outlineLvl w:val="0"/>
        <w:rPr>
          <w:szCs w:val="24"/>
        </w:rPr>
      </w:pPr>
      <w:r w:rsidRPr="00CE2993">
        <w:rPr>
          <w:b/>
          <w:szCs w:val="24"/>
        </w:rPr>
        <w:t xml:space="preserve">Напомена: </w:t>
      </w:r>
      <w:r w:rsidRPr="00CE2993">
        <w:rPr>
          <w:b/>
          <w:szCs w:val="24"/>
        </w:rPr>
        <w:tab/>
      </w:r>
      <w:r w:rsidRPr="00CE2993">
        <w:rPr>
          <w:szCs w:val="24"/>
        </w:rPr>
        <w:t>Проценат укупне вредности набавке који се поверава поди</w:t>
      </w:r>
      <w:r w:rsidR="00011393">
        <w:rPr>
          <w:szCs w:val="24"/>
        </w:rPr>
        <w:t>звођачу не може бити већи од 50</w:t>
      </w:r>
      <w:r w:rsidRPr="00CE2993">
        <w:rPr>
          <w:szCs w:val="24"/>
        </w:rPr>
        <w:t>%. Понуђач је дужан да наведе део предмета набавке који ће се извршити преко подизвођача.</w:t>
      </w:r>
    </w:p>
    <w:p w:rsidR="00CA5C08" w:rsidRPr="004C0629" w:rsidRDefault="00CA5C08" w:rsidP="004C0629">
      <w:pPr>
        <w:spacing w:before="100" w:beforeAutospacing="1" w:line="210" w:lineRule="atLeast"/>
        <w:rPr>
          <w:b/>
          <w:szCs w:val="24"/>
        </w:rPr>
      </w:pPr>
      <w:r w:rsidRPr="00CE2993">
        <w:rPr>
          <w:szCs w:val="24"/>
        </w:rPr>
        <w:t>У случају потребе Изјаву копирати</w:t>
      </w:r>
      <w:r w:rsidR="00671CA7">
        <w:rPr>
          <w:szCs w:val="24"/>
        </w:rPr>
        <w:t>.</w:t>
      </w:r>
    </w:p>
    <w:p w:rsidR="00CA5C08" w:rsidRPr="00CE2993" w:rsidRDefault="00CA5C08" w:rsidP="00CA5C08">
      <w:pPr>
        <w:spacing w:before="100" w:beforeAutospacing="1" w:line="210" w:lineRule="atLeast"/>
        <w:ind w:firstLine="480"/>
        <w:rPr>
          <w:b/>
          <w:szCs w:val="24"/>
        </w:rPr>
      </w:pPr>
    </w:p>
    <w:p w:rsidR="00CA5C08" w:rsidRPr="00CE2993" w:rsidRDefault="00CA5C08" w:rsidP="00CA5C08">
      <w:pPr>
        <w:spacing w:before="100" w:beforeAutospacing="1" w:line="210" w:lineRule="atLeast"/>
        <w:ind w:firstLine="480"/>
        <w:rPr>
          <w:b/>
          <w:szCs w:val="24"/>
        </w:rPr>
      </w:pPr>
    </w:p>
    <w:tbl>
      <w:tblPr>
        <w:tblW w:w="5838" w:type="dxa"/>
        <w:jc w:val="right"/>
        <w:tblLook w:val="01E0"/>
      </w:tblPr>
      <w:tblGrid>
        <w:gridCol w:w="2520"/>
        <w:gridCol w:w="3318"/>
      </w:tblGrid>
      <w:tr w:rsidR="00CA5C08" w:rsidRPr="00CE2993" w:rsidTr="006F5008">
        <w:trPr>
          <w:jc w:val="right"/>
        </w:trPr>
        <w:tc>
          <w:tcPr>
            <w:tcW w:w="2520" w:type="dxa"/>
          </w:tcPr>
          <w:p w:rsidR="00CA5C08" w:rsidRPr="00CE2993" w:rsidRDefault="00CA5C08" w:rsidP="006F5008">
            <w:pPr>
              <w:jc w:val="center"/>
              <w:rPr>
                <w:b/>
                <w:szCs w:val="24"/>
              </w:rPr>
            </w:pPr>
          </w:p>
        </w:tc>
        <w:tc>
          <w:tcPr>
            <w:tcW w:w="3318" w:type="dxa"/>
            <w:hideMark/>
          </w:tcPr>
          <w:p w:rsidR="00CA5C08" w:rsidRPr="00CE2993" w:rsidRDefault="00CA5C08" w:rsidP="006F5008">
            <w:pPr>
              <w:jc w:val="center"/>
              <w:rPr>
                <w:b/>
                <w:szCs w:val="24"/>
              </w:rPr>
            </w:pPr>
            <w:r w:rsidRPr="00CE2993">
              <w:rPr>
                <w:b/>
                <w:szCs w:val="24"/>
              </w:rPr>
              <w:t>Потпис овлашћеног лица</w:t>
            </w:r>
          </w:p>
        </w:tc>
      </w:tr>
      <w:tr w:rsidR="00CA5C08" w:rsidRPr="00CE2993" w:rsidTr="006F5008">
        <w:trPr>
          <w:jc w:val="right"/>
        </w:trPr>
        <w:tc>
          <w:tcPr>
            <w:tcW w:w="2520" w:type="dxa"/>
            <w:hideMark/>
          </w:tcPr>
          <w:p w:rsidR="00CA5C08" w:rsidRPr="00CE2993" w:rsidRDefault="00CA5C08" w:rsidP="006F5008">
            <w:pPr>
              <w:jc w:val="center"/>
              <w:rPr>
                <w:b/>
                <w:szCs w:val="24"/>
              </w:rPr>
            </w:pPr>
            <w:r w:rsidRPr="00CE2993">
              <w:rPr>
                <w:b/>
                <w:szCs w:val="24"/>
              </w:rPr>
              <w:t>М.П.</w:t>
            </w:r>
          </w:p>
        </w:tc>
        <w:tc>
          <w:tcPr>
            <w:tcW w:w="3318" w:type="dxa"/>
          </w:tcPr>
          <w:p w:rsidR="00CA5C08" w:rsidRPr="00CE2993" w:rsidRDefault="00CA5C08" w:rsidP="006F5008">
            <w:pPr>
              <w:jc w:val="center"/>
              <w:rPr>
                <w:b/>
                <w:szCs w:val="24"/>
              </w:rPr>
            </w:pPr>
          </w:p>
        </w:tc>
      </w:tr>
      <w:tr w:rsidR="00CA5C08" w:rsidRPr="00CE2993" w:rsidTr="006F5008">
        <w:trPr>
          <w:trHeight w:val="567"/>
          <w:jc w:val="right"/>
        </w:trPr>
        <w:tc>
          <w:tcPr>
            <w:tcW w:w="2520" w:type="dxa"/>
          </w:tcPr>
          <w:p w:rsidR="00CA5C08" w:rsidRPr="00CE2993" w:rsidRDefault="00CA5C08" w:rsidP="006F5008">
            <w:pPr>
              <w:jc w:val="center"/>
              <w:rPr>
                <w:szCs w:val="22"/>
              </w:rPr>
            </w:pPr>
          </w:p>
        </w:tc>
        <w:tc>
          <w:tcPr>
            <w:tcW w:w="3318" w:type="dxa"/>
            <w:tcBorders>
              <w:top w:val="nil"/>
              <w:left w:val="nil"/>
              <w:bottom w:val="single" w:sz="4" w:space="0" w:color="auto"/>
              <w:right w:val="nil"/>
            </w:tcBorders>
          </w:tcPr>
          <w:p w:rsidR="00CA5C08" w:rsidRPr="00CE2993" w:rsidRDefault="00CA5C08" w:rsidP="006F5008">
            <w:pPr>
              <w:jc w:val="center"/>
              <w:rPr>
                <w:szCs w:val="22"/>
              </w:rPr>
            </w:pPr>
          </w:p>
        </w:tc>
      </w:tr>
    </w:tbl>
    <w:p w:rsidR="00CA5C08" w:rsidRPr="00CE2993" w:rsidRDefault="00CA5C08" w:rsidP="00CA5C08">
      <w:pPr>
        <w:spacing w:before="100" w:beforeAutospacing="1" w:line="210" w:lineRule="atLeast"/>
        <w:jc w:val="center"/>
        <w:rPr>
          <w:b/>
          <w:sz w:val="22"/>
          <w:szCs w:val="22"/>
        </w:rPr>
      </w:pPr>
    </w:p>
    <w:p w:rsidR="00D83FE7" w:rsidRPr="005B7138" w:rsidRDefault="00D83FE7" w:rsidP="00D83FE7">
      <w:pPr>
        <w:jc w:val="center"/>
        <w:rPr>
          <w:b/>
          <w:szCs w:val="24"/>
        </w:rPr>
      </w:pPr>
    </w:p>
    <w:p w:rsidR="0045635B" w:rsidRDefault="0045635B" w:rsidP="00D83FE7">
      <w:pPr>
        <w:jc w:val="center"/>
        <w:rPr>
          <w:b/>
          <w:szCs w:val="24"/>
        </w:rPr>
      </w:pPr>
    </w:p>
    <w:p w:rsidR="00431CE9" w:rsidRDefault="00431CE9" w:rsidP="00D83FE7">
      <w:pPr>
        <w:jc w:val="center"/>
        <w:rPr>
          <w:b/>
          <w:szCs w:val="24"/>
        </w:rPr>
      </w:pPr>
    </w:p>
    <w:p w:rsidR="00830F91" w:rsidRDefault="00830F91" w:rsidP="00D83FE7">
      <w:pPr>
        <w:jc w:val="center"/>
        <w:rPr>
          <w:b/>
          <w:szCs w:val="24"/>
          <w:lang w:val="en-US"/>
        </w:rPr>
      </w:pPr>
    </w:p>
    <w:p w:rsidR="00FD6331" w:rsidRDefault="00FD6331" w:rsidP="00D83FE7">
      <w:pPr>
        <w:jc w:val="center"/>
        <w:rPr>
          <w:b/>
          <w:szCs w:val="24"/>
          <w:lang w:val="en-US"/>
        </w:rPr>
      </w:pPr>
    </w:p>
    <w:p w:rsidR="00FD6331" w:rsidRDefault="00FD6331" w:rsidP="00D83FE7">
      <w:pPr>
        <w:jc w:val="center"/>
        <w:rPr>
          <w:b/>
          <w:szCs w:val="24"/>
          <w:lang w:val="en-US"/>
        </w:rPr>
      </w:pPr>
    </w:p>
    <w:p w:rsidR="00FC498D" w:rsidRDefault="00FC498D" w:rsidP="00D83FE7">
      <w:pPr>
        <w:jc w:val="center"/>
        <w:rPr>
          <w:b/>
          <w:szCs w:val="24"/>
        </w:rPr>
      </w:pPr>
    </w:p>
    <w:p w:rsidR="00FC498D" w:rsidRPr="00FC498D" w:rsidRDefault="00FC498D" w:rsidP="00D83FE7">
      <w:pPr>
        <w:jc w:val="center"/>
        <w:rPr>
          <w:b/>
          <w:szCs w:val="24"/>
        </w:rPr>
      </w:pPr>
    </w:p>
    <w:p w:rsidR="00FD6331" w:rsidRDefault="00FD6331" w:rsidP="00D83FE7">
      <w:pPr>
        <w:jc w:val="center"/>
        <w:rPr>
          <w:b/>
          <w:szCs w:val="24"/>
          <w:lang w:val="en-US"/>
        </w:rPr>
      </w:pPr>
    </w:p>
    <w:p w:rsidR="00E9251A" w:rsidRPr="00E9251A" w:rsidRDefault="00E9251A" w:rsidP="00D83FE7">
      <w:pPr>
        <w:jc w:val="center"/>
        <w:rPr>
          <w:b/>
          <w:szCs w:val="24"/>
          <w:lang w:val="en-US"/>
        </w:rPr>
      </w:pPr>
    </w:p>
    <w:p w:rsidR="00B452A1" w:rsidRPr="00B05199" w:rsidRDefault="00B05199" w:rsidP="00B05199">
      <w:pPr>
        <w:widowControl/>
        <w:tabs>
          <w:tab w:val="left" w:pos="720"/>
        </w:tabs>
        <w:spacing w:after="200" w:line="276" w:lineRule="auto"/>
        <w:jc w:val="center"/>
        <w:outlineLvl w:val="0"/>
        <w:rPr>
          <w:b/>
          <w:sz w:val="22"/>
          <w:szCs w:val="22"/>
        </w:rPr>
      </w:pPr>
      <w:r w:rsidRPr="00CE2993">
        <w:rPr>
          <w:b/>
          <w:sz w:val="32"/>
          <w:szCs w:val="32"/>
        </w:rPr>
        <w:t>V</w:t>
      </w:r>
    </w:p>
    <w:p w:rsidR="00B452A1" w:rsidRPr="005B7138" w:rsidRDefault="00B452A1" w:rsidP="00B452A1">
      <w:pPr>
        <w:jc w:val="center"/>
        <w:rPr>
          <w:b/>
          <w:color w:val="000000"/>
          <w:szCs w:val="24"/>
        </w:rPr>
      </w:pPr>
      <w:r w:rsidRPr="005B7138">
        <w:rPr>
          <w:b/>
          <w:color w:val="000000"/>
          <w:szCs w:val="24"/>
        </w:rPr>
        <w:t xml:space="preserve">УПУТСТВО </w:t>
      </w:r>
    </w:p>
    <w:p w:rsidR="00B452A1" w:rsidRPr="005B7138" w:rsidRDefault="00B452A1" w:rsidP="00B452A1">
      <w:pPr>
        <w:jc w:val="center"/>
        <w:rPr>
          <w:b/>
          <w:color w:val="000000"/>
          <w:szCs w:val="24"/>
        </w:rPr>
      </w:pPr>
      <w:r w:rsidRPr="005B7138">
        <w:rPr>
          <w:b/>
          <w:color w:val="000000"/>
          <w:szCs w:val="24"/>
        </w:rPr>
        <w:t>ПОНУЂАЧИМА КАКО ДА САЧИНЕ ПОНУДУ</w:t>
      </w:r>
    </w:p>
    <w:p w:rsidR="00B452A1" w:rsidRPr="00ED44E9" w:rsidRDefault="00B452A1" w:rsidP="00B452A1">
      <w:pPr>
        <w:jc w:val="center"/>
        <w:rPr>
          <w:b/>
          <w:color w:val="000000"/>
          <w:sz w:val="22"/>
          <w:szCs w:val="22"/>
        </w:rPr>
      </w:pPr>
    </w:p>
    <w:p w:rsidR="00B452A1" w:rsidRPr="00ED44E9" w:rsidRDefault="00B452A1" w:rsidP="00B452A1">
      <w:pPr>
        <w:jc w:val="center"/>
        <w:rPr>
          <w:b/>
          <w:color w:val="000000"/>
          <w:sz w:val="22"/>
          <w:szCs w:val="22"/>
        </w:rPr>
      </w:pPr>
    </w:p>
    <w:p w:rsidR="00B452A1" w:rsidRPr="005B7138" w:rsidRDefault="00B452A1" w:rsidP="00B452A1">
      <w:pPr>
        <w:rPr>
          <w:b/>
          <w:color w:val="000000"/>
          <w:szCs w:val="24"/>
        </w:rPr>
      </w:pPr>
      <w:r w:rsidRPr="005B7138">
        <w:rPr>
          <w:b/>
          <w:color w:val="000000"/>
          <w:szCs w:val="24"/>
        </w:rPr>
        <w:tab/>
        <w:t>1.</w:t>
      </w:r>
      <w:r w:rsidRPr="005B7138">
        <w:rPr>
          <w:b/>
          <w:color w:val="000000"/>
          <w:szCs w:val="24"/>
          <w:lang w:val="sr-Latn-CS"/>
        </w:rPr>
        <w:t xml:space="preserve"> </w:t>
      </w:r>
      <w:r w:rsidRPr="005B7138">
        <w:rPr>
          <w:b/>
          <w:color w:val="000000"/>
          <w:szCs w:val="24"/>
        </w:rPr>
        <w:t>Подаци о језику</w:t>
      </w:r>
    </w:p>
    <w:p w:rsidR="00B452A1" w:rsidRPr="005B7138" w:rsidRDefault="00B452A1" w:rsidP="00B452A1">
      <w:pPr>
        <w:ind w:left="1440"/>
        <w:rPr>
          <w:color w:val="000000"/>
          <w:szCs w:val="24"/>
        </w:rPr>
      </w:pPr>
      <w:r w:rsidRPr="005B7138">
        <w:rPr>
          <w:color w:val="000000"/>
          <w:szCs w:val="24"/>
        </w:rPr>
        <w:t>Понуда мора бити сачињена на српском језику.</w:t>
      </w:r>
    </w:p>
    <w:p w:rsidR="00B452A1" w:rsidRPr="005B7138" w:rsidRDefault="00B452A1" w:rsidP="00B452A1">
      <w:pPr>
        <w:rPr>
          <w:color w:val="000000"/>
          <w:szCs w:val="24"/>
        </w:rPr>
      </w:pPr>
      <w:r w:rsidRPr="005B7138">
        <w:rPr>
          <w:color w:val="000000"/>
          <w:szCs w:val="24"/>
        </w:rPr>
        <w:tab/>
        <w:t>Сва документа у понуди морају бити на српском језику.</w:t>
      </w:r>
    </w:p>
    <w:p w:rsidR="00B452A1" w:rsidRPr="005B7138" w:rsidRDefault="00B452A1" w:rsidP="00B452A1">
      <w:pPr>
        <w:rPr>
          <w:color w:val="000000"/>
          <w:szCs w:val="24"/>
        </w:rPr>
      </w:pPr>
      <w:r w:rsidRPr="005B7138">
        <w:rPr>
          <w:color w:val="000000"/>
          <w:szCs w:val="24"/>
        </w:rPr>
        <w:tab/>
        <w:t>Уколико је документ на страном језику, мора бити преведен на српски језик и оверен од стране овлашћеног судског тумача.</w:t>
      </w:r>
    </w:p>
    <w:p w:rsidR="00B452A1" w:rsidRPr="00ED44E9" w:rsidRDefault="00B452A1" w:rsidP="00B452A1">
      <w:pPr>
        <w:rPr>
          <w:b/>
          <w:color w:val="000000"/>
          <w:sz w:val="22"/>
          <w:szCs w:val="22"/>
        </w:rPr>
      </w:pPr>
    </w:p>
    <w:p w:rsidR="00B452A1" w:rsidRPr="005B7138" w:rsidRDefault="00175879" w:rsidP="00B452A1">
      <w:pPr>
        <w:rPr>
          <w:b/>
          <w:color w:val="000000"/>
          <w:szCs w:val="24"/>
        </w:rPr>
      </w:pPr>
      <w:r>
        <w:rPr>
          <w:b/>
          <w:color w:val="000000"/>
          <w:szCs w:val="24"/>
        </w:rPr>
        <w:tab/>
        <w:t>2. Посебни захтеви Н</w:t>
      </w:r>
      <w:r w:rsidR="00B452A1" w:rsidRPr="005B7138">
        <w:rPr>
          <w:b/>
          <w:color w:val="000000"/>
          <w:szCs w:val="24"/>
        </w:rPr>
        <w:t>аручиоца у погледу начина припремања понуде</w:t>
      </w:r>
    </w:p>
    <w:p w:rsidR="00FD6331" w:rsidRPr="00CE2993" w:rsidRDefault="00B452A1" w:rsidP="00FD6331">
      <w:pPr>
        <w:rPr>
          <w:szCs w:val="24"/>
        </w:rPr>
      </w:pPr>
      <w:r w:rsidRPr="005B7138">
        <w:rPr>
          <w:color w:val="000000"/>
          <w:szCs w:val="24"/>
        </w:rPr>
        <w:tab/>
      </w:r>
      <w:r w:rsidR="00FD6331" w:rsidRPr="00CE2993">
        <w:rPr>
          <w:szCs w:val="24"/>
        </w:rPr>
        <w:t>Понуда се саставља тако што понуђач уписује тражене податке у обрасце који су саставни део конкурсне документације.</w:t>
      </w:r>
    </w:p>
    <w:p w:rsidR="00FD6331" w:rsidRPr="00CE2993" w:rsidRDefault="00FD6331" w:rsidP="00FD6331">
      <w:pPr>
        <w:rPr>
          <w:b/>
          <w:szCs w:val="24"/>
        </w:rPr>
      </w:pPr>
      <w:r w:rsidRPr="00CE2993">
        <w:rPr>
          <w:szCs w:val="24"/>
        </w:rPr>
        <w:tab/>
      </w:r>
      <w:r w:rsidRPr="00CE2993">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FD6331" w:rsidRPr="00CE2993" w:rsidRDefault="00FD6331" w:rsidP="00FD6331">
      <w:pPr>
        <w:rPr>
          <w:szCs w:val="24"/>
        </w:rPr>
      </w:pPr>
      <w:r w:rsidRPr="00CE2993">
        <w:rPr>
          <w:szCs w:val="24"/>
        </w:rPr>
        <w:tab/>
        <w:t>Понуђач је дужан да у понуди наведе да ли ће извршење јавне набавке делимично поверити подизвођачу.</w:t>
      </w:r>
    </w:p>
    <w:p w:rsidR="00FD6331" w:rsidRPr="00CE2993" w:rsidRDefault="00FD6331" w:rsidP="00FD6331">
      <w:pPr>
        <w:rPr>
          <w:szCs w:val="24"/>
        </w:rPr>
      </w:pPr>
      <w:r w:rsidRPr="00CE2993">
        <w:rPr>
          <w:szCs w:val="24"/>
        </w:rPr>
        <w:tab/>
        <w:t>Ако понуђач у понуди наведе да ће делимично извршење набавке поверити подизвођачу, дужан је да наведе назив подизв</w:t>
      </w:r>
      <w:r w:rsidR="00F14C96">
        <w:rPr>
          <w:szCs w:val="24"/>
        </w:rPr>
        <w:t>ођача, а уколико уговор између Н</w:t>
      </w:r>
      <w:r w:rsidRPr="00CE2993">
        <w:rPr>
          <w:szCs w:val="24"/>
        </w:rPr>
        <w:t>аручиоца и понуђача буде закључен, тај подизвођач ће бити наведен у уговору.</w:t>
      </w:r>
    </w:p>
    <w:p w:rsidR="00FD6331" w:rsidRPr="00F14C96" w:rsidRDefault="00FD6331" w:rsidP="00FD6331">
      <w:pPr>
        <w:rPr>
          <w:szCs w:val="24"/>
        </w:rPr>
      </w:pPr>
      <w:r w:rsidRPr="00CE2993">
        <w:rPr>
          <w:szCs w:val="24"/>
        </w:rPr>
        <w:t xml:space="preserve"> </w:t>
      </w:r>
      <w:r w:rsidRPr="00CE2993">
        <w:rPr>
          <w:szCs w:val="24"/>
        </w:rPr>
        <w:tab/>
        <w:t xml:space="preserve"> Уколико понуду доставља група понуђача саставни део заједничке понуде је споразум којим се понуђ</w:t>
      </w:r>
      <w:r w:rsidR="00F14C96">
        <w:rPr>
          <w:szCs w:val="24"/>
        </w:rPr>
        <w:t>ачи из групе међусобно и према Н</w:t>
      </w:r>
      <w:r w:rsidRPr="00CE2993">
        <w:rPr>
          <w:szCs w:val="24"/>
        </w:rPr>
        <w:t>аручиоцу обавезују на извршење јавне набавке</w:t>
      </w:r>
      <w:r w:rsidRPr="00F14C96">
        <w:rPr>
          <w:szCs w:val="24"/>
        </w:rPr>
        <w:t>, а који обавезно садржи податке о:</w:t>
      </w:r>
    </w:p>
    <w:p w:rsidR="00FD6331" w:rsidRPr="00F14C96" w:rsidRDefault="00FD6331" w:rsidP="00FD6331">
      <w:pPr>
        <w:tabs>
          <w:tab w:val="left" w:pos="1800"/>
        </w:tabs>
        <w:rPr>
          <w:szCs w:val="24"/>
        </w:rPr>
      </w:pPr>
      <w:r w:rsidRPr="00F14C96">
        <w:rPr>
          <w:szCs w:val="24"/>
        </w:rPr>
        <w:tab/>
        <w:t>1)</w:t>
      </w:r>
      <w:r w:rsidRPr="00F14C96">
        <w:rPr>
          <w:szCs w:val="24"/>
        </w:rPr>
        <w:tab/>
        <w:t>члану групе који ће бити носилац посла, односно који ће поднети понуду и који ће</w:t>
      </w:r>
      <w:r w:rsidR="00F14C96">
        <w:rPr>
          <w:szCs w:val="24"/>
        </w:rPr>
        <w:t xml:space="preserve"> заступати групу понуђача пред Н</w:t>
      </w:r>
      <w:r w:rsidRPr="00F14C96">
        <w:rPr>
          <w:szCs w:val="24"/>
        </w:rPr>
        <w:t>аручиоцем;</w:t>
      </w:r>
    </w:p>
    <w:p w:rsidR="00FD6331" w:rsidRPr="00F14C96" w:rsidRDefault="00FD6331" w:rsidP="00FD6331">
      <w:pPr>
        <w:tabs>
          <w:tab w:val="left" w:pos="1800"/>
        </w:tabs>
        <w:rPr>
          <w:szCs w:val="24"/>
        </w:rPr>
      </w:pPr>
      <w:r w:rsidRPr="00F14C96">
        <w:rPr>
          <w:szCs w:val="24"/>
        </w:rPr>
        <w:tab/>
        <w:t>2)</w:t>
      </w:r>
      <w:r w:rsidRPr="00F14C96">
        <w:rPr>
          <w:szCs w:val="24"/>
        </w:rPr>
        <w:tab/>
        <w:t>понуђачу који ће у име групе понуђача потписати уговор;</w:t>
      </w:r>
    </w:p>
    <w:p w:rsidR="00FD6331" w:rsidRPr="00F14C96" w:rsidRDefault="00FD6331" w:rsidP="00FD6331">
      <w:pPr>
        <w:tabs>
          <w:tab w:val="left" w:pos="1800"/>
        </w:tabs>
        <w:rPr>
          <w:szCs w:val="24"/>
        </w:rPr>
      </w:pPr>
      <w:r w:rsidRPr="00F14C96">
        <w:rPr>
          <w:szCs w:val="24"/>
        </w:rPr>
        <w:tab/>
        <w:t>3)</w:t>
      </w:r>
      <w:r w:rsidRPr="00F14C96">
        <w:rPr>
          <w:szCs w:val="24"/>
        </w:rPr>
        <w:tab/>
        <w:t>понуђачу који ће у име групе понуђача дати средство обезбеђења;</w:t>
      </w:r>
    </w:p>
    <w:p w:rsidR="00FD6331" w:rsidRPr="00F14C96" w:rsidRDefault="00FD6331" w:rsidP="00FD6331">
      <w:pPr>
        <w:tabs>
          <w:tab w:val="left" w:pos="1800"/>
        </w:tabs>
        <w:rPr>
          <w:szCs w:val="24"/>
        </w:rPr>
      </w:pPr>
      <w:r w:rsidRPr="00F14C96">
        <w:rPr>
          <w:szCs w:val="24"/>
        </w:rPr>
        <w:tab/>
        <w:t>4)</w:t>
      </w:r>
      <w:r w:rsidRPr="00F14C96">
        <w:rPr>
          <w:szCs w:val="24"/>
        </w:rPr>
        <w:tab/>
        <w:t>понуђачу који ће издати рачун;</w:t>
      </w:r>
    </w:p>
    <w:p w:rsidR="00FD6331" w:rsidRPr="00F14C96" w:rsidRDefault="00FD6331" w:rsidP="00FD6331">
      <w:pPr>
        <w:tabs>
          <w:tab w:val="left" w:pos="1800"/>
        </w:tabs>
        <w:rPr>
          <w:szCs w:val="24"/>
        </w:rPr>
      </w:pPr>
      <w:r w:rsidRPr="00F14C96">
        <w:rPr>
          <w:szCs w:val="24"/>
        </w:rPr>
        <w:tab/>
        <w:t>5)</w:t>
      </w:r>
      <w:r w:rsidRPr="00F14C96">
        <w:rPr>
          <w:szCs w:val="24"/>
        </w:rPr>
        <w:tab/>
        <w:t>рачуну на који ће бити извршено плаћање;</w:t>
      </w:r>
    </w:p>
    <w:p w:rsidR="00FD6331" w:rsidRPr="00F14C96" w:rsidRDefault="00FD6331" w:rsidP="00FD6331">
      <w:pPr>
        <w:tabs>
          <w:tab w:val="left" w:pos="1800"/>
        </w:tabs>
        <w:rPr>
          <w:szCs w:val="24"/>
        </w:rPr>
      </w:pPr>
      <w:r w:rsidRPr="00F14C96">
        <w:rPr>
          <w:szCs w:val="24"/>
        </w:rPr>
        <w:tab/>
        <w:t>6)</w:t>
      </w:r>
      <w:r w:rsidRPr="00F14C96">
        <w:rPr>
          <w:szCs w:val="24"/>
        </w:rPr>
        <w:tab/>
        <w:t>обавезема сваког од понуђача из групе понуђача за извршење уговора.</w:t>
      </w:r>
    </w:p>
    <w:p w:rsidR="00FD6331" w:rsidRPr="00CE2993" w:rsidRDefault="00FD6331" w:rsidP="00FD6331">
      <w:pPr>
        <w:rPr>
          <w:szCs w:val="24"/>
        </w:rPr>
      </w:pPr>
      <w:r w:rsidRPr="00F14C96">
        <w:rPr>
          <w:szCs w:val="24"/>
        </w:rPr>
        <w:tab/>
        <w:t xml:space="preserve">Споразумом </w:t>
      </w:r>
      <w:r w:rsidR="00F14C96">
        <w:rPr>
          <w:szCs w:val="24"/>
        </w:rPr>
        <w:t>се уређују и друга питања која Н</w:t>
      </w:r>
      <w:r w:rsidRPr="00F14C96">
        <w:rPr>
          <w:szCs w:val="24"/>
        </w:rPr>
        <w:t>аручилац одреди конкурсном документацијом.</w:t>
      </w:r>
      <w:r w:rsidRPr="00CE2993">
        <w:rPr>
          <w:szCs w:val="24"/>
        </w:rPr>
        <w:t xml:space="preserve"> </w:t>
      </w:r>
    </w:p>
    <w:p w:rsidR="00FD6331" w:rsidRPr="00CE2993" w:rsidRDefault="00FD6331" w:rsidP="00FD6331">
      <w:pPr>
        <w:rPr>
          <w:szCs w:val="24"/>
        </w:rPr>
      </w:pPr>
      <w:r w:rsidRPr="00CE2993">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FD6331" w:rsidRPr="00CE2993" w:rsidRDefault="00FD6331" w:rsidP="00FD6331">
      <w:pPr>
        <w:rPr>
          <w:szCs w:val="24"/>
        </w:rPr>
      </w:pPr>
      <w:r w:rsidRPr="00CE2993">
        <w:rPr>
          <w:szCs w:val="24"/>
        </w:rPr>
        <w:tab/>
        <w:t>Уколико понуду подноси група понуђача све обрасце потписује члан групе који ће бити носилац посла који подноси понуду</w:t>
      </w:r>
      <w:r w:rsidR="00F14C96">
        <w:rPr>
          <w:szCs w:val="24"/>
        </w:rPr>
        <w:t xml:space="preserve"> и заступа групу понуђача пред Н</w:t>
      </w:r>
      <w:r w:rsidR="00671CA7">
        <w:rPr>
          <w:szCs w:val="24"/>
        </w:rPr>
        <w:t>аручиоцем. У том случају о</w:t>
      </w:r>
      <w:r w:rsidRPr="00CE2993">
        <w:rPr>
          <w:szCs w:val="24"/>
        </w:rPr>
        <w:t xml:space="preserve">бразац </w:t>
      </w:r>
      <w:r w:rsidR="00671CA7">
        <w:rPr>
          <w:szCs w:val="24"/>
        </w:rPr>
        <w:t>„П</w:t>
      </w:r>
      <w:r w:rsidRPr="00CE2993">
        <w:rPr>
          <w:szCs w:val="24"/>
        </w:rPr>
        <w:t>одаци о понуђачу</w:t>
      </w:r>
      <w:r w:rsidR="00721E0B">
        <w:rPr>
          <w:szCs w:val="24"/>
        </w:rPr>
        <w:t>”</w:t>
      </w:r>
      <w:r w:rsidR="00721E0B" w:rsidRPr="00CE2993">
        <w:rPr>
          <w:szCs w:val="24"/>
        </w:rPr>
        <w:t xml:space="preserve"> </w:t>
      </w:r>
      <w:r w:rsidRPr="00CE2993">
        <w:rPr>
          <w:szCs w:val="24"/>
        </w:rPr>
        <w:t>се не попуњава.</w:t>
      </w:r>
    </w:p>
    <w:p w:rsidR="00B452A1" w:rsidRPr="00ED44E9" w:rsidRDefault="00B452A1" w:rsidP="00B452A1">
      <w:pPr>
        <w:spacing w:line="210" w:lineRule="atLeast"/>
        <w:rPr>
          <w:b/>
          <w:color w:val="000000"/>
          <w:sz w:val="22"/>
          <w:szCs w:val="22"/>
        </w:rPr>
      </w:pPr>
    </w:p>
    <w:p w:rsidR="00B452A1" w:rsidRPr="005B7138" w:rsidRDefault="00B452A1" w:rsidP="00B452A1">
      <w:pPr>
        <w:spacing w:line="210" w:lineRule="atLeast"/>
        <w:rPr>
          <w:b/>
          <w:color w:val="000000"/>
          <w:szCs w:val="24"/>
        </w:rPr>
      </w:pPr>
      <w:r w:rsidRPr="005B7138">
        <w:rPr>
          <w:b/>
          <w:color w:val="000000"/>
          <w:szCs w:val="24"/>
        </w:rPr>
        <w:tab/>
        <w:t>3. Подношење понуде</w:t>
      </w:r>
    </w:p>
    <w:p w:rsidR="00B452A1" w:rsidRPr="005B7138" w:rsidRDefault="00B452A1" w:rsidP="00B452A1">
      <w:pPr>
        <w:rPr>
          <w:color w:val="000000"/>
          <w:szCs w:val="24"/>
        </w:rPr>
      </w:pPr>
      <w:r w:rsidRPr="005B7138">
        <w:rPr>
          <w:b/>
          <w:color w:val="000000"/>
          <w:szCs w:val="24"/>
        </w:rPr>
        <w:tab/>
      </w:r>
      <w:r w:rsidRPr="005B7138">
        <w:rPr>
          <w:color w:val="000000"/>
          <w:szCs w:val="24"/>
        </w:rPr>
        <w:t>Понуђач понуду подноси непосредно или путем поште.</w:t>
      </w:r>
    </w:p>
    <w:p w:rsidR="00B452A1" w:rsidRPr="005B7138" w:rsidRDefault="00B452A1" w:rsidP="00B452A1">
      <w:pPr>
        <w:rPr>
          <w:color w:val="000000"/>
          <w:szCs w:val="24"/>
        </w:rPr>
      </w:pPr>
      <w:r w:rsidRPr="005B7138">
        <w:rPr>
          <w:color w:val="000000"/>
          <w:szCs w:val="24"/>
        </w:rPr>
        <w:tab/>
        <w:t>Уколико понуђач понуду подноси путем поште мора да обезбеди д</w:t>
      </w:r>
      <w:r w:rsidR="00C93345">
        <w:rPr>
          <w:color w:val="000000"/>
          <w:szCs w:val="24"/>
        </w:rPr>
        <w:t xml:space="preserve">а </w:t>
      </w:r>
      <w:r w:rsidR="00C93345">
        <w:rPr>
          <w:color w:val="000000"/>
          <w:szCs w:val="24"/>
        </w:rPr>
        <w:lastRenderedPageBreak/>
        <w:t>иста буде примљена од стране Н</w:t>
      </w:r>
      <w:r w:rsidRPr="005B7138">
        <w:rPr>
          <w:color w:val="000000"/>
          <w:szCs w:val="24"/>
        </w:rPr>
        <w:t>аручиоца до датума и часа</w:t>
      </w:r>
      <w:r w:rsidR="001F7BA8">
        <w:rPr>
          <w:color w:val="000000"/>
          <w:szCs w:val="24"/>
        </w:rPr>
        <w:t xml:space="preserve"> одређеног у позиву за подношење понуда</w:t>
      </w:r>
      <w:r w:rsidRPr="005B7138">
        <w:rPr>
          <w:color w:val="000000"/>
          <w:szCs w:val="24"/>
        </w:rPr>
        <w:t>.</w:t>
      </w:r>
    </w:p>
    <w:p w:rsidR="003E79F2" w:rsidRPr="00CE1FFA" w:rsidRDefault="00B452A1" w:rsidP="003E79F2">
      <w:pPr>
        <w:rPr>
          <w:color w:val="000000"/>
          <w:szCs w:val="24"/>
        </w:rPr>
      </w:pPr>
      <w:r w:rsidRPr="005B7138">
        <w:rPr>
          <w:color w:val="000000"/>
          <w:szCs w:val="24"/>
        </w:rPr>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r w:rsidR="003E79F2" w:rsidRPr="003E79F2">
        <w:rPr>
          <w:color w:val="000000"/>
          <w:szCs w:val="24"/>
        </w:rPr>
        <w:t xml:space="preserve"> </w:t>
      </w:r>
      <w:r w:rsidR="003E79F2">
        <w:rPr>
          <w:color w:val="000000"/>
          <w:szCs w:val="24"/>
        </w:rPr>
        <w:t>Коверат или кутија са понуд</w:t>
      </w:r>
      <w:r w:rsidR="00E15CFC">
        <w:rPr>
          <w:color w:val="000000"/>
          <w:szCs w:val="24"/>
        </w:rPr>
        <w:t>ом на предњој страни мора имати</w:t>
      </w:r>
      <w:r w:rsidR="003E79F2">
        <w:rPr>
          <w:color w:val="000000"/>
          <w:szCs w:val="24"/>
        </w:rPr>
        <w:t xml:space="preserve"> писани текст ,,ПОНУДА-НЕ ОТВАРАЈ</w:t>
      </w:r>
      <w:r w:rsidR="00721E0B">
        <w:rPr>
          <w:szCs w:val="24"/>
        </w:rPr>
        <w:t>”</w:t>
      </w:r>
      <w:r w:rsidR="003E79F2">
        <w:rPr>
          <w:color w:val="000000"/>
          <w:szCs w:val="24"/>
        </w:rPr>
        <w:t>, назив и број јавне набавке, а на полеђини назив, број телефона и адресу понуђача.</w:t>
      </w:r>
    </w:p>
    <w:p w:rsidR="00B452A1" w:rsidRPr="003E79F2" w:rsidRDefault="003E79F2" w:rsidP="00B452A1">
      <w:pPr>
        <w:rPr>
          <w:szCs w:val="24"/>
        </w:rPr>
      </w:pPr>
      <w:r w:rsidRPr="00CE1FFA">
        <w:rPr>
          <w:color w:val="000000"/>
          <w:szCs w:val="24"/>
        </w:rPr>
        <w:tab/>
        <w:t xml:space="preserve">Понуде се достављају на адресу: Управа царина, Београд, Булевар Зорана Ђинђића 155а. </w:t>
      </w:r>
    </w:p>
    <w:p w:rsidR="00B452A1" w:rsidRPr="005B7138" w:rsidRDefault="00B452A1" w:rsidP="00B452A1">
      <w:pPr>
        <w:rPr>
          <w:color w:val="000000"/>
          <w:szCs w:val="24"/>
        </w:rPr>
      </w:pPr>
      <w:r w:rsidRPr="005B7138">
        <w:rPr>
          <w:color w:val="000000"/>
          <w:szCs w:val="24"/>
        </w:rPr>
        <w:tab/>
        <w:t xml:space="preserve">Неблаговременом ће се сматрати понуда која није примљена од стране </w:t>
      </w:r>
      <w:r w:rsidR="00C93345">
        <w:rPr>
          <w:color w:val="000000"/>
          <w:szCs w:val="24"/>
        </w:rPr>
        <w:t>Н</w:t>
      </w:r>
      <w:r w:rsidRPr="005B7138">
        <w:rPr>
          <w:color w:val="000000"/>
          <w:szCs w:val="24"/>
        </w:rPr>
        <w:t>аручиоца до датума и часа</w:t>
      </w:r>
      <w:r w:rsidR="001F7BA8" w:rsidRPr="001F7BA8">
        <w:rPr>
          <w:color w:val="000000"/>
          <w:szCs w:val="24"/>
        </w:rPr>
        <w:t xml:space="preserve"> </w:t>
      </w:r>
      <w:r w:rsidR="001F7BA8">
        <w:rPr>
          <w:color w:val="000000"/>
          <w:szCs w:val="24"/>
        </w:rPr>
        <w:t>одређеног у позиву за подношење понуда</w:t>
      </w:r>
      <w:r w:rsidRPr="005B7138">
        <w:rPr>
          <w:color w:val="000000"/>
          <w:szCs w:val="24"/>
        </w:rPr>
        <w:t>.</w:t>
      </w:r>
    </w:p>
    <w:p w:rsidR="00B452A1" w:rsidRPr="005B7138" w:rsidRDefault="00B452A1" w:rsidP="00B452A1">
      <w:pPr>
        <w:rPr>
          <w:b/>
          <w:color w:val="000000"/>
          <w:szCs w:val="24"/>
        </w:rPr>
      </w:pPr>
      <w:r w:rsidRPr="005B7138">
        <w:rPr>
          <w:color w:val="000000"/>
          <w:szCs w:val="24"/>
        </w:rPr>
        <w:tab/>
        <w:t>Наручилац ће, по oкончању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B452A1" w:rsidRPr="005B7138" w:rsidRDefault="00B452A1" w:rsidP="00B452A1">
      <w:pPr>
        <w:spacing w:line="210" w:lineRule="atLeast"/>
        <w:rPr>
          <w:color w:val="000000"/>
          <w:szCs w:val="24"/>
        </w:rPr>
      </w:pPr>
      <w:r w:rsidRPr="005B7138">
        <w:rPr>
          <w:color w:val="000000"/>
          <w:szCs w:val="24"/>
        </w:rPr>
        <w:tab/>
        <w:t xml:space="preserve">Понуђач може да поднесе само једну понуду. </w:t>
      </w:r>
    </w:p>
    <w:p w:rsidR="00B452A1" w:rsidRPr="005B7138" w:rsidRDefault="00B452A1" w:rsidP="00B452A1">
      <w:pPr>
        <w:spacing w:line="210" w:lineRule="atLeast"/>
        <w:rPr>
          <w:color w:val="000000"/>
          <w:szCs w:val="24"/>
        </w:rPr>
      </w:pPr>
      <w:r w:rsidRPr="005B7138">
        <w:rPr>
          <w:color w:val="000000"/>
          <w:szCs w:val="24"/>
        </w:rPr>
        <w:tab/>
      </w:r>
    </w:p>
    <w:p w:rsidR="00B452A1" w:rsidRPr="005B7138" w:rsidRDefault="00B452A1" w:rsidP="00B452A1">
      <w:pPr>
        <w:ind w:left="1440"/>
        <w:rPr>
          <w:b/>
          <w:color w:val="000000"/>
          <w:szCs w:val="24"/>
        </w:rPr>
      </w:pPr>
      <w:r w:rsidRPr="005B7138">
        <w:rPr>
          <w:b/>
          <w:color w:val="000000"/>
          <w:szCs w:val="24"/>
        </w:rPr>
        <w:t>4. Понуда са варијантама није дозвољена</w:t>
      </w:r>
    </w:p>
    <w:p w:rsidR="00B452A1" w:rsidRPr="005B7138" w:rsidRDefault="00B452A1" w:rsidP="00B452A1">
      <w:pPr>
        <w:rPr>
          <w:b/>
          <w:color w:val="000000"/>
          <w:szCs w:val="24"/>
        </w:rPr>
      </w:pPr>
    </w:p>
    <w:p w:rsidR="00B452A1" w:rsidRPr="005B7138" w:rsidRDefault="00B452A1" w:rsidP="00B452A1">
      <w:pPr>
        <w:ind w:left="1440"/>
        <w:rPr>
          <w:b/>
          <w:color w:val="000000"/>
          <w:szCs w:val="24"/>
        </w:rPr>
      </w:pPr>
      <w:r w:rsidRPr="005B7138">
        <w:rPr>
          <w:b/>
          <w:color w:val="000000"/>
          <w:szCs w:val="24"/>
        </w:rPr>
        <w:t>5. Начин измене, допуне и опозива понуде</w:t>
      </w:r>
    </w:p>
    <w:p w:rsidR="00B452A1" w:rsidRPr="005B7138" w:rsidRDefault="00B452A1" w:rsidP="00B452A1">
      <w:pPr>
        <w:rPr>
          <w:color w:val="000000"/>
          <w:szCs w:val="24"/>
        </w:rPr>
      </w:pPr>
      <w:r w:rsidRPr="005B7138">
        <w:rPr>
          <w:color w:val="000000"/>
          <w:szCs w:val="24"/>
        </w:rPr>
        <w:tab/>
        <w:t>Понуђач може у року за подношење понуде да измени, д</w:t>
      </w:r>
      <w:r w:rsidR="00904BD9">
        <w:rPr>
          <w:color w:val="000000"/>
          <w:szCs w:val="24"/>
        </w:rPr>
        <w:t xml:space="preserve">опуни или опозове своју понуду </w:t>
      </w:r>
      <w:r w:rsidR="001F7BA8">
        <w:rPr>
          <w:color w:val="000000"/>
          <w:szCs w:val="24"/>
        </w:rPr>
        <w:t>и то непосредно или путем поште</w:t>
      </w:r>
      <w:r w:rsidRPr="005B7138">
        <w:rPr>
          <w:color w:val="000000"/>
          <w:szCs w:val="24"/>
        </w:rPr>
        <w:t>.</w:t>
      </w:r>
    </w:p>
    <w:p w:rsidR="00B452A1" w:rsidRPr="005B7138" w:rsidRDefault="00B452A1" w:rsidP="00B452A1">
      <w:pPr>
        <w:rPr>
          <w:color w:val="000000"/>
          <w:szCs w:val="24"/>
        </w:rPr>
      </w:pPr>
    </w:p>
    <w:p w:rsidR="00B452A1" w:rsidRPr="00AE31F6" w:rsidRDefault="00B452A1" w:rsidP="00B452A1">
      <w:pPr>
        <w:rPr>
          <w:b/>
          <w:szCs w:val="24"/>
        </w:rPr>
      </w:pPr>
      <w:r w:rsidRPr="005B7138">
        <w:rPr>
          <w:b/>
          <w:color w:val="000000"/>
          <w:szCs w:val="24"/>
        </w:rPr>
        <w:tab/>
      </w:r>
      <w:r w:rsidR="00AE31F6" w:rsidRPr="003D7C72">
        <w:rPr>
          <w:b/>
          <w:szCs w:val="24"/>
        </w:rPr>
        <w:t xml:space="preserve">6. Обавештење понуђачу у вези </w:t>
      </w:r>
      <w:r w:rsidR="00AE31F6">
        <w:rPr>
          <w:b/>
          <w:szCs w:val="24"/>
        </w:rPr>
        <w:t xml:space="preserve">са </w:t>
      </w:r>
      <w:r w:rsidR="00AE31F6" w:rsidRPr="003D7C72">
        <w:rPr>
          <w:b/>
          <w:szCs w:val="24"/>
        </w:rPr>
        <w:t>подношењ</w:t>
      </w:r>
      <w:r w:rsidR="00AE31F6">
        <w:rPr>
          <w:b/>
          <w:szCs w:val="24"/>
        </w:rPr>
        <w:t>ем</w:t>
      </w:r>
      <w:r w:rsidR="00AE31F6" w:rsidRPr="003D7C72">
        <w:rPr>
          <w:b/>
          <w:szCs w:val="24"/>
        </w:rPr>
        <w:t xml:space="preserve"> понуде</w:t>
      </w:r>
    </w:p>
    <w:p w:rsidR="00B452A1" w:rsidRPr="005B7138" w:rsidRDefault="00B452A1" w:rsidP="00B452A1">
      <w:pPr>
        <w:rPr>
          <w:color w:val="000000"/>
          <w:szCs w:val="24"/>
        </w:rPr>
      </w:pPr>
      <w:r w:rsidRPr="005B7138">
        <w:rPr>
          <w:color w:val="000000"/>
          <w:szCs w:val="24"/>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B452A1" w:rsidRPr="005B7138" w:rsidRDefault="00B452A1" w:rsidP="00B452A1">
      <w:pPr>
        <w:ind w:left="1440"/>
        <w:rPr>
          <w:b/>
          <w:color w:val="000000"/>
          <w:szCs w:val="24"/>
        </w:rPr>
      </w:pPr>
    </w:p>
    <w:p w:rsidR="00B452A1" w:rsidRPr="005B7138" w:rsidRDefault="00B452A1" w:rsidP="00B452A1">
      <w:pPr>
        <w:ind w:left="1440"/>
        <w:rPr>
          <w:b/>
          <w:color w:val="000000"/>
          <w:szCs w:val="24"/>
        </w:rPr>
      </w:pPr>
      <w:r w:rsidRPr="005B7138">
        <w:rPr>
          <w:b/>
          <w:color w:val="000000"/>
          <w:szCs w:val="24"/>
        </w:rPr>
        <w:t>7</w:t>
      </w:r>
      <w:r w:rsidRPr="005B7138">
        <w:rPr>
          <w:b/>
          <w:color w:val="000000"/>
          <w:szCs w:val="24"/>
          <w:lang w:val="sr-Latn-CS"/>
        </w:rPr>
        <w:t>.</w:t>
      </w:r>
      <w:r w:rsidRPr="005B7138">
        <w:rPr>
          <w:b/>
          <w:color w:val="000000"/>
          <w:szCs w:val="24"/>
        </w:rPr>
        <w:t xml:space="preserve"> Подизвођач</w:t>
      </w:r>
    </w:p>
    <w:p w:rsidR="00B452A1" w:rsidRPr="005B7138" w:rsidRDefault="00B452A1" w:rsidP="00B452A1">
      <w:pPr>
        <w:rPr>
          <w:color w:val="000000"/>
          <w:szCs w:val="24"/>
        </w:rPr>
      </w:pPr>
      <w:r w:rsidRPr="005B7138">
        <w:rPr>
          <w:color w:val="000000"/>
          <w:szCs w:val="24"/>
        </w:rPr>
        <w:tab/>
        <w:t xml:space="preserve">Понуђач је дужан да у понуди наведе да ли ће извршење јавне набавке делимично поверити подизвођачу. </w:t>
      </w:r>
    </w:p>
    <w:p w:rsidR="00B452A1" w:rsidRPr="005B7138" w:rsidRDefault="00B452A1" w:rsidP="00B452A1">
      <w:pPr>
        <w:rPr>
          <w:color w:val="000000"/>
          <w:szCs w:val="24"/>
        </w:rPr>
      </w:pPr>
      <w:r w:rsidRPr="005B7138">
        <w:rPr>
          <w:color w:val="000000"/>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поврити подизвођачу,</w:t>
      </w:r>
      <w:r w:rsidR="00011393">
        <w:rPr>
          <w:color w:val="000000"/>
          <w:szCs w:val="24"/>
        </w:rPr>
        <w:t xml:space="preserve"> а који не може бити већи од 50</w:t>
      </w:r>
      <w:r w:rsidRPr="005B7138">
        <w:rPr>
          <w:color w:val="000000"/>
          <w:szCs w:val="24"/>
        </w:rPr>
        <w:t>% као и део предмета набавке који ће извршити преко подизвођача.</w:t>
      </w:r>
    </w:p>
    <w:p w:rsidR="00B452A1" w:rsidRPr="005B7138" w:rsidRDefault="00B452A1" w:rsidP="00B452A1">
      <w:pPr>
        <w:rPr>
          <w:color w:val="000000"/>
          <w:szCs w:val="24"/>
        </w:rPr>
      </w:pPr>
      <w:r w:rsidRPr="005B7138">
        <w:rPr>
          <w:color w:val="000000"/>
          <w:szCs w:val="24"/>
        </w:rPr>
        <w:tab/>
        <w:t>Ако понуђач у понуди наведе да ће делимично извршење набавке поверити подизвођачу, дужан је да наведе назив подизв</w:t>
      </w:r>
      <w:r w:rsidR="00F14C96">
        <w:rPr>
          <w:color w:val="000000"/>
          <w:szCs w:val="24"/>
        </w:rPr>
        <w:t>ођача, а уколико уговор између Н</w:t>
      </w:r>
      <w:r w:rsidRPr="005B7138">
        <w:rPr>
          <w:color w:val="000000"/>
          <w:szCs w:val="24"/>
        </w:rPr>
        <w:t>аручиоца и понуђача буде закључен, тај подизвођач ће бити наведен у уговору.</w:t>
      </w:r>
    </w:p>
    <w:p w:rsidR="00B452A1" w:rsidRPr="005B7138" w:rsidRDefault="00B452A1" w:rsidP="00B452A1">
      <w:pPr>
        <w:rPr>
          <w:color w:val="000000"/>
          <w:szCs w:val="24"/>
        </w:rPr>
      </w:pPr>
      <w:r w:rsidRPr="005B7138">
        <w:rPr>
          <w:color w:val="000000"/>
          <w:szCs w:val="24"/>
        </w:rPr>
        <w:tab/>
        <w:t>Пону</w:t>
      </w:r>
      <w:r w:rsidR="00F14C96">
        <w:rPr>
          <w:color w:val="000000"/>
          <w:szCs w:val="24"/>
        </w:rPr>
        <w:t>ђач је дужан да Н</w:t>
      </w:r>
      <w:r w:rsidRPr="005B7138">
        <w:rPr>
          <w:color w:val="000000"/>
          <w:szCs w:val="24"/>
        </w:rPr>
        <w:t>аручиоцу, на његов захтев, омогући приступ код подизвођача ради утврђивања испуњености услова.</w:t>
      </w:r>
    </w:p>
    <w:p w:rsidR="00B452A1" w:rsidRPr="005B7138" w:rsidRDefault="00B452A1" w:rsidP="000F1742">
      <w:pPr>
        <w:pStyle w:val="ListParagraph"/>
        <w:ind w:left="0" w:firstLine="720"/>
        <w:jc w:val="both"/>
      </w:pPr>
      <w:r w:rsidRPr="005B7138">
        <w:tab/>
        <w:t xml:space="preserve">Понуђач у потпуности одговара </w:t>
      </w:r>
      <w:r w:rsidR="002415F0">
        <w:t>Н</w:t>
      </w:r>
      <w:r w:rsidRPr="005B7138">
        <w:t>аручиоцу за извршење обавеза из поступка јавне набавке, односно за извршење уговорних обавеза, без обзира на број подизвођача.</w:t>
      </w:r>
    </w:p>
    <w:p w:rsidR="00B452A1" w:rsidRPr="005B7138" w:rsidRDefault="00B452A1" w:rsidP="00B452A1">
      <w:pPr>
        <w:rPr>
          <w:color w:val="000000"/>
          <w:szCs w:val="24"/>
        </w:rPr>
      </w:pPr>
      <w:r w:rsidRPr="005B7138">
        <w:rPr>
          <w:color w:val="000000"/>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B452A1" w:rsidRPr="005B7138" w:rsidRDefault="00B452A1" w:rsidP="00B452A1">
      <w:pPr>
        <w:rPr>
          <w:b/>
          <w:color w:val="000000"/>
          <w:szCs w:val="24"/>
        </w:rPr>
      </w:pPr>
    </w:p>
    <w:p w:rsidR="00B452A1" w:rsidRPr="005B7138" w:rsidRDefault="00B452A1" w:rsidP="00B452A1">
      <w:pPr>
        <w:rPr>
          <w:b/>
          <w:color w:val="000000"/>
          <w:szCs w:val="24"/>
        </w:rPr>
      </w:pPr>
      <w:r w:rsidRPr="005B7138">
        <w:rPr>
          <w:b/>
          <w:color w:val="000000"/>
          <w:szCs w:val="24"/>
        </w:rPr>
        <w:tab/>
        <w:t>8. Обавештење о саставном делу заједничке понуде</w:t>
      </w:r>
    </w:p>
    <w:p w:rsidR="00FD6331" w:rsidRPr="00F14C96" w:rsidRDefault="00B452A1" w:rsidP="00FD6331">
      <w:pPr>
        <w:rPr>
          <w:szCs w:val="24"/>
        </w:rPr>
      </w:pPr>
      <w:r w:rsidRPr="005B7138">
        <w:rPr>
          <w:color w:val="000000"/>
          <w:szCs w:val="24"/>
        </w:rPr>
        <w:tab/>
      </w:r>
      <w:r w:rsidR="00FD6331" w:rsidRPr="00CE2993">
        <w:rPr>
          <w:szCs w:val="24"/>
        </w:rPr>
        <w:t>Саставни део заједничке понуде је споразум којим се понуђ</w:t>
      </w:r>
      <w:r w:rsidR="00F14C96">
        <w:rPr>
          <w:szCs w:val="24"/>
        </w:rPr>
        <w:t>ачи из групе међусобно и према Н</w:t>
      </w:r>
      <w:r w:rsidR="00FD6331" w:rsidRPr="00CE2993">
        <w:rPr>
          <w:szCs w:val="24"/>
        </w:rPr>
        <w:t xml:space="preserve">аручиоцу обавезују на извршење јавне набавке, </w:t>
      </w:r>
      <w:r w:rsidR="00FD6331" w:rsidRPr="00F14C96">
        <w:rPr>
          <w:szCs w:val="24"/>
        </w:rPr>
        <w:t xml:space="preserve">а који </w:t>
      </w:r>
      <w:r w:rsidR="00FD6331" w:rsidRPr="00F14C96">
        <w:rPr>
          <w:szCs w:val="24"/>
        </w:rPr>
        <w:lastRenderedPageBreak/>
        <w:t>обавезно садржи податке о:</w:t>
      </w:r>
    </w:p>
    <w:p w:rsidR="00FD6331" w:rsidRPr="00F14C96" w:rsidRDefault="00FD6331" w:rsidP="00FD6331">
      <w:pPr>
        <w:tabs>
          <w:tab w:val="left" w:pos="1800"/>
        </w:tabs>
        <w:rPr>
          <w:szCs w:val="24"/>
        </w:rPr>
      </w:pPr>
      <w:r w:rsidRPr="00F14C96">
        <w:rPr>
          <w:szCs w:val="24"/>
        </w:rPr>
        <w:tab/>
        <w:t>1)</w:t>
      </w:r>
      <w:r w:rsidRPr="00F14C96">
        <w:rPr>
          <w:szCs w:val="24"/>
        </w:rPr>
        <w:tab/>
        <w:t xml:space="preserve">члану групе који ће бити носилац посла, односно који ће поднети понуду и који ће заступати групу понуђача пред </w:t>
      </w:r>
      <w:r w:rsidR="00F14C96">
        <w:rPr>
          <w:szCs w:val="24"/>
        </w:rPr>
        <w:t>Н</w:t>
      </w:r>
      <w:r w:rsidRPr="00F14C96">
        <w:rPr>
          <w:szCs w:val="24"/>
        </w:rPr>
        <w:t>аручиоцем;</w:t>
      </w:r>
    </w:p>
    <w:p w:rsidR="00FD6331" w:rsidRPr="00F14C96" w:rsidRDefault="00FD6331" w:rsidP="00FD6331">
      <w:pPr>
        <w:tabs>
          <w:tab w:val="left" w:pos="1800"/>
        </w:tabs>
        <w:rPr>
          <w:szCs w:val="24"/>
        </w:rPr>
      </w:pPr>
      <w:r w:rsidRPr="00F14C96">
        <w:rPr>
          <w:szCs w:val="24"/>
        </w:rPr>
        <w:tab/>
        <w:t>2)</w:t>
      </w:r>
      <w:r w:rsidRPr="00F14C96">
        <w:rPr>
          <w:szCs w:val="24"/>
        </w:rPr>
        <w:tab/>
        <w:t>понуђачу који ће у име групе понуђача потписати уговор;</w:t>
      </w:r>
    </w:p>
    <w:p w:rsidR="00FD6331" w:rsidRPr="00F14C96" w:rsidRDefault="00FD6331" w:rsidP="00FD6331">
      <w:pPr>
        <w:tabs>
          <w:tab w:val="left" w:pos="1800"/>
        </w:tabs>
        <w:rPr>
          <w:szCs w:val="24"/>
        </w:rPr>
      </w:pPr>
      <w:r w:rsidRPr="00F14C96">
        <w:rPr>
          <w:szCs w:val="24"/>
        </w:rPr>
        <w:tab/>
        <w:t>3)</w:t>
      </w:r>
      <w:r w:rsidRPr="00F14C96">
        <w:rPr>
          <w:szCs w:val="24"/>
        </w:rPr>
        <w:tab/>
        <w:t>понуђачу који ће у име групе понуђача дати средство обезбеђења;</w:t>
      </w:r>
    </w:p>
    <w:p w:rsidR="00FD6331" w:rsidRPr="00F14C96" w:rsidRDefault="00FD6331" w:rsidP="00FD6331">
      <w:pPr>
        <w:tabs>
          <w:tab w:val="left" w:pos="1800"/>
        </w:tabs>
        <w:rPr>
          <w:szCs w:val="24"/>
        </w:rPr>
      </w:pPr>
      <w:r w:rsidRPr="00F14C96">
        <w:rPr>
          <w:szCs w:val="24"/>
        </w:rPr>
        <w:tab/>
        <w:t>4)</w:t>
      </w:r>
      <w:r w:rsidRPr="00F14C96">
        <w:rPr>
          <w:szCs w:val="24"/>
        </w:rPr>
        <w:tab/>
        <w:t>понуђачу који ће издати рачун;</w:t>
      </w:r>
    </w:p>
    <w:p w:rsidR="00FD6331" w:rsidRPr="00F14C96" w:rsidRDefault="00FD6331" w:rsidP="00FD6331">
      <w:pPr>
        <w:tabs>
          <w:tab w:val="left" w:pos="1800"/>
        </w:tabs>
        <w:rPr>
          <w:szCs w:val="24"/>
        </w:rPr>
      </w:pPr>
      <w:r w:rsidRPr="00F14C96">
        <w:rPr>
          <w:szCs w:val="24"/>
        </w:rPr>
        <w:tab/>
        <w:t>5)</w:t>
      </w:r>
      <w:r w:rsidRPr="00F14C96">
        <w:rPr>
          <w:szCs w:val="24"/>
        </w:rPr>
        <w:tab/>
        <w:t>рачуну на који ће бити извршено плаћање;</w:t>
      </w:r>
    </w:p>
    <w:p w:rsidR="00FD6331" w:rsidRPr="00F14C96" w:rsidRDefault="00FD6331" w:rsidP="00FD6331">
      <w:pPr>
        <w:tabs>
          <w:tab w:val="left" w:pos="1800"/>
        </w:tabs>
        <w:rPr>
          <w:szCs w:val="24"/>
        </w:rPr>
      </w:pPr>
      <w:r w:rsidRPr="00F14C96">
        <w:rPr>
          <w:szCs w:val="24"/>
        </w:rPr>
        <w:tab/>
        <w:t>6)</w:t>
      </w:r>
      <w:r w:rsidRPr="00F14C96">
        <w:rPr>
          <w:szCs w:val="24"/>
        </w:rPr>
        <w:tab/>
        <w:t>обавезама сваког од понуђача из групе понуђача за извршење уговора.</w:t>
      </w:r>
    </w:p>
    <w:p w:rsidR="00FD6331" w:rsidRPr="00CE2993" w:rsidRDefault="00AE31F6" w:rsidP="00FD6331">
      <w:pPr>
        <w:rPr>
          <w:szCs w:val="24"/>
        </w:rPr>
      </w:pPr>
      <w:r w:rsidRPr="00F14C96">
        <w:rPr>
          <w:szCs w:val="24"/>
        </w:rPr>
        <w:tab/>
        <w:t xml:space="preserve">Споразумом се уређују </w:t>
      </w:r>
      <w:r w:rsidR="00FD6331" w:rsidRPr="00F14C96">
        <w:rPr>
          <w:szCs w:val="24"/>
        </w:rPr>
        <w:t xml:space="preserve">и друга питања која </w:t>
      </w:r>
      <w:r w:rsidR="00F14C96">
        <w:rPr>
          <w:szCs w:val="24"/>
        </w:rPr>
        <w:t>Н</w:t>
      </w:r>
      <w:r w:rsidR="00FD6331" w:rsidRPr="00F14C96">
        <w:rPr>
          <w:szCs w:val="24"/>
        </w:rPr>
        <w:t>аручилац одреди конкурсном документацијом.</w:t>
      </w:r>
      <w:r w:rsidR="00FD6331" w:rsidRPr="00CE2993">
        <w:rPr>
          <w:szCs w:val="24"/>
        </w:rPr>
        <w:t xml:space="preserve"> </w:t>
      </w:r>
    </w:p>
    <w:p w:rsidR="00FD6331" w:rsidRPr="00CE2993" w:rsidRDefault="00FD6331" w:rsidP="00FD6331">
      <w:pPr>
        <w:rPr>
          <w:szCs w:val="24"/>
        </w:rPr>
      </w:pPr>
      <w:r w:rsidRPr="00CE2993">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B452A1" w:rsidRPr="005B7138" w:rsidRDefault="00B452A1" w:rsidP="00FD6331">
      <w:pPr>
        <w:rPr>
          <w:color w:val="000000"/>
          <w:szCs w:val="24"/>
        </w:rPr>
      </w:pPr>
    </w:p>
    <w:p w:rsidR="00B452A1" w:rsidRPr="005B7138" w:rsidRDefault="00B452A1" w:rsidP="00B452A1">
      <w:pPr>
        <w:rPr>
          <w:b/>
          <w:color w:val="000000"/>
          <w:szCs w:val="24"/>
        </w:rPr>
      </w:pPr>
      <w:r w:rsidRPr="005B7138">
        <w:rPr>
          <w:b/>
          <w:color w:val="000000"/>
          <w:szCs w:val="24"/>
        </w:rPr>
        <w:tab/>
        <w:t xml:space="preserve">9. Валута </w:t>
      </w:r>
      <w:r w:rsidR="00A052F1">
        <w:rPr>
          <w:b/>
          <w:szCs w:val="24"/>
        </w:rPr>
        <w:t>и цена</w:t>
      </w:r>
    </w:p>
    <w:p w:rsidR="00A052F1" w:rsidRPr="005B7138" w:rsidRDefault="00B452A1" w:rsidP="00B452A1">
      <w:pPr>
        <w:rPr>
          <w:color w:val="000000"/>
          <w:szCs w:val="24"/>
        </w:rPr>
      </w:pPr>
      <w:r w:rsidRPr="005B7138">
        <w:rPr>
          <w:b/>
          <w:color w:val="000000"/>
          <w:szCs w:val="24"/>
        </w:rPr>
        <w:tab/>
      </w:r>
      <w:r w:rsidRPr="005B7138">
        <w:rPr>
          <w:color w:val="000000"/>
          <w:szCs w:val="24"/>
        </w:rPr>
        <w:t>Цена мора бити фиксна</w:t>
      </w:r>
      <w:r w:rsidR="00011393">
        <w:rPr>
          <w:color w:val="000000"/>
          <w:szCs w:val="24"/>
        </w:rPr>
        <w:t>, изражена у динарима, без ПДВ</w:t>
      </w:r>
      <w:r w:rsidRPr="005B7138">
        <w:rPr>
          <w:color w:val="000000"/>
          <w:szCs w:val="24"/>
        </w:rPr>
        <w:t>, у складу са захтевима из обрасца спецификације понуде.</w:t>
      </w:r>
    </w:p>
    <w:p w:rsidR="00FD6331" w:rsidRPr="00FD6331" w:rsidRDefault="00FD6331" w:rsidP="00FD6331">
      <w:pPr>
        <w:rPr>
          <w:color w:val="000000"/>
          <w:szCs w:val="24"/>
        </w:rPr>
      </w:pPr>
      <w:r>
        <w:rPr>
          <w:color w:val="000000"/>
          <w:szCs w:val="24"/>
        </w:rPr>
        <w:tab/>
      </w:r>
      <w:r w:rsidRPr="0038427C">
        <w:rPr>
          <w:color w:val="000000"/>
          <w:szCs w:val="24"/>
        </w:rPr>
        <w:t xml:space="preserve">У цену урачунати </w:t>
      </w:r>
      <w:r>
        <w:rPr>
          <w:color w:val="000000"/>
          <w:szCs w:val="24"/>
        </w:rPr>
        <w:t>све потребне активности</w:t>
      </w:r>
      <w:r w:rsidRPr="0038427C">
        <w:rPr>
          <w:color w:val="000000"/>
          <w:szCs w:val="24"/>
        </w:rPr>
        <w:t xml:space="preserve"> за извршење наведених </w:t>
      </w:r>
      <w:r>
        <w:rPr>
          <w:color w:val="000000"/>
          <w:szCs w:val="24"/>
        </w:rPr>
        <w:t xml:space="preserve">услуга. </w:t>
      </w:r>
      <w:r w:rsidRPr="00CE2993">
        <w:rPr>
          <w:noProof/>
        </w:rPr>
        <w:t>Накнадно обрачунате трошкове од стр</w:t>
      </w:r>
      <w:r w:rsidR="00F14C96">
        <w:rPr>
          <w:noProof/>
        </w:rPr>
        <w:t>ане понуђача, Н</w:t>
      </w:r>
      <w:r w:rsidRPr="00CE2993">
        <w:rPr>
          <w:noProof/>
        </w:rPr>
        <w:t>аручилац неће узети у обзир.</w:t>
      </w:r>
    </w:p>
    <w:p w:rsidR="00FD6331" w:rsidRPr="00CE2993" w:rsidRDefault="00D20487" w:rsidP="00FD6331">
      <w:pPr>
        <w:rPr>
          <w:iCs/>
          <w:szCs w:val="24"/>
        </w:rPr>
      </w:pPr>
      <w:r>
        <w:rPr>
          <w:szCs w:val="24"/>
        </w:rPr>
        <w:t xml:space="preserve">                      </w:t>
      </w:r>
      <w:r w:rsidR="00FD6331" w:rsidRPr="00CE2993">
        <w:rPr>
          <w:szCs w:val="24"/>
        </w:rPr>
        <w:t xml:space="preserve">Ако је у понуди исказана неуобичајено ниска цена, </w:t>
      </w:r>
      <w:r w:rsidR="00F14C96">
        <w:rPr>
          <w:szCs w:val="24"/>
        </w:rPr>
        <w:t>Н</w:t>
      </w:r>
      <w:r w:rsidR="00FD6331" w:rsidRPr="00CE2993">
        <w:rPr>
          <w:szCs w:val="24"/>
        </w:rPr>
        <w:t>аручилац ће поступити у складу са чланом 92. Закона.</w:t>
      </w:r>
    </w:p>
    <w:p w:rsidR="00B452A1" w:rsidRPr="005B7138" w:rsidRDefault="00B452A1" w:rsidP="00B452A1">
      <w:pPr>
        <w:rPr>
          <w:b/>
          <w:color w:val="000000"/>
          <w:szCs w:val="24"/>
        </w:rPr>
      </w:pPr>
      <w:r w:rsidRPr="005B7138">
        <w:rPr>
          <w:color w:val="000000"/>
          <w:szCs w:val="24"/>
        </w:rPr>
        <w:tab/>
      </w:r>
      <w:r w:rsidRPr="005B7138">
        <w:rPr>
          <w:b/>
          <w:color w:val="000000"/>
          <w:szCs w:val="24"/>
        </w:rPr>
        <w:tab/>
      </w:r>
    </w:p>
    <w:p w:rsidR="00B452A1" w:rsidRPr="005B7138" w:rsidRDefault="00B452A1" w:rsidP="00B452A1">
      <w:pPr>
        <w:rPr>
          <w:b/>
          <w:color w:val="000000"/>
          <w:szCs w:val="24"/>
        </w:rPr>
      </w:pPr>
      <w:r w:rsidRPr="005B7138">
        <w:rPr>
          <w:b/>
          <w:color w:val="000000"/>
          <w:szCs w:val="24"/>
        </w:rPr>
        <w:tab/>
        <w:t>10. Захтеви у погледу начина и услова плаћања</w:t>
      </w:r>
    </w:p>
    <w:p w:rsidR="002E500D" w:rsidRPr="00916737" w:rsidRDefault="00916737" w:rsidP="00916737">
      <w:pPr>
        <w:rPr>
          <w:b/>
          <w:color w:val="000000"/>
          <w:szCs w:val="24"/>
          <w:lang w:val="ru-RU"/>
        </w:rPr>
      </w:pPr>
      <w:r>
        <w:rPr>
          <w:noProof/>
        </w:rPr>
        <w:t xml:space="preserve">                     </w:t>
      </w:r>
      <w:r w:rsidR="002E500D">
        <w:rPr>
          <w:noProof/>
        </w:rPr>
        <w:t>Рок плаћања не може бити дужи од 45 дана  од дана службеног пријема исправног рачуна, овереног од ст</w:t>
      </w:r>
      <w:r>
        <w:rPr>
          <w:noProof/>
        </w:rPr>
        <w:t xml:space="preserve">ране овлашћеног лица наручиоца за </w:t>
      </w:r>
      <w:r w:rsidRPr="00830281">
        <w:rPr>
          <w:color w:val="000000"/>
          <w:szCs w:val="24"/>
        </w:rPr>
        <w:t xml:space="preserve">извршену услугу, </w:t>
      </w:r>
      <w:r w:rsidRPr="002E500D">
        <w:rPr>
          <w:color w:val="000000"/>
          <w:szCs w:val="24"/>
        </w:rPr>
        <w:t xml:space="preserve">након предаје </w:t>
      </w:r>
      <w:r>
        <w:rPr>
          <w:color w:val="000000"/>
          <w:szCs w:val="24"/>
        </w:rPr>
        <w:t xml:space="preserve">појединачних </w:t>
      </w:r>
      <w:r w:rsidRPr="002E500D">
        <w:rPr>
          <w:color w:val="000000"/>
          <w:szCs w:val="24"/>
        </w:rPr>
        <w:t>Записника о техничком прегледу објекта Наручиоцу.</w:t>
      </w:r>
    </w:p>
    <w:p w:rsidR="00721E0B" w:rsidRPr="00387004" w:rsidRDefault="00721E0B" w:rsidP="00721E0B">
      <w:pPr>
        <w:rPr>
          <w:noProof/>
          <w:szCs w:val="24"/>
          <w:lang w:val="ru-RU"/>
        </w:rPr>
      </w:pPr>
      <w:r w:rsidRPr="00387004">
        <w:rPr>
          <w:color w:val="FF0000"/>
          <w:szCs w:val="24"/>
          <w:lang w:val="ru-RU"/>
        </w:rPr>
        <w:tab/>
      </w:r>
      <w:r w:rsidRPr="00387004">
        <w:rPr>
          <w:szCs w:val="24"/>
          <w:lang w:val="ru-RU"/>
        </w:rPr>
        <w:t>Рачун мора да садржи број и датум предметног уговора.</w:t>
      </w:r>
    </w:p>
    <w:p w:rsidR="00351330" w:rsidRPr="00721E0B" w:rsidRDefault="00721E0B" w:rsidP="00351330">
      <w:pPr>
        <w:rPr>
          <w:szCs w:val="24"/>
          <w:lang w:val="ru-RU"/>
        </w:rPr>
      </w:pPr>
      <w:r w:rsidRPr="00387004">
        <w:rPr>
          <w:szCs w:val="24"/>
          <w:lang w:val="ru-RU"/>
        </w:rPr>
        <w:tab/>
        <w:t>Плаћање се врши уплатом на рачун понуђача.</w:t>
      </w:r>
    </w:p>
    <w:p w:rsidR="00916737" w:rsidRDefault="00F90905" w:rsidP="00F90905">
      <w:pPr>
        <w:shd w:val="clear" w:color="auto" w:fill="FFFFFF"/>
        <w:rPr>
          <w:b/>
          <w:color w:val="000000"/>
          <w:szCs w:val="24"/>
        </w:rPr>
      </w:pPr>
      <w:r>
        <w:rPr>
          <w:b/>
          <w:color w:val="000000"/>
          <w:szCs w:val="24"/>
        </w:rPr>
        <w:tab/>
      </w:r>
    </w:p>
    <w:p w:rsidR="00F90905" w:rsidRPr="00F90905" w:rsidRDefault="00916737" w:rsidP="00F90905">
      <w:pPr>
        <w:shd w:val="clear" w:color="auto" w:fill="FFFFFF"/>
        <w:rPr>
          <w:b/>
          <w:color w:val="000000"/>
          <w:szCs w:val="24"/>
        </w:rPr>
      </w:pPr>
      <w:r>
        <w:rPr>
          <w:b/>
          <w:color w:val="000000"/>
          <w:szCs w:val="24"/>
        </w:rPr>
        <w:t xml:space="preserve">                     </w:t>
      </w:r>
      <w:r w:rsidR="00F90905">
        <w:rPr>
          <w:b/>
          <w:color w:val="000000"/>
          <w:szCs w:val="24"/>
        </w:rPr>
        <w:t>11. Средство</w:t>
      </w:r>
      <w:r w:rsidR="00B452A1" w:rsidRPr="005B7138">
        <w:rPr>
          <w:b/>
          <w:color w:val="000000"/>
          <w:szCs w:val="24"/>
        </w:rPr>
        <w:t xml:space="preserve"> финансијског обезбеђењ</w:t>
      </w:r>
      <w:r w:rsidR="0094365F" w:rsidRPr="005B7138">
        <w:rPr>
          <w:b/>
          <w:color w:val="000000"/>
          <w:szCs w:val="24"/>
        </w:rPr>
        <w:t>а</w:t>
      </w:r>
      <w:r w:rsidR="00B452A1" w:rsidRPr="005B7138">
        <w:rPr>
          <w:color w:val="000000"/>
          <w:szCs w:val="24"/>
        </w:rPr>
        <w:t xml:space="preserve"> </w:t>
      </w:r>
    </w:p>
    <w:p w:rsidR="005D4CFC" w:rsidRDefault="00F90905" w:rsidP="00BE6A64">
      <w:pPr>
        <w:rPr>
          <w:b/>
          <w:color w:val="000000"/>
          <w:szCs w:val="24"/>
        </w:rPr>
      </w:pPr>
      <w:r>
        <w:rPr>
          <w:color w:val="000000"/>
          <w:szCs w:val="24"/>
        </w:rPr>
        <w:tab/>
      </w:r>
      <w:r w:rsidR="005D4CFC">
        <w:rPr>
          <w:b/>
          <w:szCs w:val="24"/>
        </w:rPr>
        <w:t>М</w:t>
      </w:r>
      <w:r w:rsidR="005D4CFC" w:rsidRPr="00C81F7B">
        <w:rPr>
          <w:b/>
          <w:szCs w:val="24"/>
        </w:rPr>
        <w:t>ениц</w:t>
      </w:r>
      <w:r w:rsidR="005D4CFC">
        <w:rPr>
          <w:b/>
          <w:szCs w:val="24"/>
        </w:rPr>
        <w:t>а</w:t>
      </w:r>
      <w:r w:rsidR="005D4CFC" w:rsidRPr="00C81F7B">
        <w:rPr>
          <w:b/>
          <w:szCs w:val="24"/>
        </w:rPr>
        <w:t xml:space="preserve"> за добро извршење посла</w:t>
      </w:r>
    </w:p>
    <w:p w:rsidR="003158EE" w:rsidRPr="002A554F" w:rsidRDefault="005D4CFC" w:rsidP="003158EE">
      <w:pPr>
        <w:rPr>
          <w:szCs w:val="24"/>
        </w:rPr>
      </w:pPr>
      <w:r>
        <w:rPr>
          <w:b/>
          <w:color w:val="000000"/>
          <w:szCs w:val="24"/>
        </w:rPr>
        <w:tab/>
      </w:r>
      <w:r w:rsidR="003158EE" w:rsidRPr="00890407">
        <w:rPr>
          <w:szCs w:val="24"/>
        </w:rPr>
        <w:t xml:space="preserve">Понуђач </w:t>
      </w:r>
      <w:r w:rsidR="003158EE" w:rsidRPr="002A554F">
        <w:rPr>
          <w:szCs w:val="24"/>
        </w:rPr>
        <w:t xml:space="preserve">коме буде додељен уговор дужан је да </w:t>
      </w:r>
      <w:r w:rsidR="003158EE" w:rsidRPr="002A554F">
        <w:rPr>
          <w:noProof/>
          <w:szCs w:val="24"/>
        </w:rPr>
        <w:t>пре увођења у посао</w:t>
      </w:r>
      <w:r w:rsidR="003158EE" w:rsidRPr="002A554F">
        <w:rPr>
          <w:szCs w:val="24"/>
        </w:rPr>
        <w:t xml:space="preserve"> достави:</w:t>
      </w:r>
    </w:p>
    <w:p w:rsidR="003158EE" w:rsidRPr="002A554F" w:rsidRDefault="003158EE" w:rsidP="003158EE">
      <w:pPr>
        <w:rPr>
          <w:szCs w:val="24"/>
        </w:rPr>
      </w:pPr>
      <w:r w:rsidRPr="002A554F">
        <w:rPr>
          <w:szCs w:val="24"/>
        </w:rPr>
        <w:tab/>
      </w:r>
      <w:r w:rsidRPr="002A554F">
        <w:rPr>
          <w:b/>
          <w:szCs w:val="24"/>
        </w:rPr>
        <w:t>-</w:t>
      </w:r>
      <w:r w:rsidRPr="002A554F">
        <w:rPr>
          <w:szCs w:val="24"/>
        </w:rPr>
        <w:t xml:space="preserve"> Меницу за добро извршење посла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број 3/2002 и 5/2003 и „Службени гласник РС”, број 43/2004, 62/2006 и 31/2011) и Одлуком НБС о ближим условима, садржини и начину вођења Регистра меница и овлашћења („Службени гласник РС”, број 56/2011), са роком важења најмање </w:t>
      </w:r>
      <w:r w:rsidRPr="002A554F">
        <w:rPr>
          <w:szCs w:val="24"/>
          <w:lang w:val="ru-RU"/>
        </w:rPr>
        <w:t>30</w:t>
      </w:r>
      <w:r w:rsidRPr="002A554F">
        <w:rPr>
          <w:szCs w:val="24"/>
        </w:rPr>
        <w:t xml:space="preserve"> дана дуже од истека рока важности уговора; </w:t>
      </w:r>
    </w:p>
    <w:p w:rsidR="003158EE" w:rsidRPr="002A554F" w:rsidRDefault="003158EE" w:rsidP="003158EE">
      <w:pPr>
        <w:rPr>
          <w:szCs w:val="24"/>
        </w:rPr>
      </w:pPr>
      <w:r w:rsidRPr="002A554F">
        <w:rPr>
          <w:szCs w:val="24"/>
        </w:rPr>
        <w:tab/>
      </w:r>
      <w:r w:rsidRPr="002A554F">
        <w:rPr>
          <w:b/>
          <w:szCs w:val="24"/>
        </w:rPr>
        <w:t>-</w:t>
      </w:r>
      <w:r w:rsidRPr="002A554F">
        <w:rPr>
          <w:szCs w:val="24"/>
        </w:rPr>
        <w:t xml:space="preserve"> Менично овлашћење да се мениц</w:t>
      </w:r>
      <w:r w:rsidRPr="002A554F">
        <w:rPr>
          <w:szCs w:val="24"/>
          <w:lang w:val="en-US"/>
        </w:rPr>
        <w:t>a</w:t>
      </w:r>
      <w:r w:rsidRPr="002A554F">
        <w:rPr>
          <w:szCs w:val="24"/>
        </w:rPr>
        <w:t xml:space="preserve"> у износу од 10% од вредности уговора без ПДВ, може поднети на наплату без сагласности понуђача у случају неизвршења уговорних обавеза по закљученом уговору;</w:t>
      </w:r>
    </w:p>
    <w:p w:rsidR="003158EE" w:rsidRPr="002A554F" w:rsidRDefault="003158EE" w:rsidP="003158EE">
      <w:pPr>
        <w:rPr>
          <w:szCs w:val="24"/>
        </w:rPr>
      </w:pPr>
      <w:r w:rsidRPr="002A554F">
        <w:rPr>
          <w:szCs w:val="24"/>
        </w:rPr>
        <w:tab/>
      </w:r>
      <w:r w:rsidRPr="002A554F">
        <w:rPr>
          <w:b/>
          <w:szCs w:val="24"/>
        </w:rPr>
        <w:t>-</w:t>
      </w:r>
      <w:r w:rsidRPr="002A554F">
        <w:rPr>
          <w:szCs w:val="24"/>
        </w:rPr>
        <w:t xml:space="preserve"> Потврду о регистрацији менице; </w:t>
      </w:r>
    </w:p>
    <w:p w:rsidR="00BE6A64" w:rsidRPr="00C81F7B" w:rsidRDefault="003158EE" w:rsidP="003158EE">
      <w:pPr>
        <w:rPr>
          <w:szCs w:val="24"/>
        </w:rPr>
      </w:pPr>
      <w:r w:rsidRPr="002A554F">
        <w:rPr>
          <w:szCs w:val="24"/>
        </w:rPr>
        <w:tab/>
      </w:r>
      <w:r w:rsidRPr="002A554F">
        <w:rPr>
          <w:b/>
          <w:szCs w:val="24"/>
        </w:rPr>
        <w:t>-</w:t>
      </w:r>
      <w:r w:rsidRPr="002A554F">
        <w:rPr>
          <w:szCs w:val="24"/>
        </w:rPr>
        <w:t xml:space="preserve"> Копију картона депонованих потписа код банке на којој се јасно виде депоновани потпис и печат понуђача, оверен печатом банке са датумом овере (овера не старија од 30 дана, од дана закључења уговора).</w:t>
      </w:r>
    </w:p>
    <w:p w:rsidR="00F90905" w:rsidRPr="00C81F7B" w:rsidRDefault="00BE6A64" w:rsidP="00721E0B">
      <w:pPr>
        <w:widowControl/>
        <w:tabs>
          <w:tab w:val="left" w:pos="720"/>
        </w:tabs>
        <w:autoSpaceDE w:val="0"/>
        <w:autoSpaceDN w:val="0"/>
        <w:adjustRightInd w:val="0"/>
        <w:ind w:firstLine="1440"/>
        <w:rPr>
          <w:color w:val="000000"/>
          <w:szCs w:val="24"/>
        </w:rPr>
      </w:pPr>
      <w:r w:rsidRPr="00C81F7B">
        <w:rPr>
          <w:color w:val="000000"/>
          <w:szCs w:val="24"/>
        </w:rPr>
        <w:lastRenderedPageBreak/>
        <w:t>Потпис овлашћеног лица на мениц</w:t>
      </w:r>
      <w:r w:rsidRPr="00C81F7B">
        <w:rPr>
          <w:color w:val="000000"/>
          <w:szCs w:val="24"/>
          <w:lang w:val="ru-RU"/>
        </w:rPr>
        <w:t>и</w:t>
      </w:r>
      <w:r w:rsidRPr="00C81F7B">
        <w:rPr>
          <w:color w:val="000000"/>
          <w:szCs w:val="24"/>
        </w:rPr>
        <w:t xml:space="preserve"> и меничном овлашћењу мора бити идентичан са потписом у картону депонованих потписа. </w:t>
      </w:r>
    </w:p>
    <w:p w:rsidR="00BE6A64" w:rsidRPr="00C81F7B" w:rsidRDefault="00BE6A64" w:rsidP="00BE6A64">
      <w:pPr>
        <w:widowControl/>
        <w:tabs>
          <w:tab w:val="left" w:pos="720"/>
        </w:tabs>
        <w:autoSpaceDE w:val="0"/>
        <w:autoSpaceDN w:val="0"/>
        <w:adjustRightInd w:val="0"/>
        <w:ind w:firstLine="1440"/>
        <w:rPr>
          <w:color w:val="000000"/>
          <w:szCs w:val="24"/>
        </w:rPr>
      </w:pPr>
      <w:r w:rsidRPr="00C81F7B">
        <w:rPr>
          <w:color w:val="000000"/>
          <w:szCs w:val="24"/>
        </w:rPr>
        <w:t xml:space="preserve">У случају промене лица овлашћеног за заступање, менично овлашћење остаје на снази. </w:t>
      </w:r>
    </w:p>
    <w:p w:rsidR="00CE05CB" w:rsidRPr="00BE6A64" w:rsidRDefault="00BE6A64" w:rsidP="00BE6A64">
      <w:pPr>
        <w:rPr>
          <w:color w:val="000000"/>
          <w:szCs w:val="24"/>
        </w:rPr>
      </w:pPr>
      <w:r w:rsidRPr="00C81F7B">
        <w:rPr>
          <w:color w:val="000000"/>
          <w:szCs w:val="24"/>
        </w:rPr>
        <w:tab/>
      </w:r>
      <w:r w:rsidR="00403DBB" w:rsidRPr="00BE3C61">
        <w:rPr>
          <w:color w:val="000000"/>
          <w:szCs w:val="24"/>
        </w:rPr>
        <w:t>По завршеном послу Наручилац ће предметну меницу вратити, на писани захтев понуђача.</w:t>
      </w:r>
    </w:p>
    <w:p w:rsidR="00B452A1" w:rsidRPr="00FC498D" w:rsidRDefault="0020466D" w:rsidP="00E41579">
      <w:pPr>
        <w:rPr>
          <w:color w:val="000000"/>
          <w:szCs w:val="24"/>
        </w:rPr>
      </w:pPr>
      <w:r>
        <w:rPr>
          <w:color w:val="000000"/>
          <w:szCs w:val="24"/>
        </w:rPr>
        <w:tab/>
      </w:r>
    </w:p>
    <w:p w:rsidR="00B452A1" w:rsidRPr="005B7138" w:rsidRDefault="00F90905" w:rsidP="00B452A1">
      <w:pPr>
        <w:rPr>
          <w:color w:val="000000"/>
          <w:szCs w:val="24"/>
          <w:lang w:val="ru-RU"/>
        </w:rPr>
      </w:pPr>
      <w:r>
        <w:rPr>
          <w:b/>
          <w:color w:val="000000"/>
          <w:szCs w:val="24"/>
        </w:rPr>
        <w:tab/>
        <w:t>12. Реализација средст</w:t>
      </w:r>
      <w:r w:rsidR="00B452A1" w:rsidRPr="005B7138">
        <w:rPr>
          <w:b/>
          <w:color w:val="000000"/>
          <w:szCs w:val="24"/>
        </w:rPr>
        <w:t>ва финансијског обезбеђењ</w:t>
      </w:r>
      <w:r w:rsidR="00B452A1" w:rsidRPr="005B7138">
        <w:rPr>
          <w:b/>
          <w:color w:val="000000"/>
          <w:szCs w:val="24"/>
          <w:lang w:val="sr-Latn-CS"/>
        </w:rPr>
        <w:t>a</w:t>
      </w:r>
    </w:p>
    <w:p w:rsidR="00B452A1" w:rsidRPr="005B7138" w:rsidRDefault="00B452A1" w:rsidP="00B452A1">
      <w:pPr>
        <w:rPr>
          <w:color w:val="000000"/>
          <w:szCs w:val="24"/>
        </w:rPr>
      </w:pPr>
      <w:r w:rsidRPr="005B7138">
        <w:rPr>
          <w:b/>
          <w:color w:val="000000"/>
          <w:szCs w:val="24"/>
        </w:rPr>
        <w:tab/>
      </w:r>
      <w:r w:rsidR="003000FC" w:rsidRPr="00C51035">
        <w:rPr>
          <w:szCs w:val="24"/>
        </w:rPr>
        <w:t>Наручилац може да реализује средств</w:t>
      </w:r>
      <w:r w:rsidR="009E7A11">
        <w:rPr>
          <w:szCs w:val="24"/>
        </w:rPr>
        <w:t>о</w:t>
      </w:r>
      <w:r w:rsidR="003000FC" w:rsidRPr="00C51035">
        <w:rPr>
          <w:szCs w:val="24"/>
        </w:rPr>
        <w:t xml:space="preserve"> финансијског обезбеђења уколико понуђач не испуњава уговорне обавезе.</w:t>
      </w:r>
    </w:p>
    <w:p w:rsidR="00B452A1" w:rsidRPr="005B7138" w:rsidRDefault="00B452A1" w:rsidP="00B452A1">
      <w:pPr>
        <w:rPr>
          <w:b/>
          <w:color w:val="000000"/>
          <w:szCs w:val="24"/>
        </w:rPr>
      </w:pPr>
    </w:p>
    <w:p w:rsidR="00B452A1" w:rsidRPr="005B7138" w:rsidRDefault="00B452A1" w:rsidP="00612A3B">
      <w:pPr>
        <w:ind w:left="1"/>
        <w:jc w:val="left"/>
        <w:rPr>
          <w:b/>
          <w:color w:val="000000"/>
          <w:szCs w:val="24"/>
        </w:rPr>
      </w:pPr>
      <w:r w:rsidRPr="005B7138">
        <w:rPr>
          <w:b/>
          <w:color w:val="000000"/>
          <w:szCs w:val="24"/>
        </w:rPr>
        <w:tab/>
        <w:t>1</w:t>
      </w:r>
      <w:r w:rsidR="00612A3B">
        <w:rPr>
          <w:b/>
          <w:color w:val="000000"/>
          <w:szCs w:val="24"/>
        </w:rPr>
        <w:t>3</w:t>
      </w:r>
      <w:r w:rsidRPr="005B7138">
        <w:rPr>
          <w:b/>
          <w:color w:val="000000"/>
          <w:szCs w:val="24"/>
        </w:rPr>
        <w:t>. Заштита података наручиоца</w:t>
      </w:r>
    </w:p>
    <w:p w:rsidR="00B452A1" w:rsidRPr="005B7138" w:rsidRDefault="00B452A1" w:rsidP="00B452A1">
      <w:pPr>
        <w:rPr>
          <w:color w:val="000000"/>
          <w:szCs w:val="24"/>
        </w:rPr>
      </w:pPr>
      <w:r w:rsidRPr="005B7138">
        <w:rPr>
          <w:color w:val="000000"/>
          <w:szCs w:val="24"/>
        </w:rPr>
        <w:tab/>
        <w:t>Наручилац захтева заштиту поверљивости података које понуђачима ставља на располагање, укључујући и њихове подизвођаче.</w:t>
      </w:r>
    </w:p>
    <w:p w:rsidR="00B452A1" w:rsidRPr="005B7138" w:rsidRDefault="00B452A1" w:rsidP="00B452A1">
      <w:pPr>
        <w:rPr>
          <w:color w:val="000000"/>
          <w:szCs w:val="24"/>
        </w:rPr>
      </w:pPr>
      <w:r w:rsidRPr="005B7138">
        <w:rPr>
          <w:color w:val="000000"/>
          <w:szCs w:val="24"/>
        </w:rPr>
        <w:tab/>
        <w:t>Потписана и оверена Изјава о чувању поверљивих података и информација о распореду просторија, инсталација као и осталих информација које могу бити злоупотребљене у безбедоносном смислу је саставни део конкурсне документације и биће саставни део уговора.</w:t>
      </w:r>
    </w:p>
    <w:p w:rsidR="00B452A1" w:rsidRPr="005B7138" w:rsidRDefault="00B452A1" w:rsidP="00B452A1">
      <w:pPr>
        <w:rPr>
          <w:color w:val="000000"/>
          <w:szCs w:val="24"/>
        </w:rPr>
      </w:pPr>
      <w:r w:rsidRPr="005B7138">
        <w:rPr>
          <w:color w:val="000000"/>
          <w:szCs w:val="24"/>
        </w:rPr>
        <w:tab/>
        <w:t>Лице које је примило податке одређене као поверљиве дужно је да их чува и штити, без обзира на степен те поверљивости.</w:t>
      </w:r>
    </w:p>
    <w:p w:rsidR="001A52F7" w:rsidRPr="005B7138" w:rsidRDefault="001A52F7" w:rsidP="00B452A1">
      <w:pPr>
        <w:rPr>
          <w:color w:val="000000"/>
          <w:szCs w:val="24"/>
        </w:rPr>
      </w:pPr>
    </w:p>
    <w:p w:rsidR="00B452A1" w:rsidRPr="005B7138" w:rsidRDefault="00B452A1" w:rsidP="00B452A1">
      <w:pPr>
        <w:rPr>
          <w:b/>
          <w:color w:val="000000"/>
          <w:szCs w:val="24"/>
        </w:rPr>
      </w:pPr>
      <w:r w:rsidRPr="005B7138">
        <w:rPr>
          <w:b/>
          <w:color w:val="000000"/>
          <w:szCs w:val="24"/>
        </w:rPr>
        <w:tab/>
        <w:t>1</w:t>
      </w:r>
      <w:r w:rsidR="00612A3B">
        <w:rPr>
          <w:b/>
          <w:color w:val="000000"/>
          <w:szCs w:val="24"/>
        </w:rPr>
        <w:t>4</w:t>
      </w:r>
      <w:r w:rsidRPr="005B7138">
        <w:rPr>
          <w:b/>
          <w:color w:val="000000"/>
          <w:szCs w:val="24"/>
        </w:rPr>
        <w:t>. Заштита података понуђача</w:t>
      </w:r>
    </w:p>
    <w:p w:rsidR="00B452A1" w:rsidRPr="005B7138" w:rsidRDefault="00B452A1" w:rsidP="00B452A1">
      <w:pPr>
        <w:rPr>
          <w:color w:val="000000"/>
          <w:szCs w:val="24"/>
        </w:rPr>
      </w:pPr>
      <w:r w:rsidRPr="005B7138">
        <w:rPr>
          <w:color w:val="000000"/>
          <w:szCs w:val="24"/>
        </w:rPr>
        <w:tab/>
        <w:t>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w:t>
      </w:r>
      <w:r w:rsidR="00721E0B">
        <w:rPr>
          <w:szCs w:val="24"/>
        </w:rPr>
        <w:t>”</w:t>
      </w:r>
      <w:r w:rsidRPr="005B7138">
        <w:rPr>
          <w:color w:val="000000"/>
          <w:szCs w:val="24"/>
        </w:rPr>
        <w:t xml:space="preserve"> у понуди. Наручилац ће одбити давање информације која би значила повреду поверљивости података добијених у понуди. </w:t>
      </w:r>
    </w:p>
    <w:p w:rsidR="00B452A1" w:rsidRPr="005B7138" w:rsidRDefault="00B452A1" w:rsidP="00B452A1">
      <w:pPr>
        <w:rPr>
          <w:color w:val="000000"/>
          <w:szCs w:val="24"/>
        </w:rPr>
      </w:pPr>
      <w:r w:rsidRPr="005B7138">
        <w:rPr>
          <w:color w:val="000000"/>
          <w:szCs w:val="24"/>
        </w:rPr>
        <w:tab/>
        <w:t xml:space="preserve">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 </w:t>
      </w:r>
    </w:p>
    <w:p w:rsidR="00B452A1" w:rsidRPr="00FC498D" w:rsidRDefault="00B452A1" w:rsidP="00B452A1">
      <w:pPr>
        <w:rPr>
          <w:color w:val="000000"/>
          <w:szCs w:val="24"/>
        </w:rPr>
      </w:pPr>
    </w:p>
    <w:p w:rsidR="00B452A1" w:rsidRPr="005B7138" w:rsidRDefault="00B452A1" w:rsidP="00B452A1">
      <w:pPr>
        <w:rPr>
          <w:b/>
          <w:color w:val="000000"/>
          <w:szCs w:val="24"/>
        </w:rPr>
      </w:pPr>
      <w:r w:rsidRPr="005B7138">
        <w:rPr>
          <w:b/>
          <w:color w:val="000000"/>
          <w:szCs w:val="24"/>
        </w:rPr>
        <w:tab/>
        <w:t>1</w:t>
      </w:r>
      <w:r w:rsidR="00612A3B">
        <w:rPr>
          <w:b/>
          <w:color w:val="000000"/>
          <w:szCs w:val="24"/>
        </w:rPr>
        <w:t>5</w:t>
      </w:r>
      <w:r w:rsidRPr="005B7138">
        <w:rPr>
          <w:b/>
          <w:color w:val="000000"/>
          <w:szCs w:val="24"/>
        </w:rPr>
        <w:t>. Додатне информације или појашњења у вези са припремањем понуде</w:t>
      </w:r>
    </w:p>
    <w:p w:rsidR="00B452A1" w:rsidRPr="005B7138" w:rsidRDefault="00B452A1" w:rsidP="00B452A1">
      <w:pPr>
        <w:rPr>
          <w:color w:val="000000"/>
          <w:szCs w:val="24"/>
        </w:rPr>
      </w:pPr>
      <w:r w:rsidRPr="005B7138">
        <w:rPr>
          <w:color w:val="000000"/>
          <w:szCs w:val="24"/>
        </w:rPr>
        <w:tab/>
        <w:t xml:space="preserve">Заинтересована лица могу тражити у писаном облику додатне информације или појашњења у вези са </w:t>
      </w:r>
      <w:r w:rsidR="00C45A96">
        <w:rPr>
          <w:color w:val="000000"/>
          <w:szCs w:val="24"/>
        </w:rPr>
        <w:t>припремањем понуде, најкасније пет</w:t>
      </w:r>
      <w:r w:rsidRPr="005B7138">
        <w:rPr>
          <w:color w:val="000000"/>
          <w:szCs w:val="24"/>
        </w:rPr>
        <w:t xml:space="preserve"> дана пре истека рока за подношење понуда.</w:t>
      </w:r>
    </w:p>
    <w:p w:rsidR="00B452A1" w:rsidRPr="005B7138" w:rsidRDefault="00B452A1" w:rsidP="00B452A1">
      <w:pPr>
        <w:rPr>
          <w:color w:val="000000"/>
          <w:szCs w:val="24"/>
        </w:rPr>
      </w:pPr>
      <w:r w:rsidRPr="005B7138">
        <w:rPr>
          <w:color w:val="000000"/>
          <w:szCs w:val="24"/>
        </w:rPr>
        <w:tab/>
        <w:t>Наручилац ће заинтересованом лицу у року од три дана од дана пријема захтева послати одговор у писаном облику и истовремено ту информацију објавити на Порталу јавних набавки и на својој интернет страници.</w:t>
      </w:r>
    </w:p>
    <w:p w:rsidR="00B452A1" w:rsidRPr="008E1733" w:rsidRDefault="00B452A1" w:rsidP="00B452A1">
      <w:r w:rsidRPr="005B7138">
        <w:rPr>
          <w:color w:val="000000"/>
          <w:szCs w:val="24"/>
        </w:rPr>
        <w:tab/>
        <w:t xml:space="preserve">Питања треба упутити на адресу </w:t>
      </w:r>
      <w:r w:rsidR="001B4679" w:rsidRPr="005B7138">
        <w:rPr>
          <w:color w:val="000000"/>
          <w:szCs w:val="24"/>
        </w:rPr>
        <w:t>Управа царина, Булевар Зо</w:t>
      </w:r>
      <w:r w:rsidR="00884CE1">
        <w:rPr>
          <w:color w:val="000000"/>
          <w:szCs w:val="24"/>
        </w:rPr>
        <w:t xml:space="preserve">рана </w:t>
      </w:r>
      <w:r w:rsidR="00884CE1" w:rsidRPr="001A26D3">
        <w:rPr>
          <w:color w:val="000000"/>
          <w:szCs w:val="24"/>
        </w:rPr>
        <w:t>Ђинђића 155а, Нови Београд,</w:t>
      </w:r>
      <w:r w:rsidRPr="001A26D3">
        <w:rPr>
          <w:color w:val="000000"/>
          <w:szCs w:val="24"/>
        </w:rPr>
        <w:t xml:space="preserve"> уз напомену </w:t>
      </w:r>
      <w:r w:rsidR="004935A1" w:rsidRPr="001A26D3">
        <w:rPr>
          <w:color w:val="000000"/>
          <w:szCs w:val="24"/>
        </w:rPr>
        <w:t>„</w:t>
      </w:r>
      <w:r w:rsidRPr="001A26D3">
        <w:rPr>
          <w:color w:val="000000"/>
          <w:szCs w:val="24"/>
        </w:rPr>
        <w:t>Објашњења – јавна набавка</w:t>
      </w:r>
      <w:r w:rsidR="001A26D3" w:rsidRPr="001A26D3">
        <w:rPr>
          <w:color w:val="000000"/>
          <w:szCs w:val="24"/>
        </w:rPr>
        <w:t xml:space="preserve"> мале вредности</w:t>
      </w:r>
      <w:r w:rsidRPr="001A26D3">
        <w:rPr>
          <w:color w:val="000000"/>
          <w:szCs w:val="24"/>
        </w:rPr>
        <w:t xml:space="preserve"> број </w:t>
      </w:r>
      <w:r w:rsidR="009E7A11" w:rsidRPr="001A26D3">
        <w:rPr>
          <w:szCs w:val="24"/>
          <w:lang w:val="ru-RU"/>
        </w:rPr>
        <w:t>1</w:t>
      </w:r>
      <w:r w:rsidR="001A26D3" w:rsidRPr="001A26D3">
        <w:rPr>
          <w:szCs w:val="24"/>
          <w:lang w:val="ru-RU"/>
        </w:rPr>
        <w:t>0</w:t>
      </w:r>
      <w:r w:rsidR="00CC4623" w:rsidRPr="001A26D3">
        <w:rPr>
          <w:szCs w:val="24"/>
        </w:rPr>
        <w:t xml:space="preserve">/14 чији је предмет набавка </w:t>
      </w:r>
      <w:r w:rsidR="009E7A11" w:rsidRPr="001A26D3">
        <w:rPr>
          <w:szCs w:val="24"/>
        </w:rPr>
        <w:t xml:space="preserve">услуга </w:t>
      </w:r>
      <w:r w:rsidR="001A26D3" w:rsidRPr="001A26D3">
        <w:rPr>
          <w:szCs w:val="24"/>
        </w:rPr>
        <w:t xml:space="preserve">техничког прегледа изведених радова у објекту ЕРЦ – надоградња спрата, изградња лифтовских постројења, реконструкција електроенергетских инсталација, санација фасаде и адаптација објекта </w:t>
      </w:r>
      <w:r w:rsidR="00721E0B" w:rsidRPr="001A26D3">
        <w:rPr>
          <w:szCs w:val="24"/>
        </w:rPr>
        <w:t>”</w:t>
      </w:r>
      <w:r w:rsidR="009E7A11" w:rsidRPr="001A26D3">
        <w:rPr>
          <w:szCs w:val="24"/>
        </w:rPr>
        <w:t>,</w:t>
      </w:r>
      <w:r w:rsidR="00F26FDD" w:rsidRPr="001A26D3">
        <w:rPr>
          <w:szCs w:val="24"/>
          <w:lang w:val="ru-RU"/>
        </w:rPr>
        <w:t xml:space="preserve"> </w:t>
      </w:r>
      <w:r w:rsidRPr="001A26D3">
        <w:rPr>
          <w:szCs w:val="24"/>
        </w:rPr>
        <w:t xml:space="preserve">предајом на писарници </w:t>
      </w:r>
      <w:r w:rsidR="00981656" w:rsidRPr="001A26D3">
        <w:rPr>
          <w:szCs w:val="24"/>
        </w:rPr>
        <w:t>Н</w:t>
      </w:r>
      <w:r w:rsidRPr="001A26D3">
        <w:rPr>
          <w:szCs w:val="24"/>
        </w:rPr>
        <w:t>аручиоца или путем факса</w:t>
      </w:r>
      <w:r w:rsidRPr="001A26D3">
        <w:rPr>
          <w:color w:val="000000"/>
          <w:szCs w:val="24"/>
        </w:rPr>
        <w:t xml:space="preserve"> на број </w:t>
      </w:r>
      <w:r w:rsidR="00B2054E" w:rsidRPr="001A26D3">
        <w:rPr>
          <w:szCs w:val="24"/>
          <w:lang w:val="sr-Latn-CS"/>
        </w:rPr>
        <w:t>011/</w:t>
      </w:r>
      <w:r w:rsidR="008634B7" w:rsidRPr="001A26D3">
        <w:rPr>
          <w:szCs w:val="24"/>
        </w:rPr>
        <w:t>319-09-96</w:t>
      </w:r>
      <w:r w:rsidRPr="001A26D3">
        <w:rPr>
          <w:color w:val="000000"/>
          <w:szCs w:val="24"/>
        </w:rPr>
        <w:t>.</w:t>
      </w:r>
      <w:r w:rsidRPr="005B7138">
        <w:rPr>
          <w:color w:val="000000"/>
          <w:szCs w:val="24"/>
        </w:rPr>
        <w:t xml:space="preserve"> </w:t>
      </w:r>
    </w:p>
    <w:p w:rsidR="00B452A1" w:rsidRPr="00FC498D" w:rsidRDefault="00B452A1" w:rsidP="00B452A1">
      <w:pPr>
        <w:rPr>
          <w:color w:val="000000"/>
          <w:szCs w:val="24"/>
        </w:rPr>
      </w:pPr>
    </w:p>
    <w:p w:rsidR="00B452A1" w:rsidRPr="005B7138" w:rsidRDefault="00B452A1" w:rsidP="00B452A1">
      <w:pPr>
        <w:rPr>
          <w:b/>
          <w:color w:val="000000"/>
          <w:szCs w:val="24"/>
        </w:rPr>
      </w:pPr>
      <w:r w:rsidRPr="005B7138">
        <w:rPr>
          <w:b/>
          <w:color w:val="000000"/>
          <w:szCs w:val="24"/>
        </w:rPr>
        <w:tab/>
        <w:t>1</w:t>
      </w:r>
      <w:r w:rsidR="00612A3B">
        <w:rPr>
          <w:b/>
          <w:color w:val="000000"/>
          <w:szCs w:val="24"/>
        </w:rPr>
        <w:t>6</w:t>
      </w:r>
      <w:r w:rsidRPr="005B7138">
        <w:rPr>
          <w:b/>
          <w:color w:val="000000"/>
          <w:szCs w:val="24"/>
        </w:rPr>
        <w:t>. Додатна објашњења, контрола и допуштене исправке</w:t>
      </w:r>
    </w:p>
    <w:p w:rsidR="00B452A1" w:rsidRPr="005B7138" w:rsidRDefault="00B452A1" w:rsidP="00B452A1">
      <w:pPr>
        <w:rPr>
          <w:color w:val="000000"/>
          <w:szCs w:val="24"/>
        </w:rPr>
      </w:pPr>
      <w:r w:rsidRPr="005B7138">
        <w:rPr>
          <w:color w:val="000000"/>
          <w:szCs w:val="24"/>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FC498D" w:rsidRPr="005B7138" w:rsidRDefault="00B452A1" w:rsidP="00B452A1">
      <w:pPr>
        <w:rPr>
          <w:color w:val="000000"/>
          <w:szCs w:val="24"/>
        </w:rPr>
      </w:pPr>
      <w:r w:rsidRPr="005B7138">
        <w:rPr>
          <w:color w:val="000000"/>
          <w:szCs w:val="24"/>
        </w:rPr>
        <w:lastRenderedPageBreak/>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B452A1" w:rsidRPr="005B7138" w:rsidRDefault="00B452A1" w:rsidP="00B452A1">
      <w:pPr>
        <w:rPr>
          <w:color w:val="000000"/>
          <w:szCs w:val="24"/>
        </w:rPr>
      </w:pPr>
      <w:r w:rsidRPr="005B7138">
        <w:rPr>
          <w:color w:val="000000"/>
          <w:szCs w:val="24"/>
        </w:rPr>
        <w:tab/>
        <w:t xml:space="preserve">У случају разлике између јединичне и укупне цене, меродавна је јединична цена. </w:t>
      </w:r>
    </w:p>
    <w:p w:rsidR="00B452A1" w:rsidRPr="005B7138" w:rsidRDefault="00B452A1" w:rsidP="00B452A1">
      <w:pPr>
        <w:rPr>
          <w:color w:val="000000"/>
          <w:szCs w:val="24"/>
        </w:rPr>
      </w:pPr>
      <w:r w:rsidRPr="005B7138">
        <w:rPr>
          <w:color w:val="000000"/>
          <w:szCs w:val="24"/>
        </w:rPr>
        <w:tab/>
        <w:t xml:space="preserve">Ако се понуђач не сагласи са исправком рачунских грешака, </w:t>
      </w:r>
      <w:r w:rsidR="00D25165">
        <w:rPr>
          <w:color w:val="000000"/>
          <w:szCs w:val="24"/>
        </w:rPr>
        <w:t>Н</w:t>
      </w:r>
      <w:r w:rsidRPr="005B7138">
        <w:rPr>
          <w:color w:val="000000"/>
          <w:szCs w:val="24"/>
        </w:rPr>
        <w:t>аручилац ће његову понуду одбити као неприхватљиву.</w:t>
      </w:r>
    </w:p>
    <w:p w:rsidR="00B452A1" w:rsidRPr="00FC498D" w:rsidRDefault="00B452A1" w:rsidP="00B452A1">
      <w:pPr>
        <w:rPr>
          <w:color w:val="000000"/>
          <w:szCs w:val="24"/>
        </w:rPr>
      </w:pPr>
    </w:p>
    <w:p w:rsidR="00B452A1" w:rsidRPr="005B7138" w:rsidRDefault="00B452A1" w:rsidP="00B452A1">
      <w:pPr>
        <w:rPr>
          <w:b/>
          <w:color w:val="000000"/>
          <w:szCs w:val="24"/>
        </w:rPr>
      </w:pPr>
      <w:r w:rsidRPr="005B7138">
        <w:rPr>
          <w:b/>
          <w:color w:val="000000"/>
          <w:szCs w:val="24"/>
        </w:rPr>
        <w:tab/>
        <w:t>1</w:t>
      </w:r>
      <w:r w:rsidR="00612A3B">
        <w:rPr>
          <w:b/>
          <w:color w:val="000000"/>
          <w:szCs w:val="24"/>
        </w:rPr>
        <w:t>7</w:t>
      </w:r>
      <w:r w:rsidRPr="005B7138">
        <w:rPr>
          <w:b/>
          <w:color w:val="000000"/>
          <w:szCs w:val="24"/>
        </w:rPr>
        <w:t>. Критеријум за доделу уговора</w:t>
      </w:r>
    </w:p>
    <w:p w:rsidR="00B452A1" w:rsidRPr="005B7138" w:rsidRDefault="00B452A1" w:rsidP="00B452A1">
      <w:pPr>
        <w:rPr>
          <w:b/>
          <w:color w:val="000000"/>
          <w:szCs w:val="24"/>
        </w:rPr>
      </w:pPr>
      <w:r w:rsidRPr="005B7138">
        <w:rPr>
          <w:b/>
          <w:color w:val="000000"/>
          <w:szCs w:val="24"/>
        </w:rPr>
        <w:tab/>
      </w:r>
      <w:r w:rsidRPr="005B7138">
        <w:rPr>
          <w:color w:val="000000"/>
          <w:szCs w:val="24"/>
        </w:rPr>
        <w:t xml:space="preserve">Одлука о додели уговора донеће се применом критеријума </w:t>
      </w:r>
      <w:r w:rsidRPr="005B7138">
        <w:rPr>
          <w:b/>
          <w:color w:val="000000"/>
          <w:szCs w:val="24"/>
        </w:rPr>
        <w:t>најнижа понуђена цена.</w:t>
      </w:r>
    </w:p>
    <w:p w:rsidR="00B452A1" w:rsidRPr="00FC498D" w:rsidRDefault="00B452A1" w:rsidP="00B452A1">
      <w:pPr>
        <w:rPr>
          <w:color w:val="000000"/>
          <w:szCs w:val="24"/>
        </w:rPr>
      </w:pPr>
    </w:p>
    <w:p w:rsidR="00B452A1" w:rsidRPr="005B7138" w:rsidRDefault="00B452A1" w:rsidP="00B452A1">
      <w:pPr>
        <w:rPr>
          <w:b/>
          <w:color w:val="000000"/>
          <w:szCs w:val="24"/>
        </w:rPr>
      </w:pPr>
      <w:r w:rsidRPr="005B7138">
        <w:rPr>
          <w:b/>
          <w:color w:val="000000"/>
          <w:szCs w:val="24"/>
        </w:rPr>
        <w:tab/>
        <w:t>1</w:t>
      </w:r>
      <w:r w:rsidR="00612A3B">
        <w:rPr>
          <w:b/>
          <w:color w:val="000000"/>
          <w:szCs w:val="24"/>
        </w:rPr>
        <w:t>8</w:t>
      </w:r>
      <w:r w:rsidRPr="005B7138">
        <w:rPr>
          <w:b/>
          <w:color w:val="000000"/>
          <w:szCs w:val="24"/>
        </w:rPr>
        <w:t>. Понуде са истом понуђеном ценом</w:t>
      </w:r>
    </w:p>
    <w:p w:rsidR="00B452A1" w:rsidRPr="005B7138" w:rsidRDefault="00B452A1" w:rsidP="00B452A1">
      <w:pPr>
        <w:rPr>
          <w:color w:val="000000"/>
          <w:szCs w:val="24"/>
        </w:rPr>
      </w:pPr>
      <w:r w:rsidRPr="005B7138">
        <w:rPr>
          <w:color w:val="000000"/>
          <w:szCs w:val="24"/>
        </w:rPr>
        <w:tab/>
        <w:t>У случају да д</w:t>
      </w:r>
      <w:r w:rsidRPr="00190EF5">
        <w:rPr>
          <w:color w:val="000000"/>
          <w:szCs w:val="24"/>
        </w:rPr>
        <w:t>ва или више понуђача понуде исту цену</w:t>
      </w:r>
      <w:r w:rsidR="00D25165" w:rsidRPr="00190EF5">
        <w:rPr>
          <w:color w:val="000000"/>
          <w:szCs w:val="24"/>
        </w:rPr>
        <w:t>, Н</w:t>
      </w:r>
      <w:r w:rsidRPr="00190EF5">
        <w:rPr>
          <w:color w:val="000000"/>
          <w:szCs w:val="24"/>
        </w:rPr>
        <w:t xml:space="preserve">аручилац ће изабрати понуду понуђача који понуди </w:t>
      </w:r>
      <w:r w:rsidRPr="00190EF5">
        <w:rPr>
          <w:szCs w:val="24"/>
        </w:rPr>
        <w:t>краћи</w:t>
      </w:r>
      <w:r w:rsidR="00CA7EAF" w:rsidRPr="00190EF5">
        <w:rPr>
          <w:szCs w:val="24"/>
        </w:rPr>
        <w:t xml:space="preserve"> </w:t>
      </w:r>
      <w:r w:rsidR="00CA7EAF" w:rsidRPr="00190EF5">
        <w:rPr>
          <w:bCs/>
          <w:szCs w:val="24"/>
          <w:lang w:val="ru-RU"/>
        </w:rPr>
        <w:t xml:space="preserve">рок извршења услуга, односно предаје </w:t>
      </w:r>
      <w:r w:rsidR="00387004" w:rsidRPr="00190EF5">
        <w:rPr>
          <w:color w:val="000000"/>
          <w:szCs w:val="24"/>
        </w:rPr>
        <w:t>Записника о техничком прегледу објекта</w:t>
      </w:r>
      <w:r w:rsidR="00CA7EAF" w:rsidRPr="00190EF5">
        <w:rPr>
          <w:bCs/>
          <w:szCs w:val="24"/>
          <w:lang w:val="ru-RU"/>
        </w:rPr>
        <w:t>.</w:t>
      </w:r>
    </w:p>
    <w:p w:rsidR="00B452A1" w:rsidRPr="00FC498D" w:rsidRDefault="00B452A1" w:rsidP="00B452A1">
      <w:pPr>
        <w:rPr>
          <w:color w:val="000000"/>
          <w:szCs w:val="24"/>
        </w:rPr>
      </w:pPr>
    </w:p>
    <w:p w:rsidR="00B452A1" w:rsidRPr="005B7138" w:rsidRDefault="00B452A1" w:rsidP="00B452A1">
      <w:pPr>
        <w:rPr>
          <w:b/>
          <w:color w:val="000000"/>
          <w:szCs w:val="24"/>
        </w:rPr>
      </w:pPr>
      <w:r w:rsidRPr="005B7138">
        <w:rPr>
          <w:b/>
          <w:color w:val="000000"/>
          <w:szCs w:val="24"/>
        </w:rPr>
        <w:tab/>
      </w:r>
      <w:r w:rsidR="00612A3B">
        <w:rPr>
          <w:b/>
          <w:color w:val="000000"/>
          <w:szCs w:val="24"/>
        </w:rPr>
        <w:t>19</w:t>
      </w:r>
      <w:r w:rsidRPr="005B7138">
        <w:rPr>
          <w:b/>
          <w:color w:val="000000"/>
          <w:szCs w:val="24"/>
        </w:rPr>
        <w:t>. Обавештење о поштовању обавеза које произилазе из важећих прописа</w:t>
      </w:r>
    </w:p>
    <w:p w:rsidR="00B452A1" w:rsidRPr="0011719D" w:rsidRDefault="00B452A1" w:rsidP="00B452A1">
      <w:pPr>
        <w:rPr>
          <w:color w:val="000000"/>
          <w:szCs w:val="24"/>
          <w:lang w:val="ru-RU"/>
        </w:rPr>
      </w:pPr>
      <w:r w:rsidRPr="005B7138">
        <w:rPr>
          <w:color w:val="000000"/>
          <w:szCs w:val="24"/>
        </w:rPr>
        <w:tab/>
        <w:t>Понуђач је дужан да при саставља</w:t>
      </w:r>
      <w:r w:rsidR="004675ED">
        <w:rPr>
          <w:color w:val="000000"/>
          <w:szCs w:val="24"/>
        </w:rPr>
        <w:t>њ</w:t>
      </w:r>
      <w:r w:rsidRPr="005B7138">
        <w:rPr>
          <w:color w:val="000000"/>
          <w:szCs w:val="24"/>
        </w:rPr>
        <w:t>у своје понуде попуни, потпише и овери изјаву (саставни део конкурсне документације) да је поштовао обавезе које произ</w:t>
      </w:r>
      <w:r w:rsidR="00D84C71">
        <w:rPr>
          <w:color w:val="000000"/>
          <w:szCs w:val="24"/>
        </w:rPr>
        <w:t>и</w:t>
      </w:r>
      <w:r w:rsidRPr="005B7138">
        <w:rPr>
          <w:color w:val="000000"/>
          <w:szCs w:val="24"/>
        </w:rPr>
        <w:t>лазе из важећих прописа о заштити на раду, запошљавању и условима рада, заштити животне средине, као и да понуђач гарантује да је ималац права интелектуалне својине.</w:t>
      </w:r>
    </w:p>
    <w:p w:rsidR="004F07B7" w:rsidRPr="0011719D" w:rsidRDefault="004F07B7" w:rsidP="00B452A1">
      <w:pPr>
        <w:rPr>
          <w:color w:val="000000"/>
          <w:szCs w:val="24"/>
          <w:lang w:val="ru-RU"/>
        </w:rPr>
      </w:pPr>
    </w:p>
    <w:p w:rsidR="00B452A1" w:rsidRPr="005B7138" w:rsidRDefault="00B452A1" w:rsidP="00B452A1">
      <w:pPr>
        <w:rPr>
          <w:b/>
          <w:color w:val="000000"/>
          <w:szCs w:val="24"/>
        </w:rPr>
      </w:pPr>
      <w:r w:rsidRPr="005B7138">
        <w:rPr>
          <w:b/>
          <w:color w:val="000000"/>
          <w:szCs w:val="24"/>
        </w:rPr>
        <w:tab/>
        <w:t>2</w:t>
      </w:r>
      <w:r w:rsidR="00612A3B">
        <w:rPr>
          <w:b/>
          <w:color w:val="000000"/>
          <w:szCs w:val="24"/>
        </w:rPr>
        <w:t>0</w:t>
      </w:r>
      <w:r w:rsidRPr="005B7138">
        <w:rPr>
          <w:b/>
          <w:color w:val="000000"/>
          <w:szCs w:val="24"/>
        </w:rPr>
        <w:t>. Накнада за коришћење патента</w:t>
      </w:r>
    </w:p>
    <w:p w:rsidR="00B452A1" w:rsidRPr="005B7138" w:rsidRDefault="00B452A1" w:rsidP="00B452A1">
      <w:pPr>
        <w:rPr>
          <w:color w:val="000000"/>
          <w:szCs w:val="24"/>
        </w:rPr>
      </w:pPr>
      <w:r w:rsidRPr="005B7138">
        <w:rPr>
          <w:color w:val="000000"/>
          <w:szCs w:val="24"/>
        </w:rPr>
        <w:tab/>
        <w:t>Накнаду за кoришћeњe пaтeнaтa, кao и oдгoвoрнoст зa пoврeду зaштићeних прaвa интeлeктуaлнe свojинe трeћих лицa снoси пoнуђaч.</w:t>
      </w:r>
    </w:p>
    <w:p w:rsidR="00B452A1" w:rsidRPr="005B7138" w:rsidRDefault="00B452A1" w:rsidP="00B452A1">
      <w:pPr>
        <w:rPr>
          <w:b/>
          <w:color w:val="000000"/>
          <w:szCs w:val="24"/>
        </w:rPr>
      </w:pPr>
    </w:p>
    <w:p w:rsidR="00B452A1" w:rsidRPr="005B7138" w:rsidRDefault="00B452A1" w:rsidP="00B452A1">
      <w:pPr>
        <w:rPr>
          <w:b/>
          <w:color w:val="000000"/>
          <w:szCs w:val="24"/>
        </w:rPr>
      </w:pPr>
      <w:r w:rsidRPr="005B7138">
        <w:rPr>
          <w:b/>
          <w:color w:val="000000"/>
          <w:szCs w:val="24"/>
        </w:rPr>
        <w:tab/>
        <w:t>2</w:t>
      </w:r>
      <w:r w:rsidR="00612A3B">
        <w:rPr>
          <w:b/>
          <w:color w:val="000000"/>
          <w:szCs w:val="24"/>
        </w:rPr>
        <w:t>1</w:t>
      </w:r>
      <w:r w:rsidRPr="005B7138">
        <w:rPr>
          <w:b/>
          <w:color w:val="000000"/>
          <w:szCs w:val="24"/>
        </w:rPr>
        <w:t xml:space="preserve">. Захтев за заштиту права </w:t>
      </w:r>
    </w:p>
    <w:p w:rsidR="00B452A1" w:rsidRPr="005B7138" w:rsidRDefault="00B452A1" w:rsidP="00B452A1">
      <w:pPr>
        <w:rPr>
          <w:color w:val="000000"/>
          <w:szCs w:val="24"/>
        </w:rPr>
      </w:pPr>
      <w:r w:rsidRPr="005B7138">
        <w:rPr>
          <w:color w:val="000000"/>
          <w:szCs w:val="24"/>
        </w:rPr>
        <w:tab/>
        <w:t>Захтев за заштиту права може да поднесе понуђач односно заинтересовано лице.</w:t>
      </w:r>
    </w:p>
    <w:p w:rsidR="00B452A1" w:rsidRPr="005B7138" w:rsidRDefault="00B452A1" w:rsidP="00B452A1">
      <w:pPr>
        <w:rPr>
          <w:color w:val="000000"/>
          <w:szCs w:val="24"/>
        </w:rPr>
      </w:pPr>
      <w:r w:rsidRPr="005B7138">
        <w:rPr>
          <w:color w:val="000000"/>
          <w:szCs w:val="24"/>
        </w:rPr>
        <w:tab/>
        <w:t>Захтев за заштиту права може се поднети у току целог поступка јав</w:t>
      </w:r>
      <w:r w:rsidR="00D25165">
        <w:rPr>
          <w:color w:val="000000"/>
          <w:szCs w:val="24"/>
        </w:rPr>
        <w:t>не набавке, против сваке радње Н</w:t>
      </w:r>
      <w:r w:rsidRPr="005B7138">
        <w:rPr>
          <w:color w:val="000000"/>
          <w:szCs w:val="24"/>
        </w:rPr>
        <w:t xml:space="preserve">аручиоца. </w:t>
      </w:r>
    </w:p>
    <w:p w:rsidR="00B452A1" w:rsidRPr="005B7138" w:rsidRDefault="00B452A1" w:rsidP="00B452A1">
      <w:pPr>
        <w:rPr>
          <w:color w:val="000000"/>
          <w:szCs w:val="24"/>
        </w:rPr>
      </w:pPr>
      <w:r w:rsidRPr="005B7138">
        <w:rPr>
          <w:color w:val="000000"/>
          <w:szCs w:val="24"/>
        </w:rPr>
        <w:tab/>
        <w:t>У случају када се захтевом за заштиту права оспорава врста поступка, садржина пози</w:t>
      </w:r>
      <w:r w:rsidR="00D25165">
        <w:rPr>
          <w:color w:val="000000"/>
          <w:szCs w:val="24"/>
        </w:rPr>
        <w:t>ва или конкурсна документација Н</w:t>
      </w:r>
      <w:r w:rsidRPr="005B7138">
        <w:rPr>
          <w:color w:val="000000"/>
          <w:szCs w:val="24"/>
        </w:rPr>
        <w:t xml:space="preserve">аручиоца, захтев за заштиту права може се поднети најкасније седам дана пре истека рока за подношење понуда. У наведеном случају благовремено примљене понуде код </w:t>
      </w:r>
      <w:r w:rsidR="00D25165">
        <w:rPr>
          <w:color w:val="000000"/>
          <w:szCs w:val="24"/>
        </w:rPr>
        <w:t>Н</w:t>
      </w:r>
      <w:r w:rsidRPr="005B7138">
        <w:rPr>
          <w:color w:val="000000"/>
          <w:szCs w:val="24"/>
        </w:rPr>
        <w:t>аручиоца, неће бити враћене понуђачима. После доношења одлуке о додели уговора, рок за подношење захтева за заштиту права је 10 дана од  дана пријема одлуке.</w:t>
      </w:r>
    </w:p>
    <w:p w:rsidR="00B452A1" w:rsidRPr="005B7138" w:rsidRDefault="00B452A1" w:rsidP="00B452A1">
      <w:pPr>
        <w:rPr>
          <w:color w:val="000000"/>
          <w:szCs w:val="24"/>
        </w:rPr>
      </w:pPr>
      <w:r w:rsidRPr="005B7138">
        <w:rPr>
          <w:b/>
          <w:color w:val="000000"/>
          <w:szCs w:val="24"/>
        </w:rPr>
        <w:tab/>
      </w:r>
      <w:r w:rsidRPr="005B7138">
        <w:rPr>
          <w:color w:val="000000"/>
          <w:szCs w:val="24"/>
        </w:rPr>
        <w:t>Захтев за заштиту права подноси се Републичкој комисији</w:t>
      </w:r>
      <w:r w:rsidR="00EC047F" w:rsidRPr="00EC047F">
        <w:rPr>
          <w:szCs w:val="24"/>
        </w:rPr>
        <w:t xml:space="preserve"> </w:t>
      </w:r>
      <w:r w:rsidR="00EC047F">
        <w:rPr>
          <w:szCs w:val="24"/>
        </w:rPr>
        <w:t>за заштиту права у поступцима јавних набавки</w:t>
      </w:r>
      <w:r w:rsidR="00D25165">
        <w:rPr>
          <w:color w:val="000000"/>
          <w:szCs w:val="24"/>
        </w:rPr>
        <w:t>, а предаје Н</w:t>
      </w:r>
      <w:r w:rsidRPr="005B7138">
        <w:rPr>
          <w:color w:val="000000"/>
          <w:szCs w:val="24"/>
        </w:rPr>
        <w:t xml:space="preserve">аручиоцу непосредно или поштом са повратницом. </w:t>
      </w:r>
    </w:p>
    <w:p w:rsidR="00B452A1" w:rsidRPr="005B7138" w:rsidRDefault="00B452A1" w:rsidP="00B452A1">
      <w:pPr>
        <w:rPr>
          <w:color w:val="000000"/>
          <w:szCs w:val="24"/>
        </w:rPr>
      </w:pPr>
      <w:r w:rsidRPr="005B7138">
        <w:rPr>
          <w:color w:val="000000"/>
          <w:szCs w:val="24"/>
        </w:rPr>
        <w:tab/>
        <w:t xml:space="preserve">Примерак захтева за заштиту права подносилац истовремено доставља Републичкој комисији. </w:t>
      </w:r>
    </w:p>
    <w:p w:rsidR="00FC498D" w:rsidRDefault="00B452A1" w:rsidP="00B452A1">
      <w:pPr>
        <w:rPr>
          <w:color w:val="000000"/>
          <w:szCs w:val="24"/>
        </w:rPr>
      </w:pPr>
      <w:r w:rsidRPr="005B7138">
        <w:rPr>
          <w:color w:val="000000"/>
          <w:szCs w:val="24"/>
        </w:rPr>
        <w:tab/>
        <w:t xml:space="preserve">Приликом подношења захтева за заштиту права понуђач је дужан да изврши уплату прописане таксе </w:t>
      </w:r>
      <w:r w:rsidR="00D84C71" w:rsidRPr="00BB656C">
        <w:rPr>
          <w:szCs w:val="24"/>
        </w:rPr>
        <w:t xml:space="preserve">у износу </w:t>
      </w:r>
      <w:r w:rsidR="00190EF5">
        <w:rPr>
          <w:color w:val="000000"/>
          <w:szCs w:val="24"/>
        </w:rPr>
        <w:t>од 4</w:t>
      </w:r>
      <w:r w:rsidR="00D84C71" w:rsidRPr="00D84C71">
        <w:rPr>
          <w:color w:val="000000"/>
          <w:szCs w:val="24"/>
        </w:rPr>
        <w:t xml:space="preserve">0.000,00 динара </w:t>
      </w:r>
      <w:r w:rsidRPr="005B7138">
        <w:rPr>
          <w:color w:val="000000"/>
          <w:szCs w:val="24"/>
        </w:rPr>
        <w:t xml:space="preserve">на </w:t>
      </w:r>
      <w:r w:rsidR="007F367E">
        <w:rPr>
          <w:color w:val="000000"/>
          <w:szCs w:val="24"/>
        </w:rPr>
        <w:t>текући</w:t>
      </w:r>
      <w:r w:rsidR="00CC4623">
        <w:rPr>
          <w:color w:val="000000"/>
          <w:szCs w:val="24"/>
        </w:rPr>
        <w:t xml:space="preserve"> рачун број:</w:t>
      </w:r>
      <w:r w:rsidRPr="005B7138">
        <w:rPr>
          <w:color w:val="000000"/>
          <w:szCs w:val="24"/>
        </w:rPr>
        <w:t xml:space="preserve"> 840-742221843-57, шифра плаћања: 253, позив на број 9750-016, сврха: Републичка административна такса, корисник: Буџет Републике Србије и достави потврду привредног субјекта (банке или поште) да је извршена уплата прописане </w:t>
      </w:r>
      <w:r w:rsidRPr="005B7138">
        <w:rPr>
          <w:color w:val="000000"/>
          <w:szCs w:val="24"/>
        </w:rPr>
        <w:lastRenderedPageBreak/>
        <w:t>таксе коначно реализована.</w:t>
      </w:r>
    </w:p>
    <w:p w:rsidR="00D269B2" w:rsidRPr="005B7138" w:rsidRDefault="00D269B2" w:rsidP="00B452A1">
      <w:pPr>
        <w:rPr>
          <w:color w:val="000000"/>
          <w:szCs w:val="24"/>
        </w:rPr>
      </w:pPr>
    </w:p>
    <w:p w:rsidR="00B452A1" w:rsidRPr="005B7138" w:rsidRDefault="000B4BA9" w:rsidP="00B452A1">
      <w:pPr>
        <w:rPr>
          <w:color w:val="000000"/>
          <w:szCs w:val="24"/>
        </w:rPr>
      </w:pPr>
      <w:r>
        <w:rPr>
          <w:color w:val="000000"/>
          <w:szCs w:val="24"/>
        </w:rPr>
        <w:tab/>
        <w:t>Доказ</w:t>
      </w:r>
      <w:r w:rsidR="00EB1DA6" w:rsidRPr="005B7138">
        <w:rPr>
          <w:color w:val="000000"/>
          <w:szCs w:val="24"/>
        </w:rPr>
        <w:t xml:space="preserve"> </w:t>
      </w:r>
      <w:r w:rsidR="00B452A1" w:rsidRPr="005B7138">
        <w:rPr>
          <w:color w:val="000000"/>
          <w:szCs w:val="24"/>
        </w:rPr>
        <w:t>мора садржати јасан печат банке (поште) и потпис овлашћеног лица са видљивим датумом реализације уплате и јасно назначен број јавне набавке</w:t>
      </w:r>
      <w:r w:rsidR="00B452A1" w:rsidRPr="00154EE6">
        <w:rPr>
          <w:szCs w:val="24"/>
        </w:rPr>
        <w:t xml:space="preserve"> </w:t>
      </w:r>
      <w:r w:rsidR="003158EE" w:rsidRPr="003158EE">
        <w:rPr>
          <w:b/>
          <w:szCs w:val="24"/>
        </w:rPr>
        <w:t>(</w:t>
      </w:r>
      <w:r w:rsidR="00813ED7" w:rsidRPr="003158EE">
        <w:rPr>
          <w:b/>
          <w:szCs w:val="24"/>
        </w:rPr>
        <w:t>1</w:t>
      </w:r>
      <w:r w:rsidR="00C42196">
        <w:rPr>
          <w:b/>
          <w:szCs w:val="24"/>
        </w:rPr>
        <w:t>0</w:t>
      </w:r>
      <w:r w:rsidR="00F51B8F" w:rsidRPr="003158EE">
        <w:rPr>
          <w:b/>
          <w:color w:val="000000"/>
          <w:szCs w:val="24"/>
        </w:rPr>
        <w:t>/14</w:t>
      </w:r>
      <w:r w:rsidR="00B452A1" w:rsidRPr="003158EE">
        <w:rPr>
          <w:b/>
          <w:color w:val="000000"/>
          <w:szCs w:val="24"/>
        </w:rPr>
        <w:t>)</w:t>
      </w:r>
      <w:r w:rsidR="00B452A1" w:rsidRPr="005B7138">
        <w:rPr>
          <w:color w:val="000000"/>
          <w:szCs w:val="24"/>
        </w:rPr>
        <w:t xml:space="preserve"> за коју се предметни захтев подноси.</w:t>
      </w:r>
    </w:p>
    <w:p w:rsidR="00B452A1" w:rsidRPr="005B7138" w:rsidRDefault="00B452A1" w:rsidP="00B452A1">
      <w:pPr>
        <w:rPr>
          <w:color w:val="000000"/>
          <w:szCs w:val="24"/>
        </w:rPr>
      </w:pPr>
    </w:p>
    <w:p w:rsidR="00B452A1" w:rsidRPr="005B7138" w:rsidRDefault="00B452A1" w:rsidP="00B452A1">
      <w:pPr>
        <w:rPr>
          <w:b/>
          <w:color w:val="000000"/>
          <w:szCs w:val="24"/>
        </w:rPr>
      </w:pPr>
      <w:r w:rsidRPr="005B7138">
        <w:rPr>
          <w:b/>
          <w:color w:val="000000"/>
          <w:szCs w:val="24"/>
        </w:rPr>
        <w:tab/>
        <w:t>2</w:t>
      </w:r>
      <w:r w:rsidR="00612A3B">
        <w:rPr>
          <w:b/>
          <w:color w:val="000000"/>
          <w:szCs w:val="24"/>
        </w:rPr>
        <w:t>2</w:t>
      </w:r>
      <w:r w:rsidRPr="005B7138">
        <w:rPr>
          <w:b/>
          <w:color w:val="000000"/>
          <w:szCs w:val="24"/>
        </w:rPr>
        <w:t>. Обавештење о закључењу уговора</w:t>
      </w:r>
    </w:p>
    <w:p w:rsidR="00365563" w:rsidRPr="005B7138" w:rsidRDefault="00B452A1" w:rsidP="00365563">
      <w:pPr>
        <w:rPr>
          <w:color w:val="000000"/>
          <w:szCs w:val="24"/>
        </w:rPr>
      </w:pPr>
      <w:r w:rsidRPr="005B7138">
        <w:rPr>
          <w:color w:val="000000"/>
          <w:szCs w:val="24"/>
        </w:rPr>
        <w:tab/>
        <w:t xml:space="preserve">Наручилац закључује уговор о јавној набавци са понуђачем којем је додељен уговор у року од </w:t>
      </w:r>
      <w:r w:rsidR="003976E8">
        <w:rPr>
          <w:color w:val="000000"/>
          <w:szCs w:val="24"/>
        </w:rPr>
        <w:t>осам</w:t>
      </w:r>
      <w:r w:rsidRPr="005B7138">
        <w:rPr>
          <w:color w:val="000000"/>
          <w:szCs w:val="24"/>
        </w:rPr>
        <w:t xml:space="preserve"> дана од дана </w:t>
      </w:r>
      <w:r w:rsidR="00D84C71" w:rsidRPr="00F51B8F">
        <w:rPr>
          <w:color w:val="000000"/>
          <w:szCs w:val="24"/>
        </w:rPr>
        <w:t>истека</w:t>
      </w:r>
      <w:r w:rsidRPr="005B7138">
        <w:rPr>
          <w:color w:val="000000"/>
          <w:szCs w:val="24"/>
        </w:rPr>
        <w:t xml:space="preserve"> рока за подношење захтева за заштиту права. </w:t>
      </w:r>
      <w:r w:rsidR="00F51B8F" w:rsidRPr="00F51B8F">
        <w:rPr>
          <w:color w:val="000000"/>
          <w:szCs w:val="24"/>
        </w:rPr>
        <w:t>Наручилац може сходно члану 112. став 2</w:t>
      </w:r>
      <w:r w:rsidR="00D84C71">
        <w:rPr>
          <w:color w:val="000000"/>
          <w:szCs w:val="24"/>
        </w:rPr>
        <w:t>.</w:t>
      </w:r>
      <w:r w:rsidR="00F51B8F" w:rsidRPr="00F51B8F">
        <w:rPr>
          <w:color w:val="000000"/>
          <w:szCs w:val="24"/>
        </w:rPr>
        <w:t xml:space="preserve"> тачка 5) Закона о јавним набавкама,</w:t>
      </w:r>
      <w:r w:rsidR="00D25165">
        <w:rPr>
          <w:color w:val="000000"/>
          <w:szCs w:val="24"/>
        </w:rPr>
        <w:t xml:space="preserve"> </w:t>
      </w:r>
      <w:r w:rsidR="00F51B8F" w:rsidRPr="00F51B8F">
        <w:rPr>
          <w:color w:val="000000"/>
          <w:szCs w:val="24"/>
        </w:rPr>
        <w:t>закључити уговор и пре истека рока за подношење захтева за заштиту права,</w:t>
      </w:r>
      <w:r w:rsidR="00D84C71">
        <w:rPr>
          <w:color w:val="000000"/>
          <w:szCs w:val="24"/>
        </w:rPr>
        <w:t xml:space="preserve"> </w:t>
      </w:r>
      <w:r w:rsidR="00F51B8F" w:rsidRPr="00F51B8F">
        <w:rPr>
          <w:color w:val="000000"/>
          <w:szCs w:val="24"/>
        </w:rPr>
        <w:t>ако је поднета само једна понуда.</w:t>
      </w:r>
    </w:p>
    <w:p w:rsidR="0095031F" w:rsidRDefault="0095031F" w:rsidP="009B4FDF">
      <w:pPr>
        <w:rPr>
          <w:color w:val="000000"/>
          <w:szCs w:val="24"/>
        </w:rPr>
      </w:pPr>
    </w:p>
    <w:p w:rsidR="00F51B8F" w:rsidRDefault="00F51B8F" w:rsidP="009B4FDF">
      <w:pPr>
        <w:rPr>
          <w:color w:val="000000"/>
          <w:szCs w:val="24"/>
        </w:rPr>
      </w:pPr>
    </w:p>
    <w:p w:rsidR="00F51B8F" w:rsidRDefault="00F51B8F" w:rsidP="009B4FDF">
      <w:pPr>
        <w:rPr>
          <w:color w:val="000000"/>
          <w:szCs w:val="24"/>
        </w:rPr>
      </w:pPr>
    </w:p>
    <w:p w:rsidR="00F51B8F" w:rsidRDefault="00F51B8F" w:rsidP="009B4FDF">
      <w:pPr>
        <w:rPr>
          <w:color w:val="000000"/>
          <w:szCs w:val="24"/>
        </w:rPr>
      </w:pPr>
    </w:p>
    <w:p w:rsidR="00F51B8F" w:rsidRDefault="00F51B8F" w:rsidP="009B4FDF">
      <w:pPr>
        <w:rPr>
          <w:color w:val="000000"/>
          <w:szCs w:val="24"/>
        </w:rPr>
      </w:pPr>
    </w:p>
    <w:p w:rsidR="00F51B8F" w:rsidRDefault="00F51B8F" w:rsidP="009B4FDF">
      <w:pPr>
        <w:rPr>
          <w:color w:val="000000"/>
          <w:szCs w:val="24"/>
        </w:rPr>
      </w:pPr>
    </w:p>
    <w:p w:rsidR="00F51B8F" w:rsidRDefault="00F51B8F" w:rsidP="009B4FDF">
      <w:pPr>
        <w:rPr>
          <w:color w:val="000000"/>
          <w:szCs w:val="24"/>
        </w:rPr>
      </w:pPr>
    </w:p>
    <w:p w:rsidR="00F51B8F" w:rsidRDefault="00F51B8F" w:rsidP="009B4FDF">
      <w:pPr>
        <w:rPr>
          <w:color w:val="000000"/>
          <w:szCs w:val="24"/>
        </w:rPr>
      </w:pPr>
    </w:p>
    <w:p w:rsidR="00F51B8F" w:rsidRDefault="00F51B8F" w:rsidP="009B4FDF">
      <w:pPr>
        <w:rPr>
          <w:color w:val="000000"/>
          <w:szCs w:val="24"/>
        </w:rPr>
      </w:pPr>
    </w:p>
    <w:p w:rsidR="004F07B7" w:rsidRDefault="004F07B7" w:rsidP="00130174">
      <w:pPr>
        <w:jc w:val="center"/>
        <w:rPr>
          <w:b/>
          <w:szCs w:val="24"/>
          <w:lang w:val="ru-RU"/>
        </w:rPr>
      </w:pPr>
    </w:p>
    <w:p w:rsidR="00307BE2" w:rsidRDefault="00307BE2" w:rsidP="00130174">
      <w:pPr>
        <w:jc w:val="center"/>
        <w:rPr>
          <w:b/>
          <w:szCs w:val="24"/>
          <w:lang w:val="ru-RU"/>
        </w:rPr>
      </w:pPr>
    </w:p>
    <w:p w:rsidR="00307BE2" w:rsidRDefault="00307BE2" w:rsidP="00130174">
      <w:pPr>
        <w:jc w:val="center"/>
        <w:rPr>
          <w:b/>
          <w:szCs w:val="24"/>
          <w:lang w:val="ru-RU"/>
        </w:rPr>
      </w:pPr>
    </w:p>
    <w:p w:rsidR="00307BE2" w:rsidRDefault="00307BE2" w:rsidP="00130174">
      <w:pPr>
        <w:jc w:val="center"/>
        <w:rPr>
          <w:b/>
          <w:szCs w:val="24"/>
          <w:lang w:val="ru-RU"/>
        </w:rPr>
      </w:pPr>
    </w:p>
    <w:p w:rsidR="00307BE2" w:rsidRDefault="00307BE2" w:rsidP="00130174">
      <w:pPr>
        <w:jc w:val="center"/>
        <w:rPr>
          <w:b/>
          <w:szCs w:val="24"/>
          <w:lang w:val="ru-RU"/>
        </w:rPr>
      </w:pPr>
    </w:p>
    <w:p w:rsidR="00307BE2" w:rsidRDefault="00307BE2" w:rsidP="00130174">
      <w:pPr>
        <w:jc w:val="center"/>
        <w:rPr>
          <w:b/>
          <w:szCs w:val="24"/>
          <w:lang w:val="ru-RU"/>
        </w:rPr>
      </w:pPr>
    </w:p>
    <w:p w:rsidR="00307BE2" w:rsidRDefault="00307BE2" w:rsidP="00130174">
      <w:pPr>
        <w:jc w:val="center"/>
        <w:rPr>
          <w:b/>
          <w:szCs w:val="24"/>
          <w:lang w:val="ru-RU"/>
        </w:rPr>
      </w:pPr>
    </w:p>
    <w:p w:rsidR="00307BE2" w:rsidRDefault="00307BE2" w:rsidP="00130174">
      <w:pPr>
        <w:jc w:val="center"/>
        <w:rPr>
          <w:b/>
          <w:szCs w:val="24"/>
          <w:lang w:val="ru-RU"/>
        </w:rPr>
      </w:pPr>
    </w:p>
    <w:p w:rsidR="00307BE2" w:rsidRDefault="00307BE2" w:rsidP="00130174">
      <w:pPr>
        <w:jc w:val="center"/>
        <w:rPr>
          <w:b/>
          <w:szCs w:val="24"/>
          <w:lang w:val="ru-RU"/>
        </w:rPr>
      </w:pPr>
    </w:p>
    <w:p w:rsidR="00307BE2" w:rsidRDefault="00307BE2" w:rsidP="00130174">
      <w:pPr>
        <w:jc w:val="center"/>
        <w:rPr>
          <w:b/>
          <w:szCs w:val="24"/>
          <w:lang w:val="ru-RU"/>
        </w:rPr>
      </w:pPr>
    </w:p>
    <w:p w:rsidR="00307BE2" w:rsidRDefault="00307BE2" w:rsidP="00130174">
      <w:pPr>
        <w:jc w:val="center"/>
        <w:rPr>
          <w:b/>
          <w:szCs w:val="24"/>
          <w:lang w:val="ru-RU"/>
        </w:rPr>
      </w:pPr>
    </w:p>
    <w:p w:rsidR="00307BE2" w:rsidRDefault="00307BE2" w:rsidP="00130174">
      <w:pPr>
        <w:jc w:val="center"/>
        <w:rPr>
          <w:b/>
          <w:szCs w:val="24"/>
          <w:lang w:val="ru-RU"/>
        </w:rPr>
      </w:pPr>
    </w:p>
    <w:p w:rsidR="00307BE2" w:rsidRDefault="00307BE2" w:rsidP="00130174">
      <w:pPr>
        <w:jc w:val="center"/>
        <w:rPr>
          <w:b/>
          <w:szCs w:val="24"/>
          <w:lang w:val="ru-RU"/>
        </w:rPr>
      </w:pPr>
    </w:p>
    <w:p w:rsidR="00307BE2" w:rsidRDefault="00307BE2" w:rsidP="00130174">
      <w:pPr>
        <w:jc w:val="center"/>
        <w:rPr>
          <w:b/>
          <w:szCs w:val="24"/>
          <w:lang w:val="ru-RU"/>
        </w:rPr>
      </w:pPr>
    </w:p>
    <w:p w:rsidR="00307BE2" w:rsidRDefault="00307BE2" w:rsidP="00130174">
      <w:pPr>
        <w:jc w:val="center"/>
        <w:rPr>
          <w:b/>
          <w:szCs w:val="24"/>
          <w:lang w:val="ru-RU"/>
        </w:rPr>
      </w:pPr>
    </w:p>
    <w:p w:rsidR="00307BE2" w:rsidRDefault="00307BE2" w:rsidP="00130174">
      <w:pPr>
        <w:jc w:val="center"/>
        <w:rPr>
          <w:b/>
          <w:szCs w:val="24"/>
          <w:lang w:val="ru-RU"/>
        </w:rPr>
      </w:pPr>
    </w:p>
    <w:p w:rsidR="00307BE2" w:rsidRDefault="00307BE2" w:rsidP="00130174">
      <w:pPr>
        <w:jc w:val="center"/>
        <w:rPr>
          <w:b/>
          <w:szCs w:val="24"/>
          <w:lang w:val="ru-RU"/>
        </w:rPr>
      </w:pPr>
    </w:p>
    <w:p w:rsidR="00307BE2" w:rsidRDefault="00307BE2" w:rsidP="00130174">
      <w:pPr>
        <w:jc w:val="center"/>
        <w:rPr>
          <w:b/>
          <w:szCs w:val="24"/>
          <w:lang w:val="ru-RU"/>
        </w:rPr>
      </w:pPr>
    </w:p>
    <w:p w:rsidR="00307BE2" w:rsidRDefault="00307BE2" w:rsidP="00130174">
      <w:pPr>
        <w:jc w:val="center"/>
        <w:rPr>
          <w:b/>
          <w:szCs w:val="24"/>
          <w:lang w:val="ru-RU"/>
        </w:rPr>
      </w:pPr>
    </w:p>
    <w:p w:rsidR="00307BE2" w:rsidRDefault="00307BE2" w:rsidP="00130174">
      <w:pPr>
        <w:jc w:val="center"/>
        <w:rPr>
          <w:b/>
          <w:szCs w:val="24"/>
          <w:lang w:val="ru-RU"/>
        </w:rPr>
      </w:pPr>
    </w:p>
    <w:p w:rsidR="00307BE2" w:rsidRDefault="00307BE2" w:rsidP="00130174">
      <w:pPr>
        <w:jc w:val="center"/>
        <w:rPr>
          <w:b/>
          <w:szCs w:val="24"/>
          <w:lang w:val="ru-RU"/>
        </w:rPr>
      </w:pPr>
    </w:p>
    <w:p w:rsidR="00307BE2" w:rsidRDefault="00307BE2" w:rsidP="00130174">
      <w:pPr>
        <w:jc w:val="center"/>
        <w:rPr>
          <w:b/>
          <w:szCs w:val="24"/>
          <w:lang w:val="ru-RU"/>
        </w:rPr>
      </w:pPr>
    </w:p>
    <w:p w:rsidR="00307BE2" w:rsidRDefault="00307BE2" w:rsidP="00130174">
      <w:pPr>
        <w:jc w:val="center"/>
        <w:rPr>
          <w:b/>
          <w:szCs w:val="24"/>
          <w:lang w:val="ru-RU"/>
        </w:rPr>
      </w:pPr>
    </w:p>
    <w:p w:rsidR="00307BE2" w:rsidRDefault="00307BE2" w:rsidP="00130174">
      <w:pPr>
        <w:jc w:val="center"/>
        <w:rPr>
          <w:b/>
          <w:szCs w:val="24"/>
          <w:lang w:val="ru-RU"/>
        </w:rPr>
      </w:pPr>
    </w:p>
    <w:p w:rsidR="00307BE2" w:rsidRDefault="00307BE2" w:rsidP="00130174">
      <w:pPr>
        <w:jc w:val="center"/>
        <w:rPr>
          <w:b/>
          <w:szCs w:val="24"/>
          <w:lang w:val="ru-RU"/>
        </w:rPr>
      </w:pPr>
    </w:p>
    <w:p w:rsidR="00307BE2" w:rsidRDefault="00307BE2" w:rsidP="00130174">
      <w:pPr>
        <w:jc w:val="center"/>
        <w:rPr>
          <w:b/>
          <w:szCs w:val="24"/>
          <w:lang w:val="ru-RU"/>
        </w:rPr>
      </w:pPr>
    </w:p>
    <w:p w:rsidR="00307BE2" w:rsidRDefault="00307BE2" w:rsidP="00130174">
      <w:pPr>
        <w:jc w:val="center"/>
        <w:rPr>
          <w:b/>
          <w:szCs w:val="24"/>
          <w:lang w:val="ru-RU"/>
        </w:rPr>
      </w:pPr>
    </w:p>
    <w:p w:rsidR="00307BE2" w:rsidRDefault="00307BE2" w:rsidP="00130174">
      <w:pPr>
        <w:jc w:val="center"/>
        <w:rPr>
          <w:b/>
          <w:szCs w:val="24"/>
          <w:lang w:val="ru-RU"/>
        </w:rPr>
      </w:pPr>
    </w:p>
    <w:p w:rsidR="00307BE2" w:rsidRDefault="00307BE2" w:rsidP="00130174">
      <w:pPr>
        <w:jc w:val="center"/>
        <w:rPr>
          <w:b/>
          <w:szCs w:val="24"/>
          <w:lang w:val="ru-RU"/>
        </w:rPr>
      </w:pPr>
    </w:p>
    <w:p w:rsidR="00307BE2" w:rsidRDefault="00307BE2" w:rsidP="00130174">
      <w:pPr>
        <w:jc w:val="center"/>
        <w:rPr>
          <w:b/>
          <w:szCs w:val="24"/>
          <w:lang w:val="ru-RU"/>
        </w:rPr>
      </w:pPr>
    </w:p>
    <w:p w:rsidR="00307BE2" w:rsidRDefault="00307BE2" w:rsidP="00130174">
      <w:pPr>
        <w:jc w:val="center"/>
        <w:rPr>
          <w:b/>
          <w:szCs w:val="24"/>
          <w:lang w:val="ru-RU"/>
        </w:rPr>
      </w:pPr>
    </w:p>
    <w:p w:rsidR="00307BE2" w:rsidRDefault="00307BE2" w:rsidP="00130174">
      <w:pPr>
        <w:jc w:val="center"/>
        <w:rPr>
          <w:b/>
          <w:szCs w:val="24"/>
          <w:lang w:val="ru-RU"/>
        </w:rPr>
      </w:pPr>
    </w:p>
    <w:p w:rsidR="00307BE2" w:rsidRDefault="00307BE2" w:rsidP="00130174">
      <w:pPr>
        <w:jc w:val="center"/>
        <w:rPr>
          <w:b/>
          <w:szCs w:val="24"/>
          <w:lang w:val="ru-RU"/>
        </w:rPr>
      </w:pPr>
    </w:p>
    <w:p w:rsidR="00307BE2" w:rsidRDefault="00307BE2" w:rsidP="00130174">
      <w:pPr>
        <w:jc w:val="center"/>
        <w:rPr>
          <w:b/>
          <w:szCs w:val="24"/>
          <w:lang w:val="ru-RU"/>
        </w:rPr>
      </w:pPr>
    </w:p>
    <w:p w:rsidR="00307BE2" w:rsidRPr="0011719D" w:rsidRDefault="00307BE2" w:rsidP="00130174">
      <w:pPr>
        <w:jc w:val="center"/>
        <w:rPr>
          <w:b/>
          <w:szCs w:val="24"/>
          <w:lang w:val="ru-RU"/>
        </w:rPr>
      </w:pPr>
    </w:p>
    <w:p w:rsidR="004F07B7" w:rsidRPr="0011719D" w:rsidRDefault="004F07B7" w:rsidP="00130174">
      <w:pPr>
        <w:jc w:val="center"/>
        <w:rPr>
          <w:b/>
          <w:szCs w:val="24"/>
          <w:lang w:val="ru-RU"/>
        </w:rPr>
      </w:pPr>
    </w:p>
    <w:p w:rsidR="004F07B7" w:rsidRPr="0011719D" w:rsidRDefault="004F07B7" w:rsidP="00130174">
      <w:pPr>
        <w:jc w:val="center"/>
        <w:rPr>
          <w:b/>
          <w:szCs w:val="24"/>
          <w:lang w:val="ru-RU"/>
        </w:rPr>
      </w:pPr>
    </w:p>
    <w:p w:rsidR="004F07B7" w:rsidRPr="0011719D" w:rsidRDefault="004F07B7" w:rsidP="00130174">
      <w:pPr>
        <w:jc w:val="center"/>
        <w:rPr>
          <w:b/>
          <w:szCs w:val="24"/>
          <w:lang w:val="ru-RU"/>
        </w:rPr>
      </w:pPr>
    </w:p>
    <w:p w:rsidR="004F07B7" w:rsidRPr="0011719D" w:rsidRDefault="004F07B7" w:rsidP="00130174">
      <w:pPr>
        <w:jc w:val="center"/>
        <w:rPr>
          <w:b/>
          <w:szCs w:val="24"/>
          <w:lang w:val="ru-RU"/>
        </w:rPr>
      </w:pPr>
    </w:p>
    <w:p w:rsidR="00130174" w:rsidRPr="005B7138" w:rsidRDefault="00130174" w:rsidP="00130174">
      <w:pPr>
        <w:jc w:val="center"/>
        <w:rPr>
          <w:b/>
          <w:szCs w:val="24"/>
        </w:rPr>
      </w:pPr>
      <w:r w:rsidRPr="005B7138">
        <w:rPr>
          <w:b/>
          <w:szCs w:val="24"/>
        </w:rPr>
        <w:t>И З Ј А В А</w:t>
      </w:r>
    </w:p>
    <w:p w:rsidR="00130174" w:rsidRPr="005B7138" w:rsidRDefault="00130174" w:rsidP="00130174">
      <w:pPr>
        <w:jc w:val="center"/>
        <w:rPr>
          <w:b/>
          <w:szCs w:val="24"/>
        </w:rPr>
      </w:pPr>
      <w:r w:rsidRPr="005B7138">
        <w:rPr>
          <w:b/>
          <w:szCs w:val="24"/>
        </w:rPr>
        <w:t>о чувању поверљивих података</w:t>
      </w:r>
    </w:p>
    <w:p w:rsidR="00130174" w:rsidRPr="005B7138" w:rsidRDefault="00130174" w:rsidP="00130174">
      <w:pPr>
        <w:jc w:val="center"/>
        <w:rPr>
          <w:b/>
          <w:szCs w:val="24"/>
        </w:rPr>
      </w:pPr>
    </w:p>
    <w:p w:rsidR="00130174" w:rsidRPr="005B7138" w:rsidRDefault="00130174" w:rsidP="00130174">
      <w:pPr>
        <w:pStyle w:val="BodyTextIndent3"/>
        <w:tabs>
          <w:tab w:val="left" w:pos="1418"/>
        </w:tabs>
        <w:spacing w:line="360" w:lineRule="auto"/>
        <w:ind w:right="33" w:firstLine="0"/>
        <w:rPr>
          <w:rFonts w:ascii="Times New Roman" w:hAnsi="Times New Roman"/>
          <w:sz w:val="24"/>
          <w:szCs w:val="24"/>
          <w:lang w:val="sr-Cyrl-CS"/>
        </w:rPr>
      </w:pPr>
    </w:p>
    <w:p w:rsidR="00130174" w:rsidRPr="005B7138" w:rsidRDefault="00130174" w:rsidP="00130174">
      <w:pPr>
        <w:pStyle w:val="BodyTextIndent3"/>
        <w:tabs>
          <w:tab w:val="left" w:pos="1418"/>
        </w:tabs>
        <w:spacing w:line="360" w:lineRule="auto"/>
        <w:ind w:right="33" w:firstLine="0"/>
        <w:rPr>
          <w:rFonts w:ascii="Times New Roman" w:hAnsi="Times New Roman"/>
          <w:sz w:val="24"/>
          <w:szCs w:val="24"/>
          <w:lang w:val="sr-Cyrl-CS"/>
        </w:rPr>
      </w:pPr>
    </w:p>
    <w:p w:rsidR="00130174" w:rsidRPr="005B7138" w:rsidRDefault="00130174" w:rsidP="00130174">
      <w:pPr>
        <w:spacing w:line="360" w:lineRule="auto"/>
        <w:jc w:val="center"/>
        <w:rPr>
          <w:szCs w:val="24"/>
        </w:rPr>
      </w:pPr>
      <w:r w:rsidRPr="005B7138">
        <w:rPr>
          <w:szCs w:val="24"/>
        </w:rPr>
        <w:t>____________________________________________________________________</w:t>
      </w:r>
    </w:p>
    <w:p w:rsidR="00130174" w:rsidRPr="005B7138" w:rsidRDefault="00130174" w:rsidP="00130174">
      <w:pPr>
        <w:spacing w:line="360" w:lineRule="auto"/>
        <w:jc w:val="center"/>
        <w:rPr>
          <w:szCs w:val="24"/>
        </w:rPr>
      </w:pPr>
      <w:r w:rsidRPr="005B7138">
        <w:rPr>
          <w:szCs w:val="24"/>
        </w:rPr>
        <w:t>(пословно име или скраћени назив)</w:t>
      </w:r>
    </w:p>
    <w:p w:rsidR="0097245B" w:rsidRPr="00F1045B" w:rsidRDefault="0097245B" w:rsidP="0097245B">
      <w:pPr>
        <w:spacing w:line="480" w:lineRule="auto"/>
        <w:rPr>
          <w:szCs w:val="24"/>
        </w:rPr>
      </w:pPr>
      <w:r w:rsidRPr="00F1045B">
        <w:rPr>
          <w:szCs w:val="24"/>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и </w:t>
      </w:r>
      <w:r w:rsidRPr="00F1045B">
        <w:rPr>
          <w:bCs/>
          <w:szCs w:val="24"/>
        </w:rPr>
        <w:t xml:space="preserve">да ћу </w:t>
      </w:r>
      <w:r w:rsidRPr="00F1045B">
        <w:rPr>
          <w:szCs w:val="24"/>
        </w:rPr>
        <w:t xml:space="preserve">све информације </w:t>
      </w:r>
      <w:r w:rsidRPr="00F1045B">
        <w:rPr>
          <w:bCs/>
          <w:szCs w:val="24"/>
        </w:rPr>
        <w:t>чувати</w:t>
      </w:r>
      <w:r w:rsidRPr="00F1045B">
        <w:rPr>
          <w:szCs w:val="24"/>
        </w:rPr>
        <w:t xml:space="preserve"> од неовлашћеног коришћења и откривања као пословну тајну, које могу бити злоупотребљене у безбедносном смислу. </w:t>
      </w:r>
    </w:p>
    <w:p w:rsidR="0097245B" w:rsidRPr="00F1045B" w:rsidRDefault="0097245B" w:rsidP="0097245B">
      <w:pPr>
        <w:spacing w:line="480" w:lineRule="auto"/>
        <w:rPr>
          <w:bCs/>
          <w:szCs w:val="24"/>
        </w:rPr>
      </w:pPr>
      <w:r w:rsidRPr="00F1045B">
        <w:rPr>
          <w:szCs w:val="24"/>
        </w:rPr>
        <w:tab/>
        <w:t>Лице које је примило податке одређене као поверљиве дужно је да из чува и штити без обзира на степен те поверљивости.</w:t>
      </w:r>
    </w:p>
    <w:p w:rsidR="00130174" w:rsidRPr="0097245B" w:rsidRDefault="00130174" w:rsidP="00130174">
      <w:pPr>
        <w:spacing w:line="360" w:lineRule="auto"/>
        <w:rPr>
          <w:szCs w:val="24"/>
        </w:rPr>
      </w:pPr>
    </w:p>
    <w:p w:rsidR="00130174" w:rsidRPr="005B7138" w:rsidRDefault="00130174" w:rsidP="00130174">
      <w:pPr>
        <w:rPr>
          <w:szCs w:val="24"/>
        </w:rPr>
      </w:pPr>
    </w:p>
    <w:tbl>
      <w:tblPr>
        <w:tblW w:w="5449" w:type="dxa"/>
        <w:jc w:val="right"/>
        <w:tblLook w:val="01E0"/>
      </w:tblPr>
      <w:tblGrid>
        <w:gridCol w:w="2131"/>
        <w:gridCol w:w="3318"/>
      </w:tblGrid>
      <w:tr w:rsidR="00130174" w:rsidRPr="005B7138" w:rsidTr="00E7741C">
        <w:trPr>
          <w:jc w:val="right"/>
        </w:trPr>
        <w:tc>
          <w:tcPr>
            <w:tcW w:w="2131" w:type="dxa"/>
            <w:shd w:val="clear" w:color="auto" w:fill="auto"/>
          </w:tcPr>
          <w:p w:rsidR="00130174" w:rsidRPr="005B7138" w:rsidRDefault="00130174" w:rsidP="00E7741C">
            <w:pPr>
              <w:jc w:val="center"/>
              <w:rPr>
                <w:b/>
                <w:szCs w:val="24"/>
              </w:rPr>
            </w:pPr>
          </w:p>
        </w:tc>
        <w:tc>
          <w:tcPr>
            <w:tcW w:w="3318" w:type="dxa"/>
            <w:shd w:val="clear" w:color="auto" w:fill="auto"/>
          </w:tcPr>
          <w:p w:rsidR="00130174" w:rsidRPr="005B7138" w:rsidRDefault="00130174" w:rsidP="00E7741C">
            <w:pPr>
              <w:jc w:val="center"/>
              <w:rPr>
                <w:b/>
                <w:szCs w:val="24"/>
              </w:rPr>
            </w:pPr>
            <w:r w:rsidRPr="005B7138">
              <w:rPr>
                <w:b/>
                <w:szCs w:val="24"/>
              </w:rPr>
              <w:t>Потпис овлашћеног лица</w:t>
            </w:r>
          </w:p>
        </w:tc>
      </w:tr>
      <w:tr w:rsidR="00130174" w:rsidRPr="005B7138" w:rsidTr="00E7741C">
        <w:trPr>
          <w:jc w:val="right"/>
        </w:trPr>
        <w:tc>
          <w:tcPr>
            <w:tcW w:w="2131" w:type="dxa"/>
            <w:shd w:val="clear" w:color="auto" w:fill="auto"/>
          </w:tcPr>
          <w:p w:rsidR="00130174" w:rsidRPr="005B7138" w:rsidRDefault="00130174" w:rsidP="00E7741C">
            <w:pPr>
              <w:jc w:val="center"/>
              <w:rPr>
                <w:b/>
                <w:szCs w:val="24"/>
              </w:rPr>
            </w:pPr>
            <w:r w:rsidRPr="005B7138">
              <w:rPr>
                <w:b/>
                <w:szCs w:val="24"/>
              </w:rPr>
              <w:t>М.П.</w:t>
            </w:r>
          </w:p>
        </w:tc>
        <w:tc>
          <w:tcPr>
            <w:tcW w:w="3318" w:type="dxa"/>
            <w:shd w:val="clear" w:color="auto" w:fill="auto"/>
          </w:tcPr>
          <w:p w:rsidR="00130174" w:rsidRPr="005B7138" w:rsidRDefault="00130174" w:rsidP="00E7741C">
            <w:pPr>
              <w:jc w:val="center"/>
              <w:rPr>
                <w:b/>
                <w:szCs w:val="24"/>
              </w:rPr>
            </w:pPr>
          </w:p>
        </w:tc>
      </w:tr>
      <w:tr w:rsidR="00130174" w:rsidRPr="005B7138" w:rsidTr="00E7741C">
        <w:trPr>
          <w:jc w:val="right"/>
        </w:trPr>
        <w:tc>
          <w:tcPr>
            <w:tcW w:w="2131" w:type="dxa"/>
            <w:shd w:val="clear" w:color="auto" w:fill="auto"/>
          </w:tcPr>
          <w:p w:rsidR="00130174" w:rsidRPr="005B7138" w:rsidRDefault="00130174" w:rsidP="00E7741C">
            <w:pPr>
              <w:jc w:val="center"/>
              <w:rPr>
                <w:b/>
                <w:szCs w:val="24"/>
              </w:rPr>
            </w:pPr>
          </w:p>
        </w:tc>
        <w:tc>
          <w:tcPr>
            <w:tcW w:w="3318" w:type="dxa"/>
            <w:tcBorders>
              <w:top w:val="nil"/>
              <w:left w:val="nil"/>
              <w:bottom w:val="single" w:sz="4" w:space="0" w:color="auto"/>
              <w:right w:val="nil"/>
            </w:tcBorders>
            <w:shd w:val="clear" w:color="auto" w:fill="auto"/>
          </w:tcPr>
          <w:p w:rsidR="00130174" w:rsidRPr="005B7138" w:rsidRDefault="00130174" w:rsidP="00E7741C">
            <w:pPr>
              <w:jc w:val="center"/>
              <w:rPr>
                <w:b/>
                <w:szCs w:val="24"/>
              </w:rPr>
            </w:pPr>
          </w:p>
          <w:p w:rsidR="00130174" w:rsidRPr="005B7138" w:rsidRDefault="00130174" w:rsidP="00E7741C">
            <w:pPr>
              <w:jc w:val="center"/>
              <w:rPr>
                <w:b/>
                <w:szCs w:val="24"/>
              </w:rPr>
            </w:pPr>
          </w:p>
        </w:tc>
      </w:tr>
    </w:tbl>
    <w:p w:rsidR="00477837" w:rsidRDefault="00477837" w:rsidP="00B94D7B">
      <w:pPr>
        <w:jc w:val="center"/>
        <w:rPr>
          <w:b/>
          <w:color w:val="000000"/>
          <w:szCs w:val="24"/>
        </w:rPr>
      </w:pPr>
    </w:p>
    <w:p w:rsidR="00477837" w:rsidRDefault="00477837" w:rsidP="00B94D7B">
      <w:pPr>
        <w:jc w:val="center"/>
        <w:rPr>
          <w:b/>
          <w:color w:val="000000"/>
          <w:szCs w:val="24"/>
        </w:rPr>
      </w:pPr>
    </w:p>
    <w:p w:rsidR="00477837" w:rsidRDefault="00477837" w:rsidP="00B94D7B">
      <w:pPr>
        <w:jc w:val="center"/>
        <w:rPr>
          <w:b/>
          <w:color w:val="000000"/>
          <w:szCs w:val="24"/>
        </w:rPr>
      </w:pPr>
    </w:p>
    <w:p w:rsidR="00477837" w:rsidRDefault="00477837" w:rsidP="00B94D7B">
      <w:pPr>
        <w:jc w:val="center"/>
        <w:rPr>
          <w:b/>
          <w:color w:val="000000"/>
          <w:szCs w:val="24"/>
        </w:rPr>
      </w:pPr>
    </w:p>
    <w:p w:rsidR="00477837" w:rsidRDefault="00477837" w:rsidP="00B94D7B">
      <w:pPr>
        <w:jc w:val="center"/>
        <w:rPr>
          <w:b/>
          <w:color w:val="000000"/>
          <w:szCs w:val="24"/>
        </w:rPr>
      </w:pPr>
    </w:p>
    <w:p w:rsidR="00477837" w:rsidRDefault="00477837" w:rsidP="00B94D7B">
      <w:pPr>
        <w:jc w:val="center"/>
        <w:rPr>
          <w:b/>
          <w:color w:val="000000"/>
          <w:szCs w:val="24"/>
        </w:rPr>
      </w:pPr>
    </w:p>
    <w:p w:rsidR="00477837" w:rsidRDefault="00477837" w:rsidP="00B94D7B">
      <w:pPr>
        <w:jc w:val="center"/>
        <w:rPr>
          <w:b/>
          <w:color w:val="000000"/>
          <w:szCs w:val="24"/>
        </w:rPr>
      </w:pPr>
    </w:p>
    <w:p w:rsidR="00477837" w:rsidRDefault="00477837" w:rsidP="00B94D7B">
      <w:pPr>
        <w:jc w:val="center"/>
        <w:rPr>
          <w:b/>
          <w:color w:val="000000"/>
          <w:szCs w:val="24"/>
        </w:rPr>
      </w:pPr>
    </w:p>
    <w:p w:rsidR="00477837" w:rsidRDefault="00477837" w:rsidP="00B94D7B">
      <w:pPr>
        <w:jc w:val="center"/>
        <w:rPr>
          <w:b/>
          <w:color w:val="000000"/>
          <w:szCs w:val="24"/>
        </w:rPr>
      </w:pPr>
    </w:p>
    <w:p w:rsidR="00477837" w:rsidRDefault="00477837" w:rsidP="00B94D7B">
      <w:pPr>
        <w:jc w:val="center"/>
        <w:rPr>
          <w:b/>
          <w:color w:val="000000"/>
          <w:szCs w:val="24"/>
        </w:rPr>
      </w:pPr>
    </w:p>
    <w:p w:rsidR="00477837" w:rsidRDefault="00477837" w:rsidP="00B94D7B">
      <w:pPr>
        <w:jc w:val="center"/>
        <w:rPr>
          <w:b/>
          <w:color w:val="000000"/>
          <w:szCs w:val="24"/>
        </w:rPr>
      </w:pPr>
    </w:p>
    <w:p w:rsidR="00477837" w:rsidRDefault="00477837" w:rsidP="00B94D7B">
      <w:pPr>
        <w:jc w:val="center"/>
        <w:rPr>
          <w:b/>
          <w:color w:val="000000"/>
          <w:szCs w:val="24"/>
        </w:rPr>
      </w:pPr>
    </w:p>
    <w:p w:rsidR="001A52F7" w:rsidRDefault="001A52F7" w:rsidP="00B94D7B">
      <w:pPr>
        <w:jc w:val="center"/>
        <w:rPr>
          <w:b/>
          <w:color w:val="000000"/>
          <w:szCs w:val="24"/>
        </w:rPr>
      </w:pPr>
    </w:p>
    <w:p w:rsidR="008A7D36" w:rsidRDefault="008A7D36" w:rsidP="00B94D7B">
      <w:pPr>
        <w:jc w:val="center"/>
        <w:rPr>
          <w:b/>
          <w:color w:val="000000"/>
          <w:szCs w:val="24"/>
        </w:rPr>
      </w:pPr>
    </w:p>
    <w:p w:rsidR="008A7D36" w:rsidRDefault="008A7D36" w:rsidP="00B94D7B">
      <w:pPr>
        <w:jc w:val="center"/>
        <w:rPr>
          <w:b/>
          <w:color w:val="000000"/>
          <w:szCs w:val="24"/>
        </w:rPr>
      </w:pPr>
    </w:p>
    <w:p w:rsidR="00B05199" w:rsidRPr="00A76AB9" w:rsidRDefault="00B05199" w:rsidP="00B05199">
      <w:pPr>
        <w:jc w:val="center"/>
        <w:outlineLvl w:val="0"/>
        <w:rPr>
          <w:b/>
          <w:sz w:val="32"/>
          <w:szCs w:val="32"/>
        </w:rPr>
      </w:pPr>
      <w:r w:rsidRPr="00A76AB9">
        <w:rPr>
          <w:b/>
          <w:sz w:val="32"/>
          <w:szCs w:val="32"/>
        </w:rPr>
        <w:t>VI</w:t>
      </w:r>
    </w:p>
    <w:p w:rsidR="0095031F" w:rsidRPr="005B7138" w:rsidRDefault="0095031F" w:rsidP="00B94D7B">
      <w:pPr>
        <w:jc w:val="center"/>
        <w:rPr>
          <w:b/>
          <w:color w:val="000000"/>
          <w:szCs w:val="24"/>
        </w:rPr>
      </w:pPr>
    </w:p>
    <w:p w:rsidR="00567FA5" w:rsidRPr="005B7138" w:rsidRDefault="000F7AB3" w:rsidP="000F7AB3">
      <w:pPr>
        <w:spacing w:line="360" w:lineRule="auto"/>
        <w:jc w:val="center"/>
        <w:rPr>
          <w:b/>
          <w:szCs w:val="24"/>
        </w:rPr>
      </w:pPr>
      <w:r w:rsidRPr="005B7138">
        <w:rPr>
          <w:b/>
          <w:szCs w:val="24"/>
        </w:rPr>
        <w:t>ОБРАЗАЦ ПОНУДЕ</w:t>
      </w:r>
      <w:r w:rsidR="005D0B53" w:rsidRPr="005B7138">
        <w:rPr>
          <w:b/>
          <w:szCs w:val="24"/>
        </w:rPr>
        <w:t xml:space="preserve"> </w:t>
      </w:r>
    </w:p>
    <w:p w:rsidR="002602B5" w:rsidRPr="005B7138" w:rsidRDefault="002602B5" w:rsidP="000F7AB3">
      <w:pPr>
        <w:jc w:val="center"/>
        <w:rPr>
          <w:b/>
          <w:szCs w:val="24"/>
        </w:rPr>
      </w:pPr>
    </w:p>
    <w:p w:rsidR="000F7AB3" w:rsidRPr="00E976C8" w:rsidRDefault="000F7AB3" w:rsidP="00955709">
      <w:r w:rsidRPr="005B7138">
        <w:rPr>
          <w:szCs w:val="24"/>
        </w:rPr>
        <w:tab/>
      </w:r>
      <w:r w:rsidRPr="001A26D3">
        <w:rPr>
          <w:szCs w:val="24"/>
        </w:rPr>
        <w:t xml:space="preserve">На основу позива за набавку </w:t>
      </w:r>
      <w:r w:rsidR="00EE19FD" w:rsidRPr="001A26D3">
        <w:rPr>
          <w:szCs w:val="24"/>
        </w:rPr>
        <w:t xml:space="preserve">услуга </w:t>
      </w:r>
      <w:r w:rsidR="001A26D3" w:rsidRPr="001A26D3">
        <w:rPr>
          <w:szCs w:val="24"/>
        </w:rPr>
        <w:t xml:space="preserve">техничког прегледа изведених радова у објекту ЕРЦ – надоградња спрата, изградња лифтовских постројења, реконструкција електроенергетских инсталација, санација фасаде и адаптација објекта </w:t>
      </w:r>
      <w:r w:rsidR="00B649CB" w:rsidRPr="001A26D3">
        <w:rPr>
          <w:szCs w:val="24"/>
        </w:rPr>
        <w:t>- ЈН</w:t>
      </w:r>
      <w:r w:rsidR="001A26D3" w:rsidRPr="001A26D3">
        <w:rPr>
          <w:szCs w:val="24"/>
        </w:rPr>
        <w:t xml:space="preserve">МВ број </w:t>
      </w:r>
      <w:r w:rsidR="00EE19FD" w:rsidRPr="001A26D3">
        <w:rPr>
          <w:szCs w:val="24"/>
        </w:rPr>
        <w:t>1</w:t>
      </w:r>
      <w:r w:rsidR="001A26D3" w:rsidRPr="001A26D3">
        <w:rPr>
          <w:szCs w:val="24"/>
        </w:rPr>
        <w:t>0</w:t>
      </w:r>
      <w:r w:rsidR="008C4517" w:rsidRPr="001A26D3">
        <w:rPr>
          <w:szCs w:val="24"/>
        </w:rPr>
        <w:t>/14</w:t>
      </w:r>
      <w:r w:rsidR="00FD7D98" w:rsidRPr="001A26D3">
        <w:rPr>
          <w:szCs w:val="24"/>
        </w:rPr>
        <w:t xml:space="preserve">, </w:t>
      </w:r>
      <w:r w:rsidRPr="001A26D3">
        <w:rPr>
          <w:szCs w:val="24"/>
        </w:rPr>
        <w:t>дајем понуду како следи:</w:t>
      </w:r>
    </w:p>
    <w:p w:rsidR="00D0507C" w:rsidRPr="005B7138" w:rsidRDefault="00D0507C" w:rsidP="000F7AB3">
      <w:pPr>
        <w:rPr>
          <w:b/>
          <w:i/>
          <w:szCs w:val="24"/>
        </w:rPr>
      </w:pPr>
    </w:p>
    <w:p w:rsidR="006F1025" w:rsidRPr="005B7138" w:rsidRDefault="0095031F" w:rsidP="006F1025">
      <w:pPr>
        <w:jc w:val="left"/>
        <w:rPr>
          <w:szCs w:val="24"/>
        </w:rPr>
      </w:pPr>
      <w:r w:rsidRPr="005B7138">
        <w:rPr>
          <w:szCs w:val="24"/>
        </w:rPr>
        <w:tab/>
      </w:r>
    </w:p>
    <w:tbl>
      <w:tblPr>
        <w:tblW w:w="5896" w:type="dxa"/>
        <w:jc w:val="center"/>
        <w:tblLook w:val="01E0"/>
      </w:tblPr>
      <w:tblGrid>
        <w:gridCol w:w="2508"/>
        <w:gridCol w:w="3388"/>
      </w:tblGrid>
      <w:tr w:rsidR="006F1025" w:rsidRPr="0033342B" w:rsidTr="00E7741C">
        <w:trPr>
          <w:trHeight w:val="680"/>
          <w:jc w:val="center"/>
        </w:trPr>
        <w:tc>
          <w:tcPr>
            <w:tcW w:w="2508" w:type="dxa"/>
            <w:vAlign w:val="bottom"/>
          </w:tcPr>
          <w:p w:rsidR="006F1025" w:rsidRPr="0033342B" w:rsidRDefault="006F1025" w:rsidP="00E7741C">
            <w:pPr>
              <w:jc w:val="right"/>
              <w:rPr>
                <w:sz w:val="22"/>
                <w:szCs w:val="22"/>
              </w:rPr>
            </w:pPr>
            <w:r w:rsidRPr="0033342B">
              <w:rPr>
                <w:b/>
                <w:sz w:val="22"/>
                <w:szCs w:val="22"/>
              </w:rPr>
              <w:t>Понуда број:</w:t>
            </w:r>
          </w:p>
        </w:tc>
        <w:tc>
          <w:tcPr>
            <w:tcW w:w="3388" w:type="dxa"/>
            <w:tcBorders>
              <w:bottom w:val="single" w:sz="4" w:space="0" w:color="auto"/>
            </w:tcBorders>
            <w:vAlign w:val="bottom"/>
          </w:tcPr>
          <w:p w:rsidR="006F1025" w:rsidRPr="0033342B" w:rsidRDefault="006F1025" w:rsidP="00E7741C">
            <w:pPr>
              <w:jc w:val="right"/>
              <w:rPr>
                <w:sz w:val="22"/>
                <w:szCs w:val="22"/>
              </w:rPr>
            </w:pPr>
          </w:p>
        </w:tc>
      </w:tr>
      <w:tr w:rsidR="006F1025" w:rsidRPr="0033342B" w:rsidTr="00E7741C">
        <w:trPr>
          <w:trHeight w:val="680"/>
          <w:jc w:val="center"/>
        </w:trPr>
        <w:tc>
          <w:tcPr>
            <w:tcW w:w="2508" w:type="dxa"/>
            <w:vAlign w:val="bottom"/>
          </w:tcPr>
          <w:p w:rsidR="006F1025" w:rsidRPr="0033342B" w:rsidRDefault="006F1025" w:rsidP="00E7741C">
            <w:pPr>
              <w:jc w:val="right"/>
              <w:rPr>
                <w:b/>
                <w:sz w:val="22"/>
                <w:szCs w:val="22"/>
              </w:rPr>
            </w:pPr>
            <w:r w:rsidRPr="0033342B">
              <w:rPr>
                <w:b/>
                <w:sz w:val="22"/>
                <w:szCs w:val="22"/>
              </w:rPr>
              <w:t>Датум:</w:t>
            </w:r>
          </w:p>
        </w:tc>
        <w:tc>
          <w:tcPr>
            <w:tcW w:w="3388" w:type="dxa"/>
            <w:tcBorders>
              <w:top w:val="single" w:sz="4" w:space="0" w:color="auto"/>
              <w:bottom w:val="single" w:sz="4" w:space="0" w:color="auto"/>
            </w:tcBorders>
            <w:vAlign w:val="bottom"/>
          </w:tcPr>
          <w:p w:rsidR="006F1025" w:rsidRPr="0033342B" w:rsidRDefault="006F1025" w:rsidP="00E7741C">
            <w:pPr>
              <w:jc w:val="right"/>
              <w:rPr>
                <w:sz w:val="22"/>
                <w:szCs w:val="22"/>
              </w:rPr>
            </w:pPr>
          </w:p>
        </w:tc>
      </w:tr>
    </w:tbl>
    <w:p w:rsidR="0095031F" w:rsidRPr="005B7138" w:rsidRDefault="0095031F" w:rsidP="006F1025">
      <w:pPr>
        <w:jc w:val="left"/>
        <w:rPr>
          <w:szCs w:val="24"/>
        </w:rPr>
      </w:pPr>
    </w:p>
    <w:p w:rsidR="00D25165" w:rsidRDefault="00D25165" w:rsidP="000F7AB3">
      <w:pPr>
        <w:jc w:val="center"/>
        <w:rPr>
          <w:b/>
          <w:szCs w:val="24"/>
        </w:rPr>
      </w:pPr>
    </w:p>
    <w:p w:rsidR="000F7AB3" w:rsidRPr="005B7138" w:rsidRDefault="000F7AB3" w:rsidP="000F7AB3">
      <w:pPr>
        <w:jc w:val="center"/>
        <w:rPr>
          <w:b/>
          <w:szCs w:val="24"/>
        </w:rPr>
      </w:pPr>
      <w:r w:rsidRPr="005B7138">
        <w:rPr>
          <w:b/>
          <w:szCs w:val="24"/>
        </w:rPr>
        <w:t xml:space="preserve">Понуђач је дужан да попуни све делове обрасца понуде, </w:t>
      </w:r>
    </w:p>
    <w:p w:rsidR="000F7AB3" w:rsidRPr="005B7138" w:rsidRDefault="000F7AB3" w:rsidP="000F7AB3">
      <w:pPr>
        <w:jc w:val="center"/>
        <w:rPr>
          <w:b/>
          <w:szCs w:val="24"/>
        </w:rPr>
      </w:pPr>
      <w:r w:rsidRPr="005B7138">
        <w:rPr>
          <w:b/>
          <w:szCs w:val="24"/>
        </w:rPr>
        <w:t>у складу са својом понудом, да их потпише и овери печатом</w:t>
      </w:r>
    </w:p>
    <w:p w:rsidR="0095031F" w:rsidRPr="005B7138" w:rsidRDefault="0095031F" w:rsidP="000F7AB3">
      <w:pPr>
        <w:jc w:val="center"/>
        <w:rPr>
          <w:b/>
          <w:szCs w:val="24"/>
        </w:rPr>
      </w:pPr>
    </w:p>
    <w:p w:rsidR="000F7AB3" w:rsidRPr="005B7138" w:rsidRDefault="000F7AB3" w:rsidP="000F7AB3">
      <w:pPr>
        <w:jc w:val="center"/>
        <w:rPr>
          <w:b/>
          <w:szCs w:val="24"/>
        </w:rPr>
      </w:pPr>
    </w:p>
    <w:p w:rsidR="000F7AB3" w:rsidRPr="005B7138" w:rsidRDefault="000F7AB3" w:rsidP="000F7AB3">
      <w:pPr>
        <w:rPr>
          <w:szCs w:val="24"/>
        </w:rPr>
      </w:pPr>
    </w:p>
    <w:p w:rsidR="00D62D64" w:rsidRPr="005B7138" w:rsidRDefault="00D62D64" w:rsidP="000F7AB3">
      <w:pPr>
        <w:rPr>
          <w:szCs w:val="24"/>
        </w:rPr>
      </w:pPr>
    </w:p>
    <w:p w:rsidR="00D62D64" w:rsidRPr="005B7138" w:rsidRDefault="00D62D64" w:rsidP="000F7AB3">
      <w:pPr>
        <w:rPr>
          <w:szCs w:val="24"/>
        </w:rPr>
      </w:pPr>
    </w:p>
    <w:tbl>
      <w:tblPr>
        <w:tblW w:w="5838" w:type="dxa"/>
        <w:jc w:val="right"/>
        <w:tblLook w:val="01E0"/>
      </w:tblPr>
      <w:tblGrid>
        <w:gridCol w:w="2520"/>
        <w:gridCol w:w="3318"/>
      </w:tblGrid>
      <w:tr w:rsidR="000F7AB3" w:rsidRPr="005B7138">
        <w:trPr>
          <w:jc w:val="right"/>
        </w:trPr>
        <w:tc>
          <w:tcPr>
            <w:tcW w:w="2520" w:type="dxa"/>
          </w:tcPr>
          <w:p w:rsidR="000F7AB3" w:rsidRPr="005B7138" w:rsidRDefault="000F7AB3" w:rsidP="000F7AB3">
            <w:pPr>
              <w:jc w:val="center"/>
              <w:rPr>
                <w:b/>
                <w:szCs w:val="24"/>
              </w:rPr>
            </w:pPr>
          </w:p>
        </w:tc>
        <w:tc>
          <w:tcPr>
            <w:tcW w:w="3318" w:type="dxa"/>
          </w:tcPr>
          <w:p w:rsidR="000F7AB3" w:rsidRPr="005B7138" w:rsidRDefault="000F7AB3" w:rsidP="000F7AB3">
            <w:pPr>
              <w:jc w:val="center"/>
              <w:rPr>
                <w:b/>
                <w:szCs w:val="24"/>
              </w:rPr>
            </w:pPr>
            <w:r w:rsidRPr="005B7138">
              <w:rPr>
                <w:b/>
                <w:szCs w:val="24"/>
              </w:rPr>
              <w:t>Потпис овлашћеног лица</w:t>
            </w:r>
          </w:p>
        </w:tc>
      </w:tr>
      <w:tr w:rsidR="000F7AB3" w:rsidRPr="005B7138">
        <w:trPr>
          <w:jc w:val="right"/>
        </w:trPr>
        <w:tc>
          <w:tcPr>
            <w:tcW w:w="2520" w:type="dxa"/>
          </w:tcPr>
          <w:p w:rsidR="000F7AB3" w:rsidRPr="005B7138" w:rsidRDefault="000F7AB3" w:rsidP="000F7AB3">
            <w:pPr>
              <w:jc w:val="center"/>
              <w:rPr>
                <w:b/>
                <w:szCs w:val="24"/>
                <w:lang w:val="en-US"/>
              </w:rPr>
            </w:pPr>
            <w:r w:rsidRPr="005B7138">
              <w:rPr>
                <w:b/>
                <w:szCs w:val="24"/>
                <w:lang w:val="en-US"/>
              </w:rPr>
              <w:t>М.П.</w:t>
            </w:r>
          </w:p>
        </w:tc>
        <w:tc>
          <w:tcPr>
            <w:tcW w:w="3318" w:type="dxa"/>
          </w:tcPr>
          <w:p w:rsidR="000F7AB3" w:rsidRPr="005B7138" w:rsidRDefault="000F7AB3" w:rsidP="000F7AB3">
            <w:pPr>
              <w:jc w:val="center"/>
              <w:rPr>
                <w:b/>
                <w:szCs w:val="24"/>
              </w:rPr>
            </w:pPr>
          </w:p>
        </w:tc>
      </w:tr>
      <w:tr w:rsidR="000F7AB3" w:rsidRPr="005B7138">
        <w:trPr>
          <w:trHeight w:val="738"/>
          <w:jc w:val="right"/>
        </w:trPr>
        <w:tc>
          <w:tcPr>
            <w:tcW w:w="2520" w:type="dxa"/>
          </w:tcPr>
          <w:p w:rsidR="000F7AB3" w:rsidRPr="005B7138" w:rsidRDefault="000F7AB3" w:rsidP="000F7AB3">
            <w:pPr>
              <w:jc w:val="center"/>
              <w:rPr>
                <w:szCs w:val="24"/>
              </w:rPr>
            </w:pPr>
          </w:p>
        </w:tc>
        <w:tc>
          <w:tcPr>
            <w:tcW w:w="3318" w:type="dxa"/>
            <w:tcBorders>
              <w:bottom w:val="single" w:sz="4" w:space="0" w:color="auto"/>
            </w:tcBorders>
          </w:tcPr>
          <w:p w:rsidR="000F7AB3" w:rsidRPr="005B7138" w:rsidRDefault="000F7AB3" w:rsidP="000F7AB3">
            <w:pPr>
              <w:jc w:val="center"/>
              <w:rPr>
                <w:szCs w:val="24"/>
              </w:rPr>
            </w:pPr>
          </w:p>
        </w:tc>
      </w:tr>
    </w:tbl>
    <w:p w:rsidR="000F7AB3" w:rsidRPr="005B7138" w:rsidRDefault="000F7AB3" w:rsidP="000F7AB3">
      <w:pPr>
        <w:rPr>
          <w:b/>
          <w:i/>
          <w:szCs w:val="24"/>
        </w:rPr>
      </w:pPr>
    </w:p>
    <w:p w:rsidR="002069A9" w:rsidRPr="005B7138" w:rsidRDefault="002069A9" w:rsidP="003E599E">
      <w:pPr>
        <w:jc w:val="center"/>
        <w:rPr>
          <w:b/>
          <w:i/>
          <w:szCs w:val="24"/>
        </w:rPr>
      </w:pPr>
    </w:p>
    <w:p w:rsidR="002069A9" w:rsidRPr="005B7138" w:rsidRDefault="002069A9" w:rsidP="003E599E">
      <w:pPr>
        <w:jc w:val="center"/>
        <w:rPr>
          <w:b/>
          <w:i/>
          <w:szCs w:val="24"/>
        </w:rPr>
      </w:pPr>
    </w:p>
    <w:p w:rsidR="002069A9" w:rsidRPr="005B7138" w:rsidRDefault="002069A9" w:rsidP="003E599E">
      <w:pPr>
        <w:jc w:val="center"/>
        <w:rPr>
          <w:b/>
          <w:i/>
          <w:szCs w:val="24"/>
        </w:rPr>
      </w:pPr>
    </w:p>
    <w:p w:rsidR="002069A9" w:rsidRPr="005B7138" w:rsidRDefault="002069A9" w:rsidP="003E599E">
      <w:pPr>
        <w:jc w:val="center"/>
        <w:rPr>
          <w:b/>
          <w:i/>
          <w:szCs w:val="24"/>
        </w:rPr>
      </w:pPr>
    </w:p>
    <w:p w:rsidR="002069A9" w:rsidRPr="005B7138" w:rsidRDefault="002069A9" w:rsidP="003E599E">
      <w:pPr>
        <w:jc w:val="center"/>
        <w:rPr>
          <w:b/>
          <w:i/>
          <w:szCs w:val="24"/>
        </w:rPr>
      </w:pPr>
    </w:p>
    <w:p w:rsidR="002069A9" w:rsidRPr="005B7138" w:rsidRDefault="002069A9" w:rsidP="003E599E">
      <w:pPr>
        <w:jc w:val="center"/>
        <w:rPr>
          <w:b/>
          <w:i/>
          <w:szCs w:val="24"/>
        </w:rPr>
      </w:pPr>
    </w:p>
    <w:p w:rsidR="002069A9" w:rsidRPr="005B7138" w:rsidRDefault="002069A9" w:rsidP="003E599E">
      <w:pPr>
        <w:jc w:val="center"/>
        <w:rPr>
          <w:b/>
          <w:i/>
          <w:szCs w:val="24"/>
        </w:rPr>
      </w:pPr>
    </w:p>
    <w:p w:rsidR="002069A9" w:rsidRPr="005B7138" w:rsidRDefault="002069A9" w:rsidP="003E599E">
      <w:pPr>
        <w:jc w:val="center"/>
        <w:rPr>
          <w:b/>
          <w:i/>
          <w:szCs w:val="24"/>
        </w:rPr>
      </w:pPr>
    </w:p>
    <w:p w:rsidR="009B4FDF" w:rsidRPr="005B7138" w:rsidRDefault="009B4FDF" w:rsidP="003E599E">
      <w:pPr>
        <w:jc w:val="center"/>
        <w:rPr>
          <w:b/>
          <w:i/>
          <w:szCs w:val="24"/>
        </w:rPr>
      </w:pPr>
    </w:p>
    <w:p w:rsidR="009B4FDF" w:rsidRDefault="009B4FDF" w:rsidP="003E599E">
      <w:pPr>
        <w:jc w:val="center"/>
        <w:rPr>
          <w:b/>
          <w:i/>
          <w:szCs w:val="24"/>
        </w:rPr>
      </w:pPr>
    </w:p>
    <w:p w:rsidR="006F1025" w:rsidRDefault="006F1025" w:rsidP="003E599E">
      <w:pPr>
        <w:jc w:val="center"/>
        <w:rPr>
          <w:b/>
          <w:i/>
          <w:szCs w:val="24"/>
        </w:rPr>
      </w:pPr>
    </w:p>
    <w:p w:rsidR="006F1025" w:rsidRDefault="006F1025" w:rsidP="003E599E">
      <w:pPr>
        <w:jc w:val="center"/>
        <w:rPr>
          <w:b/>
          <w:i/>
          <w:szCs w:val="24"/>
        </w:rPr>
      </w:pPr>
    </w:p>
    <w:p w:rsidR="006F1025" w:rsidRDefault="006F1025" w:rsidP="003E599E">
      <w:pPr>
        <w:jc w:val="center"/>
        <w:rPr>
          <w:b/>
          <w:i/>
          <w:szCs w:val="24"/>
        </w:rPr>
      </w:pPr>
    </w:p>
    <w:p w:rsidR="006F1025" w:rsidRDefault="006F1025" w:rsidP="003E599E">
      <w:pPr>
        <w:jc w:val="center"/>
        <w:rPr>
          <w:b/>
          <w:i/>
          <w:szCs w:val="24"/>
        </w:rPr>
      </w:pPr>
    </w:p>
    <w:p w:rsidR="006F1025" w:rsidRDefault="006F1025" w:rsidP="003E599E">
      <w:pPr>
        <w:jc w:val="center"/>
        <w:rPr>
          <w:b/>
          <w:i/>
          <w:szCs w:val="24"/>
        </w:rPr>
      </w:pPr>
    </w:p>
    <w:p w:rsidR="006F1025" w:rsidRDefault="006F1025" w:rsidP="003E599E">
      <w:pPr>
        <w:jc w:val="center"/>
        <w:rPr>
          <w:b/>
          <w:i/>
          <w:szCs w:val="24"/>
        </w:rPr>
      </w:pPr>
    </w:p>
    <w:p w:rsidR="006F1025" w:rsidRDefault="006F1025" w:rsidP="003E599E">
      <w:pPr>
        <w:jc w:val="center"/>
        <w:rPr>
          <w:b/>
          <w:i/>
          <w:szCs w:val="24"/>
        </w:rPr>
      </w:pPr>
    </w:p>
    <w:p w:rsidR="006F1025" w:rsidRPr="005B7138" w:rsidRDefault="006F1025" w:rsidP="003E599E">
      <w:pPr>
        <w:jc w:val="center"/>
        <w:rPr>
          <w:b/>
          <w:i/>
          <w:szCs w:val="24"/>
        </w:rPr>
      </w:pPr>
    </w:p>
    <w:p w:rsidR="009B4FDF" w:rsidRPr="005B7138" w:rsidRDefault="009B4FDF" w:rsidP="003E599E">
      <w:pPr>
        <w:jc w:val="center"/>
        <w:rPr>
          <w:b/>
          <w:i/>
          <w:szCs w:val="24"/>
        </w:rPr>
      </w:pPr>
    </w:p>
    <w:p w:rsidR="002069A9" w:rsidRPr="005B7138" w:rsidRDefault="002069A9" w:rsidP="003E599E">
      <w:pPr>
        <w:jc w:val="center"/>
        <w:rPr>
          <w:b/>
          <w:i/>
          <w:szCs w:val="24"/>
        </w:rPr>
      </w:pPr>
    </w:p>
    <w:p w:rsidR="002069A9" w:rsidRPr="005B7138" w:rsidRDefault="002069A9" w:rsidP="003E599E">
      <w:pPr>
        <w:jc w:val="center"/>
        <w:rPr>
          <w:b/>
          <w:i/>
          <w:szCs w:val="24"/>
        </w:rPr>
      </w:pPr>
    </w:p>
    <w:p w:rsidR="002069A9" w:rsidRDefault="002069A9" w:rsidP="003E599E">
      <w:pPr>
        <w:jc w:val="center"/>
        <w:rPr>
          <w:b/>
          <w:i/>
          <w:szCs w:val="24"/>
          <w:lang w:val="en-US"/>
        </w:rPr>
      </w:pPr>
    </w:p>
    <w:p w:rsidR="004F07B7" w:rsidRDefault="004F07B7" w:rsidP="003E599E">
      <w:pPr>
        <w:jc w:val="center"/>
        <w:rPr>
          <w:b/>
          <w:i/>
          <w:szCs w:val="24"/>
          <w:lang w:val="en-US"/>
        </w:rPr>
      </w:pPr>
    </w:p>
    <w:p w:rsidR="004F07B7" w:rsidRPr="004F07B7" w:rsidRDefault="004F07B7" w:rsidP="003E599E">
      <w:pPr>
        <w:jc w:val="center"/>
        <w:rPr>
          <w:b/>
          <w:i/>
          <w:szCs w:val="24"/>
          <w:lang w:val="en-US"/>
        </w:rPr>
      </w:pPr>
    </w:p>
    <w:p w:rsidR="00EB1DA6" w:rsidRPr="005B7138" w:rsidRDefault="00EB1DA6" w:rsidP="00EB1DA6">
      <w:pPr>
        <w:jc w:val="center"/>
        <w:rPr>
          <w:b/>
          <w:szCs w:val="24"/>
        </w:rPr>
      </w:pPr>
      <w:r w:rsidRPr="005B7138">
        <w:rPr>
          <w:b/>
          <w:szCs w:val="24"/>
        </w:rPr>
        <w:t xml:space="preserve">И З Ј А В А </w:t>
      </w:r>
    </w:p>
    <w:p w:rsidR="00EB1DA6" w:rsidRPr="005B7138" w:rsidRDefault="00EB1DA6" w:rsidP="00EB1DA6">
      <w:pPr>
        <w:jc w:val="center"/>
        <w:rPr>
          <w:b/>
          <w:i/>
          <w:color w:val="000000"/>
          <w:szCs w:val="24"/>
        </w:rPr>
      </w:pPr>
    </w:p>
    <w:p w:rsidR="00EB1DA6" w:rsidRPr="005B7138" w:rsidRDefault="00EB1DA6" w:rsidP="00EB1DA6">
      <w:pPr>
        <w:jc w:val="center"/>
        <w:rPr>
          <w:b/>
          <w:i/>
          <w:color w:val="000000"/>
          <w:szCs w:val="24"/>
        </w:rPr>
      </w:pPr>
    </w:p>
    <w:p w:rsidR="00EB1DA6" w:rsidRPr="005B7138" w:rsidRDefault="00EB1DA6" w:rsidP="00EB1DA6">
      <w:pPr>
        <w:jc w:val="center"/>
        <w:rPr>
          <w:b/>
          <w:i/>
          <w:color w:val="000000"/>
          <w:szCs w:val="24"/>
        </w:rPr>
      </w:pPr>
    </w:p>
    <w:p w:rsidR="00EB1DA6" w:rsidRPr="005B7138" w:rsidRDefault="00EB1DA6" w:rsidP="00EB1DA6">
      <w:pPr>
        <w:jc w:val="center"/>
        <w:rPr>
          <w:color w:val="000000"/>
          <w:szCs w:val="24"/>
        </w:rPr>
      </w:pPr>
      <w:r w:rsidRPr="005B7138">
        <w:rPr>
          <w:color w:val="000000"/>
          <w:szCs w:val="24"/>
        </w:rPr>
        <w:t>У поступку јавне набавке, подносим понуду:</w:t>
      </w:r>
    </w:p>
    <w:p w:rsidR="00EB1DA6" w:rsidRPr="005B7138" w:rsidRDefault="00EB1DA6" w:rsidP="00EB1DA6">
      <w:pPr>
        <w:spacing w:line="360" w:lineRule="auto"/>
        <w:jc w:val="center"/>
        <w:rPr>
          <w:color w:val="000000"/>
          <w:szCs w:val="24"/>
          <w:lang w:val="sr-Latn-CS"/>
        </w:rPr>
      </w:pPr>
    </w:p>
    <w:p w:rsidR="00EB1DA6" w:rsidRPr="005B7138" w:rsidRDefault="00EB1DA6" w:rsidP="00EB1DA6">
      <w:pPr>
        <w:spacing w:line="360" w:lineRule="auto"/>
        <w:jc w:val="center"/>
        <w:rPr>
          <w:color w:val="000000"/>
          <w:szCs w:val="24"/>
          <w:lang w:val="sr-Latn-CS"/>
        </w:rPr>
      </w:pPr>
    </w:p>
    <w:p w:rsidR="00EB1DA6" w:rsidRPr="005B7138" w:rsidRDefault="00EB1DA6" w:rsidP="00EB1DA6">
      <w:pPr>
        <w:spacing w:line="360" w:lineRule="auto"/>
        <w:jc w:val="center"/>
        <w:rPr>
          <w:b/>
          <w:color w:val="000000"/>
          <w:szCs w:val="24"/>
        </w:rPr>
      </w:pPr>
      <w:r w:rsidRPr="005B7138">
        <w:rPr>
          <w:b/>
          <w:color w:val="000000"/>
          <w:szCs w:val="24"/>
        </w:rPr>
        <w:t>А) самостално</w:t>
      </w:r>
    </w:p>
    <w:p w:rsidR="00EB1DA6" w:rsidRPr="005B7138" w:rsidRDefault="00EB1DA6" w:rsidP="00EB1DA6">
      <w:pPr>
        <w:spacing w:line="480" w:lineRule="auto"/>
        <w:jc w:val="center"/>
        <w:rPr>
          <w:color w:val="000000"/>
          <w:szCs w:val="24"/>
        </w:rPr>
      </w:pPr>
    </w:p>
    <w:p w:rsidR="00EB1DA6" w:rsidRPr="005B7138" w:rsidRDefault="00EB1DA6" w:rsidP="00EB1DA6">
      <w:pPr>
        <w:spacing w:line="480" w:lineRule="auto"/>
        <w:jc w:val="center"/>
        <w:rPr>
          <w:b/>
          <w:color w:val="000000"/>
          <w:szCs w:val="24"/>
        </w:rPr>
      </w:pPr>
      <w:r w:rsidRPr="005B7138">
        <w:rPr>
          <w:b/>
          <w:color w:val="000000"/>
          <w:szCs w:val="24"/>
        </w:rPr>
        <w:t>Б) са подизвођачем:</w:t>
      </w:r>
    </w:p>
    <w:p w:rsidR="00EB1DA6" w:rsidRPr="005B7138" w:rsidRDefault="00EB1DA6" w:rsidP="00EB1DA6">
      <w:pPr>
        <w:spacing w:line="480" w:lineRule="auto"/>
        <w:jc w:val="center"/>
        <w:rPr>
          <w:color w:val="000000"/>
          <w:szCs w:val="24"/>
        </w:rPr>
      </w:pPr>
      <w:r w:rsidRPr="005B7138">
        <w:rPr>
          <w:color w:val="000000"/>
          <w:szCs w:val="24"/>
        </w:rPr>
        <w:t>______________________________________________________</w:t>
      </w:r>
    </w:p>
    <w:p w:rsidR="00EB1DA6" w:rsidRPr="005B7138" w:rsidRDefault="00EB1DA6" w:rsidP="00EB1DA6">
      <w:pPr>
        <w:spacing w:line="480" w:lineRule="auto"/>
        <w:jc w:val="center"/>
        <w:rPr>
          <w:color w:val="000000"/>
          <w:szCs w:val="24"/>
        </w:rPr>
      </w:pPr>
      <w:r w:rsidRPr="005B7138">
        <w:rPr>
          <w:color w:val="000000"/>
          <w:szCs w:val="24"/>
        </w:rPr>
        <w:t>______________________________________________________</w:t>
      </w:r>
    </w:p>
    <w:p w:rsidR="00EB1DA6" w:rsidRPr="005B7138" w:rsidRDefault="00EB1DA6" w:rsidP="00EB1DA6">
      <w:pPr>
        <w:jc w:val="center"/>
        <w:rPr>
          <w:b/>
          <w:i/>
          <w:color w:val="000000"/>
          <w:szCs w:val="24"/>
        </w:rPr>
      </w:pPr>
    </w:p>
    <w:p w:rsidR="00EB1DA6" w:rsidRPr="005B7138" w:rsidRDefault="00EB1DA6" w:rsidP="00EB1DA6">
      <w:pPr>
        <w:spacing w:line="360" w:lineRule="auto"/>
        <w:jc w:val="center"/>
        <w:rPr>
          <w:b/>
          <w:color w:val="000000"/>
          <w:szCs w:val="24"/>
          <w:lang w:val="sr-Latn-CS"/>
        </w:rPr>
      </w:pPr>
      <w:r w:rsidRPr="005B7138">
        <w:rPr>
          <w:b/>
          <w:color w:val="000000"/>
          <w:szCs w:val="24"/>
        </w:rPr>
        <w:t>В) подносим заједничку понуду са следећим члановима групе:</w:t>
      </w:r>
    </w:p>
    <w:p w:rsidR="00EB1DA6" w:rsidRPr="005B7138" w:rsidRDefault="00EB1DA6" w:rsidP="00EB1DA6">
      <w:pPr>
        <w:spacing w:line="360" w:lineRule="auto"/>
        <w:jc w:val="center"/>
        <w:rPr>
          <w:b/>
          <w:color w:val="000000"/>
          <w:szCs w:val="24"/>
          <w:lang w:val="sr-Latn-CS"/>
        </w:rPr>
      </w:pPr>
    </w:p>
    <w:p w:rsidR="00EB1DA6" w:rsidRPr="005B7138" w:rsidRDefault="00EB1DA6" w:rsidP="006F1025">
      <w:pPr>
        <w:spacing w:line="480" w:lineRule="auto"/>
        <w:jc w:val="center"/>
        <w:rPr>
          <w:color w:val="000000"/>
          <w:szCs w:val="24"/>
        </w:rPr>
      </w:pPr>
      <w:r w:rsidRPr="005B7138">
        <w:rPr>
          <w:color w:val="000000"/>
          <w:szCs w:val="24"/>
        </w:rPr>
        <w:t>______________________________________________________</w:t>
      </w:r>
    </w:p>
    <w:p w:rsidR="00EB1DA6" w:rsidRPr="005B7138" w:rsidRDefault="00EB1DA6" w:rsidP="006F1025">
      <w:pPr>
        <w:spacing w:line="480" w:lineRule="auto"/>
        <w:jc w:val="center"/>
        <w:rPr>
          <w:color w:val="000000"/>
          <w:szCs w:val="24"/>
        </w:rPr>
      </w:pPr>
      <w:r w:rsidRPr="005B7138">
        <w:rPr>
          <w:color w:val="000000"/>
          <w:szCs w:val="24"/>
        </w:rPr>
        <w:t>______________________________________________________</w:t>
      </w:r>
    </w:p>
    <w:p w:rsidR="00EB1DA6" w:rsidRPr="005B7138" w:rsidRDefault="00EB1DA6" w:rsidP="006F1025">
      <w:pPr>
        <w:jc w:val="center"/>
        <w:rPr>
          <w:b/>
          <w:i/>
          <w:color w:val="000000"/>
          <w:szCs w:val="24"/>
        </w:rPr>
      </w:pPr>
      <w:r w:rsidRPr="005B7138">
        <w:rPr>
          <w:color w:val="000000"/>
          <w:szCs w:val="24"/>
        </w:rPr>
        <w:t>______________________________________________________</w:t>
      </w:r>
    </w:p>
    <w:p w:rsidR="00EB1DA6" w:rsidRPr="005B7138" w:rsidRDefault="00EB1DA6" w:rsidP="006F1025">
      <w:pPr>
        <w:jc w:val="center"/>
        <w:rPr>
          <w:b/>
          <w:i/>
          <w:color w:val="000000"/>
          <w:szCs w:val="24"/>
        </w:rPr>
      </w:pPr>
    </w:p>
    <w:p w:rsidR="00EB1DA6" w:rsidRPr="005B7138" w:rsidRDefault="00EB1DA6" w:rsidP="006F1025">
      <w:pPr>
        <w:jc w:val="center"/>
        <w:rPr>
          <w:color w:val="000000"/>
          <w:szCs w:val="24"/>
        </w:rPr>
      </w:pPr>
      <w:r w:rsidRPr="005B7138">
        <w:rPr>
          <w:color w:val="000000"/>
          <w:szCs w:val="24"/>
        </w:rPr>
        <w:t>______________________________________________________</w:t>
      </w:r>
    </w:p>
    <w:p w:rsidR="00EB1DA6" w:rsidRPr="005B7138" w:rsidRDefault="00EB1DA6" w:rsidP="006F1025">
      <w:pPr>
        <w:jc w:val="center"/>
        <w:rPr>
          <w:b/>
          <w:i/>
          <w:color w:val="000000"/>
          <w:szCs w:val="24"/>
        </w:rPr>
      </w:pPr>
    </w:p>
    <w:p w:rsidR="00EB1DA6" w:rsidRPr="005B7138" w:rsidRDefault="00EB1DA6" w:rsidP="006F1025">
      <w:pPr>
        <w:jc w:val="center"/>
        <w:rPr>
          <w:b/>
          <w:i/>
          <w:color w:val="000000"/>
          <w:szCs w:val="24"/>
        </w:rPr>
      </w:pPr>
      <w:r w:rsidRPr="005B7138">
        <w:rPr>
          <w:color w:val="000000"/>
          <w:szCs w:val="24"/>
        </w:rPr>
        <w:t>______________________________________________________</w:t>
      </w:r>
    </w:p>
    <w:p w:rsidR="00EB1DA6" w:rsidRPr="005B7138" w:rsidRDefault="00EB1DA6" w:rsidP="00EB1DA6">
      <w:pPr>
        <w:rPr>
          <w:b/>
          <w:i/>
          <w:color w:val="000000"/>
          <w:szCs w:val="24"/>
        </w:rPr>
      </w:pPr>
    </w:p>
    <w:p w:rsidR="00EB1DA6" w:rsidRPr="005B7138" w:rsidRDefault="00EB1DA6" w:rsidP="00EB1DA6">
      <w:pPr>
        <w:jc w:val="center"/>
        <w:rPr>
          <w:b/>
          <w:color w:val="000000"/>
          <w:szCs w:val="24"/>
        </w:rPr>
      </w:pPr>
      <w:r w:rsidRPr="005B7138">
        <w:rPr>
          <w:b/>
          <w:color w:val="000000"/>
          <w:szCs w:val="24"/>
        </w:rPr>
        <w:t>(заокружити начин на који се подноси понуда)</w:t>
      </w:r>
    </w:p>
    <w:p w:rsidR="00EB1DA6" w:rsidRPr="005B7138" w:rsidRDefault="00EB1DA6" w:rsidP="00EB1DA6">
      <w:pPr>
        <w:rPr>
          <w:b/>
          <w:i/>
          <w:color w:val="000000"/>
          <w:szCs w:val="24"/>
        </w:rPr>
      </w:pPr>
    </w:p>
    <w:p w:rsidR="00EB1DA6" w:rsidRPr="005B7138" w:rsidRDefault="00EB1DA6" w:rsidP="00EB1DA6">
      <w:pPr>
        <w:rPr>
          <w:b/>
          <w:i/>
          <w:color w:val="000000"/>
          <w:szCs w:val="24"/>
        </w:rPr>
      </w:pPr>
    </w:p>
    <w:p w:rsidR="00EB1DA6" w:rsidRPr="005B7138" w:rsidRDefault="00EB1DA6" w:rsidP="00EB1DA6">
      <w:pPr>
        <w:rPr>
          <w:b/>
          <w:i/>
          <w:color w:val="000000"/>
          <w:szCs w:val="24"/>
        </w:rPr>
      </w:pPr>
    </w:p>
    <w:p w:rsidR="00EB1DA6" w:rsidRPr="005B7138" w:rsidRDefault="00EB1DA6" w:rsidP="00EB1DA6">
      <w:pPr>
        <w:rPr>
          <w:b/>
          <w:i/>
          <w:color w:val="000000"/>
          <w:szCs w:val="24"/>
        </w:rPr>
      </w:pPr>
    </w:p>
    <w:tbl>
      <w:tblPr>
        <w:tblW w:w="5838" w:type="dxa"/>
        <w:jc w:val="right"/>
        <w:tblLook w:val="01E0"/>
      </w:tblPr>
      <w:tblGrid>
        <w:gridCol w:w="2520"/>
        <w:gridCol w:w="3318"/>
      </w:tblGrid>
      <w:tr w:rsidR="00EB1DA6" w:rsidRPr="005B7138" w:rsidTr="007B650D">
        <w:trPr>
          <w:jc w:val="right"/>
        </w:trPr>
        <w:tc>
          <w:tcPr>
            <w:tcW w:w="2520" w:type="dxa"/>
            <w:shd w:val="clear" w:color="auto" w:fill="auto"/>
          </w:tcPr>
          <w:p w:rsidR="00EB1DA6" w:rsidRPr="005B7138" w:rsidRDefault="00EB1DA6" w:rsidP="007B650D">
            <w:pPr>
              <w:jc w:val="center"/>
              <w:rPr>
                <w:b/>
                <w:color w:val="000000"/>
                <w:szCs w:val="24"/>
              </w:rPr>
            </w:pPr>
          </w:p>
        </w:tc>
        <w:tc>
          <w:tcPr>
            <w:tcW w:w="3318" w:type="dxa"/>
            <w:shd w:val="clear" w:color="auto" w:fill="auto"/>
          </w:tcPr>
          <w:p w:rsidR="00EB1DA6" w:rsidRPr="005B7138" w:rsidRDefault="00EB1DA6" w:rsidP="007B650D">
            <w:pPr>
              <w:jc w:val="center"/>
              <w:rPr>
                <w:b/>
                <w:color w:val="000000"/>
                <w:szCs w:val="24"/>
              </w:rPr>
            </w:pPr>
            <w:r w:rsidRPr="005B7138">
              <w:rPr>
                <w:b/>
                <w:color w:val="000000"/>
                <w:szCs w:val="24"/>
              </w:rPr>
              <w:t>Потпис овлашћеног лица</w:t>
            </w:r>
          </w:p>
        </w:tc>
      </w:tr>
      <w:tr w:rsidR="00EB1DA6" w:rsidRPr="005B7138" w:rsidTr="007B650D">
        <w:trPr>
          <w:jc w:val="right"/>
        </w:trPr>
        <w:tc>
          <w:tcPr>
            <w:tcW w:w="2520" w:type="dxa"/>
            <w:shd w:val="clear" w:color="auto" w:fill="auto"/>
          </w:tcPr>
          <w:p w:rsidR="00EB1DA6" w:rsidRPr="005B7138" w:rsidRDefault="00EB1DA6" w:rsidP="007B650D">
            <w:pPr>
              <w:jc w:val="center"/>
              <w:rPr>
                <w:b/>
                <w:color w:val="000000"/>
                <w:szCs w:val="24"/>
              </w:rPr>
            </w:pPr>
            <w:r w:rsidRPr="005B7138">
              <w:rPr>
                <w:b/>
                <w:color w:val="000000"/>
                <w:szCs w:val="24"/>
              </w:rPr>
              <w:t>М.П.</w:t>
            </w:r>
          </w:p>
        </w:tc>
        <w:tc>
          <w:tcPr>
            <w:tcW w:w="3318" w:type="dxa"/>
            <w:shd w:val="clear" w:color="auto" w:fill="auto"/>
          </w:tcPr>
          <w:p w:rsidR="00EB1DA6" w:rsidRPr="005B7138" w:rsidRDefault="00EB1DA6" w:rsidP="007B650D">
            <w:pPr>
              <w:jc w:val="center"/>
              <w:rPr>
                <w:b/>
                <w:color w:val="000000"/>
                <w:szCs w:val="24"/>
              </w:rPr>
            </w:pPr>
          </w:p>
        </w:tc>
      </w:tr>
      <w:tr w:rsidR="00EB1DA6" w:rsidRPr="005B7138" w:rsidTr="007B650D">
        <w:trPr>
          <w:trHeight w:val="738"/>
          <w:jc w:val="right"/>
        </w:trPr>
        <w:tc>
          <w:tcPr>
            <w:tcW w:w="2520" w:type="dxa"/>
            <w:shd w:val="clear" w:color="auto" w:fill="auto"/>
          </w:tcPr>
          <w:p w:rsidR="00EB1DA6" w:rsidRPr="005B7138" w:rsidRDefault="00EB1DA6" w:rsidP="007B650D">
            <w:pPr>
              <w:jc w:val="center"/>
              <w:rPr>
                <w:color w:val="000000"/>
                <w:szCs w:val="24"/>
              </w:rPr>
            </w:pPr>
          </w:p>
        </w:tc>
        <w:tc>
          <w:tcPr>
            <w:tcW w:w="3318" w:type="dxa"/>
            <w:tcBorders>
              <w:bottom w:val="single" w:sz="4" w:space="0" w:color="auto"/>
            </w:tcBorders>
            <w:shd w:val="clear" w:color="auto" w:fill="auto"/>
          </w:tcPr>
          <w:p w:rsidR="00EB1DA6" w:rsidRPr="005B7138" w:rsidRDefault="00EB1DA6" w:rsidP="007B650D">
            <w:pPr>
              <w:jc w:val="center"/>
              <w:rPr>
                <w:color w:val="000000"/>
                <w:szCs w:val="24"/>
              </w:rPr>
            </w:pPr>
          </w:p>
        </w:tc>
      </w:tr>
    </w:tbl>
    <w:p w:rsidR="00EB1DA6" w:rsidRPr="005B7138" w:rsidRDefault="00EB1DA6" w:rsidP="00EB1DA6">
      <w:pPr>
        <w:jc w:val="center"/>
        <w:rPr>
          <w:b/>
          <w:i/>
          <w:color w:val="000000"/>
          <w:szCs w:val="24"/>
          <w:lang w:val="en-US"/>
        </w:rPr>
      </w:pPr>
    </w:p>
    <w:p w:rsidR="009B4FDF" w:rsidRPr="005B7138" w:rsidRDefault="00EB1DA6" w:rsidP="00EB1DA6">
      <w:pPr>
        <w:jc w:val="center"/>
        <w:rPr>
          <w:b/>
          <w:i/>
          <w:szCs w:val="24"/>
        </w:rPr>
      </w:pPr>
      <w:r w:rsidRPr="005B7138">
        <w:rPr>
          <w:b/>
          <w:i/>
          <w:color w:val="000000"/>
          <w:szCs w:val="24"/>
          <w:lang w:val="en-US"/>
        </w:rPr>
        <w:br w:type="page"/>
      </w:r>
    </w:p>
    <w:p w:rsidR="002069A9" w:rsidRPr="005B7138" w:rsidRDefault="002069A9" w:rsidP="002069A9">
      <w:pPr>
        <w:jc w:val="center"/>
        <w:rPr>
          <w:b/>
          <w:szCs w:val="24"/>
        </w:rPr>
      </w:pPr>
      <w:r w:rsidRPr="005B7138">
        <w:rPr>
          <w:b/>
          <w:szCs w:val="24"/>
        </w:rPr>
        <w:lastRenderedPageBreak/>
        <w:t>ПОДАЦИ О ПОНУЂАЧУ</w:t>
      </w:r>
    </w:p>
    <w:p w:rsidR="002069A9" w:rsidRPr="005B7138" w:rsidRDefault="002069A9" w:rsidP="002069A9">
      <w:pPr>
        <w:jc w:val="center"/>
        <w:rPr>
          <w:b/>
          <w:szCs w:val="24"/>
        </w:rPr>
      </w:pPr>
    </w:p>
    <w:p w:rsidR="002069A9" w:rsidRPr="005B7138" w:rsidRDefault="002069A9" w:rsidP="002069A9">
      <w:pPr>
        <w:rPr>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2069A9" w:rsidRPr="005B7138" w:rsidTr="00B6198B">
        <w:trPr>
          <w:trHeight w:val="1215"/>
          <w:jc w:val="center"/>
        </w:trPr>
        <w:tc>
          <w:tcPr>
            <w:tcW w:w="2422" w:type="dxa"/>
            <w:vAlign w:val="center"/>
          </w:tcPr>
          <w:p w:rsidR="002069A9" w:rsidRPr="005B7138" w:rsidRDefault="002069A9" w:rsidP="00B6198B">
            <w:pPr>
              <w:spacing w:line="360" w:lineRule="auto"/>
              <w:jc w:val="left"/>
              <w:rPr>
                <w:b/>
                <w:szCs w:val="24"/>
              </w:rPr>
            </w:pPr>
            <w:r w:rsidRPr="005B7138">
              <w:rPr>
                <w:b/>
                <w:szCs w:val="24"/>
              </w:rPr>
              <w:t>Пословно име</w:t>
            </w:r>
          </w:p>
          <w:p w:rsidR="002069A9" w:rsidRPr="005B7138" w:rsidRDefault="002069A9" w:rsidP="00B6198B">
            <w:pPr>
              <w:spacing w:line="360" w:lineRule="auto"/>
              <w:jc w:val="left"/>
              <w:rPr>
                <w:b/>
                <w:szCs w:val="24"/>
              </w:rPr>
            </w:pPr>
            <w:r w:rsidRPr="005B7138">
              <w:rPr>
                <w:b/>
                <w:szCs w:val="24"/>
              </w:rPr>
              <w:t xml:space="preserve">или </w:t>
            </w:r>
            <w:r w:rsidR="00176113" w:rsidRPr="005B7138">
              <w:rPr>
                <w:b/>
                <w:szCs w:val="24"/>
              </w:rPr>
              <w:t>скраћ</w:t>
            </w:r>
            <w:r w:rsidR="00176113">
              <w:rPr>
                <w:b/>
                <w:szCs w:val="24"/>
              </w:rPr>
              <w:t>е</w:t>
            </w:r>
            <w:r w:rsidR="00176113" w:rsidRPr="005B7138">
              <w:rPr>
                <w:b/>
                <w:szCs w:val="24"/>
              </w:rPr>
              <w:t>ни</w:t>
            </w:r>
            <w:r w:rsidRPr="005B7138">
              <w:rPr>
                <w:b/>
                <w:szCs w:val="24"/>
              </w:rPr>
              <w:t xml:space="preserve"> назив </w:t>
            </w:r>
          </w:p>
        </w:tc>
        <w:tc>
          <w:tcPr>
            <w:tcW w:w="5873" w:type="dxa"/>
            <w:vAlign w:val="center"/>
          </w:tcPr>
          <w:p w:rsidR="002069A9" w:rsidRPr="005B7138" w:rsidRDefault="002069A9" w:rsidP="00B6198B">
            <w:pPr>
              <w:jc w:val="left"/>
              <w:rPr>
                <w:szCs w:val="24"/>
              </w:rPr>
            </w:pPr>
          </w:p>
        </w:tc>
      </w:tr>
    </w:tbl>
    <w:p w:rsidR="002069A9" w:rsidRPr="005B7138" w:rsidRDefault="002069A9" w:rsidP="002069A9">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2069A9" w:rsidRPr="005B7138" w:rsidTr="00B6198B">
        <w:trPr>
          <w:trHeight w:val="706"/>
          <w:jc w:val="center"/>
        </w:trPr>
        <w:tc>
          <w:tcPr>
            <w:tcW w:w="1863" w:type="dxa"/>
            <w:vMerge w:val="restart"/>
            <w:shd w:val="clear" w:color="auto" w:fill="E0E0E0"/>
            <w:vAlign w:val="center"/>
          </w:tcPr>
          <w:p w:rsidR="002069A9" w:rsidRPr="005B7138" w:rsidRDefault="002069A9" w:rsidP="00B6198B">
            <w:pPr>
              <w:spacing w:line="360" w:lineRule="auto"/>
              <w:ind w:right="125"/>
              <w:jc w:val="center"/>
              <w:rPr>
                <w:b/>
                <w:szCs w:val="24"/>
              </w:rPr>
            </w:pPr>
            <w:r w:rsidRPr="005B7138">
              <w:rPr>
                <w:b/>
                <w:szCs w:val="24"/>
              </w:rPr>
              <w:t xml:space="preserve">Адреса </w:t>
            </w:r>
          </w:p>
          <w:p w:rsidR="002069A9" w:rsidRPr="005B7138" w:rsidRDefault="002069A9" w:rsidP="00B6198B">
            <w:pPr>
              <w:spacing w:line="360" w:lineRule="auto"/>
              <w:ind w:right="125"/>
              <w:jc w:val="center"/>
              <w:rPr>
                <w:b/>
                <w:szCs w:val="24"/>
              </w:rPr>
            </w:pPr>
            <w:r w:rsidRPr="005B7138">
              <w:rPr>
                <w:b/>
                <w:szCs w:val="24"/>
              </w:rPr>
              <w:t>седишта</w:t>
            </w:r>
          </w:p>
        </w:tc>
        <w:tc>
          <w:tcPr>
            <w:tcW w:w="1817" w:type="dxa"/>
            <w:vAlign w:val="center"/>
          </w:tcPr>
          <w:p w:rsidR="002069A9" w:rsidRPr="005B7138" w:rsidRDefault="002069A9" w:rsidP="00B6198B">
            <w:pPr>
              <w:ind w:right="125"/>
              <w:jc w:val="left"/>
              <w:rPr>
                <w:b/>
                <w:szCs w:val="24"/>
              </w:rPr>
            </w:pPr>
            <w:r w:rsidRPr="005B7138">
              <w:rPr>
                <w:b/>
                <w:szCs w:val="24"/>
              </w:rPr>
              <w:t>Улица и број</w:t>
            </w:r>
          </w:p>
        </w:tc>
        <w:tc>
          <w:tcPr>
            <w:tcW w:w="4657" w:type="dxa"/>
            <w:shd w:val="clear" w:color="auto" w:fill="auto"/>
            <w:vAlign w:val="center"/>
          </w:tcPr>
          <w:p w:rsidR="002069A9" w:rsidRPr="005B7138" w:rsidRDefault="002069A9" w:rsidP="00B6198B">
            <w:pPr>
              <w:jc w:val="left"/>
              <w:rPr>
                <w:szCs w:val="24"/>
              </w:rPr>
            </w:pPr>
          </w:p>
        </w:tc>
      </w:tr>
      <w:tr w:rsidR="002069A9" w:rsidRPr="005B7138" w:rsidTr="00B6198B">
        <w:trPr>
          <w:trHeight w:val="706"/>
          <w:jc w:val="center"/>
        </w:trPr>
        <w:tc>
          <w:tcPr>
            <w:tcW w:w="1863" w:type="dxa"/>
            <w:vMerge/>
            <w:shd w:val="clear" w:color="auto" w:fill="E0E0E0"/>
            <w:vAlign w:val="center"/>
          </w:tcPr>
          <w:p w:rsidR="002069A9" w:rsidRPr="005B7138" w:rsidRDefault="002069A9" w:rsidP="00B6198B">
            <w:pPr>
              <w:ind w:right="125"/>
              <w:jc w:val="center"/>
              <w:rPr>
                <w:b/>
                <w:szCs w:val="24"/>
              </w:rPr>
            </w:pPr>
          </w:p>
        </w:tc>
        <w:tc>
          <w:tcPr>
            <w:tcW w:w="1817" w:type="dxa"/>
            <w:vAlign w:val="center"/>
          </w:tcPr>
          <w:p w:rsidR="002069A9" w:rsidRPr="005B7138" w:rsidRDefault="002069A9" w:rsidP="00B6198B">
            <w:pPr>
              <w:ind w:right="125"/>
              <w:jc w:val="left"/>
              <w:rPr>
                <w:b/>
                <w:szCs w:val="24"/>
              </w:rPr>
            </w:pPr>
            <w:r w:rsidRPr="005B7138">
              <w:rPr>
                <w:b/>
                <w:szCs w:val="24"/>
              </w:rPr>
              <w:t>Место</w:t>
            </w:r>
          </w:p>
        </w:tc>
        <w:tc>
          <w:tcPr>
            <w:tcW w:w="4657" w:type="dxa"/>
            <w:shd w:val="clear" w:color="auto" w:fill="auto"/>
            <w:vAlign w:val="center"/>
          </w:tcPr>
          <w:p w:rsidR="002069A9" w:rsidRPr="005B7138" w:rsidRDefault="002069A9" w:rsidP="00B6198B">
            <w:pPr>
              <w:jc w:val="left"/>
              <w:rPr>
                <w:szCs w:val="24"/>
              </w:rPr>
            </w:pPr>
          </w:p>
        </w:tc>
      </w:tr>
      <w:tr w:rsidR="002069A9" w:rsidRPr="005B7138" w:rsidTr="00B6198B">
        <w:trPr>
          <w:trHeight w:val="707"/>
          <w:jc w:val="center"/>
        </w:trPr>
        <w:tc>
          <w:tcPr>
            <w:tcW w:w="1863" w:type="dxa"/>
            <w:vMerge/>
            <w:shd w:val="clear" w:color="auto" w:fill="E0E0E0"/>
            <w:vAlign w:val="center"/>
          </w:tcPr>
          <w:p w:rsidR="002069A9" w:rsidRPr="005B7138" w:rsidRDefault="002069A9" w:rsidP="00B6198B">
            <w:pPr>
              <w:ind w:right="125"/>
              <w:jc w:val="left"/>
              <w:rPr>
                <w:b/>
                <w:szCs w:val="24"/>
              </w:rPr>
            </w:pPr>
          </w:p>
        </w:tc>
        <w:tc>
          <w:tcPr>
            <w:tcW w:w="1817" w:type="dxa"/>
            <w:vAlign w:val="center"/>
          </w:tcPr>
          <w:p w:rsidR="002069A9" w:rsidRPr="005B7138" w:rsidRDefault="002069A9" w:rsidP="00B6198B">
            <w:pPr>
              <w:ind w:right="125"/>
              <w:jc w:val="left"/>
              <w:rPr>
                <w:b/>
                <w:szCs w:val="24"/>
              </w:rPr>
            </w:pPr>
            <w:r w:rsidRPr="005B7138">
              <w:rPr>
                <w:b/>
                <w:szCs w:val="24"/>
              </w:rPr>
              <w:t>Општина</w:t>
            </w:r>
          </w:p>
        </w:tc>
        <w:tc>
          <w:tcPr>
            <w:tcW w:w="4657" w:type="dxa"/>
            <w:shd w:val="clear" w:color="auto" w:fill="auto"/>
            <w:vAlign w:val="center"/>
          </w:tcPr>
          <w:p w:rsidR="002069A9" w:rsidRPr="005B7138" w:rsidRDefault="002069A9" w:rsidP="00B6198B">
            <w:pPr>
              <w:jc w:val="left"/>
              <w:rPr>
                <w:szCs w:val="24"/>
              </w:rPr>
            </w:pPr>
          </w:p>
        </w:tc>
      </w:tr>
      <w:tr w:rsidR="002069A9" w:rsidRPr="005B7138" w:rsidTr="00B6198B">
        <w:trPr>
          <w:trHeight w:val="706"/>
          <w:jc w:val="center"/>
        </w:trPr>
        <w:tc>
          <w:tcPr>
            <w:tcW w:w="3680" w:type="dxa"/>
            <w:gridSpan w:val="2"/>
            <w:vAlign w:val="center"/>
          </w:tcPr>
          <w:p w:rsidR="002069A9" w:rsidRPr="005B7138" w:rsidRDefault="002069A9" w:rsidP="00B6198B">
            <w:pPr>
              <w:jc w:val="left"/>
              <w:rPr>
                <w:b/>
                <w:szCs w:val="24"/>
              </w:rPr>
            </w:pPr>
            <w:r w:rsidRPr="005B7138">
              <w:rPr>
                <w:b/>
                <w:szCs w:val="24"/>
              </w:rPr>
              <w:t>Матични број понуђача</w:t>
            </w:r>
          </w:p>
        </w:tc>
        <w:tc>
          <w:tcPr>
            <w:tcW w:w="4657" w:type="dxa"/>
            <w:vAlign w:val="center"/>
          </w:tcPr>
          <w:p w:rsidR="002069A9" w:rsidRPr="005B7138" w:rsidRDefault="002069A9" w:rsidP="00B6198B">
            <w:pPr>
              <w:jc w:val="left"/>
              <w:rPr>
                <w:szCs w:val="24"/>
              </w:rPr>
            </w:pPr>
          </w:p>
        </w:tc>
      </w:tr>
      <w:tr w:rsidR="002069A9" w:rsidRPr="005B7138" w:rsidTr="00B6198B">
        <w:trPr>
          <w:trHeight w:val="707"/>
          <w:jc w:val="center"/>
        </w:trPr>
        <w:tc>
          <w:tcPr>
            <w:tcW w:w="3680" w:type="dxa"/>
            <w:gridSpan w:val="2"/>
            <w:vAlign w:val="center"/>
          </w:tcPr>
          <w:p w:rsidR="002069A9" w:rsidRPr="005B7138" w:rsidRDefault="002069A9" w:rsidP="00B6198B">
            <w:pPr>
              <w:jc w:val="left"/>
              <w:rPr>
                <w:b/>
                <w:szCs w:val="24"/>
              </w:rPr>
            </w:pPr>
            <w:r w:rsidRPr="005B7138">
              <w:rPr>
                <w:b/>
                <w:szCs w:val="24"/>
              </w:rPr>
              <w:t xml:space="preserve">Порески </w:t>
            </w:r>
          </w:p>
          <w:p w:rsidR="002069A9" w:rsidRPr="005B7138" w:rsidRDefault="002069A9" w:rsidP="00B6198B">
            <w:pPr>
              <w:jc w:val="left"/>
              <w:rPr>
                <w:b/>
                <w:szCs w:val="24"/>
              </w:rPr>
            </w:pPr>
            <w:r w:rsidRPr="005B7138">
              <w:rPr>
                <w:b/>
                <w:szCs w:val="24"/>
              </w:rPr>
              <w:t xml:space="preserve">идентификациони број </w:t>
            </w:r>
          </w:p>
        </w:tc>
        <w:tc>
          <w:tcPr>
            <w:tcW w:w="4657" w:type="dxa"/>
            <w:vAlign w:val="center"/>
          </w:tcPr>
          <w:p w:rsidR="002069A9" w:rsidRPr="005B7138" w:rsidRDefault="002069A9" w:rsidP="00B6198B">
            <w:pPr>
              <w:jc w:val="left"/>
              <w:rPr>
                <w:szCs w:val="24"/>
              </w:rPr>
            </w:pPr>
          </w:p>
        </w:tc>
      </w:tr>
      <w:tr w:rsidR="002069A9" w:rsidRPr="005B7138" w:rsidTr="00B6198B">
        <w:trPr>
          <w:trHeight w:val="706"/>
          <w:jc w:val="center"/>
        </w:trPr>
        <w:tc>
          <w:tcPr>
            <w:tcW w:w="3680" w:type="dxa"/>
            <w:gridSpan w:val="2"/>
            <w:vAlign w:val="center"/>
          </w:tcPr>
          <w:p w:rsidR="002069A9" w:rsidRPr="005B7138" w:rsidRDefault="002069A9" w:rsidP="00B6198B">
            <w:pPr>
              <w:jc w:val="left"/>
              <w:rPr>
                <w:b/>
                <w:szCs w:val="24"/>
              </w:rPr>
            </w:pPr>
            <w:r w:rsidRPr="005B7138">
              <w:rPr>
                <w:b/>
                <w:szCs w:val="24"/>
              </w:rPr>
              <w:t>Одговорно лице</w:t>
            </w:r>
          </w:p>
        </w:tc>
        <w:tc>
          <w:tcPr>
            <w:tcW w:w="4657" w:type="dxa"/>
            <w:vAlign w:val="center"/>
          </w:tcPr>
          <w:p w:rsidR="002069A9" w:rsidRPr="005B7138" w:rsidRDefault="002069A9" w:rsidP="00B6198B">
            <w:pPr>
              <w:jc w:val="left"/>
              <w:rPr>
                <w:szCs w:val="24"/>
              </w:rPr>
            </w:pPr>
          </w:p>
        </w:tc>
      </w:tr>
      <w:tr w:rsidR="002069A9" w:rsidRPr="005B7138" w:rsidTr="00B6198B">
        <w:trPr>
          <w:trHeight w:val="706"/>
          <w:jc w:val="center"/>
        </w:trPr>
        <w:tc>
          <w:tcPr>
            <w:tcW w:w="3680" w:type="dxa"/>
            <w:gridSpan w:val="2"/>
            <w:vAlign w:val="center"/>
          </w:tcPr>
          <w:p w:rsidR="002069A9" w:rsidRPr="005B7138" w:rsidRDefault="002069A9" w:rsidP="00B6198B">
            <w:pPr>
              <w:jc w:val="left"/>
              <w:rPr>
                <w:b/>
                <w:szCs w:val="24"/>
              </w:rPr>
            </w:pPr>
            <w:r w:rsidRPr="005B7138">
              <w:rPr>
                <w:b/>
                <w:szCs w:val="24"/>
              </w:rPr>
              <w:t>Лице за контакт</w:t>
            </w:r>
          </w:p>
        </w:tc>
        <w:tc>
          <w:tcPr>
            <w:tcW w:w="4657" w:type="dxa"/>
            <w:vAlign w:val="center"/>
          </w:tcPr>
          <w:p w:rsidR="002069A9" w:rsidRPr="005B7138" w:rsidRDefault="002069A9" w:rsidP="00B6198B">
            <w:pPr>
              <w:jc w:val="left"/>
              <w:rPr>
                <w:szCs w:val="24"/>
              </w:rPr>
            </w:pPr>
          </w:p>
        </w:tc>
      </w:tr>
      <w:tr w:rsidR="002069A9" w:rsidRPr="005B7138" w:rsidTr="00B6198B">
        <w:trPr>
          <w:trHeight w:val="707"/>
          <w:jc w:val="center"/>
        </w:trPr>
        <w:tc>
          <w:tcPr>
            <w:tcW w:w="3680" w:type="dxa"/>
            <w:gridSpan w:val="2"/>
            <w:vAlign w:val="center"/>
          </w:tcPr>
          <w:p w:rsidR="002069A9" w:rsidRPr="005B7138" w:rsidRDefault="002069A9" w:rsidP="00B6198B">
            <w:pPr>
              <w:jc w:val="left"/>
              <w:rPr>
                <w:b/>
                <w:szCs w:val="24"/>
              </w:rPr>
            </w:pPr>
            <w:r w:rsidRPr="005B7138">
              <w:rPr>
                <w:b/>
                <w:szCs w:val="24"/>
              </w:rPr>
              <w:t>Телефон</w:t>
            </w:r>
          </w:p>
        </w:tc>
        <w:tc>
          <w:tcPr>
            <w:tcW w:w="4657" w:type="dxa"/>
            <w:vAlign w:val="center"/>
          </w:tcPr>
          <w:p w:rsidR="002069A9" w:rsidRPr="005B7138" w:rsidRDefault="002069A9" w:rsidP="00B6198B">
            <w:pPr>
              <w:jc w:val="left"/>
              <w:rPr>
                <w:szCs w:val="24"/>
              </w:rPr>
            </w:pPr>
          </w:p>
        </w:tc>
      </w:tr>
      <w:tr w:rsidR="002069A9" w:rsidRPr="005B7138" w:rsidTr="00B6198B">
        <w:trPr>
          <w:trHeight w:val="706"/>
          <w:jc w:val="center"/>
        </w:trPr>
        <w:tc>
          <w:tcPr>
            <w:tcW w:w="3680" w:type="dxa"/>
            <w:gridSpan w:val="2"/>
            <w:vAlign w:val="center"/>
          </w:tcPr>
          <w:p w:rsidR="002069A9" w:rsidRPr="005B7138" w:rsidRDefault="002069A9" w:rsidP="00B6198B">
            <w:pPr>
              <w:jc w:val="left"/>
              <w:rPr>
                <w:b/>
                <w:szCs w:val="24"/>
              </w:rPr>
            </w:pPr>
            <w:r w:rsidRPr="005B7138">
              <w:rPr>
                <w:b/>
                <w:szCs w:val="24"/>
              </w:rPr>
              <w:t>Телефакс</w:t>
            </w:r>
          </w:p>
        </w:tc>
        <w:tc>
          <w:tcPr>
            <w:tcW w:w="4657" w:type="dxa"/>
            <w:vAlign w:val="center"/>
          </w:tcPr>
          <w:p w:rsidR="002069A9" w:rsidRPr="005B7138" w:rsidRDefault="002069A9" w:rsidP="00B6198B">
            <w:pPr>
              <w:jc w:val="left"/>
              <w:rPr>
                <w:szCs w:val="24"/>
              </w:rPr>
            </w:pPr>
          </w:p>
        </w:tc>
      </w:tr>
      <w:tr w:rsidR="002069A9" w:rsidRPr="005B7138" w:rsidTr="00B6198B">
        <w:trPr>
          <w:trHeight w:val="707"/>
          <w:jc w:val="center"/>
        </w:trPr>
        <w:tc>
          <w:tcPr>
            <w:tcW w:w="3680" w:type="dxa"/>
            <w:gridSpan w:val="2"/>
            <w:vAlign w:val="center"/>
          </w:tcPr>
          <w:p w:rsidR="002069A9" w:rsidRPr="005B7138" w:rsidRDefault="002069A9" w:rsidP="00B6198B">
            <w:pPr>
              <w:jc w:val="left"/>
              <w:rPr>
                <w:b/>
                <w:szCs w:val="24"/>
              </w:rPr>
            </w:pPr>
            <w:r w:rsidRPr="005B7138">
              <w:rPr>
                <w:b/>
                <w:szCs w:val="24"/>
                <w:lang w:val="sr-Latn-CS"/>
              </w:rPr>
              <w:t>e-mail</w:t>
            </w:r>
            <w:r w:rsidRPr="005B7138">
              <w:rPr>
                <w:b/>
                <w:szCs w:val="24"/>
              </w:rPr>
              <w:t>:</w:t>
            </w:r>
          </w:p>
        </w:tc>
        <w:tc>
          <w:tcPr>
            <w:tcW w:w="4657" w:type="dxa"/>
            <w:vAlign w:val="center"/>
          </w:tcPr>
          <w:p w:rsidR="002069A9" w:rsidRPr="005B7138" w:rsidRDefault="002069A9" w:rsidP="00B6198B">
            <w:pPr>
              <w:jc w:val="left"/>
              <w:rPr>
                <w:szCs w:val="24"/>
              </w:rPr>
            </w:pPr>
          </w:p>
        </w:tc>
      </w:tr>
      <w:tr w:rsidR="002069A9" w:rsidRPr="005B7138" w:rsidTr="00B6198B">
        <w:trPr>
          <w:trHeight w:val="707"/>
          <w:jc w:val="center"/>
        </w:trPr>
        <w:tc>
          <w:tcPr>
            <w:tcW w:w="3680" w:type="dxa"/>
            <w:gridSpan w:val="2"/>
            <w:vAlign w:val="center"/>
          </w:tcPr>
          <w:p w:rsidR="002069A9" w:rsidRPr="005B7138" w:rsidRDefault="002069A9" w:rsidP="00B6198B">
            <w:pPr>
              <w:jc w:val="left"/>
              <w:rPr>
                <w:b/>
                <w:szCs w:val="24"/>
              </w:rPr>
            </w:pPr>
            <w:r w:rsidRPr="005B7138">
              <w:rPr>
                <w:b/>
                <w:szCs w:val="24"/>
              </w:rPr>
              <w:t>Рачун - Банка</w:t>
            </w:r>
          </w:p>
        </w:tc>
        <w:tc>
          <w:tcPr>
            <w:tcW w:w="4657" w:type="dxa"/>
            <w:vAlign w:val="center"/>
          </w:tcPr>
          <w:p w:rsidR="002069A9" w:rsidRPr="005B7138" w:rsidRDefault="002069A9" w:rsidP="00B6198B">
            <w:pPr>
              <w:jc w:val="left"/>
              <w:rPr>
                <w:szCs w:val="24"/>
              </w:rPr>
            </w:pPr>
          </w:p>
        </w:tc>
      </w:tr>
    </w:tbl>
    <w:p w:rsidR="002069A9" w:rsidRPr="005B7138" w:rsidRDefault="002069A9" w:rsidP="002069A9">
      <w:pPr>
        <w:rPr>
          <w:szCs w:val="24"/>
        </w:rPr>
      </w:pPr>
    </w:p>
    <w:p w:rsidR="002069A9" w:rsidRPr="005B7138" w:rsidRDefault="002069A9" w:rsidP="002069A9">
      <w:pPr>
        <w:jc w:val="center"/>
        <w:rPr>
          <w:color w:val="FF0000"/>
          <w:szCs w:val="24"/>
        </w:rPr>
      </w:pPr>
    </w:p>
    <w:p w:rsidR="002069A9" w:rsidRPr="005B7138" w:rsidRDefault="002069A9" w:rsidP="002069A9">
      <w:pPr>
        <w:jc w:val="center"/>
        <w:rPr>
          <w:szCs w:val="24"/>
        </w:rPr>
      </w:pPr>
    </w:p>
    <w:p w:rsidR="002069A9" w:rsidRPr="005B7138" w:rsidRDefault="002069A9" w:rsidP="002069A9">
      <w:pPr>
        <w:jc w:val="center"/>
        <w:rPr>
          <w:szCs w:val="24"/>
        </w:rPr>
      </w:pPr>
    </w:p>
    <w:tbl>
      <w:tblPr>
        <w:tblW w:w="5449" w:type="dxa"/>
        <w:jc w:val="right"/>
        <w:tblLook w:val="01E0"/>
      </w:tblPr>
      <w:tblGrid>
        <w:gridCol w:w="2131"/>
        <w:gridCol w:w="3318"/>
      </w:tblGrid>
      <w:tr w:rsidR="002069A9" w:rsidRPr="005B7138" w:rsidTr="00B6198B">
        <w:trPr>
          <w:jc w:val="right"/>
        </w:trPr>
        <w:tc>
          <w:tcPr>
            <w:tcW w:w="2131" w:type="dxa"/>
          </w:tcPr>
          <w:p w:rsidR="002069A9" w:rsidRPr="005B7138" w:rsidRDefault="002069A9" w:rsidP="00B6198B">
            <w:pPr>
              <w:jc w:val="center"/>
              <w:rPr>
                <w:b/>
                <w:szCs w:val="24"/>
              </w:rPr>
            </w:pPr>
          </w:p>
        </w:tc>
        <w:tc>
          <w:tcPr>
            <w:tcW w:w="3318" w:type="dxa"/>
          </w:tcPr>
          <w:p w:rsidR="002069A9" w:rsidRPr="005B7138" w:rsidRDefault="002069A9" w:rsidP="00B6198B">
            <w:pPr>
              <w:jc w:val="center"/>
              <w:rPr>
                <w:b/>
                <w:szCs w:val="24"/>
              </w:rPr>
            </w:pPr>
            <w:r w:rsidRPr="005B7138">
              <w:rPr>
                <w:b/>
                <w:szCs w:val="24"/>
              </w:rPr>
              <w:t>Потпис овлашћеног лица</w:t>
            </w:r>
          </w:p>
        </w:tc>
      </w:tr>
      <w:tr w:rsidR="002069A9" w:rsidRPr="005B7138" w:rsidTr="00B6198B">
        <w:trPr>
          <w:jc w:val="right"/>
        </w:trPr>
        <w:tc>
          <w:tcPr>
            <w:tcW w:w="2131" w:type="dxa"/>
          </w:tcPr>
          <w:p w:rsidR="002069A9" w:rsidRPr="005B7138" w:rsidRDefault="002069A9" w:rsidP="00B6198B">
            <w:pPr>
              <w:jc w:val="center"/>
              <w:rPr>
                <w:b/>
                <w:szCs w:val="24"/>
              </w:rPr>
            </w:pPr>
            <w:r w:rsidRPr="005B7138">
              <w:rPr>
                <w:b/>
                <w:szCs w:val="24"/>
              </w:rPr>
              <w:t>М.П.</w:t>
            </w:r>
          </w:p>
        </w:tc>
        <w:tc>
          <w:tcPr>
            <w:tcW w:w="3318" w:type="dxa"/>
          </w:tcPr>
          <w:p w:rsidR="002069A9" w:rsidRPr="005B7138" w:rsidRDefault="002069A9" w:rsidP="00B6198B">
            <w:pPr>
              <w:jc w:val="center"/>
              <w:rPr>
                <w:b/>
                <w:szCs w:val="24"/>
              </w:rPr>
            </w:pPr>
          </w:p>
        </w:tc>
      </w:tr>
      <w:tr w:rsidR="002069A9" w:rsidRPr="005B7138" w:rsidTr="00B6198B">
        <w:trPr>
          <w:trHeight w:val="531"/>
          <w:jc w:val="right"/>
        </w:trPr>
        <w:tc>
          <w:tcPr>
            <w:tcW w:w="2131" w:type="dxa"/>
          </w:tcPr>
          <w:p w:rsidR="002069A9" w:rsidRPr="005B7138" w:rsidRDefault="002069A9" w:rsidP="00B6198B">
            <w:pPr>
              <w:jc w:val="center"/>
              <w:rPr>
                <w:szCs w:val="24"/>
              </w:rPr>
            </w:pPr>
          </w:p>
        </w:tc>
        <w:tc>
          <w:tcPr>
            <w:tcW w:w="3318" w:type="dxa"/>
            <w:tcBorders>
              <w:bottom w:val="single" w:sz="4" w:space="0" w:color="auto"/>
            </w:tcBorders>
          </w:tcPr>
          <w:p w:rsidR="002069A9" w:rsidRPr="005B7138" w:rsidRDefault="002069A9" w:rsidP="00B6198B">
            <w:pPr>
              <w:jc w:val="center"/>
              <w:rPr>
                <w:szCs w:val="24"/>
              </w:rPr>
            </w:pPr>
          </w:p>
        </w:tc>
      </w:tr>
    </w:tbl>
    <w:p w:rsidR="002069A9" w:rsidRPr="005B7138" w:rsidRDefault="002069A9" w:rsidP="002069A9">
      <w:pPr>
        <w:rPr>
          <w:b/>
          <w:i/>
          <w:szCs w:val="24"/>
        </w:rPr>
      </w:pPr>
    </w:p>
    <w:p w:rsidR="002069A9" w:rsidRPr="005B7138" w:rsidRDefault="002069A9" w:rsidP="002069A9">
      <w:pPr>
        <w:jc w:val="center"/>
        <w:rPr>
          <w:b/>
          <w:szCs w:val="24"/>
        </w:rPr>
      </w:pPr>
      <w:r w:rsidRPr="005B7138">
        <w:rPr>
          <w:b/>
          <w:i/>
          <w:szCs w:val="24"/>
        </w:rPr>
        <w:br w:type="page"/>
      </w:r>
      <w:r w:rsidRPr="005B7138">
        <w:rPr>
          <w:b/>
          <w:szCs w:val="24"/>
        </w:rPr>
        <w:lastRenderedPageBreak/>
        <w:t>ПОДАЦИ О ПОДИЗВОЂАЧУ</w:t>
      </w:r>
    </w:p>
    <w:p w:rsidR="002069A9" w:rsidRPr="005B7138" w:rsidRDefault="002069A9" w:rsidP="002069A9">
      <w:pPr>
        <w:jc w:val="center"/>
        <w:rPr>
          <w:b/>
          <w:szCs w:val="24"/>
        </w:rPr>
      </w:pPr>
    </w:p>
    <w:p w:rsidR="002069A9" w:rsidRPr="005B7138" w:rsidRDefault="002069A9" w:rsidP="002069A9">
      <w:pPr>
        <w:jc w:val="center"/>
        <w:rPr>
          <w:b/>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2069A9" w:rsidRPr="005B7138" w:rsidTr="00B6198B">
        <w:trPr>
          <w:trHeight w:val="1215"/>
          <w:jc w:val="center"/>
        </w:trPr>
        <w:tc>
          <w:tcPr>
            <w:tcW w:w="2422" w:type="dxa"/>
            <w:vAlign w:val="center"/>
          </w:tcPr>
          <w:p w:rsidR="002069A9" w:rsidRPr="005B7138" w:rsidRDefault="002069A9" w:rsidP="00B6198B">
            <w:pPr>
              <w:spacing w:line="360" w:lineRule="auto"/>
              <w:jc w:val="left"/>
              <w:rPr>
                <w:b/>
                <w:szCs w:val="24"/>
              </w:rPr>
            </w:pPr>
            <w:r w:rsidRPr="005B7138">
              <w:rPr>
                <w:b/>
                <w:szCs w:val="24"/>
              </w:rPr>
              <w:t>Пословно име</w:t>
            </w:r>
          </w:p>
          <w:p w:rsidR="002069A9" w:rsidRPr="005B7138" w:rsidRDefault="002069A9" w:rsidP="00B6198B">
            <w:pPr>
              <w:spacing w:line="360" w:lineRule="auto"/>
              <w:jc w:val="left"/>
              <w:rPr>
                <w:b/>
                <w:szCs w:val="24"/>
              </w:rPr>
            </w:pPr>
            <w:r w:rsidRPr="005B7138">
              <w:rPr>
                <w:b/>
                <w:szCs w:val="24"/>
              </w:rPr>
              <w:t xml:space="preserve">или </w:t>
            </w:r>
            <w:r w:rsidR="00176113" w:rsidRPr="005B7138">
              <w:rPr>
                <w:b/>
                <w:szCs w:val="24"/>
              </w:rPr>
              <w:t>скраћ</w:t>
            </w:r>
            <w:r w:rsidR="00176113">
              <w:rPr>
                <w:b/>
                <w:szCs w:val="24"/>
              </w:rPr>
              <w:t>е</w:t>
            </w:r>
            <w:r w:rsidR="00176113" w:rsidRPr="005B7138">
              <w:rPr>
                <w:b/>
                <w:szCs w:val="24"/>
              </w:rPr>
              <w:t>ни</w:t>
            </w:r>
            <w:r w:rsidRPr="005B7138">
              <w:rPr>
                <w:b/>
                <w:szCs w:val="24"/>
              </w:rPr>
              <w:t xml:space="preserve"> назив </w:t>
            </w:r>
          </w:p>
        </w:tc>
        <w:tc>
          <w:tcPr>
            <w:tcW w:w="5873" w:type="dxa"/>
            <w:vAlign w:val="center"/>
          </w:tcPr>
          <w:p w:rsidR="002069A9" w:rsidRPr="005B7138" w:rsidRDefault="002069A9" w:rsidP="00B6198B">
            <w:pPr>
              <w:jc w:val="left"/>
              <w:rPr>
                <w:szCs w:val="24"/>
              </w:rPr>
            </w:pPr>
          </w:p>
        </w:tc>
      </w:tr>
    </w:tbl>
    <w:p w:rsidR="002069A9" w:rsidRPr="005B7138" w:rsidRDefault="002069A9" w:rsidP="002069A9">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2069A9" w:rsidRPr="005B7138" w:rsidTr="00B6198B">
        <w:trPr>
          <w:trHeight w:val="706"/>
          <w:jc w:val="center"/>
        </w:trPr>
        <w:tc>
          <w:tcPr>
            <w:tcW w:w="1863" w:type="dxa"/>
            <w:vMerge w:val="restart"/>
            <w:shd w:val="clear" w:color="auto" w:fill="E0E0E0"/>
            <w:vAlign w:val="center"/>
          </w:tcPr>
          <w:p w:rsidR="002069A9" w:rsidRPr="005B7138" w:rsidRDefault="002069A9" w:rsidP="00B6198B">
            <w:pPr>
              <w:spacing w:line="360" w:lineRule="auto"/>
              <w:ind w:right="125"/>
              <w:jc w:val="center"/>
              <w:rPr>
                <w:b/>
                <w:szCs w:val="24"/>
              </w:rPr>
            </w:pPr>
            <w:r w:rsidRPr="005B7138">
              <w:rPr>
                <w:b/>
                <w:szCs w:val="24"/>
              </w:rPr>
              <w:t xml:space="preserve">Адреса </w:t>
            </w:r>
          </w:p>
          <w:p w:rsidR="002069A9" w:rsidRPr="005B7138" w:rsidRDefault="002069A9" w:rsidP="00B6198B">
            <w:pPr>
              <w:spacing w:line="360" w:lineRule="auto"/>
              <w:ind w:right="125"/>
              <w:jc w:val="center"/>
              <w:rPr>
                <w:b/>
                <w:szCs w:val="24"/>
              </w:rPr>
            </w:pPr>
            <w:r w:rsidRPr="005B7138">
              <w:rPr>
                <w:b/>
                <w:szCs w:val="24"/>
              </w:rPr>
              <w:t>седишта</w:t>
            </w:r>
          </w:p>
        </w:tc>
        <w:tc>
          <w:tcPr>
            <w:tcW w:w="1817" w:type="dxa"/>
            <w:vAlign w:val="center"/>
          </w:tcPr>
          <w:p w:rsidR="002069A9" w:rsidRPr="005B7138" w:rsidRDefault="002069A9" w:rsidP="00B6198B">
            <w:pPr>
              <w:ind w:right="125"/>
              <w:jc w:val="left"/>
              <w:rPr>
                <w:b/>
                <w:szCs w:val="24"/>
              </w:rPr>
            </w:pPr>
            <w:r w:rsidRPr="005B7138">
              <w:rPr>
                <w:b/>
                <w:szCs w:val="24"/>
              </w:rPr>
              <w:t>Улица и број</w:t>
            </w:r>
          </w:p>
        </w:tc>
        <w:tc>
          <w:tcPr>
            <w:tcW w:w="4657" w:type="dxa"/>
            <w:shd w:val="clear" w:color="auto" w:fill="auto"/>
            <w:vAlign w:val="center"/>
          </w:tcPr>
          <w:p w:rsidR="002069A9" w:rsidRPr="005B7138" w:rsidRDefault="002069A9" w:rsidP="00B6198B">
            <w:pPr>
              <w:jc w:val="left"/>
              <w:rPr>
                <w:szCs w:val="24"/>
              </w:rPr>
            </w:pPr>
          </w:p>
        </w:tc>
      </w:tr>
      <w:tr w:rsidR="002069A9" w:rsidRPr="005B7138" w:rsidTr="00B6198B">
        <w:trPr>
          <w:trHeight w:val="706"/>
          <w:jc w:val="center"/>
        </w:trPr>
        <w:tc>
          <w:tcPr>
            <w:tcW w:w="1863" w:type="dxa"/>
            <w:vMerge/>
            <w:shd w:val="clear" w:color="auto" w:fill="E0E0E0"/>
            <w:vAlign w:val="center"/>
          </w:tcPr>
          <w:p w:rsidR="002069A9" w:rsidRPr="005B7138" w:rsidRDefault="002069A9" w:rsidP="00B6198B">
            <w:pPr>
              <w:ind w:right="125"/>
              <w:jc w:val="center"/>
              <w:rPr>
                <w:b/>
                <w:szCs w:val="24"/>
              </w:rPr>
            </w:pPr>
          </w:p>
        </w:tc>
        <w:tc>
          <w:tcPr>
            <w:tcW w:w="1817" w:type="dxa"/>
            <w:vAlign w:val="center"/>
          </w:tcPr>
          <w:p w:rsidR="002069A9" w:rsidRPr="005B7138" w:rsidRDefault="002069A9" w:rsidP="00B6198B">
            <w:pPr>
              <w:ind w:right="125"/>
              <w:jc w:val="left"/>
              <w:rPr>
                <w:b/>
                <w:szCs w:val="24"/>
              </w:rPr>
            </w:pPr>
            <w:r w:rsidRPr="005B7138">
              <w:rPr>
                <w:b/>
                <w:szCs w:val="24"/>
              </w:rPr>
              <w:t>Место</w:t>
            </w:r>
          </w:p>
        </w:tc>
        <w:tc>
          <w:tcPr>
            <w:tcW w:w="4657" w:type="dxa"/>
            <w:shd w:val="clear" w:color="auto" w:fill="auto"/>
            <w:vAlign w:val="center"/>
          </w:tcPr>
          <w:p w:rsidR="002069A9" w:rsidRPr="005B7138" w:rsidRDefault="002069A9" w:rsidP="00B6198B">
            <w:pPr>
              <w:jc w:val="left"/>
              <w:rPr>
                <w:szCs w:val="24"/>
              </w:rPr>
            </w:pPr>
          </w:p>
        </w:tc>
      </w:tr>
      <w:tr w:rsidR="002069A9" w:rsidRPr="005B7138" w:rsidTr="00B6198B">
        <w:trPr>
          <w:trHeight w:val="707"/>
          <w:jc w:val="center"/>
        </w:trPr>
        <w:tc>
          <w:tcPr>
            <w:tcW w:w="1863" w:type="dxa"/>
            <w:vMerge/>
            <w:shd w:val="clear" w:color="auto" w:fill="E0E0E0"/>
            <w:vAlign w:val="center"/>
          </w:tcPr>
          <w:p w:rsidR="002069A9" w:rsidRPr="005B7138" w:rsidRDefault="002069A9" w:rsidP="00B6198B">
            <w:pPr>
              <w:ind w:right="125"/>
              <w:jc w:val="left"/>
              <w:rPr>
                <w:b/>
                <w:szCs w:val="24"/>
              </w:rPr>
            </w:pPr>
          </w:p>
        </w:tc>
        <w:tc>
          <w:tcPr>
            <w:tcW w:w="1817" w:type="dxa"/>
            <w:vAlign w:val="center"/>
          </w:tcPr>
          <w:p w:rsidR="002069A9" w:rsidRPr="005B7138" w:rsidRDefault="002069A9" w:rsidP="00B6198B">
            <w:pPr>
              <w:ind w:right="125"/>
              <w:jc w:val="left"/>
              <w:rPr>
                <w:b/>
                <w:szCs w:val="24"/>
              </w:rPr>
            </w:pPr>
            <w:r w:rsidRPr="005B7138">
              <w:rPr>
                <w:b/>
                <w:szCs w:val="24"/>
              </w:rPr>
              <w:t>Општина</w:t>
            </w:r>
          </w:p>
        </w:tc>
        <w:tc>
          <w:tcPr>
            <w:tcW w:w="4657" w:type="dxa"/>
            <w:shd w:val="clear" w:color="auto" w:fill="auto"/>
            <w:vAlign w:val="center"/>
          </w:tcPr>
          <w:p w:rsidR="002069A9" w:rsidRPr="005B7138" w:rsidRDefault="002069A9" w:rsidP="00B6198B">
            <w:pPr>
              <w:jc w:val="left"/>
              <w:rPr>
                <w:szCs w:val="24"/>
              </w:rPr>
            </w:pPr>
          </w:p>
        </w:tc>
      </w:tr>
      <w:tr w:rsidR="002069A9" w:rsidRPr="005B7138" w:rsidTr="00B6198B">
        <w:trPr>
          <w:trHeight w:val="706"/>
          <w:jc w:val="center"/>
        </w:trPr>
        <w:tc>
          <w:tcPr>
            <w:tcW w:w="3680" w:type="dxa"/>
            <w:gridSpan w:val="2"/>
            <w:vAlign w:val="center"/>
          </w:tcPr>
          <w:p w:rsidR="002069A9" w:rsidRPr="005B7138" w:rsidRDefault="002069A9" w:rsidP="00B6198B">
            <w:pPr>
              <w:jc w:val="left"/>
              <w:rPr>
                <w:b/>
                <w:szCs w:val="24"/>
              </w:rPr>
            </w:pPr>
            <w:r w:rsidRPr="005B7138">
              <w:rPr>
                <w:b/>
                <w:szCs w:val="24"/>
              </w:rPr>
              <w:t>Матични број понуђача</w:t>
            </w:r>
          </w:p>
        </w:tc>
        <w:tc>
          <w:tcPr>
            <w:tcW w:w="4657" w:type="dxa"/>
            <w:vAlign w:val="center"/>
          </w:tcPr>
          <w:p w:rsidR="002069A9" w:rsidRPr="005B7138" w:rsidRDefault="002069A9" w:rsidP="00B6198B">
            <w:pPr>
              <w:jc w:val="left"/>
              <w:rPr>
                <w:szCs w:val="24"/>
              </w:rPr>
            </w:pPr>
          </w:p>
        </w:tc>
      </w:tr>
      <w:tr w:rsidR="002069A9" w:rsidRPr="005B7138" w:rsidTr="00B6198B">
        <w:trPr>
          <w:trHeight w:val="707"/>
          <w:jc w:val="center"/>
        </w:trPr>
        <w:tc>
          <w:tcPr>
            <w:tcW w:w="3680" w:type="dxa"/>
            <w:gridSpan w:val="2"/>
            <w:vAlign w:val="center"/>
          </w:tcPr>
          <w:p w:rsidR="002069A9" w:rsidRPr="005B7138" w:rsidRDefault="002069A9" w:rsidP="00B6198B">
            <w:pPr>
              <w:jc w:val="left"/>
              <w:rPr>
                <w:b/>
                <w:szCs w:val="24"/>
              </w:rPr>
            </w:pPr>
            <w:r w:rsidRPr="005B7138">
              <w:rPr>
                <w:b/>
                <w:szCs w:val="24"/>
              </w:rPr>
              <w:t xml:space="preserve">Порески </w:t>
            </w:r>
          </w:p>
          <w:p w:rsidR="002069A9" w:rsidRPr="005B7138" w:rsidRDefault="002069A9" w:rsidP="00B6198B">
            <w:pPr>
              <w:jc w:val="left"/>
              <w:rPr>
                <w:b/>
                <w:szCs w:val="24"/>
              </w:rPr>
            </w:pPr>
            <w:r w:rsidRPr="005B7138">
              <w:rPr>
                <w:b/>
                <w:szCs w:val="24"/>
              </w:rPr>
              <w:t xml:space="preserve">идентификациони број </w:t>
            </w:r>
          </w:p>
        </w:tc>
        <w:tc>
          <w:tcPr>
            <w:tcW w:w="4657" w:type="dxa"/>
            <w:vAlign w:val="center"/>
          </w:tcPr>
          <w:p w:rsidR="002069A9" w:rsidRPr="005B7138" w:rsidRDefault="002069A9" w:rsidP="00B6198B">
            <w:pPr>
              <w:jc w:val="left"/>
              <w:rPr>
                <w:szCs w:val="24"/>
              </w:rPr>
            </w:pPr>
          </w:p>
        </w:tc>
      </w:tr>
      <w:tr w:rsidR="002069A9" w:rsidRPr="005B7138" w:rsidTr="00B6198B">
        <w:trPr>
          <w:trHeight w:val="706"/>
          <w:jc w:val="center"/>
        </w:trPr>
        <w:tc>
          <w:tcPr>
            <w:tcW w:w="3680" w:type="dxa"/>
            <w:gridSpan w:val="2"/>
            <w:vAlign w:val="center"/>
          </w:tcPr>
          <w:p w:rsidR="002069A9" w:rsidRPr="005B7138" w:rsidRDefault="002069A9" w:rsidP="00B6198B">
            <w:pPr>
              <w:jc w:val="left"/>
              <w:rPr>
                <w:b/>
                <w:szCs w:val="24"/>
              </w:rPr>
            </w:pPr>
            <w:r w:rsidRPr="005B7138">
              <w:rPr>
                <w:b/>
                <w:szCs w:val="24"/>
              </w:rPr>
              <w:t>Одговорно лице</w:t>
            </w:r>
          </w:p>
        </w:tc>
        <w:tc>
          <w:tcPr>
            <w:tcW w:w="4657" w:type="dxa"/>
            <w:vAlign w:val="center"/>
          </w:tcPr>
          <w:p w:rsidR="002069A9" w:rsidRPr="005B7138" w:rsidRDefault="002069A9" w:rsidP="00B6198B">
            <w:pPr>
              <w:jc w:val="left"/>
              <w:rPr>
                <w:szCs w:val="24"/>
              </w:rPr>
            </w:pPr>
          </w:p>
        </w:tc>
      </w:tr>
      <w:tr w:rsidR="002069A9" w:rsidRPr="005B7138" w:rsidTr="00B6198B">
        <w:trPr>
          <w:trHeight w:val="706"/>
          <w:jc w:val="center"/>
        </w:trPr>
        <w:tc>
          <w:tcPr>
            <w:tcW w:w="3680" w:type="dxa"/>
            <w:gridSpan w:val="2"/>
            <w:vAlign w:val="center"/>
          </w:tcPr>
          <w:p w:rsidR="002069A9" w:rsidRPr="005B7138" w:rsidRDefault="002069A9" w:rsidP="00B6198B">
            <w:pPr>
              <w:jc w:val="left"/>
              <w:rPr>
                <w:b/>
                <w:szCs w:val="24"/>
              </w:rPr>
            </w:pPr>
            <w:r w:rsidRPr="005B7138">
              <w:rPr>
                <w:b/>
                <w:szCs w:val="24"/>
              </w:rPr>
              <w:t>Лице за контакт</w:t>
            </w:r>
          </w:p>
        </w:tc>
        <w:tc>
          <w:tcPr>
            <w:tcW w:w="4657" w:type="dxa"/>
            <w:vAlign w:val="center"/>
          </w:tcPr>
          <w:p w:rsidR="002069A9" w:rsidRPr="005B7138" w:rsidRDefault="002069A9" w:rsidP="00B6198B">
            <w:pPr>
              <w:jc w:val="left"/>
              <w:rPr>
                <w:szCs w:val="24"/>
              </w:rPr>
            </w:pPr>
          </w:p>
        </w:tc>
      </w:tr>
      <w:tr w:rsidR="002069A9" w:rsidRPr="005B7138" w:rsidTr="00B6198B">
        <w:trPr>
          <w:trHeight w:val="707"/>
          <w:jc w:val="center"/>
        </w:trPr>
        <w:tc>
          <w:tcPr>
            <w:tcW w:w="3680" w:type="dxa"/>
            <w:gridSpan w:val="2"/>
            <w:vAlign w:val="center"/>
          </w:tcPr>
          <w:p w:rsidR="002069A9" w:rsidRPr="005B7138" w:rsidRDefault="002069A9" w:rsidP="00B6198B">
            <w:pPr>
              <w:jc w:val="left"/>
              <w:rPr>
                <w:b/>
                <w:szCs w:val="24"/>
              </w:rPr>
            </w:pPr>
            <w:r w:rsidRPr="005B7138">
              <w:rPr>
                <w:b/>
                <w:szCs w:val="24"/>
              </w:rPr>
              <w:t>Телефон</w:t>
            </w:r>
          </w:p>
        </w:tc>
        <w:tc>
          <w:tcPr>
            <w:tcW w:w="4657" w:type="dxa"/>
            <w:vAlign w:val="center"/>
          </w:tcPr>
          <w:p w:rsidR="002069A9" w:rsidRPr="005B7138" w:rsidRDefault="002069A9" w:rsidP="00B6198B">
            <w:pPr>
              <w:jc w:val="left"/>
              <w:rPr>
                <w:szCs w:val="24"/>
              </w:rPr>
            </w:pPr>
          </w:p>
        </w:tc>
      </w:tr>
      <w:tr w:rsidR="002069A9" w:rsidRPr="005B7138" w:rsidTr="00B6198B">
        <w:trPr>
          <w:trHeight w:val="706"/>
          <w:jc w:val="center"/>
        </w:trPr>
        <w:tc>
          <w:tcPr>
            <w:tcW w:w="3680" w:type="dxa"/>
            <w:gridSpan w:val="2"/>
            <w:vAlign w:val="center"/>
          </w:tcPr>
          <w:p w:rsidR="002069A9" w:rsidRPr="005B7138" w:rsidRDefault="002069A9" w:rsidP="00B6198B">
            <w:pPr>
              <w:jc w:val="left"/>
              <w:rPr>
                <w:b/>
                <w:szCs w:val="24"/>
              </w:rPr>
            </w:pPr>
            <w:r w:rsidRPr="005B7138">
              <w:rPr>
                <w:b/>
                <w:szCs w:val="24"/>
              </w:rPr>
              <w:t>Телефакс</w:t>
            </w:r>
          </w:p>
        </w:tc>
        <w:tc>
          <w:tcPr>
            <w:tcW w:w="4657" w:type="dxa"/>
            <w:vAlign w:val="center"/>
          </w:tcPr>
          <w:p w:rsidR="002069A9" w:rsidRPr="005B7138" w:rsidRDefault="002069A9" w:rsidP="00B6198B">
            <w:pPr>
              <w:jc w:val="left"/>
              <w:rPr>
                <w:szCs w:val="24"/>
              </w:rPr>
            </w:pPr>
          </w:p>
        </w:tc>
      </w:tr>
      <w:tr w:rsidR="002069A9" w:rsidRPr="005B7138" w:rsidTr="00B6198B">
        <w:trPr>
          <w:trHeight w:val="707"/>
          <w:jc w:val="center"/>
        </w:trPr>
        <w:tc>
          <w:tcPr>
            <w:tcW w:w="3680" w:type="dxa"/>
            <w:gridSpan w:val="2"/>
            <w:vAlign w:val="center"/>
          </w:tcPr>
          <w:p w:rsidR="002069A9" w:rsidRPr="005B7138" w:rsidRDefault="002069A9" w:rsidP="00B6198B">
            <w:pPr>
              <w:jc w:val="left"/>
              <w:rPr>
                <w:b/>
                <w:szCs w:val="24"/>
              </w:rPr>
            </w:pPr>
            <w:r w:rsidRPr="005B7138">
              <w:rPr>
                <w:b/>
                <w:szCs w:val="24"/>
                <w:lang w:val="sr-Latn-CS"/>
              </w:rPr>
              <w:t>e-mail</w:t>
            </w:r>
            <w:r w:rsidRPr="005B7138">
              <w:rPr>
                <w:b/>
                <w:szCs w:val="24"/>
              </w:rPr>
              <w:t>:</w:t>
            </w:r>
          </w:p>
        </w:tc>
        <w:tc>
          <w:tcPr>
            <w:tcW w:w="4657" w:type="dxa"/>
            <w:vAlign w:val="center"/>
          </w:tcPr>
          <w:p w:rsidR="002069A9" w:rsidRPr="005B7138" w:rsidRDefault="002069A9" w:rsidP="00B6198B">
            <w:pPr>
              <w:jc w:val="left"/>
              <w:rPr>
                <w:szCs w:val="24"/>
              </w:rPr>
            </w:pPr>
          </w:p>
        </w:tc>
      </w:tr>
      <w:tr w:rsidR="002069A9" w:rsidRPr="005B7138" w:rsidTr="00B6198B">
        <w:trPr>
          <w:trHeight w:val="707"/>
          <w:jc w:val="center"/>
        </w:trPr>
        <w:tc>
          <w:tcPr>
            <w:tcW w:w="3680" w:type="dxa"/>
            <w:gridSpan w:val="2"/>
            <w:vAlign w:val="center"/>
          </w:tcPr>
          <w:p w:rsidR="002069A9" w:rsidRPr="005B7138" w:rsidRDefault="002069A9" w:rsidP="00B6198B">
            <w:pPr>
              <w:jc w:val="left"/>
              <w:rPr>
                <w:b/>
                <w:szCs w:val="24"/>
              </w:rPr>
            </w:pPr>
            <w:r w:rsidRPr="005B7138">
              <w:rPr>
                <w:b/>
                <w:szCs w:val="24"/>
              </w:rPr>
              <w:t>Рачун - Банка</w:t>
            </w:r>
          </w:p>
        </w:tc>
        <w:tc>
          <w:tcPr>
            <w:tcW w:w="4657" w:type="dxa"/>
            <w:vAlign w:val="center"/>
          </w:tcPr>
          <w:p w:rsidR="002069A9" w:rsidRPr="005B7138" w:rsidRDefault="002069A9" w:rsidP="00B6198B">
            <w:pPr>
              <w:jc w:val="left"/>
              <w:rPr>
                <w:szCs w:val="24"/>
              </w:rPr>
            </w:pPr>
          </w:p>
        </w:tc>
      </w:tr>
    </w:tbl>
    <w:p w:rsidR="002069A9" w:rsidRPr="005B7138" w:rsidRDefault="002069A9" w:rsidP="002069A9">
      <w:pPr>
        <w:jc w:val="center"/>
        <w:rPr>
          <w:b/>
          <w:szCs w:val="24"/>
        </w:rPr>
      </w:pPr>
    </w:p>
    <w:p w:rsidR="002069A9" w:rsidRPr="005B7138" w:rsidRDefault="002069A9" w:rsidP="002069A9">
      <w:pPr>
        <w:jc w:val="left"/>
        <w:rPr>
          <w:b/>
          <w:szCs w:val="24"/>
        </w:rPr>
      </w:pPr>
      <w:r w:rsidRPr="005B7138">
        <w:rPr>
          <w:b/>
          <w:szCs w:val="24"/>
        </w:rPr>
        <w:t xml:space="preserve">НАПОМЕНА: </w:t>
      </w:r>
      <w:r w:rsidRPr="005B7138">
        <w:rPr>
          <w:szCs w:val="24"/>
        </w:rPr>
        <w:t xml:space="preserve">Образац копирати уколико ће извршење набавке делимично бити </w:t>
      </w:r>
      <w:r w:rsidRPr="005B7138">
        <w:rPr>
          <w:szCs w:val="24"/>
        </w:rPr>
        <w:tab/>
        <w:t xml:space="preserve">   поверено већем броју подизвођача</w:t>
      </w:r>
    </w:p>
    <w:p w:rsidR="002069A9" w:rsidRPr="005B7138" w:rsidRDefault="002069A9" w:rsidP="002069A9">
      <w:pPr>
        <w:rPr>
          <w:szCs w:val="24"/>
        </w:rPr>
      </w:pPr>
    </w:p>
    <w:tbl>
      <w:tblPr>
        <w:tblW w:w="5449" w:type="dxa"/>
        <w:jc w:val="right"/>
        <w:tblLook w:val="01E0"/>
      </w:tblPr>
      <w:tblGrid>
        <w:gridCol w:w="2131"/>
        <w:gridCol w:w="3318"/>
      </w:tblGrid>
      <w:tr w:rsidR="002069A9" w:rsidRPr="005B7138" w:rsidTr="00B6198B">
        <w:trPr>
          <w:jc w:val="right"/>
        </w:trPr>
        <w:tc>
          <w:tcPr>
            <w:tcW w:w="2131" w:type="dxa"/>
          </w:tcPr>
          <w:p w:rsidR="002069A9" w:rsidRPr="005B7138" w:rsidRDefault="002069A9" w:rsidP="00B6198B">
            <w:pPr>
              <w:jc w:val="center"/>
              <w:rPr>
                <w:b/>
                <w:szCs w:val="24"/>
              </w:rPr>
            </w:pPr>
          </w:p>
        </w:tc>
        <w:tc>
          <w:tcPr>
            <w:tcW w:w="3318" w:type="dxa"/>
          </w:tcPr>
          <w:p w:rsidR="002069A9" w:rsidRPr="005B7138" w:rsidRDefault="002069A9" w:rsidP="00B6198B">
            <w:pPr>
              <w:jc w:val="center"/>
              <w:rPr>
                <w:b/>
                <w:szCs w:val="24"/>
              </w:rPr>
            </w:pPr>
            <w:r w:rsidRPr="005B7138">
              <w:rPr>
                <w:b/>
                <w:szCs w:val="24"/>
              </w:rPr>
              <w:t>Потпис овлашћеног лица</w:t>
            </w:r>
          </w:p>
        </w:tc>
      </w:tr>
      <w:tr w:rsidR="002069A9" w:rsidRPr="005B7138" w:rsidTr="00B6198B">
        <w:trPr>
          <w:jc w:val="right"/>
        </w:trPr>
        <w:tc>
          <w:tcPr>
            <w:tcW w:w="2131" w:type="dxa"/>
          </w:tcPr>
          <w:p w:rsidR="002069A9" w:rsidRPr="005B7138" w:rsidRDefault="002069A9" w:rsidP="00B6198B">
            <w:pPr>
              <w:jc w:val="center"/>
              <w:rPr>
                <w:b/>
                <w:szCs w:val="24"/>
              </w:rPr>
            </w:pPr>
            <w:r w:rsidRPr="005B7138">
              <w:rPr>
                <w:b/>
                <w:szCs w:val="24"/>
              </w:rPr>
              <w:t>М.П.</w:t>
            </w:r>
          </w:p>
        </w:tc>
        <w:tc>
          <w:tcPr>
            <w:tcW w:w="3318" w:type="dxa"/>
          </w:tcPr>
          <w:p w:rsidR="002069A9" w:rsidRPr="005B7138" w:rsidRDefault="002069A9" w:rsidP="00B6198B">
            <w:pPr>
              <w:jc w:val="center"/>
              <w:rPr>
                <w:b/>
                <w:szCs w:val="24"/>
              </w:rPr>
            </w:pPr>
          </w:p>
        </w:tc>
      </w:tr>
      <w:tr w:rsidR="002069A9" w:rsidRPr="005B7138" w:rsidTr="00B6198B">
        <w:trPr>
          <w:trHeight w:val="531"/>
          <w:jc w:val="right"/>
        </w:trPr>
        <w:tc>
          <w:tcPr>
            <w:tcW w:w="2131" w:type="dxa"/>
          </w:tcPr>
          <w:p w:rsidR="002069A9" w:rsidRPr="005B7138" w:rsidRDefault="002069A9" w:rsidP="00B6198B">
            <w:pPr>
              <w:jc w:val="center"/>
              <w:rPr>
                <w:szCs w:val="24"/>
              </w:rPr>
            </w:pPr>
          </w:p>
        </w:tc>
        <w:tc>
          <w:tcPr>
            <w:tcW w:w="3318" w:type="dxa"/>
            <w:tcBorders>
              <w:bottom w:val="single" w:sz="4" w:space="0" w:color="auto"/>
            </w:tcBorders>
          </w:tcPr>
          <w:p w:rsidR="002069A9" w:rsidRPr="005B7138" w:rsidRDefault="002069A9" w:rsidP="00B6198B">
            <w:pPr>
              <w:jc w:val="center"/>
              <w:rPr>
                <w:szCs w:val="24"/>
              </w:rPr>
            </w:pPr>
          </w:p>
        </w:tc>
      </w:tr>
    </w:tbl>
    <w:p w:rsidR="002069A9" w:rsidRPr="005B7138" w:rsidRDefault="002069A9" w:rsidP="00E228F7">
      <w:pPr>
        <w:spacing w:line="360" w:lineRule="auto"/>
        <w:rPr>
          <w:szCs w:val="24"/>
        </w:rPr>
      </w:pPr>
    </w:p>
    <w:p w:rsidR="00E228F7" w:rsidRPr="005B7138" w:rsidRDefault="00E228F7" w:rsidP="00E228F7">
      <w:pPr>
        <w:spacing w:line="360" w:lineRule="auto"/>
        <w:rPr>
          <w:szCs w:val="24"/>
        </w:rPr>
      </w:pPr>
    </w:p>
    <w:p w:rsidR="00E228F7" w:rsidRPr="005B7138" w:rsidRDefault="00E228F7" w:rsidP="00E228F7">
      <w:pPr>
        <w:spacing w:line="360" w:lineRule="auto"/>
        <w:rPr>
          <w:szCs w:val="24"/>
        </w:rPr>
      </w:pPr>
    </w:p>
    <w:p w:rsidR="00E228F7" w:rsidRPr="005B7138" w:rsidRDefault="00E228F7" w:rsidP="00E228F7">
      <w:pPr>
        <w:spacing w:line="360" w:lineRule="auto"/>
        <w:rPr>
          <w:b/>
          <w:szCs w:val="24"/>
        </w:rPr>
      </w:pPr>
    </w:p>
    <w:p w:rsidR="002069A9" w:rsidRPr="005B7138" w:rsidRDefault="002069A9" w:rsidP="002069A9">
      <w:pPr>
        <w:jc w:val="center"/>
        <w:rPr>
          <w:b/>
          <w:szCs w:val="24"/>
        </w:rPr>
      </w:pPr>
    </w:p>
    <w:p w:rsidR="002069A9" w:rsidRPr="005B7138" w:rsidRDefault="002069A9" w:rsidP="002069A9">
      <w:pPr>
        <w:jc w:val="center"/>
        <w:rPr>
          <w:szCs w:val="24"/>
        </w:rPr>
      </w:pPr>
      <w:r w:rsidRPr="005B7138">
        <w:rPr>
          <w:b/>
          <w:szCs w:val="24"/>
        </w:rPr>
        <w:t xml:space="preserve">ПОДАЦИ О ЧЛАНУ ГРУПЕ </w:t>
      </w:r>
      <w:r w:rsidRPr="005B7138">
        <w:rPr>
          <w:b/>
          <w:szCs w:val="24"/>
          <w:lang w:val="sr-Latn-CS"/>
        </w:rPr>
        <w:t xml:space="preserve">– </w:t>
      </w:r>
      <w:r w:rsidRPr="005B7138">
        <w:rPr>
          <w:b/>
          <w:szCs w:val="24"/>
        </w:rPr>
        <w:t>НОСИЛАЦ ПОСЛА</w:t>
      </w:r>
    </w:p>
    <w:p w:rsidR="002069A9" w:rsidRPr="005B7138" w:rsidRDefault="002069A9" w:rsidP="002069A9">
      <w:pPr>
        <w:rPr>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2069A9" w:rsidRPr="005B7138" w:rsidTr="00B6198B">
        <w:trPr>
          <w:trHeight w:val="1215"/>
          <w:jc w:val="center"/>
        </w:trPr>
        <w:tc>
          <w:tcPr>
            <w:tcW w:w="2422" w:type="dxa"/>
            <w:vAlign w:val="center"/>
          </w:tcPr>
          <w:p w:rsidR="002069A9" w:rsidRPr="005B7138" w:rsidRDefault="002069A9" w:rsidP="00B6198B">
            <w:pPr>
              <w:spacing w:line="360" w:lineRule="auto"/>
              <w:jc w:val="left"/>
              <w:rPr>
                <w:b/>
                <w:szCs w:val="24"/>
              </w:rPr>
            </w:pPr>
            <w:r w:rsidRPr="005B7138">
              <w:rPr>
                <w:b/>
                <w:szCs w:val="24"/>
              </w:rPr>
              <w:t>Пословно име</w:t>
            </w:r>
          </w:p>
          <w:p w:rsidR="002069A9" w:rsidRPr="005B7138" w:rsidRDefault="002069A9" w:rsidP="00B6198B">
            <w:pPr>
              <w:spacing w:line="360" w:lineRule="auto"/>
              <w:jc w:val="left"/>
              <w:rPr>
                <w:b/>
                <w:szCs w:val="24"/>
              </w:rPr>
            </w:pPr>
            <w:r w:rsidRPr="005B7138">
              <w:rPr>
                <w:b/>
                <w:szCs w:val="24"/>
              </w:rPr>
              <w:t xml:space="preserve">или </w:t>
            </w:r>
            <w:r w:rsidR="00176113" w:rsidRPr="005B7138">
              <w:rPr>
                <w:b/>
                <w:szCs w:val="24"/>
              </w:rPr>
              <w:t>скраћ</w:t>
            </w:r>
            <w:r w:rsidR="00176113">
              <w:rPr>
                <w:b/>
                <w:szCs w:val="24"/>
              </w:rPr>
              <w:t>е</w:t>
            </w:r>
            <w:r w:rsidR="00176113" w:rsidRPr="005B7138">
              <w:rPr>
                <w:b/>
                <w:szCs w:val="24"/>
              </w:rPr>
              <w:t>ни</w:t>
            </w:r>
            <w:r w:rsidRPr="005B7138">
              <w:rPr>
                <w:b/>
                <w:szCs w:val="24"/>
              </w:rPr>
              <w:t xml:space="preserve"> назив </w:t>
            </w:r>
          </w:p>
        </w:tc>
        <w:tc>
          <w:tcPr>
            <w:tcW w:w="5873" w:type="dxa"/>
            <w:vAlign w:val="center"/>
          </w:tcPr>
          <w:p w:rsidR="002069A9" w:rsidRPr="005B7138" w:rsidRDefault="002069A9" w:rsidP="00B6198B">
            <w:pPr>
              <w:jc w:val="left"/>
              <w:rPr>
                <w:szCs w:val="24"/>
              </w:rPr>
            </w:pPr>
          </w:p>
        </w:tc>
      </w:tr>
    </w:tbl>
    <w:p w:rsidR="002069A9" w:rsidRPr="005B7138" w:rsidRDefault="002069A9" w:rsidP="002069A9">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2069A9" w:rsidRPr="005B7138" w:rsidTr="00B6198B">
        <w:trPr>
          <w:trHeight w:val="706"/>
          <w:jc w:val="center"/>
        </w:trPr>
        <w:tc>
          <w:tcPr>
            <w:tcW w:w="1863" w:type="dxa"/>
            <w:vMerge w:val="restart"/>
            <w:shd w:val="clear" w:color="auto" w:fill="E0E0E0"/>
            <w:vAlign w:val="center"/>
          </w:tcPr>
          <w:p w:rsidR="002069A9" w:rsidRPr="005B7138" w:rsidRDefault="002069A9" w:rsidP="00B6198B">
            <w:pPr>
              <w:spacing w:line="360" w:lineRule="auto"/>
              <w:ind w:right="125"/>
              <w:jc w:val="center"/>
              <w:rPr>
                <w:b/>
                <w:szCs w:val="24"/>
              </w:rPr>
            </w:pPr>
            <w:r w:rsidRPr="005B7138">
              <w:rPr>
                <w:b/>
                <w:szCs w:val="24"/>
              </w:rPr>
              <w:t xml:space="preserve">Адреса </w:t>
            </w:r>
          </w:p>
          <w:p w:rsidR="002069A9" w:rsidRPr="005B7138" w:rsidRDefault="002069A9" w:rsidP="00B6198B">
            <w:pPr>
              <w:spacing w:line="360" w:lineRule="auto"/>
              <w:ind w:right="125"/>
              <w:jc w:val="center"/>
              <w:rPr>
                <w:b/>
                <w:szCs w:val="24"/>
              </w:rPr>
            </w:pPr>
            <w:r w:rsidRPr="005B7138">
              <w:rPr>
                <w:b/>
                <w:szCs w:val="24"/>
              </w:rPr>
              <w:t>седишта</w:t>
            </w:r>
          </w:p>
        </w:tc>
        <w:tc>
          <w:tcPr>
            <w:tcW w:w="1817" w:type="dxa"/>
            <w:vAlign w:val="center"/>
          </w:tcPr>
          <w:p w:rsidR="002069A9" w:rsidRPr="005B7138" w:rsidRDefault="002069A9" w:rsidP="00B6198B">
            <w:pPr>
              <w:ind w:right="125"/>
              <w:jc w:val="left"/>
              <w:rPr>
                <w:b/>
                <w:szCs w:val="24"/>
              </w:rPr>
            </w:pPr>
            <w:r w:rsidRPr="005B7138">
              <w:rPr>
                <w:b/>
                <w:szCs w:val="24"/>
              </w:rPr>
              <w:t>Улица и број</w:t>
            </w:r>
          </w:p>
        </w:tc>
        <w:tc>
          <w:tcPr>
            <w:tcW w:w="4657" w:type="dxa"/>
            <w:shd w:val="clear" w:color="auto" w:fill="auto"/>
            <w:vAlign w:val="center"/>
          </w:tcPr>
          <w:p w:rsidR="002069A9" w:rsidRPr="005B7138" w:rsidRDefault="002069A9" w:rsidP="00B6198B">
            <w:pPr>
              <w:jc w:val="left"/>
              <w:rPr>
                <w:szCs w:val="24"/>
              </w:rPr>
            </w:pPr>
          </w:p>
        </w:tc>
      </w:tr>
      <w:tr w:rsidR="002069A9" w:rsidRPr="005B7138" w:rsidTr="00B6198B">
        <w:trPr>
          <w:trHeight w:val="706"/>
          <w:jc w:val="center"/>
        </w:trPr>
        <w:tc>
          <w:tcPr>
            <w:tcW w:w="1863" w:type="dxa"/>
            <w:vMerge/>
            <w:shd w:val="clear" w:color="auto" w:fill="E0E0E0"/>
            <w:vAlign w:val="center"/>
          </w:tcPr>
          <w:p w:rsidR="002069A9" w:rsidRPr="005B7138" w:rsidRDefault="002069A9" w:rsidP="00B6198B">
            <w:pPr>
              <w:ind w:right="125"/>
              <w:jc w:val="center"/>
              <w:rPr>
                <w:b/>
                <w:szCs w:val="24"/>
              </w:rPr>
            </w:pPr>
          </w:p>
        </w:tc>
        <w:tc>
          <w:tcPr>
            <w:tcW w:w="1817" w:type="dxa"/>
            <w:vAlign w:val="center"/>
          </w:tcPr>
          <w:p w:rsidR="002069A9" w:rsidRPr="005B7138" w:rsidRDefault="002069A9" w:rsidP="00B6198B">
            <w:pPr>
              <w:ind w:right="125"/>
              <w:jc w:val="left"/>
              <w:rPr>
                <w:b/>
                <w:szCs w:val="24"/>
              </w:rPr>
            </w:pPr>
            <w:r w:rsidRPr="005B7138">
              <w:rPr>
                <w:b/>
                <w:szCs w:val="24"/>
              </w:rPr>
              <w:t>Место</w:t>
            </w:r>
          </w:p>
        </w:tc>
        <w:tc>
          <w:tcPr>
            <w:tcW w:w="4657" w:type="dxa"/>
            <w:shd w:val="clear" w:color="auto" w:fill="auto"/>
            <w:vAlign w:val="center"/>
          </w:tcPr>
          <w:p w:rsidR="002069A9" w:rsidRPr="005B7138" w:rsidRDefault="002069A9" w:rsidP="00B6198B">
            <w:pPr>
              <w:jc w:val="left"/>
              <w:rPr>
                <w:szCs w:val="24"/>
              </w:rPr>
            </w:pPr>
          </w:p>
        </w:tc>
      </w:tr>
      <w:tr w:rsidR="002069A9" w:rsidRPr="005B7138" w:rsidTr="00B6198B">
        <w:trPr>
          <w:trHeight w:val="707"/>
          <w:jc w:val="center"/>
        </w:trPr>
        <w:tc>
          <w:tcPr>
            <w:tcW w:w="1863" w:type="dxa"/>
            <w:vMerge/>
            <w:shd w:val="clear" w:color="auto" w:fill="E0E0E0"/>
            <w:vAlign w:val="center"/>
          </w:tcPr>
          <w:p w:rsidR="002069A9" w:rsidRPr="005B7138" w:rsidRDefault="002069A9" w:rsidP="00B6198B">
            <w:pPr>
              <w:ind w:right="125"/>
              <w:jc w:val="left"/>
              <w:rPr>
                <w:b/>
                <w:szCs w:val="24"/>
              </w:rPr>
            </w:pPr>
          </w:p>
        </w:tc>
        <w:tc>
          <w:tcPr>
            <w:tcW w:w="1817" w:type="dxa"/>
            <w:vAlign w:val="center"/>
          </w:tcPr>
          <w:p w:rsidR="002069A9" w:rsidRPr="005B7138" w:rsidRDefault="002069A9" w:rsidP="00B6198B">
            <w:pPr>
              <w:ind w:right="125"/>
              <w:jc w:val="left"/>
              <w:rPr>
                <w:b/>
                <w:szCs w:val="24"/>
              </w:rPr>
            </w:pPr>
            <w:r w:rsidRPr="005B7138">
              <w:rPr>
                <w:b/>
                <w:szCs w:val="24"/>
              </w:rPr>
              <w:t>Општина</w:t>
            </w:r>
          </w:p>
        </w:tc>
        <w:tc>
          <w:tcPr>
            <w:tcW w:w="4657" w:type="dxa"/>
            <w:shd w:val="clear" w:color="auto" w:fill="auto"/>
            <w:vAlign w:val="center"/>
          </w:tcPr>
          <w:p w:rsidR="002069A9" w:rsidRPr="005B7138" w:rsidRDefault="002069A9" w:rsidP="00B6198B">
            <w:pPr>
              <w:jc w:val="left"/>
              <w:rPr>
                <w:szCs w:val="24"/>
              </w:rPr>
            </w:pPr>
          </w:p>
        </w:tc>
      </w:tr>
      <w:tr w:rsidR="002069A9" w:rsidRPr="005B7138" w:rsidTr="00B6198B">
        <w:trPr>
          <w:trHeight w:val="706"/>
          <w:jc w:val="center"/>
        </w:trPr>
        <w:tc>
          <w:tcPr>
            <w:tcW w:w="3680" w:type="dxa"/>
            <w:gridSpan w:val="2"/>
            <w:vAlign w:val="center"/>
          </w:tcPr>
          <w:p w:rsidR="002069A9" w:rsidRPr="005B7138" w:rsidRDefault="002069A9" w:rsidP="00B6198B">
            <w:pPr>
              <w:jc w:val="left"/>
              <w:rPr>
                <w:b/>
                <w:szCs w:val="24"/>
              </w:rPr>
            </w:pPr>
            <w:r w:rsidRPr="005B7138">
              <w:rPr>
                <w:b/>
                <w:szCs w:val="24"/>
              </w:rPr>
              <w:t>Матични број понуђача</w:t>
            </w:r>
          </w:p>
        </w:tc>
        <w:tc>
          <w:tcPr>
            <w:tcW w:w="4657" w:type="dxa"/>
            <w:vAlign w:val="center"/>
          </w:tcPr>
          <w:p w:rsidR="002069A9" w:rsidRPr="005B7138" w:rsidRDefault="002069A9" w:rsidP="00B6198B">
            <w:pPr>
              <w:jc w:val="left"/>
              <w:rPr>
                <w:szCs w:val="24"/>
              </w:rPr>
            </w:pPr>
          </w:p>
        </w:tc>
      </w:tr>
      <w:tr w:rsidR="002069A9" w:rsidRPr="005B7138" w:rsidTr="00B6198B">
        <w:trPr>
          <w:trHeight w:val="707"/>
          <w:jc w:val="center"/>
        </w:trPr>
        <w:tc>
          <w:tcPr>
            <w:tcW w:w="3680" w:type="dxa"/>
            <w:gridSpan w:val="2"/>
            <w:vAlign w:val="center"/>
          </w:tcPr>
          <w:p w:rsidR="002069A9" w:rsidRPr="005B7138" w:rsidRDefault="002069A9" w:rsidP="00B6198B">
            <w:pPr>
              <w:jc w:val="left"/>
              <w:rPr>
                <w:b/>
                <w:szCs w:val="24"/>
              </w:rPr>
            </w:pPr>
            <w:r w:rsidRPr="005B7138">
              <w:rPr>
                <w:b/>
                <w:szCs w:val="24"/>
              </w:rPr>
              <w:t xml:space="preserve">Порески </w:t>
            </w:r>
          </w:p>
          <w:p w:rsidR="002069A9" w:rsidRPr="005B7138" w:rsidRDefault="002069A9" w:rsidP="00B6198B">
            <w:pPr>
              <w:jc w:val="left"/>
              <w:rPr>
                <w:b/>
                <w:szCs w:val="24"/>
              </w:rPr>
            </w:pPr>
            <w:r w:rsidRPr="005B7138">
              <w:rPr>
                <w:b/>
                <w:szCs w:val="24"/>
              </w:rPr>
              <w:t xml:space="preserve">идентификациони број </w:t>
            </w:r>
          </w:p>
        </w:tc>
        <w:tc>
          <w:tcPr>
            <w:tcW w:w="4657" w:type="dxa"/>
            <w:vAlign w:val="center"/>
          </w:tcPr>
          <w:p w:rsidR="002069A9" w:rsidRPr="005B7138" w:rsidRDefault="002069A9" w:rsidP="00B6198B">
            <w:pPr>
              <w:jc w:val="left"/>
              <w:rPr>
                <w:szCs w:val="24"/>
              </w:rPr>
            </w:pPr>
          </w:p>
        </w:tc>
      </w:tr>
      <w:tr w:rsidR="002069A9" w:rsidRPr="005B7138" w:rsidTr="00B6198B">
        <w:trPr>
          <w:trHeight w:val="706"/>
          <w:jc w:val="center"/>
        </w:trPr>
        <w:tc>
          <w:tcPr>
            <w:tcW w:w="3680" w:type="dxa"/>
            <w:gridSpan w:val="2"/>
            <w:vAlign w:val="center"/>
          </w:tcPr>
          <w:p w:rsidR="002069A9" w:rsidRPr="005B7138" w:rsidRDefault="002069A9" w:rsidP="00B6198B">
            <w:pPr>
              <w:jc w:val="left"/>
              <w:rPr>
                <w:b/>
                <w:szCs w:val="24"/>
              </w:rPr>
            </w:pPr>
            <w:r w:rsidRPr="005B7138">
              <w:rPr>
                <w:b/>
                <w:szCs w:val="24"/>
              </w:rPr>
              <w:t>Одговорно лице</w:t>
            </w:r>
          </w:p>
        </w:tc>
        <w:tc>
          <w:tcPr>
            <w:tcW w:w="4657" w:type="dxa"/>
            <w:vAlign w:val="center"/>
          </w:tcPr>
          <w:p w:rsidR="002069A9" w:rsidRPr="005B7138" w:rsidRDefault="002069A9" w:rsidP="00B6198B">
            <w:pPr>
              <w:jc w:val="left"/>
              <w:rPr>
                <w:szCs w:val="24"/>
              </w:rPr>
            </w:pPr>
          </w:p>
        </w:tc>
      </w:tr>
      <w:tr w:rsidR="002069A9" w:rsidRPr="005B7138" w:rsidTr="00B6198B">
        <w:trPr>
          <w:trHeight w:val="706"/>
          <w:jc w:val="center"/>
        </w:trPr>
        <w:tc>
          <w:tcPr>
            <w:tcW w:w="3680" w:type="dxa"/>
            <w:gridSpan w:val="2"/>
            <w:vAlign w:val="center"/>
          </w:tcPr>
          <w:p w:rsidR="002069A9" w:rsidRPr="005B7138" w:rsidRDefault="002069A9" w:rsidP="00B6198B">
            <w:pPr>
              <w:jc w:val="left"/>
              <w:rPr>
                <w:b/>
                <w:szCs w:val="24"/>
              </w:rPr>
            </w:pPr>
            <w:r w:rsidRPr="005B7138">
              <w:rPr>
                <w:b/>
                <w:szCs w:val="24"/>
              </w:rPr>
              <w:t>Лице за контакт</w:t>
            </w:r>
          </w:p>
        </w:tc>
        <w:tc>
          <w:tcPr>
            <w:tcW w:w="4657" w:type="dxa"/>
            <w:vAlign w:val="center"/>
          </w:tcPr>
          <w:p w:rsidR="002069A9" w:rsidRPr="005B7138" w:rsidRDefault="002069A9" w:rsidP="00B6198B">
            <w:pPr>
              <w:jc w:val="left"/>
              <w:rPr>
                <w:szCs w:val="24"/>
              </w:rPr>
            </w:pPr>
          </w:p>
        </w:tc>
      </w:tr>
      <w:tr w:rsidR="002069A9" w:rsidRPr="005B7138" w:rsidTr="00B6198B">
        <w:trPr>
          <w:trHeight w:val="707"/>
          <w:jc w:val="center"/>
        </w:trPr>
        <w:tc>
          <w:tcPr>
            <w:tcW w:w="3680" w:type="dxa"/>
            <w:gridSpan w:val="2"/>
            <w:vAlign w:val="center"/>
          </w:tcPr>
          <w:p w:rsidR="002069A9" w:rsidRPr="005B7138" w:rsidRDefault="002069A9" w:rsidP="00B6198B">
            <w:pPr>
              <w:jc w:val="left"/>
              <w:rPr>
                <w:b/>
                <w:szCs w:val="24"/>
              </w:rPr>
            </w:pPr>
            <w:r w:rsidRPr="005B7138">
              <w:rPr>
                <w:b/>
                <w:szCs w:val="24"/>
              </w:rPr>
              <w:t>Телефон</w:t>
            </w:r>
          </w:p>
        </w:tc>
        <w:tc>
          <w:tcPr>
            <w:tcW w:w="4657" w:type="dxa"/>
            <w:vAlign w:val="center"/>
          </w:tcPr>
          <w:p w:rsidR="002069A9" w:rsidRPr="005B7138" w:rsidRDefault="002069A9" w:rsidP="00B6198B">
            <w:pPr>
              <w:jc w:val="left"/>
              <w:rPr>
                <w:szCs w:val="24"/>
              </w:rPr>
            </w:pPr>
          </w:p>
        </w:tc>
      </w:tr>
      <w:tr w:rsidR="002069A9" w:rsidRPr="005B7138" w:rsidTr="00B6198B">
        <w:trPr>
          <w:trHeight w:val="706"/>
          <w:jc w:val="center"/>
        </w:trPr>
        <w:tc>
          <w:tcPr>
            <w:tcW w:w="3680" w:type="dxa"/>
            <w:gridSpan w:val="2"/>
            <w:vAlign w:val="center"/>
          </w:tcPr>
          <w:p w:rsidR="002069A9" w:rsidRPr="005B7138" w:rsidRDefault="002069A9" w:rsidP="00B6198B">
            <w:pPr>
              <w:jc w:val="left"/>
              <w:rPr>
                <w:b/>
                <w:szCs w:val="24"/>
              </w:rPr>
            </w:pPr>
            <w:r w:rsidRPr="005B7138">
              <w:rPr>
                <w:b/>
                <w:szCs w:val="24"/>
              </w:rPr>
              <w:t>Телефакс</w:t>
            </w:r>
          </w:p>
        </w:tc>
        <w:tc>
          <w:tcPr>
            <w:tcW w:w="4657" w:type="dxa"/>
            <w:vAlign w:val="center"/>
          </w:tcPr>
          <w:p w:rsidR="002069A9" w:rsidRPr="005B7138" w:rsidRDefault="002069A9" w:rsidP="00B6198B">
            <w:pPr>
              <w:jc w:val="left"/>
              <w:rPr>
                <w:szCs w:val="24"/>
              </w:rPr>
            </w:pPr>
          </w:p>
        </w:tc>
      </w:tr>
      <w:tr w:rsidR="002069A9" w:rsidRPr="005B7138" w:rsidTr="00B6198B">
        <w:trPr>
          <w:trHeight w:val="707"/>
          <w:jc w:val="center"/>
        </w:trPr>
        <w:tc>
          <w:tcPr>
            <w:tcW w:w="3680" w:type="dxa"/>
            <w:gridSpan w:val="2"/>
            <w:vAlign w:val="center"/>
          </w:tcPr>
          <w:p w:rsidR="002069A9" w:rsidRPr="005B7138" w:rsidRDefault="002069A9" w:rsidP="00B6198B">
            <w:pPr>
              <w:jc w:val="left"/>
              <w:rPr>
                <w:b/>
                <w:szCs w:val="24"/>
              </w:rPr>
            </w:pPr>
            <w:r w:rsidRPr="005B7138">
              <w:rPr>
                <w:b/>
                <w:szCs w:val="24"/>
                <w:lang w:val="sr-Latn-CS"/>
              </w:rPr>
              <w:t>e-mail</w:t>
            </w:r>
            <w:r w:rsidRPr="005B7138">
              <w:rPr>
                <w:b/>
                <w:szCs w:val="24"/>
              </w:rPr>
              <w:t>:</w:t>
            </w:r>
          </w:p>
        </w:tc>
        <w:tc>
          <w:tcPr>
            <w:tcW w:w="4657" w:type="dxa"/>
            <w:vAlign w:val="center"/>
          </w:tcPr>
          <w:p w:rsidR="002069A9" w:rsidRPr="005B7138" w:rsidRDefault="002069A9" w:rsidP="00B6198B">
            <w:pPr>
              <w:jc w:val="left"/>
              <w:rPr>
                <w:szCs w:val="24"/>
              </w:rPr>
            </w:pPr>
          </w:p>
        </w:tc>
      </w:tr>
      <w:tr w:rsidR="002069A9" w:rsidRPr="005B7138" w:rsidTr="00B6198B">
        <w:trPr>
          <w:trHeight w:val="707"/>
          <w:jc w:val="center"/>
        </w:trPr>
        <w:tc>
          <w:tcPr>
            <w:tcW w:w="3680" w:type="dxa"/>
            <w:gridSpan w:val="2"/>
            <w:vAlign w:val="center"/>
          </w:tcPr>
          <w:p w:rsidR="002069A9" w:rsidRPr="005B7138" w:rsidRDefault="002069A9" w:rsidP="00B6198B">
            <w:pPr>
              <w:jc w:val="left"/>
              <w:rPr>
                <w:b/>
                <w:szCs w:val="24"/>
              </w:rPr>
            </w:pPr>
            <w:r w:rsidRPr="005B7138">
              <w:rPr>
                <w:b/>
                <w:szCs w:val="24"/>
              </w:rPr>
              <w:t>Рачун - Банка</w:t>
            </w:r>
          </w:p>
        </w:tc>
        <w:tc>
          <w:tcPr>
            <w:tcW w:w="4657" w:type="dxa"/>
            <w:vAlign w:val="center"/>
          </w:tcPr>
          <w:p w:rsidR="002069A9" w:rsidRPr="005B7138" w:rsidRDefault="002069A9" w:rsidP="00B6198B">
            <w:pPr>
              <w:jc w:val="left"/>
              <w:rPr>
                <w:szCs w:val="24"/>
              </w:rPr>
            </w:pPr>
          </w:p>
        </w:tc>
      </w:tr>
    </w:tbl>
    <w:p w:rsidR="002069A9" w:rsidRPr="005B7138" w:rsidRDefault="002069A9" w:rsidP="002069A9">
      <w:pPr>
        <w:jc w:val="center"/>
        <w:rPr>
          <w:b/>
          <w:szCs w:val="24"/>
        </w:rPr>
      </w:pPr>
    </w:p>
    <w:p w:rsidR="002069A9" w:rsidRPr="005B7138" w:rsidRDefault="002069A9" w:rsidP="002069A9">
      <w:pPr>
        <w:rPr>
          <w:szCs w:val="24"/>
        </w:rPr>
      </w:pPr>
    </w:p>
    <w:tbl>
      <w:tblPr>
        <w:tblW w:w="5449" w:type="dxa"/>
        <w:jc w:val="right"/>
        <w:tblLook w:val="01E0"/>
      </w:tblPr>
      <w:tblGrid>
        <w:gridCol w:w="2131"/>
        <w:gridCol w:w="3318"/>
      </w:tblGrid>
      <w:tr w:rsidR="002069A9" w:rsidRPr="005B7138" w:rsidTr="00B6198B">
        <w:trPr>
          <w:jc w:val="right"/>
        </w:trPr>
        <w:tc>
          <w:tcPr>
            <w:tcW w:w="2131" w:type="dxa"/>
          </w:tcPr>
          <w:p w:rsidR="002069A9" w:rsidRPr="005B7138" w:rsidRDefault="002069A9" w:rsidP="00B6198B">
            <w:pPr>
              <w:jc w:val="center"/>
              <w:rPr>
                <w:b/>
                <w:szCs w:val="24"/>
              </w:rPr>
            </w:pPr>
          </w:p>
        </w:tc>
        <w:tc>
          <w:tcPr>
            <w:tcW w:w="3318" w:type="dxa"/>
          </w:tcPr>
          <w:p w:rsidR="002069A9" w:rsidRPr="005B7138" w:rsidRDefault="002069A9" w:rsidP="00B6198B">
            <w:pPr>
              <w:jc w:val="center"/>
              <w:rPr>
                <w:b/>
                <w:szCs w:val="24"/>
              </w:rPr>
            </w:pPr>
            <w:r w:rsidRPr="005B7138">
              <w:rPr>
                <w:b/>
                <w:szCs w:val="24"/>
              </w:rPr>
              <w:t>Потпис овлашћеног лица</w:t>
            </w:r>
          </w:p>
        </w:tc>
      </w:tr>
      <w:tr w:rsidR="002069A9" w:rsidRPr="005B7138" w:rsidTr="00B6198B">
        <w:trPr>
          <w:jc w:val="right"/>
        </w:trPr>
        <w:tc>
          <w:tcPr>
            <w:tcW w:w="2131" w:type="dxa"/>
          </w:tcPr>
          <w:p w:rsidR="002069A9" w:rsidRPr="005B7138" w:rsidRDefault="002069A9" w:rsidP="00B6198B">
            <w:pPr>
              <w:jc w:val="center"/>
              <w:rPr>
                <w:b/>
                <w:szCs w:val="24"/>
              </w:rPr>
            </w:pPr>
            <w:r w:rsidRPr="005B7138">
              <w:rPr>
                <w:b/>
                <w:szCs w:val="24"/>
              </w:rPr>
              <w:t>М.П.</w:t>
            </w:r>
          </w:p>
        </w:tc>
        <w:tc>
          <w:tcPr>
            <w:tcW w:w="3318" w:type="dxa"/>
          </w:tcPr>
          <w:p w:rsidR="002069A9" w:rsidRPr="005B7138" w:rsidRDefault="002069A9" w:rsidP="00B6198B">
            <w:pPr>
              <w:jc w:val="center"/>
              <w:rPr>
                <w:b/>
                <w:szCs w:val="24"/>
              </w:rPr>
            </w:pPr>
          </w:p>
        </w:tc>
      </w:tr>
      <w:tr w:rsidR="002069A9" w:rsidRPr="005B7138" w:rsidTr="00B6198B">
        <w:trPr>
          <w:trHeight w:val="531"/>
          <w:jc w:val="right"/>
        </w:trPr>
        <w:tc>
          <w:tcPr>
            <w:tcW w:w="2131" w:type="dxa"/>
          </w:tcPr>
          <w:p w:rsidR="002069A9" w:rsidRPr="005B7138" w:rsidRDefault="002069A9" w:rsidP="00B6198B">
            <w:pPr>
              <w:jc w:val="center"/>
              <w:rPr>
                <w:szCs w:val="24"/>
              </w:rPr>
            </w:pPr>
          </w:p>
        </w:tc>
        <w:tc>
          <w:tcPr>
            <w:tcW w:w="3318" w:type="dxa"/>
            <w:tcBorders>
              <w:bottom w:val="single" w:sz="4" w:space="0" w:color="auto"/>
            </w:tcBorders>
          </w:tcPr>
          <w:p w:rsidR="002069A9" w:rsidRPr="005B7138" w:rsidRDefault="002069A9" w:rsidP="00B6198B">
            <w:pPr>
              <w:jc w:val="center"/>
              <w:rPr>
                <w:szCs w:val="24"/>
              </w:rPr>
            </w:pPr>
          </w:p>
        </w:tc>
      </w:tr>
    </w:tbl>
    <w:p w:rsidR="002069A9" w:rsidRPr="005B7138" w:rsidRDefault="002069A9" w:rsidP="002069A9">
      <w:pPr>
        <w:jc w:val="center"/>
        <w:rPr>
          <w:szCs w:val="24"/>
        </w:rPr>
      </w:pPr>
      <w:r w:rsidRPr="005B7138">
        <w:rPr>
          <w:b/>
          <w:szCs w:val="24"/>
        </w:rPr>
        <w:br w:type="page"/>
      </w:r>
      <w:r w:rsidRPr="005B7138">
        <w:rPr>
          <w:b/>
          <w:szCs w:val="24"/>
        </w:rPr>
        <w:lastRenderedPageBreak/>
        <w:t xml:space="preserve">ПОДАЦИ О ЧЛАНУ ГРУПЕ </w:t>
      </w:r>
    </w:p>
    <w:p w:rsidR="002069A9" w:rsidRPr="005B7138" w:rsidRDefault="002069A9" w:rsidP="002069A9">
      <w:pPr>
        <w:rPr>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2069A9" w:rsidRPr="005B7138" w:rsidTr="00B6198B">
        <w:trPr>
          <w:trHeight w:val="1215"/>
          <w:jc w:val="center"/>
        </w:trPr>
        <w:tc>
          <w:tcPr>
            <w:tcW w:w="2422" w:type="dxa"/>
            <w:vAlign w:val="center"/>
          </w:tcPr>
          <w:p w:rsidR="002069A9" w:rsidRPr="005B7138" w:rsidRDefault="002069A9" w:rsidP="00B6198B">
            <w:pPr>
              <w:spacing w:line="360" w:lineRule="auto"/>
              <w:jc w:val="left"/>
              <w:rPr>
                <w:b/>
                <w:szCs w:val="24"/>
              </w:rPr>
            </w:pPr>
            <w:r w:rsidRPr="005B7138">
              <w:rPr>
                <w:b/>
                <w:szCs w:val="24"/>
              </w:rPr>
              <w:t>Пословно име</w:t>
            </w:r>
          </w:p>
          <w:p w:rsidR="002069A9" w:rsidRPr="005B7138" w:rsidRDefault="002069A9" w:rsidP="00B6198B">
            <w:pPr>
              <w:spacing w:line="360" w:lineRule="auto"/>
              <w:jc w:val="left"/>
              <w:rPr>
                <w:b/>
                <w:szCs w:val="24"/>
              </w:rPr>
            </w:pPr>
            <w:r w:rsidRPr="005B7138">
              <w:rPr>
                <w:b/>
                <w:szCs w:val="24"/>
              </w:rPr>
              <w:t xml:space="preserve">или </w:t>
            </w:r>
            <w:r w:rsidR="00176113" w:rsidRPr="005B7138">
              <w:rPr>
                <w:b/>
                <w:szCs w:val="24"/>
              </w:rPr>
              <w:t>скраћ</w:t>
            </w:r>
            <w:r w:rsidR="00176113">
              <w:rPr>
                <w:b/>
                <w:szCs w:val="24"/>
              </w:rPr>
              <w:t>е</w:t>
            </w:r>
            <w:r w:rsidR="00176113" w:rsidRPr="005B7138">
              <w:rPr>
                <w:b/>
                <w:szCs w:val="24"/>
              </w:rPr>
              <w:t>ни</w:t>
            </w:r>
            <w:r w:rsidRPr="005B7138">
              <w:rPr>
                <w:b/>
                <w:szCs w:val="24"/>
              </w:rPr>
              <w:t xml:space="preserve"> назив </w:t>
            </w:r>
          </w:p>
        </w:tc>
        <w:tc>
          <w:tcPr>
            <w:tcW w:w="5873" w:type="dxa"/>
            <w:vAlign w:val="center"/>
          </w:tcPr>
          <w:p w:rsidR="002069A9" w:rsidRPr="005B7138" w:rsidRDefault="002069A9" w:rsidP="00B6198B">
            <w:pPr>
              <w:jc w:val="left"/>
              <w:rPr>
                <w:szCs w:val="24"/>
              </w:rPr>
            </w:pPr>
          </w:p>
        </w:tc>
      </w:tr>
    </w:tbl>
    <w:p w:rsidR="002069A9" w:rsidRPr="005B7138" w:rsidRDefault="002069A9" w:rsidP="002069A9">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2069A9" w:rsidRPr="005B7138" w:rsidTr="00B6198B">
        <w:trPr>
          <w:trHeight w:val="706"/>
          <w:jc w:val="center"/>
        </w:trPr>
        <w:tc>
          <w:tcPr>
            <w:tcW w:w="1863" w:type="dxa"/>
            <w:vMerge w:val="restart"/>
            <w:shd w:val="clear" w:color="auto" w:fill="E0E0E0"/>
            <w:vAlign w:val="center"/>
          </w:tcPr>
          <w:p w:rsidR="002069A9" w:rsidRPr="005B7138" w:rsidRDefault="002069A9" w:rsidP="00B6198B">
            <w:pPr>
              <w:spacing w:line="360" w:lineRule="auto"/>
              <w:ind w:right="125"/>
              <w:jc w:val="center"/>
              <w:rPr>
                <w:b/>
                <w:szCs w:val="24"/>
              </w:rPr>
            </w:pPr>
            <w:r w:rsidRPr="005B7138">
              <w:rPr>
                <w:b/>
                <w:szCs w:val="24"/>
              </w:rPr>
              <w:t xml:space="preserve">Адреса </w:t>
            </w:r>
          </w:p>
          <w:p w:rsidR="002069A9" w:rsidRPr="005B7138" w:rsidRDefault="002069A9" w:rsidP="00B6198B">
            <w:pPr>
              <w:spacing w:line="360" w:lineRule="auto"/>
              <w:ind w:right="125"/>
              <w:jc w:val="center"/>
              <w:rPr>
                <w:b/>
                <w:szCs w:val="24"/>
              </w:rPr>
            </w:pPr>
            <w:r w:rsidRPr="005B7138">
              <w:rPr>
                <w:b/>
                <w:szCs w:val="24"/>
              </w:rPr>
              <w:t>седишта</w:t>
            </w:r>
          </w:p>
        </w:tc>
        <w:tc>
          <w:tcPr>
            <w:tcW w:w="1817" w:type="dxa"/>
            <w:vAlign w:val="center"/>
          </w:tcPr>
          <w:p w:rsidR="002069A9" w:rsidRPr="005B7138" w:rsidRDefault="002069A9" w:rsidP="00B6198B">
            <w:pPr>
              <w:ind w:right="125"/>
              <w:jc w:val="left"/>
              <w:rPr>
                <w:b/>
                <w:szCs w:val="24"/>
              </w:rPr>
            </w:pPr>
            <w:r w:rsidRPr="005B7138">
              <w:rPr>
                <w:b/>
                <w:szCs w:val="24"/>
              </w:rPr>
              <w:t>Улица и број</w:t>
            </w:r>
          </w:p>
        </w:tc>
        <w:tc>
          <w:tcPr>
            <w:tcW w:w="4657" w:type="dxa"/>
            <w:shd w:val="clear" w:color="auto" w:fill="auto"/>
            <w:vAlign w:val="center"/>
          </w:tcPr>
          <w:p w:rsidR="002069A9" w:rsidRPr="005B7138" w:rsidRDefault="002069A9" w:rsidP="00B6198B">
            <w:pPr>
              <w:jc w:val="left"/>
              <w:rPr>
                <w:szCs w:val="24"/>
              </w:rPr>
            </w:pPr>
          </w:p>
        </w:tc>
      </w:tr>
      <w:tr w:rsidR="002069A9" w:rsidRPr="005B7138" w:rsidTr="00B6198B">
        <w:trPr>
          <w:trHeight w:val="706"/>
          <w:jc w:val="center"/>
        </w:trPr>
        <w:tc>
          <w:tcPr>
            <w:tcW w:w="1863" w:type="dxa"/>
            <w:vMerge/>
            <w:shd w:val="clear" w:color="auto" w:fill="E0E0E0"/>
            <w:vAlign w:val="center"/>
          </w:tcPr>
          <w:p w:rsidR="002069A9" w:rsidRPr="005B7138" w:rsidRDefault="002069A9" w:rsidP="00B6198B">
            <w:pPr>
              <w:ind w:right="125"/>
              <w:jc w:val="center"/>
              <w:rPr>
                <w:b/>
                <w:szCs w:val="24"/>
              </w:rPr>
            </w:pPr>
          </w:p>
        </w:tc>
        <w:tc>
          <w:tcPr>
            <w:tcW w:w="1817" w:type="dxa"/>
            <w:vAlign w:val="center"/>
          </w:tcPr>
          <w:p w:rsidR="002069A9" w:rsidRPr="005B7138" w:rsidRDefault="002069A9" w:rsidP="00B6198B">
            <w:pPr>
              <w:ind w:right="125"/>
              <w:jc w:val="left"/>
              <w:rPr>
                <w:b/>
                <w:szCs w:val="24"/>
              </w:rPr>
            </w:pPr>
            <w:r w:rsidRPr="005B7138">
              <w:rPr>
                <w:b/>
                <w:szCs w:val="24"/>
              </w:rPr>
              <w:t>Место</w:t>
            </w:r>
          </w:p>
        </w:tc>
        <w:tc>
          <w:tcPr>
            <w:tcW w:w="4657" w:type="dxa"/>
            <w:shd w:val="clear" w:color="auto" w:fill="auto"/>
            <w:vAlign w:val="center"/>
          </w:tcPr>
          <w:p w:rsidR="002069A9" w:rsidRPr="005B7138" w:rsidRDefault="002069A9" w:rsidP="00B6198B">
            <w:pPr>
              <w:jc w:val="left"/>
              <w:rPr>
                <w:szCs w:val="24"/>
              </w:rPr>
            </w:pPr>
          </w:p>
        </w:tc>
      </w:tr>
      <w:tr w:rsidR="002069A9" w:rsidRPr="005B7138" w:rsidTr="00B6198B">
        <w:trPr>
          <w:trHeight w:val="707"/>
          <w:jc w:val="center"/>
        </w:trPr>
        <w:tc>
          <w:tcPr>
            <w:tcW w:w="1863" w:type="dxa"/>
            <w:vMerge/>
            <w:shd w:val="clear" w:color="auto" w:fill="E0E0E0"/>
            <w:vAlign w:val="center"/>
          </w:tcPr>
          <w:p w:rsidR="002069A9" w:rsidRPr="005B7138" w:rsidRDefault="002069A9" w:rsidP="00B6198B">
            <w:pPr>
              <w:ind w:right="125"/>
              <w:jc w:val="left"/>
              <w:rPr>
                <w:b/>
                <w:szCs w:val="24"/>
              </w:rPr>
            </w:pPr>
          </w:p>
        </w:tc>
        <w:tc>
          <w:tcPr>
            <w:tcW w:w="1817" w:type="dxa"/>
            <w:vAlign w:val="center"/>
          </w:tcPr>
          <w:p w:rsidR="002069A9" w:rsidRPr="005B7138" w:rsidRDefault="002069A9" w:rsidP="00B6198B">
            <w:pPr>
              <w:ind w:right="125"/>
              <w:jc w:val="left"/>
              <w:rPr>
                <w:b/>
                <w:szCs w:val="24"/>
              </w:rPr>
            </w:pPr>
            <w:r w:rsidRPr="005B7138">
              <w:rPr>
                <w:b/>
                <w:szCs w:val="24"/>
              </w:rPr>
              <w:t>Општина</w:t>
            </w:r>
          </w:p>
        </w:tc>
        <w:tc>
          <w:tcPr>
            <w:tcW w:w="4657" w:type="dxa"/>
            <w:shd w:val="clear" w:color="auto" w:fill="auto"/>
            <w:vAlign w:val="center"/>
          </w:tcPr>
          <w:p w:rsidR="002069A9" w:rsidRPr="005B7138" w:rsidRDefault="002069A9" w:rsidP="00B6198B">
            <w:pPr>
              <w:jc w:val="left"/>
              <w:rPr>
                <w:szCs w:val="24"/>
              </w:rPr>
            </w:pPr>
          </w:p>
        </w:tc>
      </w:tr>
      <w:tr w:rsidR="002069A9" w:rsidRPr="005B7138" w:rsidTr="00B6198B">
        <w:trPr>
          <w:trHeight w:val="706"/>
          <w:jc w:val="center"/>
        </w:trPr>
        <w:tc>
          <w:tcPr>
            <w:tcW w:w="3680" w:type="dxa"/>
            <w:gridSpan w:val="2"/>
            <w:vAlign w:val="center"/>
          </w:tcPr>
          <w:p w:rsidR="002069A9" w:rsidRPr="005B7138" w:rsidRDefault="002069A9" w:rsidP="00B6198B">
            <w:pPr>
              <w:jc w:val="left"/>
              <w:rPr>
                <w:b/>
                <w:szCs w:val="24"/>
              </w:rPr>
            </w:pPr>
            <w:r w:rsidRPr="005B7138">
              <w:rPr>
                <w:b/>
                <w:szCs w:val="24"/>
              </w:rPr>
              <w:t>Матични број понуђача</w:t>
            </w:r>
          </w:p>
        </w:tc>
        <w:tc>
          <w:tcPr>
            <w:tcW w:w="4657" w:type="dxa"/>
            <w:vAlign w:val="center"/>
          </w:tcPr>
          <w:p w:rsidR="002069A9" w:rsidRPr="005B7138" w:rsidRDefault="002069A9" w:rsidP="00B6198B">
            <w:pPr>
              <w:jc w:val="left"/>
              <w:rPr>
                <w:szCs w:val="24"/>
              </w:rPr>
            </w:pPr>
          </w:p>
        </w:tc>
      </w:tr>
      <w:tr w:rsidR="002069A9" w:rsidRPr="005B7138" w:rsidTr="00B6198B">
        <w:trPr>
          <w:trHeight w:val="707"/>
          <w:jc w:val="center"/>
        </w:trPr>
        <w:tc>
          <w:tcPr>
            <w:tcW w:w="3680" w:type="dxa"/>
            <w:gridSpan w:val="2"/>
            <w:vAlign w:val="center"/>
          </w:tcPr>
          <w:p w:rsidR="002069A9" w:rsidRPr="005B7138" w:rsidRDefault="002069A9" w:rsidP="00B6198B">
            <w:pPr>
              <w:jc w:val="left"/>
              <w:rPr>
                <w:b/>
                <w:szCs w:val="24"/>
              </w:rPr>
            </w:pPr>
            <w:r w:rsidRPr="005B7138">
              <w:rPr>
                <w:b/>
                <w:szCs w:val="24"/>
              </w:rPr>
              <w:t xml:space="preserve">Порески </w:t>
            </w:r>
          </w:p>
          <w:p w:rsidR="002069A9" w:rsidRPr="005B7138" w:rsidRDefault="002069A9" w:rsidP="00B6198B">
            <w:pPr>
              <w:jc w:val="left"/>
              <w:rPr>
                <w:b/>
                <w:szCs w:val="24"/>
              </w:rPr>
            </w:pPr>
            <w:r w:rsidRPr="005B7138">
              <w:rPr>
                <w:b/>
                <w:szCs w:val="24"/>
              </w:rPr>
              <w:t xml:space="preserve">идентификациони број </w:t>
            </w:r>
          </w:p>
        </w:tc>
        <w:tc>
          <w:tcPr>
            <w:tcW w:w="4657" w:type="dxa"/>
            <w:vAlign w:val="center"/>
          </w:tcPr>
          <w:p w:rsidR="002069A9" w:rsidRPr="005B7138" w:rsidRDefault="002069A9" w:rsidP="00B6198B">
            <w:pPr>
              <w:jc w:val="left"/>
              <w:rPr>
                <w:szCs w:val="24"/>
              </w:rPr>
            </w:pPr>
          </w:p>
        </w:tc>
      </w:tr>
      <w:tr w:rsidR="002069A9" w:rsidRPr="005B7138" w:rsidTr="00B6198B">
        <w:trPr>
          <w:trHeight w:val="706"/>
          <w:jc w:val="center"/>
        </w:trPr>
        <w:tc>
          <w:tcPr>
            <w:tcW w:w="3680" w:type="dxa"/>
            <w:gridSpan w:val="2"/>
            <w:vAlign w:val="center"/>
          </w:tcPr>
          <w:p w:rsidR="002069A9" w:rsidRPr="005B7138" w:rsidRDefault="002069A9" w:rsidP="00B6198B">
            <w:pPr>
              <w:jc w:val="left"/>
              <w:rPr>
                <w:b/>
                <w:szCs w:val="24"/>
              </w:rPr>
            </w:pPr>
            <w:r w:rsidRPr="005B7138">
              <w:rPr>
                <w:b/>
                <w:szCs w:val="24"/>
              </w:rPr>
              <w:t>Одговорно лице</w:t>
            </w:r>
          </w:p>
        </w:tc>
        <w:tc>
          <w:tcPr>
            <w:tcW w:w="4657" w:type="dxa"/>
            <w:vAlign w:val="center"/>
          </w:tcPr>
          <w:p w:rsidR="002069A9" w:rsidRPr="005B7138" w:rsidRDefault="002069A9" w:rsidP="00B6198B">
            <w:pPr>
              <w:jc w:val="left"/>
              <w:rPr>
                <w:szCs w:val="24"/>
              </w:rPr>
            </w:pPr>
          </w:p>
        </w:tc>
      </w:tr>
      <w:tr w:rsidR="002069A9" w:rsidRPr="005B7138" w:rsidTr="00B6198B">
        <w:trPr>
          <w:trHeight w:val="706"/>
          <w:jc w:val="center"/>
        </w:trPr>
        <w:tc>
          <w:tcPr>
            <w:tcW w:w="3680" w:type="dxa"/>
            <w:gridSpan w:val="2"/>
            <w:vAlign w:val="center"/>
          </w:tcPr>
          <w:p w:rsidR="002069A9" w:rsidRPr="005B7138" w:rsidRDefault="002069A9" w:rsidP="00B6198B">
            <w:pPr>
              <w:jc w:val="left"/>
              <w:rPr>
                <w:b/>
                <w:szCs w:val="24"/>
              </w:rPr>
            </w:pPr>
            <w:r w:rsidRPr="005B7138">
              <w:rPr>
                <w:b/>
                <w:szCs w:val="24"/>
              </w:rPr>
              <w:t>Лице за контакт</w:t>
            </w:r>
          </w:p>
        </w:tc>
        <w:tc>
          <w:tcPr>
            <w:tcW w:w="4657" w:type="dxa"/>
            <w:vAlign w:val="center"/>
          </w:tcPr>
          <w:p w:rsidR="002069A9" w:rsidRPr="005B7138" w:rsidRDefault="002069A9" w:rsidP="00B6198B">
            <w:pPr>
              <w:jc w:val="left"/>
              <w:rPr>
                <w:szCs w:val="24"/>
              </w:rPr>
            </w:pPr>
          </w:p>
        </w:tc>
      </w:tr>
      <w:tr w:rsidR="002069A9" w:rsidRPr="005B7138" w:rsidTr="00B6198B">
        <w:trPr>
          <w:trHeight w:val="707"/>
          <w:jc w:val="center"/>
        </w:trPr>
        <w:tc>
          <w:tcPr>
            <w:tcW w:w="3680" w:type="dxa"/>
            <w:gridSpan w:val="2"/>
            <w:vAlign w:val="center"/>
          </w:tcPr>
          <w:p w:rsidR="002069A9" w:rsidRPr="005B7138" w:rsidRDefault="002069A9" w:rsidP="00B6198B">
            <w:pPr>
              <w:jc w:val="left"/>
              <w:rPr>
                <w:b/>
                <w:szCs w:val="24"/>
              </w:rPr>
            </w:pPr>
            <w:r w:rsidRPr="005B7138">
              <w:rPr>
                <w:b/>
                <w:szCs w:val="24"/>
              </w:rPr>
              <w:t>Телефон</w:t>
            </w:r>
          </w:p>
        </w:tc>
        <w:tc>
          <w:tcPr>
            <w:tcW w:w="4657" w:type="dxa"/>
            <w:vAlign w:val="center"/>
          </w:tcPr>
          <w:p w:rsidR="002069A9" w:rsidRPr="005B7138" w:rsidRDefault="002069A9" w:rsidP="00B6198B">
            <w:pPr>
              <w:jc w:val="left"/>
              <w:rPr>
                <w:szCs w:val="24"/>
              </w:rPr>
            </w:pPr>
          </w:p>
        </w:tc>
      </w:tr>
      <w:tr w:rsidR="002069A9" w:rsidRPr="005B7138" w:rsidTr="00B6198B">
        <w:trPr>
          <w:trHeight w:val="706"/>
          <w:jc w:val="center"/>
        </w:trPr>
        <w:tc>
          <w:tcPr>
            <w:tcW w:w="3680" w:type="dxa"/>
            <w:gridSpan w:val="2"/>
            <w:vAlign w:val="center"/>
          </w:tcPr>
          <w:p w:rsidR="002069A9" w:rsidRPr="005B7138" w:rsidRDefault="002069A9" w:rsidP="00B6198B">
            <w:pPr>
              <w:jc w:val="left"/>
              <w:rPr>
                <w:b/>
                <w:szCs w:val="24"/>
              </w:rPr>
            </w:pPr>
            <w:r w:rsidRPr="005B7138">
              <w:rPr>
                <w:b/>
                <w:szCs w:val="24"/>
              </w:rPr>
              <w:t>Телефакс</w:t>
            </w:r>
          </w:p>
        </w:tc>
        <w:tc>
          <w:tcPr>
            <w:tcW w:w="4657" w:type="dxa"/>
            <w:vAlign w:val="center"/>
          </w:tcPr>
          <w:p w:rsidR="002069A9" w:rsidRPr="005B7138" w:rsidRDefault="002069A9" w:rsidP="00B6198B">
            <w:pPr>
              <w:jc w:val="left"/>
              <w:rPr>
                <w:szCs w:val="24"/>
              </w:rPr>
            </w:pPr>
          </w:p>
        </w:tc>
      </w:tr>
      <w:tr w:rsidR="002069A9" w:rsidRPr="005B7138" w:rsidTr="00B6198B">
        <w:trPr>
          <w:trHeight w:val="707"/>
          <w:jc w:val="center"/>
        </w:trPr>
        <w:tc>
          <w:tcPr>
            <w:tcW w:w="3680" w:type="dxa"/>
            <w:gridSpan w:val="2"/>
            <w:vAlign w:val="center"/>
          </w:tcPr>
          <w:p w:rsidR="002069A9" w:rsidRPr="005B7138" w:rsidRDefault="002069A9" w:rsidP="00B6198B">
            <w:pPr>
              <w:jc w:val="left"/>
              <w:rPr>
                <w:b/>
                <w:szCs w:val="24"/>
              </w:rPr>
            </w:pPr>
            <w:r w:rsidRPr="005B7138">
              <w:rPr>
                <w:b/>
                <w:szCs w:val="24"/>
                <w:lang w:val="sr-Latn-CS"/>
              </w:rPr>
              <w:t>e-mail</w:t>
            </w:r>
            <w:r w:rsidRPr="005B7138">
              <w:rPr>
                <w:b/>
                <w:szCs w:val="24"/>
              </w:rPr>
              <w:t>:</w:t>
            </w:r>
          </w:p>
        </w:tc>
        <w:tc>
          <w:tcPr>
            <w:tcW w:w="4657" w:type="dxa"/>
            <w:vAlign w:val="center"/>
          </w:tcPr>
          <w:p w:rsidR="002069A9" w:rsidRPr="005B7138" w:rsidRDefault="002069A9" w:rsidP="00B6198B">
            <w:pPr>
              <w:jc w:val="left"/>
              <w:rPr>
                <w:szCs w:val="24"/>
              </w:rPr>
            </w:pPr>
          </w:p>
        </w:tc>
      </w:tr>
      <w:tr w:rsidR="002069A9" w:rsidRPr="005B7138" w:rsidTr="00B6198B">
        <w:trPr>
          <w:trHeight w:val="707"/>
          <w:jc w:val="center"/>
        </w:trPr>
        <w:tc>
          <w:tcPr>
            <w:tcW w:w="3680" w:type="dxa"/>
            <w:gridSpan w:val="2"/>
            <w:vAlign w:val="center"/>
          </w:tcPr>
          <w:p w:rsidR="002069A9" w:rsidRPr="005B7138" w:rsidRDefault="002069A9" w:rsidP="00B6198B">
            <w:pPr>
              <w:jc w:val="left"/>
              <w:rPr>
                <w:b/>
                <w:szCs w:val="24"/>
              </w:rPr>
            </w:pPr>
            <w:r w:rsidRPr="005B7138">
              <w:rPr>
                <w:b/>
                <w:szCs w:val="24"/>
              </w:rPr>
              <w:t>Рачун - Банка</w:t>
            </w:r>
          </w:p>
        </w:tc>
        <w:tc>
          <w:tcPr>
            <w:tcW w:w="4657" w:type="dxa"/>
            <w:vAlign w:val="center"/>
          </w:tcPr>
          <w:p w:rsidR="002069A9" w:rsidRPr="005B7138" w:rsidRDefault="002069A9" w:rsidP="00B6198B">
            <w:pPr>
              <w:jc w:val="left"/>
              <w:rPr>
                <w:szCs w:val="24"/>
              </w:rPr>
            </w:pPr>
          </w:p>
        </w:tc>
      </w:tr>
    </w:tbl>
    <w:p w:rsidR="002069A9" w:rsidRPr="005B7138" w:rsidRDefault="002069A9" w:rsidP="002069A9">
      <w:pPr>
        <w:rPr>
          <w:szCs w:val="24"/>
        </w:rPr>
      </w:pPr>
    </w:p>
    <w:p w:rsidR="002069A9" w:rsidRPr="005B7138" w:rsidRDefault="002069A9" w:rsidP="002069A9">
      <w:pPr>
        <w:rPr>
          <w:b/>
          <w:szCs w:val="24"/>
        </w:rPr>
      </w:pPr>
    </w:p>
    <w:p w:rsidR="002069A9" w:rsidRPr="005B7138" w:rsidRDefault="002069A9" w:rsidP="002069A9">
      <w:pPr>
        <w:rPr>
          <w:szCs w:val="24"/>
        </w:rPr>
      </w:pPr>
      <w:r w:rsidRPr="005B7138">
        <w:rPr>
          <w:b/>
          <w:szCs w:val="24"/>
        </w:rPr>
        <w:t xml:space="preserve">НАПОМЕНА: </w:t>
      </w:r>
      <w:r w:rsidRPr="005B7138">
        <w:rPr>
          <w:szCs w:val="24"/>
        </w:rPr>
        <w:t>Образац копирати уколико понуду доставља већи број чланова групе</w:t>
      </w:r>
    </w:p>
    <w:p w:rsidR="002069A9" w:rsidRPr="005B7138" w:rsidRDefault="002069A9" w:rsidP="002069A9">
      <w:pPr>
        <w:rPr>
          <w:szCs w:val="24"/>
        </w:rPr>
      </w:pPr>
    </w:p>
    <w:tbl>
      <w:tblPr>
        <w:tblW w:w="5462" w:type="dxa"/>
        <w:jc w:val="right"/>
        <w:tblInd w:w="-13" w:type="dxa"/>
        <w:tblLook w:val="01E0"/>
      </w:tblPr>
      <w:tblGrid>
        <w:gridCol w:w="2144"/>
        <w:gridCol w:w="3318"/>
      </w:tblGrid>
      <w:tr w:rsidR="002069A9" w:rsidRPr="005B7138" w:rsidTr="00B6198B">
        <w:trPr>
          <w:trHeight w:val="262"/>
          <w:jc w:val="right"/>
        </w:trPr>
        <w:tc>
          <w:tcPr>
            <w:tcW w:w="2144" w:type="dxa"/>
          </w:tcPr>
          <w:p w:rsidR="002069A9" w:rsidRPr="005B7138" w:rsidRDefault="002069A9" w:rsidP="00B6198B">
            <w:pPr>
              <w:jc w:val="center"/>
              <w:rPr>
                <w:b/>
                <w:szCs w:val="24"/>
              </w:rPr>
            </w:pPr>
          </w:p>
        </w:tc>
        <w:tc>
          <w:tcPr>
            <w:tcW w:w="3318" w:type="dxa"/>
          </w:tcPr>
          <w:p w:rsidR="002069A9" w:rsidRPr="005B7138" w:rsidRDefault="002069A9" w:rsidP="00B6198B">
            <w:pPr>
              <w:jc w:val="center"/>
              <w:rPr>
                <w:b/>
                <w:szCs w:val="24"/>
              </w:rPr>
            </w:pPr>
            <w:r w:rsidRPr="005B7138">
              <w:rPr>
                <w:b/>
                <w:szCs w:val="24"/>
              </w:rPr>
              <w:t>Потпис овлашћеног лица</w:t>
            </w:r>
          </w:p>
        </w:tc>
      </w:tr>
      <w:tr w:rsidR="002069A9" w:rsidRPr="005B7138" w:rsidTr="00B6198B">
        <w:trPr>
          <w:trHeight w:val="262"/>
          <w:jc w:val="right"/>
        </w:trPr>
        <w:tc>
          <w:tcPr>
            <w:tcW w:w="2144" w:type="dxa"/>
          </w:tcPr>
          <w:p w:rsidR="002069A9" w:rsidRPr="005B7138" w:rsidRDefault="002069A9" w:rsidP="00B6198B">
            <w:pPr>
              <w:jc w:val="center"/>
              <w:rPr>
                <w:b/>
                <w:szCs w:val="24"/>
              </w:rPr>
            </w:pPr>
            <w:r w:rsidRPr="005B7138">
              <w:rPr>
                <w:b/>
                <w:szCs w:val="24"/>
              </w:rPr>
              <w:t>М.П.</w:t>
            </w:r>
          </w:p>
        </w:tc>
        <w:tc>
          <w:tcPr>
            <w:tcW w:w="3318" w:type="dxa"/>
          </w:tcPr>
          <w:p w:rsidR="002069A9" w:rsidRPr="005B7138" w:rsidRDefault="002069A9" w:rsidP="00B6198B">
            <w:pPr>
              <w:jc w:val="center"/>
              <w:rPr>
                <w:b/>
                <w:szCs w:val="24"/>
              </w:rPr>
            </w:pPr>
          </w:p>
        </w:tc>
      </w:tr>
    </w:tbl>
    <w:p w:rsidR="002069A9" w:rsidRPr="005B7138" w:rsidRDefault="002069A9" w:rsidP="002069A9">
      <w:pPr>
        <w:jc w:val="center"/>
        <w:rPr>
          <w:b/>
          <w:szCs w:val="24"/>
        </w:rPr>
      </w:pPr>
      <w:r w:rsidRPr="005B7138">
        <w:rPr>
          <w:b/>
          <w:szCs w:val="24"/>
        </w:rPr>
        <w:t xml:space="preserve">                         </w:t>
      </w:r>
    </w:p>
    <w:p w:rsidR="002069A9" w:rsidRPr="005B7138" w:rsidRDefault="002069A9" w:rsidP="002069A9">
      <w:pPr>
        <w:jc w:val="left"/>
        <w:rPr>
          <w:b/>
          <w:szCs w:val="24"/>
        </w:rPr>
      </w:pPr>
      <w:r w:rsidRPr="005B7138">
        <w:rPr>
          <w:b/>
          <w:szCs w:val="24"/>
        </w:rPr>
        <w:t xml:space="preserve">                                                                                              _______________________</w:t>
      </w:r>
    </w:p>
    <w:p w:rsidR="002069A9" w:rsidRPr="005B7138" w:rsidRDefault="002069A9" w:rsidP="002069A9">
      <w:pPr>
        <w:jc w:val="center"/>
        <w:rPr>
          <w:b/>
          <w:szCs w:val="24"/>
        </w:rPr>
      </w:pPr>
    </w:p>
    <w:p w:rsidR="002069A9" w:rsidRPr="005B7138" w:rsidRDefault="002069A9" w:rsidP="002069A9">
      <w:pPr>
        <w:rPr>
          <w:b/>
          <w:szCs w:val="24"/>
        </w:rPr>
      </w:pPr>
    </w:p>
    <w:p w:rsidR="000B0A55" w:rsidRDefault="000B0A55" w:rsidP="00190766">
      <w:pPr>
        <w:jc w:val="left"/>
        <w:rPr>
          <w:b/>
          <w:i/>
          <w:szCs w:val="24"/>
        </w:rPr>
      </w:pPr>
    </w:p>
    <w:p w:rsidR="003E599E" w:rsidRPr="005B7138" w:rsidRDefault="00E228F7" w:rsidP="00190766">
      <w:pPr>
        <w:jc w:val="left"/>
        <w:rPr>
          <w:i/>
          <w:iCs/>
          <w:szCs w:val="24"/>
          <w:lang w:val="ru-RU"/>
        </w:rPr>
      </w:pPr>
      <w:r w:rsidRPr="005B7138">
        <w:rPr>
          <w:i/>
          <w:iCs/>
          <w:szCs w:val="24"/>
          <w:lang w:val="ru-RU"/>
        </w:rPr>
        <w:t xml:space="preserve"> </w:t>
      </w:r>
    </w:p>
    <w:p w:rsidR="003E599E" w:rsidRDefault="003E599E" w:rsidP="00C173C4">
      <w:pPr>
        <w:rPr>
          <w:i/>
          <w:iCs/>
          <w:szCs w:val="24"/>
          <w:lang w:val="ru-RU"/>
        </w:rPr>
      </w:pPr>
    </w:p>
    <w:p w:rsidR="008D74FE" w:rsidRDefault="008D74FE" w:rsidP="00C173C4">
      <w:pPr>
        <w:rPr>
          <w:i/>
          <w:iCs/>
          <w:szCs w:val="24"/>
          <w:lang w:val="ru-RU"/>
        </w:rPr>
      </w:pPr>
    </w:p>
    <w:p w:rsidR="008D74FE" w:rsidRDefault="008D74FE" w:rsidP="00C173C4">
      <w:pPr>
        <w:rPr>
          <w:i/>
          <w:iCs/>
          <w:szCs w:val="24"/>
          <w:lang w:val="ru-RU"/>
        </w:rPr>
      </w:pPr>
    </w:p>
    <w:p w:rsidR="008D74FE" w:rsidRDefault="008D74FE" w:rsidP="00C173C4">
      <w:pPr>
        <w:rPr>
          <w:i/>
          <w:iCs/>
          <w:szCs w:val="24"/>
          <w:lang w:val="ru-RU"/>
        </w:rPr>
      </w:pPr>
    </w:p>
    <w:p w:rsidR="008D74FE" w:rsidRDefault="008D74FE" w:rsidP="00C173C4">
      <w:pPr>
        <w:rPr>
          <w:i/>
          <w:iCs/>
          <w:szCs w:val="24"/>
          <w:lang w:val="ru-RU"/>
        </w:rPr>
      </w:pPr>
    </w:p>
    <w:p w:rsidR="008D74FE" w:rsidRDefault="008D74FE" w:rsidP="008D74FE">
      <w:pPr>
        <w:jc w:val="center"/>
        <w:rPr>
          <w:b/>
          <w:szCs w:val="24"/>
        </w:rPr>
      </w:pPr>
    </w:p>
    <w:p w:rsidR="008D74FE" w:rsidRDefault="008D74FE" w:rsidP="008D74FE">
      <w:pPr>
        <w:jc w:val="center"/>
        <w:rPr>
          <w:b/>
          <w:szCs w:val="24"/>
        </w:rPr>
      </w:pPr>
    </w:p>
    <w:p w:rsidR="008D74FE" w:rsidRDefault="008D74FE" w:rsidP="008D74FE">
      <w:pPr>
        <w:jc w:val="center"/>
        <w:rPr>
          <w:b/>
          <w:szCs w:val="24"/>
        </w:rPr>
      </w:pPr>
    </w:p>
    <w:p w:rsidR="008D74FE" w:rsidRDefault="008D74FE" w:rsidP="008D74FE">
      <w:pPr>
        <w:jc w:val="center"/>
        <w:rPr>
          <w:b/>
          <w:szCs w:val="24"/>
        </w:rPr>
      </w:pPr>
    </w:p>
    <w:p w:rsidR="008D74FE" w:rsidRDefault="008D74FE" w:rsidP="008D74FE">
      <w:pPr>
        <w:jc w:val="center"/>
        <w:rPr>
          <w:b/>
          <w:szCs w:val="24"/>
        </w:rPr>
      </w:pPr>
    </w:p>
    <w:p w:rsidR="008D74FE" w:rsidRPr="0033342B" w:rsidRDefault="008D74FE" w:rsidP="008D74FE">
      <w:pPr>
        <w:jc w:val="center"/>
        <w:rPr>
          <w:b/>
          <w:szCs w:val="24"/>
        </w:rPr>
      </w:pPr>
    </w:p>
    <w:p w:rsidR="008D74FE" w:rsidRPr="00F65FE1" w:rsidRDefault="008D74FE" w:rsidP="008D74FE">
      <w:pPr>
        <w:jc w:val="center"/>
        <w:rPr>
          <w:b/>
          <w:szCs w:val="24"/>
        </w:rPr>
      </w:pPr>
    </w:p>
    <w:p w:rsidR="008D74FE" w:rsidRPr="00F65FE1" w:rsidRDefault="008D74FE" w:rsidP="008D74FE">
      <w:pPr>
        <w:jc w:val="center"/>
        <w:outlineLvl w:val="0"/>
        <w:rPr>
          <w:b/>
          <w:szCs w:val="24"/>
        </w:rPr>
      </w:pPr>
      <w:r w:rsidRPr="00F65FE1">
        <w:rPr>
          <w:b/>
          <w:szCs w:val="24"/>
        </w:rPr>
        <w:t>Р О К</w:t>
      </w:r>
    </w:p>
    <w:p w:rsidR="008D74FE" w:rsidRPr="00F65FE1" w:rsidRDefault="008D74FE" w:rsidP="008D74FE">
      <w:pPr>
        <w:jc w:val="center"/>
        <w:rPr>
          <w:b/>
          <w:szCs w:val="24"/>
          <w:lang w:val="ru-RU"/>
        </w:rPr>
      </w:pPr>
      <w:r w:rsidRPr="00F65FE1">
        <w:rPr>
          <w:b/>
          <w:szCs w:val="24"/>
        </w:rPr>
        <w:t>ВАЖЕЊА ПОНУДЕ</w:t>
      </w:r>
    </w:p>
    <w:p w:rsidR="008D74FE" w:rsidRPr="00F65FE1" w:rsidRDefault="008D74FE" w:rsidP="008D74FE">
      <w:pPr>
        <w:jc w:val="center"/>
        <w:rPr>
          <w:b/>
          <w:szCs w:val="24"/>
          <w:lang w:val="ru-RU"/>
        </w:rPr>
      </w:pPr>
    </w:p>
    <w:p w:rsidR="008D74FE" w:rsidRPr="00F65FE1" w:rsidRDefault="008D74FE" w:rsidP="008D74FE">
      <w:pPr>
        <w:jc w:val="center"/>
        <w:rPr>
          <w:b/>
          <w:szCs w:val="24"/>
        </w:rPr>
      </w:pPr>
    </w:p>
    <w:p w:rsidR="008D74FE" w:rsidRPr="00F65FE1" w:rsidRDefault="008D74FE" w:rsidP="008D74FE">
      <w:pPr>
        <w:rPr>
          <w:b/>
          <w:szCs w:val="24"/>
        </w:rPr>
      </w:pPr>
    </w:p>
    <w:p w:rsidR="008D74FE" w:rsidRPr="00F65FE1" w:rsidRDefault="008D74FE" w:rsidP="008D74FE">
      <w:pPr>
        <w:tabs>
          <w:tab w:val="clear" w:pos="1440"/>
          <w:tab w:val="left" w:pos="1080"/>
        </w:tabs>
        <w:spacing w:line="480" w:lineRule="auto"/>
        <w:rPr>
          <w:b/>
          <w:szCs w:val="24"/>
        </w:rPr>
      </w:pPr>
      <w:r w:rsidRPr="00F65FE1">
        <w:rPr>
          <w:b/>
          <w:szCs w:val="24"/>
        </w:rPr>
        <w:tab/>
        <w:t xml:space="preserve">Рок важења понуде не може бити краћи од </w:t>
      </w:r>
      <w:r>
        <w:rPr>
          <w:b/>
          <w:szCs w:val="24"/>
        </w:rPr>
        <w:t>60</w:t>
      </w:r>
      <w:r w:rsidRPr="00F65FE1">
        <w:rPr>
          <w:b/>
          <w:szCs w:val="24"/>
        </w:rPr>
        <w:t xml:space="preserve"> дана, од дана отварања понуда.</w:t>
      </w:r>
    </w:p>
    <w:p w:rsidR="008D74FE" w:rsidRPr="00F65FE1" w:rsidRDefault="008D74FE" w:rsidP="008D74FE">
      <w:pPr>
        <w:spacing w:line="480" w:lineRule="auto"/>
        <w:jc w:val="center"/>
        <w:outlineLvl w:val="0"/>
        <w:rPr>
          <w:b/>
          <w:szCs w:val="24"/>
        </w:rPr>
      </w:pPr>
      <w:r w:rsidRPr="00F65FE1">
        <w:rPr>
          <w:b/>
          <w:szCs w:val="24"/>
        </w:rPr>
        <w:t>Понуда коју подносим у предметном поступку јавне набавке важи</w:t>
      </w:r>
    </w:p>
    <w:p w:rsidR="008D74FE" w:rsidRPr="00F65FE1" w:rsidRDefault="008D74FE" w:rsidP="008D74FE">
      <w:pPr>
        <w:jc w:val="center"/>
        <w:rPr>
          <w:b/>
          <w:szCs w:val="24"/>
        </w:rPr>
      </w:pPr>
      <w:r w:rsidRPr="00F65FE1">
        <w:rPr>
          <w:b/>
          <w:szCs w:val="24"/>
        </w:rPr>
        <w:t>_____</w:t>
      </w:r>
      <w:r>
        <w:rPr>
          <w:b/>
          <w:szCs w:val="24"/>
        </w:rPr>
        <w:t>________</w:t>
      </w:r>
      <w:r w:rsidRPr="00F65FE1">
        <w:rPr>
          <w:b/>
          <w:szCs w:val="24"/>
        </w:rPr>
        <w:t>________________  дана, од дана отварања понуда.</w:t>
      </w:r>
    </w:p>
    <w:p w:rsidR="008D74FE" w:rsidRPr="00F65FE1" w:rsidRDefault="008D74FE" w:rsidP="008D74FE">
      <w:pPr>
        <w:rPr>
          <w:szCs w:val="24"/>
        </w:rPr>
      </w:pPr>
      <w:r w:rsidRPr="00F65FE1">
        <w:rPr>
          <w:szCs w:val="24"/>
        </w:rPr>
        <w:t xml:space="preserve">       </w:t>
      </w:r>
      <w:r>
        <w:rPr>
          <w:szCs w:val="24"/>
        </w:rPr>
        <w:t xml:space="preserve">           </w:t>
      </w:r>
      <w:r w:rsidRPr="00F65FE1">
        <w:rPr>
          <w:szCs w:val="24"/>
        </w:rPr>
        <w:t>(</w:t>
      </w:r>
      <w:r w:rsidRPr="00A062B6">
        <w:rPr>
          <w:sz w:val="22"/>
          <w:szCs w:val="22"/>
        </w:rPr>
        <w:t>уписати број дана важења понуде</w:t>
      </w:r>
      <w:r w:rsidRPr="00F65FE1">
        <w:rPr>
          <w:szCs w:val="24"/>
        </w:rPr>
        <w:t>)</w:t>
      </w:r>
    </w:p>
    <w:p w:rsidR="008D74FE" w:rsidRPr="00F65FE1" w:rsidRDefault="008D74FE" w:rsidP="008D74FE">
      <w:pPr>
        <w:rPr>
          <w:b/>
          <w:szCs w:val="24"/>
        </w:rPr>
      </w:pPr>
    </w:p>
    <w:p w:rsidR="008D74FE" w:rsidRPr="00F65FE1" w:rsidRDefault="008D74FE" w:rsidP="008D74FE">
      <w:pPr>
        <w:jc w:val="center"/>
        <w:rPr>
          <w:b/>
          <w:szCs w:val="24"/>
        </w:rPr>
      </w:pPr>
    </w:p>
    <w:p w:rsidR="008D74FE" w:rsidRPr="00F65FE1" w:rsidRDefault="008D74FE" w:rsidP="008D74FE">
      <w:pPr>
        <w:jc w:val="center"/>
        <w:rPr>
          <w:b/>
          <w:szCs w:val="24"/>
        </w:rPr>
      </w:pPr>
    </w:p>
    <w:p w:rsidR="008D74FE" w:rsidRPr="00F65FE1" w:rsidRDefault="008D74FE" w:rsidP="008D74FE">
      <w:pPr>
        <w:jc w:val="center"/>
        <w:rPr>
          <w:b/>
          <w:szCs w:val="24"/>
        </w:rPr>
      </w:pPr>
    </w:p>
    <w:p w:rsidR="008D74FE" w:rsidRPr="00F65FE1" w:rsidRDefault="008D74FE" w:rsidP="008D74FE">
      <w:pPr>
        <w:rPr>
          <w:b/>
          <w:szCs w:val="24"/>
        </w:rPr>
      </w:pPr>
    </w:p>
    <w:tbl>
      <w:tblPr>
        <w:tblW w:w="8077" w:type="dxa"/>
        <w:jc w:val="center"/>
        <w:tblLook w:val="01E0"/>
      </w:tblPr>
      <w:tblGrid>
        <w:gridCol w:w="2628"/>
        <w:gridCol w:w="2131"/>
        <w:gridCol w:w="3318"/>
      </w:tblGrid>
      <w:tr w:rsidR="008D74FE" w:rsidRPr="00F65FE1" w:rsidTr="004551F5">
        <w:trPr>
          <w:jc w:val="center"/>
        </w:trPr>
        <w:tc>
          <w:tcPr>
            <w:tcW w:w="2628" w:type="dxa"/>
            <w:shd w:val="clear" w:color="auto" w:fill="auto"/>
          </w:tcPr>
          <w:p w:rsidR="008D74FE" w:rsidRPr="00F65FE1" w:rsidRDefault="008D74FE" w:rsidP="004551F5">
            <w:pPr>
              <w:jc w:val="center"/>
              <w:rPr>
                <w:b/>
                <w:szCs w:val="24"/>
              </w:rPr>
            </w:pPr>
          </w:p>
        </w:tc>
        <w:tc>
          <w:tcPr>
            <w:tcW w:w="2131" w:type="dxa"/>
            <w:shd w:val="clear" w:color="auto" w:fill="auto"/>
          </w:tcPr>
          <w:p w:rsidR="008D74FE" w:rsidRPr="00F65FE1" w:rsidRDefault="008D74FE" w:rsidP="004551F5">
            <w:pPr>
              <w:jc w:val="center"/>
              <w:rPr>
                <w:b/>
                <w:szCs w:val="24"/>
              </w:rPr>
            </w:pPr>
          </w:p>
        </w:tc>
        <w:tc>
          <w:tcPr>
            <w:tcW w:w="3318" w:type="dxa"/>
            <w:shd w:val="clear" w:color="auto" w:fill="auto"/>
          </w:tcPr>
          <w:p w:rsidR="008D74FE" w:rsidRPr="00F65FE1" w:rsidRDefault="008D74FE" w:rsidP="004551F5">
            <w:pPr>
              <w:jc w:val="center"/>
              <w:rPr>
                <w:b/>
                <w:szCs w:val="24"/>
              </w:rPr>
            </w:pPr>
            <w:r w:rsidRPr="00F65FE1">
              <w:rPr>
                <w:b/>
                <w:szCs w:val="24"/>
              </w:rPr>
              <w:t>Потпис овлашћеног лица</w:t>
            </w:r>
          </w:p>
        </w:tc>
      </w:tr>
      <w:tr w:rsidR="008D74FE" w:rsidRPr="00F65FE1" w:rsidTr="004551F5">
        <w:trPr>
          <w:jc w:val="center"/>
        </w:trPr>
        <w:tc>
          <w:tcPr>
            <w:tcW w:w="2628" w:type="dxa"/>
            <w:shd w:val="clear" w:color="auto" w:fill="auto"/>
          </w:tcPr>
          <w:p w:rsidR="008D74FE" w:rsidRPr="00F65FE1" w:rsidRDefault="008D74FE" w:rsidP="004551F5">
            <w:pPr>
              <w:rPr>
                <w:b/>
                <w:szCs w:val="24"/>
              </w:rPr>
            </w:pPr>
          </w:p>
        </w:tc>
        <w:tc>
          <w:tcPr>
            <w:tcW w:w="2131" w:type="dxa"/>
            <w:shd w:val="clear" w:color="auto" w:fill="auto"/>
          </w:tcPr>
          <w:p w:rsidR="008D74FE" w:rsidRPr="00F65FE1" w:rsidRDefault="008D74FE" w:rsidP="004551F5">
            <w:pPr>
              <w:jc w:val="center"/>
              <w:rPr>
                <w:b/>
                <w:szCs w:val="24"/>
              </w:rPr>
            </w:pPr>
            <w:r w:rsidRPr="00F65FE1">
              <w:rPr>
                <w:b/>
                <w:szCs w:val="24"/>
              </w:rPr>
              <w:t>М.П.</w:t>
            </w:r>
          </w:p>
        </w:tc>
        <w:tc>
          <w:tcPr>
            <w:tcW w:w="3318" w:type="dxa"/>
            <w:shd w:val="clear" w:color="auto" w:fill="auto"/>
          </w:tcPr>
          <w:p w:rsidR="008D74FE" w:rsidRPr="00F65FE1" w:rsidRDefault="008D74FE" w:rsidP="004551F5">
            <w:pPr>
              <w:jc w:val="center"/>
              <w:rPr>
                <w:b/>
                <w:szCs w:val="24"/>
              </w:rPr>
            </w:pPr>
          </w:p>
        </w:tc>
      </w:tr>
      <w:tr w:rsidR="008D74FE" w:rsidRPr="00F65FE1" w:rsidTr="004551F5">
        <w:trPr>
          <w:trHeight w:val="885"/>
          <w:jc w:val="center"/>
        </w:trPr>
        <w:tc>
          <w:tcPr>
            <w:tcW w:w="2628" w:type="dxa"/>
            <w:shd w:val="clear" w:color="auto" w:fill="auto"/>
          </w:tcPr>
          <w:p w:rsidR="008D74FE" w:rsidRPr="00F65FE1" w:rsidRDefault="008D74FE" w:rsidP="004551F5">
            <w:pPr>
              <w:rPr>
                <w:szCs w:val="24"/>
              </w:rPr>
            </w:pPr>
          </w:p>
        </w:tc>
        <w:tc>
          <w:tcPr>
            <w:tcW w:w="2131" w:type="dxa"/>
            <w:shd w:val="clear" w:color="auto" w:fill="auto"/>
          </w:tcPr>
          <w:p w:rsidR="008D74FE" w:rsidRPr="00F65FE1" w:rsidRDefault="008D74FE" w:rsidP="004551F5">
            <w:pPr>
              <w:jc w:val="center"/>
              <w:rPr>
                <w:szCs w:val="24"/>
              </w:rPr>
            </w:pPr>
          </w:p>
        </w:tc>
        <w:tc>
          <w:tcPr>
            <w:tcW w:w="3318" w:type="dxa"/>
            <w:tcBorders>
              <w:bottom w:val="single" w:sz="4" w:space="0" w:color="auto"/>
            </w:tcBorders>
            <w:shd w:val="clear" w:color="auto" w:fill="auto"/>
          </w:tcPr>
          <w:p w:rsidR="008D74FE" w:rsidRPr="00F65FE1" w:rsidRDefault="008D74FE" w:rsidP="004551F5">
            <w:pPr>
              <w:jc w:val="center"/>
              <w:rPr>
                <w:szCs w:val="24"/>
              </w:rPr>
            </w:pPr>
          </w:p>
        </w:tc>
      </w:tr>
    </w:tbl>
    <w:p w:rsidR="008D74FE" w:rsidRPr="0033342B" w:rsidRDefault="008D74FE" w:rsidP="008D74FE">
      <w:pPr>
        <w:rPr>
          <w:b/>
          <w:szCs w:val="24"/>
          <w:lang w:val="en-US"/>
        </w:rPr>
      </w:pPr>
    </w:p>
    <w:p w:rsidR="008D74FE" w:rsidRDefault="008D74FE" w:rsidP="008D74FE">
      <w:pPr>
        <w:spacing w:line="360" w:lineRule="auto"/>
        <w:jc w:val="center"/>
        <w:rPr>
          <w:b/>
          <w:szCs w:val="24"/>
        </w:rPr>
      </w:pPr>
    </w:p>
    <w:p w:rsidR="008D74FE" w:rsidRDefault="008D74FE" w:rsidP="008D74FE">
      <w:pPr>
        <w:spacing w:line="360" w:lineRule="auto"/>
        <w:jc w:val="center"/>
        <w:rPr>
          <w:b/>
          <w:szCs w:val="24"/>
        </w:rPr>
      </w:pPr>
    </w:p>
    <w:p w:rsidR="008D74FE" w:rsidRDefault="008D74FE" w:rsidP="008D74FE">
      <w:pPr>
        <w:spacing w:line="360" w:lineRule="auto"/>
        <w:jc w:val="center"/>
        <w:rPr>
          <w:b/>
          <w:szCs w:val="24"/>
        </w:rPr>
      </w:pPr>
    </w:p>
    <w:p w:rsidR="008D74FE" w:rsidRDefault="008D74FE" w:rsidP="008D74FE">
      <w:pPr>
        <w:spacing w:line="360" w:lineRule="auto"/>
        <w:jc w:val="center"/>
        <w:rPr>
          <w:b/>
          <w:szCs w:val="24"/>
        </w:rPr>
      </w:pPr>
    </w:p>
    <w:p w:rsidR="008D74FE" w:rsidRDefault="008D74FE" w:rsidP="008D74FE">
      <w:pPr>
        <w:spacing w:line="360" w:lineRule="auto"/>
        <w:jc w:val="center"/>
        <w:rPr>
          <w:b/>
          <w:szCs w:val="24"/>
        </w:rPr>
      </w:pPr>
    </w:p>
    <w:p w:rsidR="008D74FE" w:rsidRDefault="008D74FE" w:rsidP="008D74FE">
      <w:pPr>
        <w:spacing w:line="360" w:lineRule="auto"/>
        <w:jc w:val="center"/>
        <w:rPr>
          <w:b/>
          <w:szCs w:val="24"/>
        </w:rPr>
      </w:pPr>
    </w:p>
    <w:p w:rsidR="008D74FE" w:rsidRDefault="008D74FE" w:rsidP="008D74FE">
      <w:pPr>
        <w:spacing w:line="360" w:lineRule="auto"/>
        <w:jc w:val="center"/>
        <w:rPr>
          <w:b/>
          <w:szCs w:val="24"/>
        </w:rPr>
      </w:pPr>
    </w:p>
    <w:p w:rsidR="008D74FE" w:rsidRPr="00596045" w:rsidRDefault="008D74FE" w:rsidP="008D74FE">
      <w:pPr>
        <w:spacing w:line="360" w:lineRule="auto"/>
        <w:jc w:val="center"/>
        <w:rPr>
          <w:b/>
          <w:szCs w:val="24"/>
        </w:rPr>
      </w:pPr>
      <w:r>
        <w:rPr>
          <w:b/>
          <w:szCs w:val="24"/>
        </w:rPr>
        <w:br w:type="page"/>
      </w:r>
    </w:p>
    <w:p w:rsidR="008D74FE" w:rsidRDefault="008D74FE" w:rsidP="00C173C4">
      <w:pPr>
        <w:rPr>
          <w:i/>
          <w:iCs/>
          <w:szCs w:val="24"/>
          <w:lang w:val="ru-RU"/>
        </w:rPr>
      </w:pPr>
    </w:p>
    <w:p w:rsidR="008D74FE" w:rsidRPr="005B7138" w:rsidRDefault="008D74FE" w:rsidP="00C173C4">
      <w:pPr>
        <w:rPr>
          <w:i/>
          <w:iCs/>
          <w:szCs w:val="24"/>
          <w:lang w:val="ru-RU"/>
        </w:rPr>
      </w:pPr>
    </w:p>
    <w:p w:rsidR="00955709" w:rsidRPr="005B7138" w:rsidRDefault="00955709" w:rsidP="00C173C4">
      <w:pPr>
        <w:rPr>
          <w:iCs/>
          <w:szCs w:val="24"/>
        </w:rPr>
      </w:pPr>
    </w:p>
    <w:tbl>
      <w:tblPr>
        <w:tblW w:w="8625" w:type="dxa"/>
        <w:tblInd w:w="303" w:type="dxa"/>
        <w:tblLayout w:type="fixed"/>
        <w:tblLook w:val="0000"/>
      </w:tblPr>
      <w:tblGrid>
        <w:gridCol w:w="5250"/>
        <w:gridCol w:w="3375"/>
      </w:tblGrid>
      <w:tr w:rsidR="00E8440D" w:rsidRPr="005B7138" w:rsidTr="00D346A2">
        <w:trPr>
          <w:trHeight w:val="1522"/>
        </w:trPr>
        <w:tc>
          <w:tcPr>
            <w:tcW w:w="5250" w:type="dxa"/>
            <w:tcBorders>
              <w:top w:val="single" w:sz="4" w:space="0" w:color="000000"/>
              <w:left w:val="single" w:sz="4" w:space="0" w:color="000000"/>
              <w:bottom w:val="single" w:sz="4" w:space="0" w:color="000000"/>
            </w:tcBorders>
          </w:tcPr>
          <w:p w:rsidR="00E8440D" w:rsidRPr="00D346A2" w:rsidRDefault="00E8440D" w:rsidP="00D346A2">
            <w:pPr>
              <w:ind w:right="9"/>
            </w:pPr>
            <w:r>
              <w:t xml:space="preserve">Цена услуге техничког прегледа радова изведених на основу Главног пројекта надоградње објекта пословне зграде ЕРЦ-а (Решење IX-20 број 351.71-16/2010 од 01.03.2011. године) </w:t>
            </w:r>
          </w:p>
        </w:tc>
        <w:tc>
          <w:tcPr>
            <w:tcW w:w="3375" w:type="dxa"/>
            <w:tcBorders>
              <w:top w:val="single" w:sz="4" w:space="0" w:color="000000"/>
              <w:left w:val="single" w:sz="4" w:space="0" w:color="000000"/>
              <w:bottom w:val="single" w:sz="4" w:space="0" w:color="000000"/>
              <w:right w:val="single" w:sz="4" w:space="0" w:color="000000"/>
            </w:tcBorders>
          </w:tcPr>
          <w:p w:rsidR="00E8440D" w:rsidRDefault="00E8440D" w:rsidP="00FC50A9">
            <w:pPr>
              <w:snapToGrid w:val="0"/>
              <w:rPr>
                <w:bCs/>
                <w:szCs w:val="24"/>
                <w:lang w:val="ru-RU"/>
              </w:rPr>
            </w:pPr>
          </w:p>
          <w:p w:rsidR="00E8440D" w:rsidRDefault="00E8440D" w:rsidP="00FC50A9">
            <w:pPr>
              <w:snapToGrid w:val="0"/>
              <w:rPr>
                <w:bCs/>
                <w:szCs w:val="24"/>
                <w:lang w:val="ru-RU"/>
              </w:rPr>
            </w:pPr>
          </w:p>
          <w:p w:rsidR="00E8440D" w:rsidRDefault="00E8440D" w:rsidP="00FC50A9">
            <w:pPr>
              <w:snapToGrid w:val="0"/>
              <w:rPr>
                <w:bCs/>
                <w:szCs w:val="24"/>
                <w:lang w:val="ru-RU"/>
              </w:rPr>
            </w:pPr>
          </w:p>
          <w:p w:rsidR="00E8440D" w:rsidRPr="005B7138" w:rsidRDefault="00E8440D" w:rsidP="00FC50A9">
            <w:pPr>
              <w:snapToGrid w:val="0"/>
              <w:rPr>
                <w:bCs/>
                <w:color w:val="FF0000"/>
                <w:szCs w:val="24"/>
                <w:lang w:val="ru-RU"/>
              </w:rPr>
            </w:pPr>
            <w:r w:rsidRPr="005B7138">
              <w:rPr>
                <w:bCs/>
                <w:szCs w:val="24"/>
                <w:lang w:val="ru-RU"/>
              </w:rPr>
              <w:t>_______________________</w:t>
            </w:r>
          </w:p>
        </w:tc>
      </w:tr>
      <w:tr w:rsidR="00E8440D" w:rsidRPr="005B7138" w:rsidTr="00D346A2">
        <w:trPr>
          <w:trHeight w:val="2107"/>
        </w:trPr>
        <w:tc>
          <w:tcPr>
            <w:tcW w:w="5250" w:type="dxa"/>
            <w:tcBorders>
              <w:top w:val="single" w:sz="4" w:space="0" w:color="000000"/>
              <w:left w:val="single" w:sz="4" w:space="0" w:color="000000"/>
              <w:bottom w:val="single" w:sz="4" w:space="0" w:color="000000"/>
            </w:tcBorders>
          </w:tcPr>
          <w:p w:rsidR="00E8440D" w:rsidRPr="00D346A2" w:rsidRDefault="00E8440D" w:rsidP="00D346A2">
            <w:pPr>
              <w:ind w:right="9"/>
            </w:pPr>
            <w:r>
              <w:t xml:space="preserve">Цена услуге техничког прегледа радова изведених на основу Главног пројекта реконструкције електроенергетског развода у објекту и електричних инсталација у систем сали и Главног пројекта дизел електричног агрегата у ЕРЦ-у (Решење IX-20 број 351.41-119/2011 од 07.09.2011. године) </w:t>
            </w:r>
          </w:p>
        </w:tc>
        <w:tc>
          <w:tcPr>
            <w:tcW w:w="3375" w:type="dxa"/>
            <w:tcBorders>
              <w:top w:val="single" w:sz="4" w:space="0" w:color="000000"/>
              <w:left w:val="single" w:sz="4" w:space="0" w:color="000000"/>
              <w:bottom w:val="single" w:sz="4" w:space="0" w:color="000000"/>
              <w:right w:val="single" w:sz="4" w:space="0" w:color="000000"/>
            </w:tcBorders>
          </w:tcPr>
          <w:p w:rsidR="00D346A2" w:rsidRDefault="00D346A2" w:rsidP="00FC50A9">
            <w:pPr>
              <w:snapToGrid w:val="0"/>
              <w:rPr>
                <w:bCs/>
                <w:szCs w:val="24"/>
                <w:lang w:val="ru-RU"/>
              </w:rPr>
            </w:pPr>
          </w:p>
          <w:p w:rsidR="00D346A2" w:rsidRDefault="00D346A2" w:rsidP="00FC50A9">
            <w:pPr>
              <w:snapToGrid w:val="0"/>
              <w:rPr>
                <w:bCs/>
                <w:szCs w:val="24"/>
                <w:lang w:val="ru-RU"/>
              </w:rPr>
            </w:pPr>
          </w:p>
          <w:p w:rsidR="00D346A2" w:rsidRDefault="00D346A2" w:rsidP="00FC50A9">
            <w:pPr>
              <w:snapToGrid w:val="0"/>
              <w:rPr>
                <w:bCs/>
                <w:szCs w:val="24"/>
                <w:lang w:val="ru-RU"/>
              </w:rPr>
            </w:pPr>
          </w:p>
          <w:p w:rsidR="00D346A2" w:rsidRDefault="00D346A2" w:rsidP="00FC50A9">
            <w:pPr>
              <w:snapToGrid w:val="0"/>
              <w:rPr>
                <w:bCs/>
                <w:szCs w:val="24"/>
                <w:lang w:val="ru-RU"/>
              </w:rPr>
            </w:pPr>
          </w:p>
          <w:p w:rsidR="00E8440D" w:rsidRPr="005B7138" w:rsidRDefault="00D346A2" w:rsidP="00FC50A9">
            <w:pPr>
              <w:snapToGrid w:val="0"/>
              <w:rPr>
                <w:bCs/>
                <w:color w:val="FF0000"/>
                <w:szCs w:val="24"/>
                <w:lang w:val="ru-RU"/>
              </w:rPr>
            </w:pPr>
            <w:r w:rsidRPr="005B7138">
              <w:rPr>
                <w:bCs/>
                <w:szCs w:val="24"/>
                <w:lang w:val="ru-RU"/>
              </w:rPr>
              <w:t>_______________________</w:t>
            </w:r>
          </w:p>
        </w:tc>
      </w:tr>
      <w:tr w:rsidR="00E8440D" w:rsidRPr="005B7138" w:rsidTr="00D346A2">
        <w:trPr>
          <w:trHeight w:val="1243"/>
        </w:trPr>
        <w:tc>
          <w:tcPr>
            <w:tcW w:w="5250" w:type="dxa"/>
            <w:tcBorders>
              <w:top w:val="single" w:sz="4" w:space="0" w:color="000000"/>
              <w:left w:val="single" w:sz="4" w:space="0" w:color="000000"/>
              <w:bottom w:val="single" w:sz="4" w:space="0" w:color="000000"/>
            </w:tcBorders>
          </w:tcPr>
          <w:p w:rsidR="00E8440D" w:rsidRPr="00D346A2" w:rsidRDefault="00E8440D" w:rsidP="00D346A2">
            <w:pPr>
              <w:ind w:right="9"/>
            </w:pPr>
            <w:r>
              <w:t xml:space="preserve">Цена услуге техничког прегледа радова изведених на основу Главног пројекта спољне електро мреже 1кV (Решење број 351.41-331/2011 од 18.11.2011. године) </w:t>
            </w:r>
          </w:p>
        </w:tc>
        <w:tc>
          <w:tcPr>
            <w:tcW w:w="3375" w:type="dxa"/>
            <w:tcBorders>
              <w:top w:val="single" w:sz="4" w:space="0" w:color="000000"/>
              <w:left w:val="single" w:sz="4" w:space="0" w:color="000000"/>
              <w:bottom w:val="single" w:sz="4" w:space="0" w:color="000000"/>
              <w:right w:val="single" w:sz="4" w:space="0" w:color="000000"/>
            </w:tcBorders>
          </w:tcPr>
          <w:p w:rsidR="00D346A2" w:rsidRDefault="00D346A2" w:rsidP="00FC50A9">
            <w:pPr>
              <w:snapToGrid w:val="0"/>
              <w:rPr>
                <w:bCs/>
                <w:szCs w:val="24"/>
                <w:lang w:val="ru-RU"/>
              </w:rPr>
            </w:pPr>
          </w:p>
          <w:p w:rsidR="00D346A2" w:rsidRDefault="00D346A2" w:rsidP="00FC50A9">
            <w:pPr>
              <w:snapToGrid w:val="0"/>
              <w:rPr>
                <w:bCs/>
                <w:szCs w:val="24"/>
                <w:lang w:val="ru-RU"/>
              </w:rPr>
            </w:pPr>
          </w:p>
          <w:p w:rsidR="00D346A2" w:rsidRDefault="00D346A2" w:rsidP="00FC50A9">
            <w:pPr>
              <w:snapToGrid w:val="0"/>
              <w:rPr>
                <w:bCs/>
                <w:szCs w:val="24"/>
                <w:lang w:val="ru-RU"/>
              </w:rPr>
            </w:pPr>
          </w:p>
          <w:p w:rsidR="00E8440D" w:rsidRPr="005B7138" w:rsidRDefault="00D346A2" w:rsidP="00FC50A9">
            <w:pPr>
              <w:snapToGrid w:val="0"/>
              <w:rPr>
                <w:bCs/>
                <w:color w:val="FF0000"/>
                <w:szCs w:val="24"/>
                <w:lang w:val="ru-RU"/>
              </w:rPr>
            </w:pPr>
            <w:r w:rsidRPr="005B7138">
              <w:rPr>
                <w:bCs/>
                <w:szCs w:val="24"/>
                <w:lang w:val="ru-RU"/>
              </w:rPr>
              <w:t>_______________________</w:t>
            </w:r>
          </w:p>
        </w:tc>
      </w:tr>
      <w:tr w:rsidR="00E8440D" w:rsidRPr="005B7138" w:rsidTr="006865BA">
        <w:tc>
          <w:tcPr>
            <w:tcW w:w="5250" w:type="dxa"/>
            <w:tcBorders>
              <w:top w:val="single" w:sz="4" w:space="0" w:color="000000"/>
              <w:left w:val="single" w:sz="4" w:space="0" w:color="000000"/>
              <w:bottom w:val="single" w:sz="4" w:space="0" w:color="000000"/>
            </w:tcBorders>
          </w:tcPr>
          <w:p w:rsidR="00E8440D" w:rsidRPr="00D346A2" w:rsidRDefault="00E8440D" w:rsidP="00D346A2">
            <w:pPr>
              <w:ind w:right="9"/>
            </w:pPr>
            <w:r>
              <w:t xml:space="preserve">Цена услуге техничког прегледа радова изведених на основу Главног пројекта реконструкције система за гашење пожара гасом СО2 објекта ЕРЦ-а (У току је прибављање дозволе за извођење радова) </w:t>
            </w:r>
          </w:p>
        </w:tc>
        <w:tc>
          <w:tcPr>
            <w:tcW w:w="3375" w:type="dxa"/>
            <w:tcBorders>
              <w:top w:val="single" w:sz="4" w:space="0" w:color="000000"/>
              <w:left w:val="single" w:sz="4" w:space="0" w:color="000000"/>
              <w:bottom w:val="single" w:sz="4" w:space="0" w:color="000000"/>
              <w:right w:val="single" w:sz="4" w:space="0" w:color="000000"/>
            </w:tcBorders>
          </w:tcPr>
          <w:p w:rsidR="00D346A2" w:rsidRDefault="00D346A2" w:rsidP="00FC50A9">
            <w:pPr>
              <w:snapToGrid w:val="0"/>
              <w:rPr>
                <w:bCs/>
                <w:szCs w:val="24"/>
                <w:lang w:val="ru-RU"/>
              </w:rPr>
            </w:pPr>
          </w:p>
          <w:p w:rsidR="00D346A2" w:rsidRDefault="00D346A2" w:rsidP="00FC50A9">
            <w:pPr>
              <w:snapToGrid w:val="0"/>
              <w:rPr>
                <w:bCs/>
                <w:szCs w:val="24"/>
                <w:lang w:val="ru-RU"/>
              </w:rPr>
            </w:pPr>
          </w:p>
          <w:p w:rsidR="00D346A2" w:rsidRDefault="00D346A2" w:rsidP="00FC50A9">
            <w:pPr>
              <w:snapToGrid w:val="0"/>
              <w:rPr>
                <w:bCs/>
                <w:szCs w:val="24"/>
                <w:lang w:val="ru-RU"/>
              </w:rPr>
            </w:pPr>
          </w:p>
          <w:p w:rsidR="00E8440D" w:rsidRPr="005B7138" w:rsidRDefault="00D346A2" w:rsidP="00FC50A9">
            <w:pPr>
              <w:snapToGrid w:val="0"/>
              <w:rPr>
                <w:bCs/>
                <w:color w:val="FF0000"/>
                <w:szCs w:val="24"/>
                <w:lang w:val="ru-RU"/>
              </w:rPr>
            </w:pPr>
            <w:r w:rsidRPr="005B7138">
              <w:rPr>
                <w:bCs/>
                <w:szCs w:val="24"/>
                <w:lang w:val="ru-RU"/>
              </w:rPr>
              <w:t>____________________</w:t>
            </w:r>
          </w:p>
        </w:tc>
      </w:tr>
      <w:tr w:rsidR="00C173C4" w:rsidRPr="005B7138" w:rsidTr="006865BA">
        <w:tc>
          <w:tcPr>
            <w:tcW w:w="5250" w:type="dxa"/>
            <w:tcBorders>
              <w:top w:val="single" w:sz="4" w:space="0" w:color="000000"/>
              <w:left w:val="single" w:sz="4" w:space="0" w:color="000000"/>
              <w:bottom w:val="single" w:sz="4" w:space="0" w:color="000000"/>
            </w:tcBorders>
          </w:tcPr>
          <w:p w:rsidR="00C173C4" w:rsidRPr="005B7138" w:rsidRDefault="00C173C4" w:rsidP="00FC50A9">
            <w:pPr>
              <w:snapToGrid w:val="0"/>
              <w:rPr>
                <w:bCs/>
                <w:szCs w:val="24"/>
                <w:lang w:val="ru-RU"/>
              </w:rPr>
            </w:pPr>
          </w:p>
          <w:p w:rsidR="00C173C4" w:rsidRPr="005B7138" w:rsidRDefault="00403DBB" w:rsidP="00FC50A9">
            <w:pPr>
              <w:rPr>
                <w:bCs/>
                <w:color w:val="FF0000"/>
                <w:szCs w:val="24"/>
                <w:lang w:val="ru-RU"/>
              </w:rPr>
            </w:pPr>
            <w:r>
              <w:rPr>
                <w:bCs/>
                <w:szCs w:val="24"/>
                <w:lang w:val="ru-RU"/>
              </w:rPr>
              <w:t>Укупна цена услуга без ПДВ</w:t>
            </w:r>
            <w:r w:rsidR="00C173C4" w:rsidRPr="005B7138">
              <w:rPr>
                <w:bCs/>
                <w:szCs w:val="24"/>
                <w:lang w:val="ru-RU"/>
              </w:rPr>
              <w:t xml:space="preserve">. </w:t>
            </w:r>
          </w:p>
        </w:tc>
        <w:tc>
          <w:tcPr>
            <w:tcW w:w="3375" w:type="dxa"/>
            <w:tcBorders>
              <w:top w:val="single" w:sz="4" w:space="0" w:color="000000"/>
              <w:left w:val="single" w:sz="4" w:space="0" w:color="000000"/>
              <w:bottom w:val="single" w:sz="4" w:space="0" w:color="000000"/>
              <w:right w:val="single" w:sz="4" w:space="0" w:color="000000"/>
            </w:tcBorders>
          </w:tcPr>
          <w:p w:rsidR="00C173C4" w:rsidRPr="005B7138" w:rsidRDefault="00C173C4" w:rsidP="00FC50A9">
            <w:pPr>
              <w:snapToGrid w:val="0"/>
              <w:rPr>
                <w:bCs/>
                <w:color w:val="FF0000"/>
                <w:szCs w:val="24"/>
                <w:lang w:val="ru-RU"/>
              </w:rPr>
            </w:pPr>
          </w:p>
          <w:p w:rsidR="00C173C4" w:rsidRPr="005B7138" w:rsidRDefault="004152FE" w:rsidP="00FC50A9">
            <w:pPr>
              <w:rPr>
                <w:bCs/>
                <w:szCs w:val="24"/>
                <w:lang w:val="ru-RU"/>
              </w:rPr>
            </w:pPr>
            <w:r>
              <w:rPr>
                <w:bCs/>
                <w:szCs w:val="24"/>
                <w:lang w:val="ru-RU"/>
              </w:rPr>
              <w:t xml:space="preserve">   </w:t>
            </w:r>
            <w:r w:rsidR="00C173C4" w:rsidRPr="005B7138">
              <w:rPr>
                <w:bCs/>
                <w:szCs w:val="24"/>
                <w:lang w:val="ru-RU"/>
              </w:rPr>
              <w:t>_______________________</w:t>
            </w:r>
          </w:p>
        </w:tc>
      </w:tr>
      <w:tr w:rsidR="002E500D" w:rsidRPr="005B7138" w:rsidTr="006865BA">
        <w:tc>
          <w:tcPr>
            <w:tcW w:w="5250" w:type="dxa"/>
            <w:tcBorders>
              <w:top w:val="single" w:sz="4" w:space="0" w:color="000000"/>
              <w:left w:val="single" w:sz="4" w:space="0" w:color="000000"/>
              <w:bottom w:val="single" w:sz="4" w:space="0" w:color="000000"/>
            </w:tcBorders>
          </w:tcPr>
          <w:p w:rsidR="002E500D" w:rsidRPr="005B7138" w:rsidRDefault="002E500D" w:rsidP="00FC50A9">
            <w:pPr>
              <w:snapToGrid w:val="0"/>
              <w:rPr>
                <w:bCs/>
                <w:szCs w:val="24"/>
                <w:lang w:val="ru-RU"/>
              </w:rPr>
            </w:pPr>
            <w:r w:rsidRPr="00272ACE">
              <w:rPr>
                <w:rFonts w:eastAsia="TimesNewRomanPSMT"/>
                <w:bCs/>
                <w:szCs w:val="24"/>
                <w:lang w:val="ru-RU"/>
              </w:rPr>
              <w:t>Рок плаћања</w:t>
            </w:r>
            <w:r w:rsidRPr="00272ACE">
              <w:rPr>
                <w:rFonts w:eastAsia="TimesNewRomanPSMT"/>
                <w:bCs/>
                <w:szCs w:val="24"/>
                <w:lang w:val="sr-Latn-CS"/>
              </w:rPr>
              <w:t xml:space="preserve"> </w:t>
            </w:r>
            <w:r w:rsidRPr="00272ACE">
              <w:rPr>
                <w:szCs w:val="24"/>
              </w:rPr>
              <w:t>(не може бити дужи од 45 дана од дана пријема исправног рачуна)</w:t>
            </w:r>
          </w:p>
        </w:tc>
        <w:tc>
          <w:tcPr>
            <w:tcW w:w="3375" w:type="dxa"/>
            <w:tcBorders>
              <w:top w:val="single" w:sz="4" w:space="0" w:color="000000"/>
              <w:left w:val="single" w:sz="4" w:space="0" w:color="000000"/>
              <w:bottom w:val="single" w:sz="4" w:space="0" w:color="000000"/>
              <w:right w:val="single" w:sz="4" w:space="0" w:color="000000"/>
            </w:tcBorders>
            <w:vAlign w:val="center"/>
          </w:tcPr>
          <w:p w:rsidR="002E500D" w:rsidRPr="005B7138" w:rsidRDefault="002E500D" w:rsidP="00FC50A9">
            <w:pPr>
              <w:snapToGrid w:val="0"/>
              <w:jc w:val="center"/>
              <w:rPr>
                <w:bCs/>
                <w:szCs w:val="24"/>
                <w:lang w:val="ru-RU"/>
              </w:rPr>
            </w:pPr>
            <w:r w:rsidRPr="005B7138">
              <w:rPr>
                <w:bCs/>
                <w:szCs w:val="24"/>
                <w:lang w:val="ru-RU"/>
              </w:rPr>
              <w:t>_______________________</w:t>
            </w:r>
          </w:p>
        </w:tc>
      </w:tr>
      <w:tr w:rsidR="00C173C4" w:rsidRPr="005B7138" w:rsidTr="006865BA">
        <w:tc>
          <w:tcPr>
            <w:tcW w:w="5250" w:type="dxa"/>
            <w:tcBorders>
              <w:top w:val="single" w:sz="4" w:space="0" w:color="000000"/>
              <w:left w:val="single" w:sz="4" w:space="0" w:color="000000"/>
              <w:bottom w:val="single" w:sz="4" w:space="0" w:color="000000"/>
            </w:tcBorders>
          </w:tcPr>
          <w:p w:rsidR="00C173C4" w:rsidRPr="005B7138" w:rsidRDefault="00C173C4" w:rsidP="00FC50A9">
            <w:pPr>
              <w:snapToGrid w:val="0"/>
              <w:rPr>
                <w:bCs/>
                <w:szCs w:val="24"/>
                <w:lang w:val="ru-RU"/>
              </w:rPr>
            </w:pPr>
          </w:p>
          <w:p w:rsidR="00C173C4" w:rsidRPr="005B7138" w:rsidRDefault="00C173C4" w:rsidP="00FC50A9">
            <w:pPr>
              <w:rPr>
                <w:bCs/>
                <w:szCs w:val="24"/>
                <w:lang w:val="ru-RU"/>
              </w:rPr>
            </w:pPr>
            <w:r w:rsidRPr="005B7138">
              <w:rPr>
                <w:bCs/>
                <w:szCs w:val="24"/>
                <w:lang w:val="ru-RU"/>
              </w:rPr>
              <w:t xml:space="preserve">Рок важења понуде (не </w:t>
            </w:r>
            <w:r w:rsidR="009B512C">
              <w:rPr>
                <w:bCs/>
                <w:szCs w:val="24"/>
                <w:lang w:val="ru-RU"/>
              </w:rPr>
              <w:t xml:space="preserve">може бити </w:t>
            </w:r>
            <w:r w:rsidRPr="005B7138">
              <w:rPr>
                <w:bCs/>
                <w:szCs w:val="24"/>
                <w:lang w:val="ru-RU"/>
              </w:rPr>
              <w:t>краћи од 60 дана).</w:t>
            </w:r>
          </w:p>
        </w:tc>
        <w:tc>
          <w:tcPr>
            <w:tcW w:w="3375" w:type="dxa"/>
            <w:tcBorders>
              <w:top w:val="single" w:sz="4" w:space="0" w:color="000000"/>
              <w:left w:val="single" w:sz="4" w:space="0" w:color="000000"/>
              <w:bottom w:val="single" w:sz="4" w:space="0" w:color="000000"/>
              <w:right w:val="single" w:sz="4" w:space="0" w:color="000000"/>
            </w:tcBorders>
            <w:vAlign w:val="center"/>
          </w:tcPr>
          <w:p w:rsidR="00C173C4" w:rsidRPr="005B7138" w:rsidRDefault="00C173C4" w:rsidP="00FC50A9">
            <w:pPr>
              <w:snapToGrid w:val="0"/>
              <w:jc w:val="center"/>
              <w:rPr>
                <w:bCs/>
                <w:szCs w:val="24"/>
                <w:lang w:val="ru-RU"/>
              </w:rPr>
            </w:pPr>
            <w:r w:rsidRPr="005B7138">
              <w:rPr>
                <w:bCs/>
                <w:szCs w:val="24"/>
                <w:lang w:val="ru-RU"/>
              </w:rPr>
              <w:t>_______________________</w:t>
            </w:r>
          </w:p>
        </w:tc>
      </w:tr>
      <w:tr w:rsidR="00C173C4" w:rsidRPr="005B7138" w:rsidTr="006865BA">
        <w:tc>
          <w:tcPr>
            <w:tcW w:w="5250" w:type="dxa"/>
            <w:tcBorders>
              <w:top w:val="single" w:sz="4" w:space="0" w:color="000000"/>
              <w:left w:val="single" w:sz="4" w:space="0" w:color="000000"/>
              <w:bottom w:val="single" w:sz="4" w:space="0" w:color="000000"/>
            </w:tcBorders>
          </w:tcPr>
          <w:p w:rsidR="00C173C4" w:rsidRPr="005B7138" w:rsidRDefault="00C173C4" w:rsidP="00FC50A9">
            <w:pPr>
              <w:snapToGrid w:val="0"/>
              <w:rPr>
                <w:bCs/>
                <w:szCs w:val="24"/>
                <w:lang w:val="ru-RU"/>
              </w:rPr>
            </w:pPr>
          </w:p>
          <w:p w:rsidR="00C173C4" w:rsidRPr="005B7138" w:rsidRDefault="002F166B" w:rsidP="00D346A2">
            <w:pPr>
              <w:keepNext/>
              <w:tabs>
                <w:tab w:val="left" w:pos="990"/>
              </w:tabs>
              <w:rPr>
                <w:bCs/>
                <w:szCs w:val="24"/>
                <w:lang w:val="ru-RU"/>
              </w:rPr>
            </w:pPr>
            <w:r>
              <w:rPr>
                <w:bCs/>
                <w:szCs w:val="24"/>
                <w:lang w:val="ru-RU"/>
              </w:rPr>
              <w:t xml:space="preserve">Рок извршења услуга (не може бити дужи од </w:t>
            </w:r>
            <w:r w:rsidRPr="002E500D">
              <w:rPr>
                <w:bCs/>
                <w:szCs w:val="24"/>
                <w:lang w:val="ru-RU"/>
              </w:rPr>
              <w:t>3</w:t>
            </w:r>
            <w:r w:rsidR="00C173C4" w:rsidRPr="002E500D">
              <w:rPr>
                <w:bCs/>
                <w:szCs w:val="24"/>
                <w:lang w:val="ru-RU"/>
              </w:rPr>
              <w:t>0</w:t>
            </w:r>
            <w:r w:rsidR="003976E8" w:rsidRPr="00FC498D">
              <w:rPr>
                <w:bCs/>
                <w:szCs w:val="24"/>
                <w:lang w:val="ru-RU"/>
              </w:rPr>
              <w:t xml:space="preserve"> </w:t>
            </w:r>
            <w:r w:rsidR="009F4421" w:rsidRPr="00FC498D">
              <w:rPr>
                <w:bCs/>
                <w:szCs w:val="24"/>
                <w:lang w:val="ru-RU"/>
              </w:rPr>
              <w:t>радних</w:t>
            </w:r>
            <w:r w:rsidR="00C173C4" w:rsidRPr="00FC498D">
              <w:rPr>
                <w:bCs/>
                <w:szCs w:val="24"/>
                <w:lang w:val="ru-RU"/>
              </w:rPr>
              <w:t xml:space="preserve"> дана), рачунајући од дана увођења у посао.</w:t>
            </w:r>
          </w:p>
        </w:tc>
        <w:tc>
          <w:tcPr>
            <w:tcW w:w="3375" w:type="dxa"/>
            <w:tcBorders>
              <w:top w:val="single" w:sz="4" w:space="0" w:color="000000"/>
              <w:left w:val="single" w:sz="4" w:space="0" w:color="000000"/>
              <w:bottom w:val="single" w:sz="4" w:space="0" w:color="000000"/>
              <w:right w:val="single" w:sz="4" w:space="0" w:color="000000"/>
            </w:tcBorders>
            <w:vAlign w:val="center"/>
          </w:tcPr>
          <w:p w:rsidR="00C173C4" w:rsidRPr="005B7138" w:rsidRDefault="00C173C4" w:rsidP="00FC50A9">
            <w:pPr>
              <w:snapToGrid w:val="0"/>
              <w:jc w:val="center"/>
              <w:rPr>
                <w:bCs/>
                <w:szCs w:val="24"/>
                <w:lang w:val="ru-RU"/>
              </w:rPr>
            </w:pPr>
            <w:r w:rsidRPr="005B7138">
              <w:rPr>
                <w:bCs/>
                <w:szCs w:val="24"/>
                <w:lang w:val="ru-RU"/>
              </w:rPr>
              <w:t>_______________________</w:t>
            </w:r>
          </w:p>
        </w:tc>
      </w:tr>
    </w:tbl>
    <w:p w:rsidR="00190766" w:rsidRPr="005B7138" w:rsidRDefault="00190766" w:rsidP="00190766">
      <w:pPr>
        <w:shd w:val="clear" w:color="auto" w:fill="FFFFFF"/>
        <w:rPr>
          <w:szCs w:val="24"/>
        </w:rPr>
      </w:pPr>
    </w:p>
    <w:p w:rsidR="00190766" w:rsidRPr="005B7138" w:rsidRDefault="00190766" w:rsidP="00190766">
      <w:pPr>
        <w:shd w:val="clear" w:color="auto" w:fill="FFFFFF"/>
        <w:ind w:left="720" w:firstLine="720"/>
        <w:rPr>
          <w:szCs w:val="24"/>
        </w:rPr>
      </w:pPr>
    </w:p>
    <w:tbl>
      <w:tblPr>
        <w:tblW w:w="8077" w:type="dxa"/>
        <w:jc w:val="right"/>
        <w:tblLook w:val="01E0"/>
      </w:tblPr>
      <w:tblGrid>
        <w:gridCol w:w="2628"/>
        <w:gridCol w:w="2131"/>
        <w:gridCol w:w="3318"/>
      </w:tblGrid>
      <w:tr w:rsidR="00190766" w:rsidRPr="005B7138" w:rsidTr="007B650D">
        <w:trPr>
          <w:jc w:val="right"/>
        </w:trPr>
        <w:tc>
          <w:tcPr>
            <w:tcW w:w="2628" w:type="dxa"/>
          </w:tcPr>
          <w:p w:rsidR="00190766" w:rsidRPr="005B7138" w:rsidRDefault="00190766" w:rsidP="007B650D">
            <w:pPr>
              <w:jc w:val="center"/>
              <w:rPr>
                <w:b/>
                <w:color w:val="000000"/>
                <w:szCs w:val="24"/>
              </w:rPr>
            </w:pPr>
          </w:p>
        </w:tc>
        <w:tc>
          <w:tcPr>
            <w:tcW w:w="2131" w:type="dxa"/>
          </w:tcPr>
          <w:p w:rsidR="00190766" w:rsidRPr="005B7138" w:rsidRDefault="00190766" w:rsidP="007B650D">
            <w:pPr>
              <w:jc w:val="center"/>
              <w:rPr>
                <w:b/>
                <w:color w:val="000000"/>
                <w:szCs w:val="24"/>
              </w:rPr>
            </w:pPr>
          </w:p>
        </w:tc>
        <w:tc>
          <w:tcPr>
            <w:tcW w:w="3318" w:type="dxa"/>
          </w:tcPr>
          <w:p w:rsidR="00190766" w:rsidRPr="005B7138" w:rsidRDefault="00190766" w:rsidP="007B650D">
            <w:pPr>
              <w:jc w:val="center"/>
              <w:rPr>
                <w:b/>
                <w:color w:val="000000"/>
                <w:szCs w:val="24"/>
              </w:rPr>
            </w:pPr>
            <w:r w:rsidRPr="005B7138">
              <w:rPr>
                <w:b/>
                <w:color w:val="000000"/>
                <w:szCs w:val="24"/>
              </w:rPr>
              <w:t>Потпис овлашћеног лица</w:t>
            </w:r>
          </w:p>
        </w:tc>
      </w:tr>
      <w:tr w:rsidR="00190766" w:rsidRPr="005B7138" w:rsidTr="007B650D">
        <w:trPr>
          <w:jc w:val="right"/>
        </w:trPr>
        <w:tc>
          <w:tcPr>
            <w:tcW w:w="2628" w:type="dxa"/>
          </w:tcPr>
          <w:p w:rsidR="00190766" w:rsidRPr="005B7138" w:rsidRDefault="00190766" w:rsidP="007B650D">
            <w:pPr>
              <w:rPr>
                <w:b/>
                <w:color w:val="000000"/>
                <w:szCs w:val="24"/>
              </w:rPr>
            </w:pPr>
          </w:p>
        </w:tc>
        <w:tc>
          <w:tcPr>
            <w:tcW w:w="2131" w:type="dxa"/>
          </w:tcPr>
          <w:p w:rsidR="00190766" w:rsidRPr="005B7138" w:rsidRDefault="00190766" w:rsidP="007B650D">
            <w:pPr>
              <w:jc w:val="center"/>
              <w:rPr>
                <w:b/>
                <w:color w:val="000000"/>
                <w:szCs w:val="24"/>
              </w:rPr>
            </w:pPr>
            <w:r w:rsidRPr="005B7138">
              <w:rPr>
                <w:b/>
                <w:color w:val="000000"/>
                <w:szCs w:val="24"/>
              </w:rPr>
              <w:t>М.П.</w:t>
            </w:r>
          </w:p>
        </w:tc>
        <w:tc>
          <w:tcPr>
            <w:tcW w:w="3318" w:type="dxa"/>
          </w:tcPr>
          <w:p w:rsidR="00190766" w:rsidRPr="005B7138" w:rsidRDefault="00190766" w:rsidP="007B650D">
            <w:pPr>
              <w:jc w:val="center"/>
              <w:rPr>
                <w:b/>
                <w:color w:val="000000"/>
                <w:szCs w:val="24"/>
              </w:rPr>
            </w:pPr>
          </w:p>
        </w:tc>
      </w:tr>
      <w:tr w:rsidR="00190766" w:rsidRPr="005B7138" w:rsidTr="007B650D">
        <w:trPr>
          <w:trHeight w:val="567"/>
          <w:jc w:val="right"/>
        </w:trPr>
        <w:tc>
          <w:tcPr>
            <w:tcW w:w="2628" w:type="dxa"/>
          </w:tcPr>
          <w:p w:rsidR="00190766" w:rsidRPr="005B7138" w:rsidRDefault="00190766" w:rsidP="007B650D">
            <w:pPr>
              <w:rPr>
                <w:color w:val="000000"/>
                <w:szCs w:val="24"/>
              </w:rPr>
            </w:pPr>
          </w:p>
        </w:tc>
        <w:tc>
          <w:tcPr>
            <w:tcW w:w="2131" w:type="dxa"/>
          </w:tcPr>
          <w:p w:rsidR="00190766" w:rsidRPr="005B7138" w:rsidRDefault="00190766" w:rsidP="007B650D">
            <w:pPr>
              <w:jc w:val="center"/>
              <w:rPr>
                <w:color w:val="000000"/>
                <w:szCs w:val="24"/>
              </w:rPr>
            </w:pPr>
          </w:p>
        </w:tc>
        <w:tc>
          <w:tcPr>
            <w:tcW w:w="3318" w:type="dxa"/>
            <w:tcBorders>
              <w:bottom w:val="single" w:sz="4" w:space="0" w:color="auto"/>
            </w:tcBorders>
          </w:tcPr>
          <w:p w:rsidR="00190766" w:rsidRPr="005B7138" w:rsidRDefault="00190766" w:rsidP="007B650D">
            <w:pPr>
              <w:jc w:val="center"/>
              <w:rPr>
                <w:color w:val="000000"/>
                <w:szCs w:val="24"/>
              </w:rPr>
            </w:pPr>
          </w:p>
        </w:tc>
      </w:tr>
    </w:tbl>
    <w:p w:rsidR="002F166B" w:rsidRPr="005B7138" w:rsidRDefault="002F166B" w:rsidP="00C173C4">
      <w:pPr>
        <w:rPr>
          <w:b/>
          <w:bCs/>
          <w:i/>
          <w:iCs/>
          <w:color w:val="002060"/>
          <w:szCs w:val="24"/>
          <w:lang w:val="ru-RU"/>
        </w:rPr>
      </w:pPr>
    </w:p>
    <w:p w:rsidR="00C173C4" w:rsidRPr="005B7138" w:rsidRDefault="00C173C4" w:rsidP="00C173C4">
      <w:pPr>
        <w:rPr>
          <w:iCs/>
          <w:szCs w:val="24"/>
          <w:lang w:val="ru-RU"/>
        </w:rPr>
      </w:pPr>
      <w:r w:rsidRPr="005B7138">
        <w:rPr>
          <w:b/>
          <w:bCs/>
          <w:iCs/>
          <w:szCs w:val="24"/>
          <w:u w:val="single"/>
          <w:lang w:val="ru-RU"/>
        </w:rPr>
        <w:t>Напомене:</w:t>
      </w:r>
      <w:r w:rsidRPr="005B7138">
        <w:rPr>
          <w:b/>
          <w:bCs/>
          <w:iCs/>
          <w:szCs w:val="24"/>
          <w:lang w:val="ru-RU"/>
        </w:rPr>
        <w:t xml:space="preserve"> </w:t>
      </w:r>
    </w:p>
    <w:p w:rsidR="00C173C4" w:rsidRPr="005B7138" w:rsidRDefault="00C173C4" w:rsidP="00C173C4">
      <w:pPr>
        <w:rPr>
          <w:iCs/>
          <w:szCs w:val="24"/>
          <w:lang w:val="ru-RU"/>
        </w:rPr>
      </w:pPr>
      <w:r w:rsidRPr="005B7138">
        <w:rPr>
          <w:iCs/>
          <w:szCs w:val="24"/>
          <w:lang w:val="ru-RU"/>
        </w:rPr>
        <w:t xml:space="preserve">Образац понуде понуђач мора да попуни, овери печатом и потпише, чиме </w:t>
      </w:r>
      <w:r w:rsidRPr="005B7138">
        <w:rPr>
          <w:iCs/>
          <w:szCs w:val="24"/>
        </w:rPr>
        <w:t>п</w:t>
      </w:r>
      <w:r w:rsidRPr="005B7138">
        <w:rPr>
          <w:iCs/>
          <w:szCs w:val="24"/>
          <w:lang w:val="ru-RU"/>
        </w:rPr>
        <w:t>отврђује да су тачни подаци који су у обрасцу понуде наведени. Уколико понуђачи подносе заједничку понуду, група понуђача може да се определи да образац понуде потписују и печатом оверавају сви понуђачи из групе понуђача или група понуђача може да одреди једног понуђача из групе који ће попунити, потписати и печатом оверити образац понуде.</w:t>
      </w:r>
    </w:p>
    <w:p w:rsidR="003E599E" w:rsidRPr="005B7138" w:rsidRDefault="003E599E" w:rsidP="00C173C4">
      <w:pPr>
        <w:rPr>
          <w:i/>
          <w:iCs/>
          <w:szCs w:val="24"/>
          <w:lang w:val="ru-RU"/>
        </w:rPr>
      </w:pPr>
    </w:p>
    <w:p w:rsidR="003E599E" w:rsidRPr="005B7138" w:rsidRDefault="003E599E" w:rsidP="00C173C4">
      <w:pPr>
        <w:rPr>
          <w:i/>
          <w:iCs/>
          <w:szCs w:val="24"/>
          <w:lang w:val="ru-RU"/>
        </w:rPr>
      </w:pPr>
    </w:p>
    <w:p w:rsidR="003E599E" w:rsidRPr="005B7138" w:rsidRDefault="003E599E" w:rsidP="00C173C4">
      <w:pPr>
        <w:rPr>
          <w:i/>
          <w:iCs/>
          <w:szCs w:val="24"/>
          <w:lang w:val="ru-RU"/>
        </w:rPr>
      </w:pPr>
    </w:p>
    <w:p w:rsidR="003E599E" w:rsidRPr="005B7138" w:rsidRDefault="003E599E" w:rsidP="00C173C4">
      <w:pPr>
        <w:rPr>
          <w:i/>
          <w:iCs/>
          <w:szCs w:val="24"/>
          <w:lang w:val="ru-RU"/>
        </w:rPr>
      </w:pPr>
    </w:p>
    <w:p w:rsidR="00F72BE9" w:rsidRDefault="00F72BE9" w:rsidP="00B05199">
      <w:pPr>
        <w:jc w:val="center"/>
        <w:outlineLvl w:val="0"/>
        <w:rPr>
          <w:b/>
          <w:sz w:val="32"/>
          <w:szCs w:val="32"/>
        </w:rPr>
      </w:pPr>
    </w:p>
    <w:p w:rsidR="00F72BE9" w:rsidRDefault="00F72BE9" w:rsidP="00B05199">
      <w:pPr>
        <w:jc w:val="center"/>
        <w:outlineLvl w:val="0"/>
        <w:rPr>
          <w:b/>
          <w:sz w:val="32"/>
          <w:szCs w:val="32"/>
        </w:rPr>
      </w:pPr>
    </w:p>
    <w:p w:rsidR="00F72BE9" w:rsidRDefault="00F72BE9" w:rsidP="00B05199">
      <w:pPr>
        <w:jc w:val="center"/>
        <w:outlineLvl w:val="0"/>
        <w:rPr>
          <w:b/>
          <w:sz w:val="32"/>
          <w:szCs w:val="32"/>
        </w:rPr>
      </w:pPr>
    </w:p>
    <w:p w:rsidR="00F72BE9" w:rsidRDefault="00F72BE9" w:rsidP="00B05199">
      <w:pPr>
        <w:jc w:val="center"/>
        <w:outlineLvl w:val="0"/>
        <w:rPr>
          <w:b/>
          <w:sz w:val="32"/>
          <w:szCs w:val="32"/>
        </w:rPr>
      </w:pPr>
    </w:p>
    <w:p w:rsidR="00F72BE9" w:rsidRDefault="00F72BE9" w:rsidP="00B05199">
      <w:pPr>
        <w:jc w:val="center"/>
        <w:outlineLvl w:val="0"/>
        <w:rPr>
          <w:b/>
          <w:sz w:val="32"/>
          <w:szCs w:val="32"/>
        </w:rPr>
      </w:pPr>
    </w:p>
    <w:p w:rsidR="00B05199" w:rsidRPr="00CE2993" w:rsidRDefault="00B05199" w:rsidP="00B05199">
      <w:pPr>
        <w:jc w:val="center"/>
        <w:outlineLvl w:val="0"/>
        <w:rPr>
          <w:b/>
          <w:sz w:val="32"/>
          <w:szCs w:val="32"/>
        </w:rPr>
      </w:pPr>
      <w:r w:rsidRPr="00CE2993">
        <w:rPr>
          <w:b/>
          <w:sz w:val="32"/>
          <w:szCs w:val="32"/>
        </w:rPr>
        <w:t>VII</w:t>
      </w:r>
    </w:p>
    <w:p w:rsidR="00E510CC" w:rsidRPr="005B7138" w:rsidRDefault="00E510CC" w:rsidP="00B94D7B">
      <w:pPr>
        <w:jc w:val="center"/>
        <w:rPr>
          <w:b/>
          <w:szCs w:val="24"/>
          <w:lang w:val="sr-Latn-CS"/>
        </w:rPr>
      </w:pPr>
    </w:p>
    <w:p w:rsidR="00EC5AD7" w:rsidRDefault="00EC5AD7" w:rsidP="00B94D7B">
      <w:pPr>
        <w:jc w:val="center"/>
        <w:rPr>
          <w:b/>
          <w:szCs w:val="24"/>
        </w:rPr>
      </w:pPr>
      <w:r w:rsidRPr="005B7138">
        <w:rPr>
          <w:b/>
          <w:szCs w:val="24"/>
        </w:rPr>
        <w:t>МОДЕЛ УГОВОРА</w:t>
      </w:r>
    </w:p>
    <w:p w:rsidR="009B512C" w:rsidRDefault="009B512C" w:rsidP="00B94D7B">
      <w:pPr>
        <w:jc w:val="center"/>
        <w:rPr>
          <w:b/>
          <w:szCs w:val="24"/>
        </w:rPr>
      </w:pPr>
    </w:p>
    <w:p w:rsidR="009B512C" w:rsidRDefault="009B512C" w:rsidP="00B94D7B">
      <w:pPr>
        <w:jc w:val="center"/>
        <w:rPr>
          <w:b/>
          <w:szCs w:val="24"/>
        </w:rPr>
      </w:pPr>
    </w:p>
    <w:p w:rsidR="009B512C" w:rsidRDefault="009B512C" w:rsidP="00B94D7B">
      <w:pPr>
        <w:jc w:val="center"/>
        <w:rPr>
          <w:b/>
          <w:szCs w:val="24"/>
        </w:rPr>
      </w:pPr>
    </w:p>
    <w:p w:rsidR="008F0DBA" w:rsidRPr="005B7138" w:rsidRDefault="008F0DBA" w:rsidP="008F0DBA">
      <w:pPr>
        <w:spacing w:line="360" w:lineRule="auto"/>
        <w:jc w:val="center"/>
        <w:rPr>
          <w:b/>
          <w:szCs w:val="24"/>
        </w:rPr>
      </w:pPr>
      <w:r w:rsidRPr="005B7138">
        <w:rPr>
          <w:b/>
          <w:szCs w:val="24"/>
        </w:rPr>
        <w:t xml:space="preserve">Модел уговора понуђач мора да попуни, потпише и овери печатом, </w:t>
      </w:r>
    </w:p>
    <w:p w:rsidR="00EF6487" w:rsidRPr="005B7138" w:rsidRDefault="008F0DBA" w:rsidP="008F0DBA">
      <w:pPr>
        <w:jc w:val="center"/>
        <w:rPr>
          <w:b/>
          <w:szCs w:val="24"/>
        </w:rPr>
      </w:pPr>
      <w:r w:rsidRPr="005B7138">
        <w:rPr>
          <w:b/>
          <w:szCs w:val="24"/>
        </w:rPr>
        <w:t xml:space="preserve">чиме потврђује да прихвата елементе модела уговора </w:t>
      </w:r>
      <w:r w:rsidR="000D21C2" w:rsidRPr="005B7138">
        <w:rPr>
          <w:b/>
          <w:szCs w:val="24"/>
        </w:rPr>
        <w:br w:type="page"/>
      </w:r>
    </w:p>
    <w:tbl>
      <w:tblPr>
        <w:tblW w:w="0" w:type="auto"/>
        <w:jc w:val="center"/>
        <w:tblLayout w:type="fixed"/>
        <w:tblLook w:val="0000"/>
      </w:tblPr>
      <w:tblGrid>
        <w:gridCol w:w="4786"/>
        <w:gridCol w:w="1559"/>
        <w:gridCol w:w="2127"/>
      </w:tblGrid>
      <w:tr w:rsidR="000D21C2" w:rsidRPr="005B7138">
        <w:trPr>
          <w:jc w:val="center"/>
        </w:trPr>
        <w:tc>
          <w:tcPr>
            <w:tcW w:w="4786" w:type="dxa"/>
          </w:tcPr>
          <w:p w:rsidR="000D21C2" w:rsidRPr="005B7138" w:rsidRDefault="000D21C2" w:rsidP="004C452A">
            <w:pPr>
              <w:jc w:val="center"/>
              <w:rPr>
                <w:b/>
                <w:szCs w:val="24"/>
              </w:rPr>
            </w:pPr>
            <w:r w:rsidRPr="005B7138">
              <w:rPr>
                <w:b/>
                <w:szCs w:val="24"/>
              </w:rPr>
              <w:lastRenderedPageBreak/>
              <w:br w:type="page"/>
            </w:r>
            <w:r w:rsidR="00A05ECD">
              <w:rPr>
                <w:noProof/>
                <w:szCs w:val="24"/>
                <w:lang w:val="en-US"/>
              </w:rPr>
              <w:drawing>
                <wp:inline distT="0" distB="0" distL="0" distR="0">
                  <wp:extent cx="616585" cy="914400"/>
                  <wp:effectExtent l="19050" t="0" r="0" b="0"/>
                  <wp:docPr id="14" name="Picture 14"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mali grb kolorni"/>
                          <pic:cNvPicPr>
                            <a:picLocks noChangeAspect="1" noChangeArrowheads="1"/>
                          </pic:cNvPicPr>
                        </pic:nvPicPr>
                        <pic:blipFill>
                          <a:blip r:embed="rId8" cstate="print"/>
                          <a:srcRect/>
                          <a:stretch>
                            <a:fillRect/>
                          </a:stretch>
                        </pic:blipFill>
                        <pic:spPr bwMode="auto">
                          <a:xfrm>
                            <a:off x="0" y="0"/>
                            <a:ext cx="616585" cy="914400"/>
                          </a:xfrm>
                          <a:prstGeom prst="rect">
                            <a:avLst/>
                          </a:prstGeom>
                          <a:noFill/>
                          <a:ln w="9525">
                            <a:noFill/>
                            <a:miter lim="800000"/>
                            <a:headEnd/>
                            <a:tailEnd/>
                          </a:ln>
                        </pic:spPr>
                      </pic:pic>
                    </a:graphicData>
                  </a:graphic>
                </wp:inline>
              </w:drawing>
            </w:r>
          </w:p>
          <w:p w:rsidR="000D21C2" w:rsidRPr="005B7138" w:rsidRDefault="000D21C2" w:rsidP="004C452A">
            <w:pPr>
              <w:jc w:val="center"/>
              <w:rPr>
                <w:b/>
                <w:szCs w:val="24"/>
              </w:rPr>
            </w:pPr>
            <w:r w:rsidRPr="005B7138">
              <w:rPr>
                <w:b/>
                <w:szCs w:val="24"/>
              </w:rPr>
              <w:t>РЕПУБЛИКА СРБИЈА</w:t>
            </w:r>
          </w:p>
          <w:p w:rsidR="008F058A" w:rsidRPr="005B7138" w:rsidRDefault="00814F09" w:rsidP="008F058A">
            <w:pPr>
              <w:pStyle w:val="BodyText"/>
              <w:spacing w:after="0"/>
              <w:jc w:val="center"/>
              <w:rPr>
                <w:rFonts w:ascii="Times New Roman" w:hAnsi="Times New Roman"/>
                <w:b/>
                <w:szCs w:val="24"/>
              </w:rPr>
            </w:pPr>
            <w:r w:rsidRPr="005B7138">
              <w:rPr>
                <w:rFonts w:ascii="Times New Roman" w:hAnsi="Times New Roman"/>
                <w:b/>
                <w:szCs w:val="24"/>
              </w:rPr>
              <w:t xml:space="preserve">МИНИСТАРСТВО ФИНАНСИЈА     </w:t>
            </w:r>
            <w:r w:rsidR="000D21C2" w:rsidRPr="005B7138">
              <w:rPr>
                <w:rFonts w:ascii="Times New Roman" w:hAnsi="Times New Roman"/>
                <w:b/>
                <w:szCs w:val="24"/>
              </w:rPr>
              <w:t>У</w:t>
            </w:r>
            <w:r w:rsidR="008F058A" w:rsidRPr="005B7138">
              <w:rPr>
                <w:rFonts w:ascii="Times New Roman" w:hAnsi="Times New Roman"/>
                <w:b/>
                <w:szCs w:val="24"/>
              </w:rPr>
              <w:t>права царина</w:t>
            </w:r>
            <w:r w:rsidRPr="005B7138">
              <w:rPr>
                <w:rFonts w:ascii="Times New Roman" w:hAnsi="Times New Roman"/>
                <w:b/>
                <w:szCs w:val="24"/>
              </w:rPr>
              <w:t xml:space="preserve">                                        </w:t>
            </w:r>
            <w:r w:rsidR="000D21C2" w:rsidRPr="005B7138">
              <w:rPr>
                <w:rFonts w:ascii="Times New Roman" w:hAnsi="Times New Roman"/>
                <w:b/>
                <w:szCs w:val="24"/>
              </w:rPr>
              <w:t>Београд</w:t>
            </w:r>
          </w:p>
          <w:p w:rsidR="000D21C2" w:rsidRPr="005B7138" w:rsidRDefault="000D21C2" w:rsidP="008F058A">
            <w:pPr>
              <w:pStyle w:val="BodyText"/>
              <w:spacing w:after="0"/>
              <w:jc w:val="center"/>
              <w:rPr>
                <w:rFonts w:ascii="Times New Roman" w:hAnsi="Times New Roman"/>
                <w:b/>
                <w:szCs w:val="24"/>
                <w:lang w:val="sr-Latn-CS"/>
              </w:rPr>
            </w:pPr>
            <w:r w:rsidRPr="005B7138">
              <w:rPr>
                <w:rFonts w:ascii="Times New Roman" w:hAnsi="Times New Roman"/>
                <w:b/>
                <w:szCs w:val="24"/>
              </w:rPr>
              <w:t xml:space="preserve"> </w:t>
            </w:r>
            <w:r w:rsidR="00814F09" w:rsidRPr="005B7138">
              <w:rPr>
                <w:rFonts w:ascii="Times New Roman" w:hAnsi="Times New Roman"/>
                <w:b/>
                <w:szCs w:val="24"/>
              </w:rPr>
              <w:t>Булевар Зорана Ђинђића 155а</w:t>
            </w:r>
          </w:p>
        </w:tc>
        <w:tc>
          <w:tcPr>
            <w:tcW w:w="1559" w:type="dxa"/>
          </w:tcPr>
          <w:p w:rsidR="000D21C2" w:rsidRPr="005B7138" w:rsidRDefault="000D21C2" w:rsidP="004C452A">
            <w:pPr>
              <w:rPr>
                <w:b/>
                <w:szCs w:val="24"/>
              </w:rPr>
            </w:pPr>
          </w:p>
        </w:tc>
        <w:tc>
          <w:tcPr>
            <w:tcW w:w="2127" w:type="dxa"/>
          </w:tcPr>
          <w:p w:rsidR="000D21C2" w:rsidRPr="005B7138" w:rsidRDefault="000D21C2" w:rsidP="004C452A">
            <w:pPr>
              <w:rPr>
                <w:b/>
                <w:szCs w:val="24"/>
              </w:rPr>
            </w:pPr>
          </w:p>
        </w:tc>
      </w:tr>
    </w:tbl>
    <w:p w:rsidR="000D21C2" w:rsidRDefault="000D21C2" w:rsidP="000D21C2">
      <w:pPr>
        <w:rPr>
          <w:szCs w:val="24"/>
        </w:rPr>
      </w:pPr>
    </w:p>
    <w:p w:rsidR="00A57BB0" w:rsidRDefault="00A57BB0" w:rsidP="000D21C2">
      <w:pPr>
        <w:rPr>
          <w:szCs w:val="24"/>
        </w:rPr>
      </w:pPr>
    </w:p>
    <w:p w:rsidR="00A57BB0" w:rsidRPr="005B7138" w:rsidRDefault="00A57BB0" w:rsidP="000D21C2">
      <w:pPr>
        <w:rPr>
          <w:szCs w:val="24"/>
        </w:rPr>
      </w:pPr>
    </w:p>
    <w:p w:rsidR="000D21C2" w:rsidRPr="00830281" w:rsidRDefault="000D21C2" w:rsidP="000D21C2">
      <w:pPr>
        <w:jc w:val="center"/>
        <w:rPr>
          <w:b/>
          <w:szCs w:val="24"/>
        </w:rPr>
      </w:pPr>
      <w:r w:rsidRPr="00830281">
        <w:rPr>
          <w:b/>
          <w:szCs w:val="24"/>
        </w:rPr>
        <w:t>МОДЕЛ УГОВОРА</w:t>
      </w:r>
    </w:p>
    <w:p w:rsidR="00D62D64" w:rsidRPr="00830281" w:rsidRDefault="00D62D64" w:rsidP="000D21C2">
      <w:pPr>
        <w:jc w:val="center"/>
        <w:rPr>
          <w:b/>
          <w:szCs w:val="24"/>
        </w:rPr>
      </w:pPr>
    </w:p>
    <w:p w:rsidR="000D21C2" w:rsidRPr="00830281" w:rsidRDefault="000D21C2" w:rsidP="000D21C2">
      <w:pPr>
        <w:jc w:val="center"/>
        <w:rPr>
          <w:b/>
          <w:szCs w:val="24"/>
        </w:rPr>
      </w:pPr>
      <w:r w:rsidRPr="00830281">
        <w:rPr>
          <w:b/>
          <w:szCs w:val="24"/>
        </w:rPr>
        <w:t>Закључен у Београду дана (</w:t>
      </w:r>
      <w:r w:rsidRPr="00830281">
        <w:rPr>
          <w:b/>
          <w:szCs w:val="24"/>
          <w:u w:val="single"/>
        </w:rPr>
        <w:t>попуњава Наручилац</w:t>
      </w:r>
      <w:r w:rsidRPr="00830281">
        <w:rPr>
          <w:b/>
          <w:szCs w:val="24"/>
        </w:rPr>
        <w:t>) године:</w:t>
      </w:r>
    </w:p>
    <w:p w:rsidR="000D21C2" w:rsidRPr="00830281" w:rsidRDefault="000D21C2" w:rsidP="000D21C2">
      <w:pPr>
        <w:rPr>
          <w:b/>
          <w:szCs w:val="24"/>
        </w:rPr>
      </w:pPr>
    </w:p>
    <w:p w:rsidR="00D62D64" w:rsidRPr="00830281" w:rsidRDefault="00D62D64" w:rsidP="000D21C2">
      <w:pPr>
        <w:rPr>
          <w:b/>
          <w:szCs w:val="24"/>
        </w:rPr>
      </w:pPr>
    </w:p>
    <w:p w:rsidR="000D21C2" w:rsidRPr="00830281" w:rsidRDefault="000D21C2" w:rsidP="000D21C2">
      <w:pPr>
        <w:rPr>
          <w:b/>
          <w:szCs w:val="24"/>
          <w:lang w:val="ru-RU"/>
        </w:rPr>
      </w:pPr>
      <w:r w:rsidRPr="00830281">
        <w:rPr>
          <w:b/>
          <w:szCs w:val="24"/>
          <w:lang w:val="ru-RU"/>
        </w:rPr>
        <w:t>УГОВОРНЕ СТРАНЕ:</w:t>
      </w:r>
    </w:p>
    <w:p w:rsidR="000D21C2" w:rsidRPr="00830281" w:rsidRDefault="000D21C2" w:rsidP="000D21C2">
      <w:pPr>
        <w:rPr>
          <w:szCs w:val="24"/>
        </w:rPr>
      </w:pPr>
    </w:p>
    <w:tbl>
      <w:tblPr>
        <w:tblW w:w="7585" w:type="dxa"/>
        <w:jc w:val="right"/>
        <w:tblInd w:w="1101" w:type="dxa"/>
        <w:tblLook w:val="0000"/>
      </w:tblPr>
      <w:tblGrid>
        <w:gridCol w:w="889"/>
        <w:gridCol w:w="6696"/>
      </w:tblGrid>
      <w:tr w:rsidR="000D21C2" w:rsidRPr="00830281">
        <w:trPr>
          <w:jc w:val="right"/>
        </w:trPr>
        <w:tc>
          <w:tcPr>
            <w:tcW w:w="1160" w:type="dxa"/>
          </w:tcPr>
          <w:p w:rsidR="000D21C2" w:rsidRPr="00830281" w:rsidRDefault="000D21C2" w:rsidP="004C452A">
            <w:pPr>
              <w:jc w:val="center"/>
              <w:rPr>
                <w:b/>
                <w:szCs w:val="24"/>
              </w:rPr>
            </w:pPr>
            <w:r w:rsidRPr="00830281">
              <w:rPr>
                <w:b/>
                <w:szCs w:val="24"/>
              </w:rPr>
              <w:t>1.</w:t>
            </w:r>
          </w:p>
        </w:tc>
        <w:tc>
          <w:tcPr>
            <w:tcW w:w="6425" w:type="dxa"/>
          </w:tcPr>
          <w:p w:rsidR="000D21C2" w:rsidRPr="00830281" w:rsidRDefault="000D21C2" w:rsidP="00224150">
            <w:pPr>
              <w:ind w:left="-90"/>
              <w:rPr>
                <w:b/>
                <w:spacing w:val="-6"/>
                <w:szCs w:val="24"/>
              </w:rPr>
            </w:pPr>
            <w:r w:rsidRPr="00830281">
              <w:rPr>
                <w:b/>
                <w:spacing w:val="-6"/>
                <w:szCs w:val="24"/>
              </w:rPr>
              <w:t xml:space="preserve">РЕПУБЛИКА СРБИЈА </w:t>
            </w:r>
            <w:r w:rsidR="00814F09" w:rsidRPr="00830281">
              <w:rPr>
                <w:b/>
                <w:spacing w:val="-6"/>
                <w:szCs w:val="24"/>
              </w:rPr>
              <w:t>–</w:t>
            </w:r>
            <w:r w:rsidRPr="00830281">
              <w:rPr>
                <w:b/>
                <w:spacing w:val="-6"/>
                <w:szCs w:val="24"/>
              </w:rPr>
              <w:t xml:space="preserve"> </w:t>
            </w:r>
            <w:r w:rsidR="00814F09" w:rsidRPr="00830281">
              <w:rPr>
                <w:b/>
                <w:spacing w:val="-6"/>
                <w:szCs w:val="24"/>
              </w:rPr>
              <w:t>МИНИСТАРСТВО ФИНАНСИЈА, УПРАВА ЦАРИНА</w:t>
            </w:r>
            <w:r w:rsidRPr="00830281">
              <w:rPr>
                <w:b/>
                <w:spacing w:val="-6"/>
                <w:szCs w:val="24"/>
              </w:rPr>
              <w:t xml:space="preserve">, Београд, </w:t>
            </w:r>
            <w:r w:rsidR="00814F09" w:rsidRPr="00830281">
              <w:rPr>
                <w:b/>
                <w:spacing w:val="-6"/>
                <w:szCs w:val="24"/>
              </w:rPr>
              <w:t>Булевар Зорана Ђинђића 155а</w:t>
            </w:r>
            <w:r w:rsidRPr="00830281">
              <w:rPr>
                <w:b/>
                <w:spacing w:val="-6"/>
                <w:szCs w:val="24"/>
              </w:rPr>
              <w:t>, ПИБ 10</w:t>
            </w:r>
            <w:r w:rsidR="00814F09" w:rsidRPr="00830281">
              <w:rPr>
                <w:b/>
                <w:spacing w:val="-6"/>
                <w:szCs w:val="24"/>
              </w:rPr>
              <w:t>1685102, матични број 1</w:t>
            </w:r>
            <w:r w:rsidRPr="00830281">
              <w:rPr>
                <w:b/>
                <w:spacing w:val="-6"/>
                <w:szCs w:val="24"/>
              </w:rPr>
              <w:t>7</w:t>
            </w:r>
            <w:r w:rsidR="00814F09" w:rsidRPr="00830281">
              <w:rPr>
                <w:b/>
                <w:spacing w:val="-6"/>
                <w:szCs w:val="24"/>
              </w:rPr>
              <w:t>862146</w:t>
            </w:r>
            <w:r w:rsidRPr="00830281">
              <w:rPr>
                <w:b/>
                <w:spacing w:val="-6"/>
                <w:szCs w:val="24"/>
              </w:rPr>
              <w:t xml:space="preserve">, </w:t>
            </w:r>
            <w:r w:rsidR="008553F0" w:rsidRPr="00830281">
              <w:rPr>
                <w:b/>
                <w:iCs/>
                <w:szCs w:val="24"/>
              </w:rPr>
              <w:t xml:space="preserve">број рачуна 840-1620-21, </w:t>
            </w:r>
            <w:r w:rsidRPr="00224150">
              <w:rPr>
                <w:b/>
                <w:spacing w:val="-6"/>
                <w:szCs w:val="24"/>
              </w:rPr>
              <w:t xml:space="preserve">коју заступа </w:t>
            </w:r>
            <w:r w:rsidR="00814F09" w:rsidRPr="00224150">
              <w:rPr>
                <w:b/>
                <w:iCs/>
                <w:szCs w:val="24"/>
              </w:rPr>
              <w:t>по решењу директора о преносу овлашћења бр. 148-</w:t>
            </w:r>
            <w:r w:rsidR="00DC4F33" w:rsidRPr="007A167D">
              <w:rPr>
                <w:b/>
                <w:iCs/>
                <w:szCs w:val="24"/>
                <w:lang w:val="ru-RU"/>
              </w:rPr>
              <w:t>11-</w:t>
            </w:r>
            <w:r w:rsidR="00814F09" w:rsidRPr="00224150">
              <w:rPr>
                <w:b/>
                <w:iCs/>
                <w:szCs w:val="24"/>
              </w:rPr>
              <w:t>110-01-</w:t>
            </w:r>
            <w:r w:rsidR="00814F09" w:rsidRPr="00DC4F33">
              <w:rPr>
                <w:b/>
                <w:iCs/>
                <w:szCs w:val="24"/>
              </w:rPr>
              <w:t>1</w:t>
            </w:r>
            <w:r w:rsidR="00020D94" w:rsidRPr="00DC4F33">
              <w:rPr>
                <w:b/>
                <w:iCs/>
                <w:szCs w:val="24"/>
              </w:rPr>
              <w:t>31</w:t>
            </w:r>
            <w:r w:rsidR="00814F09" w:rsidRPr="00224150">
              <w:rPr>
                <w:b/>
                <w:iCs/>
                <w:szCs w:val="24"/>
              </w:rPr>
              <w:t>/</w:t>
            </w:r>
            <w:r w:rsidR="00224150" w:rsidRPr="00224150">
              <w:rPr>
                <w:b/>
                <w:iCs/>
                <w:szCs w:val="24"/>
                <w:lang w:val="ru-RU"/>
              </w:rPr>
              <w:t>4/</w:t>
            </w:r>
            <w:r w:rsidR="00814F09" w:rsidRPr="00224150">
              <w:rPr>
                <w:b/>
                <w:iCs/>
                <w:szCs w:val="24"/>
              </w:rPr>
              <w:t xml:space="preserve">2013 од </w:t>
            </w:r>
            <w:r w:rsidR="00224150" w:rsidRPr="00224150">
              <w:rPr>
                <w:b/>
                <w:iCs/>
                <w:szCs w:val="24"/>
                <w:lang w:val="ru-RU"/>
              </w:rPr>
              <w:t>11</w:t>
            </w:r>
            <w:r w:rsidR="00814F09" w:rsidRPr="00224150">
              <w:rPr>
                <w:b/>
                <w:iCs/>
                <w:szCs w:val="24"/>
              </w:rPr>
              <w:t>.</w:t>
            </w:r>
            <w:r w:rsidR="00224150" w:rsidRPr="00224150">
              <w:rPr>
                <w:b/>
                <w:iCs/>
                <w:szCs w:val="24"/>
                <w:lang w:val="ru-RU"/>
              </w:rPr>
              <w:t>06</w:t>
            </w:r>
            <w:r w:rsidR="00814F09" w:rsidRPr="00224150">
              <w:rPr>
                <w:b/>
                <w:iCs/>
                <w:szCs w:val="24"/>
              </w:rPr>
              <w:t>.201</w:t>
            </w:r>
            <w:r w:rsidR="00224150" w:rsidRPr="00224150">
              <w:rPr>
                <w:b/>
                <w:iCs/>
                <w:szCs w:val="24"/>
                <w:lang w:val="ru-RU"/>
              </w:rPr>
              <w:t>4</w:t>
            </w:r>
            <w:r w:rsidR="00814F09" w:rsidRPr="00224150">
              <w:rPr>
                <w:b/>
                <w:iCs/>
                <w:szCs w:val="24"/>
              </w:rPr>
              <w:t>. године,</w:t>
            </w:r>
            <w:r w:rsidR="00CB65F3">
              <w:rPr>
                <w:b/>
                <w:iCs/>
                <w:szCs w:val="24"/>
              </w:rPr>
              <w:t xml:space="preserve"> помоћник директора д</w:t>
            </w:r>
            <w:r w:rsidR="004F07B7">
              <w:rPr>
                <w:b/>
                <w:iCs/>
                <w:szCs w:val="24"/>
              </w:rPr>
              <w:t>р Софија Радуловић</w:t>
            </w:r>
            <w:r w:rsidR="00020D94">
              <w:rPr>
                <w:b/>
                <w:spacing w:val="-6"/>
                <w:szCs w:val="24"/>
              </w:rPr>
              <w:t xml:space="preserve">, </w:t>
            </w:r>
            <w:r w:rsidRPr="00830281">
              <w:rPr>
                <w:b/>
                <w:spacing w:val="-6"/>
                <w:szCs w:val="24"/>
              </w:rPr>
              <w:t>(у даљем тексту: Наручилац</w:t>
            </w:r>
            <w:r w:rsidR="00814F09" w:rsidRPr="00830281">
              <w:rPr>
                <w:b/>
                <w:spacing w:val="-6"/>
                <w:szCs w:val="24"/>
              </w:rPr>
              <w:t xml:space="preserve"> </w:t>
            </w:r>
            <w:r w:rsidRPr="00830281">
              <w:rPr>
                <w:b/>
                <w:spacing w:val="-6"/>
                <w:szCs w:val="24"/>
              </w:rPr>
              <w:t>) и</w:t>
            </w:r>
          </w:p>
        </w:tc>
      </w:tr>
      <w:tr w:rsidR="000D21C2" w:rsidRPr="00830281">
        <w:trPr>
          <w:trHeight w:val="235"/>
          <w:jc w:val="right"/>
        </w:trPr>
        <w:tc>
          <w:tcPr>
            <w:tcW w:w="1160" w:type="dxa"/>
          </w:tcPr>
          <w:p w:rsidR="000D21C2" w:rsidRPr="00830281" w:rsidRDefault="000D21C2" w:rsidP="004C452A">
            <w:pPr>
              <w:rPr>
                <w:b/>
                <w:szCs w:val="24"/>
              </w:rPr>
            </w:pPr>
          </w:p>
        </w:tc>
        <w:tc>
          <w:tcPr>
            <w:tcW w:w="6425" w:type="dxa"/>
          </w:tcPr>
          <w:p w:rsidR="000D21C2" w:rsidRPr="00830281" w:rsidRDefault="000D21C2" w:rsidP="004C452A">
            <w:pPr>
              <w:rPr>
                <w:b/>
                <w:szCs w:val="24"/>
              </w:rPr>
            </w:pPr>
          </w:p>
        </w:tc>
      </w:tr>
      <w:tr w:rsidR="000D21C2" w:rsidRPr="00830281">
        <w:trPr>
          <w:jc w:val="right"/>
        </w:trPr>
        <w:tc>
          <w:tcPr>
            <w:tcW w:w="1160" w:type="dxa"/>
          </w:tcPr>
          <w:p w:rsidR="000D21C2" w:rsidRPr="00830281" w:rsidRDefault="000D21C2" w:rsidP="004C452A">
            <w:pPr>
              <w:jc w:val="center"/>
              <w:rPr>
                <w:b/>
                <w:szCs w:val="24"/>
              </w:rPr>
            </w:pPr>
            <w:r w:rsidRPr="00830281">
              <w:rPr>
                <w:b/>
                <w:szCs w:val="24"/>
              </w:rPr>
              <w:t>2.</w:t>
            </w:r>
          </w:p>
        </w:tc>
        <w:tc>
          <w:tcPr>
            <w:tcW w:w="6425" w:type="dxa"/>
          </w:tcPr>
          <w:p w:rsidR="000D21C2" w:rsidRPr="00830281" w:rsidRDefault="000D21C2" w:rsidP="004B574C">
            <w:pPr>
              <w:spacing w:line="360" w:lineRule="auto"/>
              <w:rPr>
                <w:b/>
                <w:szCs w:val="24"/>
              </w:rPr>
            </w:pPr>
            <w:r w:rsidRPr="00830281">
              <w:rPr>
                <w:b/>
                <w:szCs w:val="24"/>
              </w:rPr>
              <w:t>________________________________________</w:t>
            </w:r>
            <w:r w:rsidR="00DC49C8" w:rsidRPr="00830281">
              <w:rPr>
                <w:b/>
                <w:szCs w:val="24"/>
              </w:rPr>
              <w:t>_____________</w:t>
            </w:r>
            <w:r w:rsidRPr="00830281">
              <w:rPr>
                <w:b/>
                <w:szCs w:val="24"/>
              </w:rPr>
              <w:t>_ са седиштем у _________</w:t>
            </w:r>
            <w:r w:rsidR="00DC49C8" w:rsidRPr="00830281">
              <w:rPr>
                <w:b/>
                <w:szCs w:val="24"/>
              </w:rPr>
              <w:t>_</w:t>
            </w:r>
            <w:r w:rsidRPr="00830281">
              <w:rPr>
                <w:b/>
                <w:szCs w:val="24"/>
              </w:rPr>
              <w:t>____, улица ________________________, ПИБ _________</w:t>
            </w:r>
            <w:r w:rsidR="00DC49C8" w:rsidRPr="00830281">
              <w:rPr>
                <w:b/>
                <w:szCs w:val="24"/>
              </w:rPr>
              <w:t>____</w:t>
            </w:r>
            <w:r w:rsidRPr="00830281">
              <w:rPr>
                <w:b/>
                <w:szCs w:val="24"/>
              </w:rPr>
              <w:t>_____, матични број ___</w:t>
            </w:r>
            <w:r w:rsidR="00DC49C8" w:rsidRPr="00830281">
              <w:rPr>
                <w:b/>
                <w:szCs w:val="24"/>
              </w:rPr>
              <w:t>_________</w:t>
            </w:r>
            <w:r w:rsidRPr="00830281">
              <w:rPr>
                <w:b/>
                <w:szCs w:val="24"/>
              </w:rPr>
              <w:t>____ кога заступа _______</w:t>
            </w:r>
            <w:r w:rsidR="00DC49C8" w:rsidRPr="00830281">
              <w:rPr>
                <w:b/>
                <w:szCs w:val="24"/>
              </w:rPr>
              <w:t>__________________</w:t>
            </w:r>
            <w:r w:rsidRPr="00830281">
              <w:rPr>
                <w:b/>
                <w:szCs w:val="24"/>
              </w:rPr>
              <w:t xml:space="preserve">__________________, директор  (у даљем тексту: </w:t>
            </w:r>
            <w:r w:rsidR="006F5008" w:rsidRPr="00830281">
              <w:rPr>
                <w:b/>
                <w:szCs w:val="24"/>
              </w:rPr>
              <w:t>Давалац услуге</w:t>
            </w:r>
            <w:r w:rsidRPr="00830281">
              <w:rPr>
                <w:b/>
                <w:szCs w:val="24"/>
              </w:rPr>
              <w:t>)</w:t>
            </w:r>
          </w:p>
        </w:tc>
      </w:tr>
    </w:tbl>
    <w:p w:rsidR="000D21C2" w:rsidRPr="00830281" w:rsidRDefault="000D21C2" w:rsidP="000D21C2">
      <w:pPr>
        <w:tabs>
          <w:tab w:val="clear" w:pos="1440"/>
        </w:tabs>
        <w:ind w:left="1920"/>
        <w:rPr>
          <w:b/>
          <w:szCs w:val="24"/>
        </w:rPr>
      </w:pPr>
    </w:p>
    <w:tbl>
      <w:tblPr>
        <w:tblW w:w="8388" w:type="dxa"/>
        <w:jc w:val="center"/>
        <w:tblLook w:val="0000"/>
      </w:tblPr>
      <w:tblGrid>
        <w:gridCol w:w="1390"/>
        <w:gridCol w:w="6998"/>
      </w:tblGrid>
      <w:tr w:rsidR="00020048" w:rsidRPr="00830281">
        <w:trPr>
          <w:trHeight w:val="392"/>
          <w:jc w:val="center"/>
        </w:trPr>
        <w:tc>
          <w:tcPr>
            <w:tcW w:w="1194" w:type="dxa"/>
          </w:tcPr>
          <w:p w:rsidR="00020048" w:rsidRPr="00830281" w:rsidRDefault="00020048" w:rsidP="00B041CB">
            <w:pPr>
              <w:rPr>
                <w:b/>
                <w:szCs w:val="24"/>
              </w:rPr>
            </w:pPr>
            <w:r w:rsidRPr="00830281">
              <w:rPr>
                <w:b/>
                <w:szCs w:val="24"/>
              </w:rPr>
              <w:t>Напомена:</w:t>
            </w:r>
          </w:p>
        </w:tc>
        <w:tc>
          <w:tcPr>
            <w:tcW w:w="7194" w:type="dxa"/>
          </w:tcPr>
          <w:p w:rsidR="00020048" w:rsidRPr="00830281" w:rsidRDefault="00020048" w:rsidP="00020048">
            <w:pPr>
              <w:tabs>
                <w:tab w:val="clear" w:pos="1440"/>
              </w:tabs>
              <w:rPr>
                <w:b/>
                <w:szCs w:val="24"/>
              </w:rPr>
            </w:pPr>
            <w:r w:rsidRPr="00830281">
              <w:rPr>
                <w:szCs w:val="24"/>
              </w:rPr>
              <w:t>Уговорну страну</w:t>
            </w:r>
            <w:r w:rsidRPr="00830281">
              <w:rPr>
                <w:b/>
                <w:szCs w:val="24"/>
              </w:rPr>
              <w:t xml:space="preserve"> </w:t>
            </w:r>
            <w:r w:rsidRPr="00830281">
              <w:rPr>
                <w:szCs w:val="24"/>
              </w:rPr>
              <w:t xml:space="preserve">попуњава понуђач који подноси самосталну понуду, понуду са подизвођачем и члан групе који ће бити носилац посла или понуђач који ће </w:t>
            </w:r>
            <w:r w:rsidR="00A57BB0">
              <w:rPr>
                <w:szCs w:val="24"/>
              </w:rPr>
              <w:t>у име групе понуђача потписати У</w:t>
            </w:r>
            <w:r w:rsidRPr="00830281">
              <w:rPr>
                <w:szCs w:val="24"/>
              </w:rPr>
              <w:t>говор</w:t>
            </w:r>
          </w:p>
        </w:tc>
      </w:tr>
    </w:tbl>
    <w:p w:rsidR="00D62D64" w:rsidRDefault="00D62D64" w:rsidP="000D21C2">
      <w:pPr>
        <w:tabs>
          <w:tab w:val="clear" w:pos="1440"/>
        </w:tabs>
        <w:ind w:left="1920"/>
        <w:rPr>
          <w:b/>
          <w:szCs w:val="24"/>
        </w:rPr>
      </w:pPr>
    </w:p>
    <w:p w:rsidR="000C3E52" w:rsidRPr="00830281" w:rsidRDefault="000C3E52" w:rsidP="000D21C2">
      <w:pPr>
        <w:tabs>
          <w:tab w:val="clear" w:pos="1440"/>
        </w:tabs>
        <w:ind w:left="1920"/>
        <w:rPr>
          <w:b/>
          <w:szCs w:val="24"/>
        </w:rPr>
      </w:pPr>
    </w:p>
    <w:p w:rsidR="000D21C2" w:rsidRPr="00830281" w:rsidRDefault="000D21C2" w:rsidP="000D21C2">
      <w:pPr>
        <w:tabs>
          <w:tab w:val="clear" w:pos="1440"/>
          <w:tab w:val="left" w:pos="1418"/>
        </w:tabs>
        <w:rPr>
          <w:b/>
          <w:szCs w:val="24"/>
        </w:rPr>
      </w:pPr>
      <w:r w:rsidRPr="00830281">
        <w:rPr>
          <w:b/>
          <w:szCs w:val="24"/>
        </w:rPr>
        <w:t>УГОВОРНЕ СТРАНЕ КОНСТАТУЈУ:</w:t>
      </w:r>
    </w:p>
    <w:p w:rsidR="00D62D64" w:rsidRPr="00830281" w:rsidRDefault="00D62D64" w:rsidP="000D21C2">
      <w:pPr>
        <w:tabs>
          <w:tab w:val="clear" w:pos="1440"/>
          <w:tab w:val="left" w:pos="1418"/>
        </w:tabs>
        <w:rPr>
          <w:b/>
          <w:szCs w:val="24"/>
        </w:rPr>
      </w:pPr>
    </w:p>
    <w:p w:rsidR="0094794F" w:rsidRPr="00830281" w:rsidRDefault="000D21C2" w:rsidP="00E8566A">
      <w:pPr>
        <w:rPr>
          <w:szCs w:val="24"/>
        </w:rPr>
      </w:pPr>
      <w:r w:rsidRPr="00830281">
        <w:rPr>
          <w:szCs w:val="24"/>
        </w:rPr>
        <w:tab/>
      </w:r>
      <w:r w:rsidRPr="00904F2A">
        <w:rPr>
          <w:b/>
          <w:szCs w:val="24"/>
        </w:rPr>
        <w:t>-</w:t>
      </w:r>
      <w:r w:rsidRPr="00830281">
        <w:rPr>
          <w:szCs w:val="24"/>
        </w:rPr>
        <w:t xml:space="preserve"> да је Наручилац, на основу Закона о јавним набавкама </w:t>
      </w:r>
      <w:r w:rsidR="00CE3B8C" w:rsidRPr="00830281">
        <w:rPr>
          <w:szCs w:val="24"/>
        </w:rPr>
        <w:t>(„Службени гласник РС</w:t>
      </w:r>
      <w:r w:rsidR="00CE3B8C">
        <w:rPr>
          <w:szCs w:val="24"/>
        </w:rPr>
        <w:t>”</w:t>
      </w:r>
      <w:r w:rsidR="00CE3B8C" w:rsidRPr="00830281">
        <w:rPr>
          <w:szCs w:val="24"/>
        </w:rPr>
        <w:t>, број 124/2012</w:t>
      </w:r>
      <w:r w:rsidR="00CE3B8C">
        <w:rPr>
          <w:szCs w:val="24"/>
        </w:rPr>
        <w:t>)</w:t>
      </w:r>
      <w:r w:rsidR="002B77EF">
        <w:rPr>
          <w:szCs w:val="24"/>
        </w:rPr>
        <w:t xml:space="preserve"> спровео</w:t>
      </w:r>
      <w:r w:rsidRPr="00830281">
        <w:rPr>
          <w:szCs w:val="24"/>
        </w:rPr>
        <w:t xml:space="preserve"> поступак </w:t>
      </w:r>
      <w:r w:rsidR="00240A17" w:rsidRPr="00207901">
        <w:rPr>
          <w:szCs w:val="24"/>
        </w:rPr>
        <w:t>јавне набавке мале вредности чији је предмет набавка услуга</w:t>
      </w:r>
      <w:r w:rsidR="00E8566A" w:rsidRPr="00E8566A">
        <w:rPr>
          <w:szCs w:val="24"/>
        </w:rPr>
        <w:t xml:space="preserve"> </w:t>
      </w:r>
      <w:r w:rsidR="00E8566A">
        <w:rPr>
          <w:szCs w:val="24"/>
        </w:rPr>
        <w:t>техничког прегледа изведених радова у објекту ЕРЦ – надоградња спрата, изградња лифтовских постројења, реконструкција електроенергетских инсталација, санација фасаде и адаптација објекта</w:t>
      </w:r>
      <w:r w:rsidR="00E8566A">
        <w:rPr>
          <w:b/>
          <w:szCs w:val="24"/>
        </w:rPr>
        <w:t xml:space="preserve"> (</w:t>
      </w:r>
      <w:r w:rsidR="00EE19FD">
        <w:rPr>
          <w:b/>
          <w:szCs w:val="24"/>
        </w:rPr>
        <w:t xml:space="preserve">број </w:t>
      </w:r>
      <w:r w:rsidR="00EE19FD">
        <w:rPr>
          <w:b/>
          <w:szCs w:val="24"/>
        </w:rPr>
        <w:lastRenderedPageBreak/>
        <w:t>1</w:t>
      </w:r>
      <w:r w:rsidR="00E8566A">
        <w:rPr>
          <w:b/>
          <w:szCs w:val="24"/>
        </w:rPr>
        <w:t>0</w:t>
      </w:r>
      <w:r w:rsidR="008C4517" w:rsidRPr="00154EE6">
        <w:rPr>
          <w:b/>
          <w:szCs w:val="24"/>
        </w:rPr>
        <w:t>/14)</w:t>
      </w:r>
      <w:r w:rsidR="008C4517" w:rsidRPr="00154EE6">
        <w:rPr>
          <w:szCs w:val="24"/>
        </w:rPr>
        <w:t>,</w:t>
      </w:r>
      <w:r w:rsidR="008C4517" w:rsidRPr="00931A90">
        <w:rPr>
          <w:b/>
          <w:color w:val="FF0000"/>
          <w:szCs w:val="24"/>
        </w:rPr>
        <w:t xml:space="preserve"> </w:t>
      </w:r>
      <w:r w:rsidRPr="00830281">
        <w:rPr>
          <w:szCs w:val="24"/>
        </w:rPr>
        <w:t xml:space="preserve">на основу позива објављеног </w:t>
      </w:r>
      <w:r w:rsidR="0078292C" w:rsidRPr="00830281">
        <w:rPr>
          <w:szCs w:val="24"/>
        </w:rPr>
        <w:t>на Порталу јавних наб</w:t>
      </w:r>
      <w:r w:rsidR="00223183" w:rsidRPr="00830281">
        <w:rPr>
          <w:szCs w:val="24"/>
        </w:rPr>
        <w:t>а</w:t>
      </w:r>
      <w:r w:rsidR="0078292C" w:rsidRPr="00830281">
        <w:rPr>
          <w:szCs w:val="24"/>
        </w:rPr>
        <w:t>в</w:t>
      </w:r>
      <w:r w:rsidR="006F5008" w:rsidRPr="00830281">
        <w:rPr>
          <w:szCs w:val="24"/>
        </w:rPr>
        <w:t>ки и интернет страници Н</w:t>
      </w:r>
      <w:r w:rsidR="00D62D64" w:rsidRPr="00830281">
        <w:rPr>
          <w:szCs w:val="24"/>
        </w:rPr>
        <w:t>аручиоца</w:t>
      </w:r>
      <w:r w:rsidR="00E24BFF" w:rsidRPr="00830281">
        <w:rPr>
          <w:szCs w:val="24"/>
        </w:rPr>
        <w:t>;</w:t>
      </w:r>
      <w:r w:rsidR="00660041" w:rsidRPr="00830281">
        <w:rPr>
          <w:szCs w:val="24"/>
        </w:rPr>
        <w:t xml:space="preserve"> </w:t>
      </w:r>
    </w:p>
    <w:p w:rsidR="000D21C2" w:rsidRPr="00830281" w:rsidRDefault="000D21C2" w:rsidP="000D21C2">
      <w:pPr>
        <w:rPr>
          <w:szCs w:val="24"/>
        </w:rPr>
      </w:pPr>
      <w:r w:rsidRPr="00830281">
        <w:rPr>
          <w:szCs w:val="24"/>
        </w:rPr>
        <w:tab/>
      </w:r>
      <w:r w:rsidRPr="00904F2A">
        <w:rPr>
          <w:b/>
          <w:szCs w:val="24"/>
        </w:rPr>
        <w:t>-</w:t>
      </w:r>
      <w:r w:rsidRPr="00830281">
        <w:rPr>
          <w:szCs w:val="24"/>
        </w:rPr>
        <w:t xml:space="preserve"> да је </w:t>
      </w:r>
      <w:r w:rsidR="006F5008" w:rsidRPr="00830281">
        <w:rPr>
          <w:szCs w:val="24"/>
        </w:rPr>
        <w:t>Давалац услуге</w:t>
      </w:r>
      <w:r w:rsidRPr="00830281">
        <w:rPr>
          <w:szCs w:val="24"/>
        </w:rPr>
        <w:t xml:space="preserve"> доставио (заједничку/са подизвођачем) понуду број </w:t>
      </w:r>
      <w:r w:rsidRPr="00830281">
        <w:rPr>
          <w:b/>
          <w:szCs w:val="24"/>
        </w:rPr>
        <w:t>(</w:t>
      </w:r>
      <w:r w:rsidRPr="00830281">
        <w:rPr>
          <w:b/>
          <w:szCs w:val="24"/>
          <w:u w:val="single"/>
        </w:rPr>
        <w:t>биће преузето из понуде</w:t>
      </w:r>
      <w:r w:rsidRPr="00830281">
        <w:rPr>
          <w:b/>
          <w:szCs w:val="24"/>
        </w:rPr>
        <w:t>)</w:t>
      </w:r>
      <w:r w:rsidRPr="00830281">
        <w:rPr>
          <w:szCs w:val="24"/>
        </w:rPr>
        <w:t xml:space="preserve">, која </w:t>
      </w:r>
      <w:r w:rsidR="000C2EF3" w:rsidRPr="00830281">
        <w:rPr>
          <w:szCs w:val="24"/>
        </w:rPr>
        <w:t>се</w:t>
      </w:r>
      <w:r w:rsidRPr="00830281">
        <w:rPr>
          <w:szCs w:val="24"/>
        </w:rPr>
        <w:t xml:space="preserve"> налази у прилогу Уговора и саставни је део Уговора;</w:t>
      </w:r>
    </w:p>
    <w:p w:rsidR="004D7087" w:rsidRPr="007A167D" w:rsidRDefault="000D21C2" w:rsidP="004D7087">
      <w:pPr>
        <w:rPr>
          <w:szCs w:val="24"/>
        </w:rPr>
      </w:pPr>
      <w:r w:rsidRPr="00830281">
        <w:rPr>
          <w:szCs w:val="24"/>
        </w:rPr>
        <w:tab/>
      </w:r>
      <w:r w:rsidRPr="00904F2A">
        <w:rPr>
          <w:b/>
          <w:szCs w:val="24"/>
        </w:rPr>
        <w:t>-</w:t>
      </w:r>
      <w:r w:rsidRPr="00830281">
        <w:rPr>
          <w:szCs w:val="24"/>
        </w:rPr>
        <w:t xml:space="preserve"> да је Наручилац Одлуком о </w:t>
      </w:r>
      <w:r w:rsidR="00503754" w:rsidRPr="00830281">
        <w:rPr>
          <w:szCs w:val="24"/>
        </w:rPr>
        <w:t xml:space="preserve">додели уговора </w:t>
      </w:r>
      <w:r w:rsidRPr="00830281">
        <w:rPr>
          <w:szCs w:val="24"/>
        </w:rPr>
        <w:t xml:space="preserve">број </w:t>
      </w:r>
      <w:r w:rsidR="00A57BB0" w:rsidRPr="005B7138">
        <w:rPr>
          <w:b/>
          <w:szCs w:val="24"/>
        </w:rPr>
        <w:t>(</w:t>
      </w:r>
      <w:r w:rsidR="00A57BB0" w:rsidRPr="005B7138">
        <w:rPr>
          <w:b/>
          <w:szCs w:val="24"/>
          <w:u w:val="single"/>
        </w:rPr>
        <w:t>попуњава Наручилац</w:t>
      </w:r>
      <w:r w:rsidR="00A57BB0" w:rsidRPr="005B7138">
        <w:rPr>
          <w:b/>
          <w:szCs w:val="24"/>
        </w:rPr>
        <w:t>)</w:t>
      </w:r>
      <w:r w:rsidRPr="00830281">
        <w:rPr>
          <w:szCs w:val="24"/>
        </w:rPr>
        <w:t xml:space="preserve">, </w:t>
      </w:r>
      <w:r w:rsidR="00D54872" w:rsidRPr="00830281">
        <w:rPr>
          <w:szCs w:val="24"/>
        </w:rPr>
        <w:t>доделио</w:t>
      </w:r>
      <w:r w:rsidR="00AA5C44" w:rsidRPr="00830281">
        <w:rPr>
          <w:szCs w:val="24"/>
        </w:rPr>
        <w:t xml:space="preserve"> </w:t>
      </w:r>
      <w:r w:rsidR="00C362D7" w:rsidRPr="00830281">
        <w:rPr>
          <w:szCs w:val="24"/>
        </w:rPr>
        <w:t>У</w:t>
      </w:r>
      <w:r w:rsidR="005B64DC" w:rsidRPr="00830281">
        <w:rPr>
          <w:szCs w:val="24"/>
        </w:rPr>
        <w:t>г</w:t>
      </w:r>
      <w:r w:rsidR="00D54872" w:rsidRPr="00830281">
        <w:rPr>
          <w:szCs w:val="24"/>
        </w:rPr>
        <w:t xml:space="preserve">овор </w:t>
      </w:r>
      <w:r w:rsidR="0094794F" w:rsidRPr="00830281">
        <w:rPr>
          <w:szCs w:val="24"/>
        </w:rPr>
        <w:t>о пружању</w:t>
      </w:r>
      <w:r w:rsidR="00D62D64" w:rsidRPr="00830281">
        <w:rPr>
          <w:szCs w:val="24"/>
        </w:rPr>
        <w:t xml:space="preserve"> </w:t>
      </w:r>
      <w:r w:rsidR="00EE19FD">
        <w:rPr>
          <w:szCs w:val="24"/>
        </w:rPr>
        <w:t>у</w:t>
      </w:r>
      <w:r w:rsidR="00EE19FD" w:rsidRPr="003B666A">
        <w:rPr>
          <w:szCs w:val="24"/>
        </w:rPr>
        <w:t xml:space="preserve">слуга </w:t>
      </w:r>
      <w:r w:rsidR="00910A4F">
        <w:rPr>
          <w:szCs w:val="24"/>
        </w:rPr>
        <w:t>техничког прегледа изведених радова у објекту ЕРЦ – надоградња спрата, изградња лифтовских постројења, реконструкција електроенергетских инсталација, санација фасаде и адаптација објекта</w:t>
      </w:r>
      <w:r w:rsidR="00931A90" w:rsidRPr="00154EE6">
        <w:rPr>
          <w:szCs w:val="24"/>
        </w:rPr>
        <w:t>.</w:t>
      </w:r>
    </w:p>
    <w:p w:rsidR="00AA5C44" w:rsidRPr="00830281" w:rsidRDefault="004D7087" w:rsidP="00AA5C44">
      <w:pPr>
        <w:rPr>
          <w:b/>
          <w:szCs w:val="24"/>
        </w:rPr>
      </w:pPr>
      <w:r w:rsidRPr="00830281">
        <w:rPr>
          <w:b/>
          <w:szCs w:val="24"/>
        </w:rPr>
        <w:tab/>
      </w:r>
      <w:r w:rsidR="000D21C2" w:rsidRPr="00904F2A">
        <w:rPr>
          <w:b/>
          <w:szCs w:val="24"/>
        </w:rPr>
        <w:t>-</w:t>
      </w:r>
      <w:r w:rsidR="000D21C2" w:rsidRPr="00830281">
        <w:rPr>
          <w:szCs w:val="24"/>
        </w:rPr>
        <w:t xml:space="preserve"> да Наручилац овај уговор закључује на основу члана </w:t>
      </w:r>
      <w:r w:rsidR="00503754" w:rsidRPr="00830281">
        <w:rPr>
          <w:szCs w:val="24"/>
        </w:rPr>
        <w:t>11</w:t>
      </w:r>
      <w:r w:rsidR="00D54872" w:rsidRPr="00830281">
        <w:rPr>
          <w:szCs w:val="24"/>
        </w:rPr>
        <w:t>3</w:t>
      </w:r>
      <w:r w:rsidR="0094794F" w:rsidRPr="00830281">
        <w:rPr>
          <w:szCs w:val="24"/>
        </w:rPr>
        <w:t>. Закона о јавним набавкама</w:t>
      </w:r>
      <w:r w:rsidR="007C265F" w:rsidRPr="00830281">
        <w:rPr>
          <w:szCs w:val="24"/>
        </w:rPr>
        <w:t>;</w:t>
      </w:r>
    </w:p>
    <w:p w:rsidR="000D21C2" w:rsidRPr="00830281" w:rsidRDefault="00D62D64" w:rsidP="000D21C2">
      <w:pPr>
        <w:ind w:firstLine="1440"/>
        <w:rPr>
          <w:b/>
          <w:szCs w:val="24"/>
          <w:u w:val="single"/>
        </w:rPr>
      </w:pPr>
      <w:r w:rsidRPr="00904F2A">
        <w:rPr>
          <w:b/>
          <w:szCs w:val="24"/>
        </w:rPr>
        <w:t>-</w:t>
      </w:r>
      <w:r w:rsidRPr="00830281">
        <w:rPr>
          <w:szCs w:val="24"/>
        </w:rPr>
        <w:t xml:space="preserve"> да ће </w:t>
      </w:r>
      <w:r w:rsidR="006F5008" w:rsidRPr="00830281">
        <w:rPr>
          <w:szCs w:val="24"/>
        </w:rPr>
        <w:t>Давалац услуге</w:t>
      </w:r>
      <w:r w:rsidR="000D21C2" w:rsidRPr="00830281">
        <w:rPr>
          <w:szCs w:val="24"/>
        </w:rPr>
        <w:t xml:space="preserve"> изврш</w:t>
      </w:r>
      <w:r w:rsidR="00C362D7" w:rsidRPr="00830281">
        <w:rPr>
          <w:szCs w:val="24"/>
        </w:rPr>
        <w:t>ење уговорених обавеза по овом у</w:t>
      </w:r>
      <w:r w:rsidR="000D21C2" w:rsidRPr="00830281">
        <w:rPr>
          <w:szCs w:val="24"/>
        </w:rPr>
        <w:t xml:space="preserve">говору делимично поверити Подизвођачу </w:t>
      </w:r>
      <w:r w:rsidR="003976E8" w:rsidRPr="00830281">
        <w:rPr>
          <w:b/>
          <w:szCs w:val="24"/>
        </w:rPr>
        <w:t>(</w:t>
      </w:r>
      <w:r w:rsidR="003976E8" w:rsidRPr="00830281">
        <w:rPr>
          <w:b/>
          <w:szCs w:val="24"/>
          <w:u w:val="single"/>
        </w:rPr>
        <w:t>биће преузето из понуде</w:t>
      </w:r>
      <w:r w:rsidR="003976E8" w:rsidRPr="00830281">
        <w:rPr>
          <w:b/>
          <w:szCs w:val="24"/>
        </w:rPr>
        <w:t>)</w:t>
      </w:r>
      <w:r w:rsidR="000D21C2" w:rsidRPr="00830281">
        <w:rPr>
          <w:b/>
          <w:szCs w:val="24"/>
        </w:rPr>
        <w:t>.</w:t>
      </w:r>
    </w:p>
    <w:p w:rsidR="000C3E52" w:rsidRPr="00830281" w:rsidRDefault="000C3E52" w:rsidP="000D21C2">
      <w:pPr>
        <w:ind w:left="1"/>
        <w:rPr>
          <w:b/>
          <w:szCs w:val="24"/>
        </w:rPr>
      </w:pPr>
    </w:p>
    <w:p w:rsidR="000D21C2" w:rsidRDefault="000D21C2" w:rsidP="000D21C2">
      <w:pPr>
        <w:ind w:left="1"/>
        <w:rPr>
          <w:b/>
          <w:szCs w:val="24"/>
        </w:rPr>
      </w:pPr>
      <w:r w:rsidRPr="00830281">
        <w:rPr>
          <w:b/>
          <w:szCs w:val="24"/>
        </w:rPr>
        <w:t xml:space="preserve">ПРЕДМЕТ УГОВОРА, ЦЕНА И </w:t>
      </w:r>
      <w:r w:rsidR="009B512C">
        <w:rPr>
          <w:b/>
          <w:szCs w:val="24"/>
        </w:rPr>
        <w:t>УСЛОВИ</w:t>
      </w:r>
      <w:r w:rsidRPr="00830281">
        <w:rPr>
          <w:b/>
          <w:szCs w:val="24"/>
        </w:rPr>
        <w:t xml:space="preserve"> ПЛАЋАЊА</w:t>
      </w:r>
    </w:p>
    <w:p w:rsidR="00A87CF8" w:rsidRPr="00830281" w:rsidRDefault="00A87CF8" w:rsidP="000D21C2">
      <w:pPr>
        <w:ind w:left="1"/>
        <w:rPr>
          <w:b/>
          <w:szCs w:val="24"/>
        </w:rPr>
      </w:pPr>
    </w:p>
    <w:p w:rsidR="00C5506B" w:rsidRPr="00830281" w:rsidRDefault="00C5506B" w:rsidP="00C5506B">
      <w:pPr>
        <w:keepNext/>
        <w:jc w:val="center"/>
        <w:rPr>
          <w:b/>
          <w:noProof/>
          <w:szCs w:val="24"/>
        </w:rPr>
      </w:pPr>
      <w:r w:rsidRPr="00830281">
        <w:rPr>
          <w:b/>
          <w:noProof/>
          <w:szCs w:val="24"/>
        </w:rPr>
        <w:t>Члан 1.</w:t>
      </w:r>
    </w:p>
    <w:p w:rsidR="00220D77" w:rsidRDefault="003976E8" w:rsidP="00931A90">
      <w:pPr>
        <w:rPr>
          <w:szCs w:val="24"/>
        </w:rPr>
      </w:pPr>
      <w:r w:rsidRPr="007A167D">
        <w:rPr>
          <w:noProof/>
          <w:szCs w:val="24"/>
        </w:rPr>
        <w:tab/>
      </w:r>
      <w:r w:rsidR="00C5506B" w:rsidRPr="007A167D">
        <w:rPr>
          <w:noProof/>
          <w:szCs w:val="24"/>
        </w:rPr>
        <w:t xml:space="preserve">Предмет овог </w:t>
      </w:r>
      <w:r w:rsidR="00D44CE8" w:rsidRPr="007A167D">
        <w:rPr>
          <w:noProof/>
          <w:szCs w:val="24"/>
        </w:rPr>
        <w:t>у</w:t>
      </w:r>
      <w:r w:rsidR="00C5506B" w:rsidRPr="007A167D">
        <w:rPr>
          <w:noProof/>
          <w:szCs w:val="24"/>
        </w:rPr>
        <w:t xml:space="preserve">говора је </w:t>
      </w:r>
      <w:r w:rsidR="008634B7" w:rsidRPr="007A167D">
        <w:rPr>
          <w:noProof/>
          <w:szCs w:val="24"/>
        </w:rPr>
        <w:t xml:space="preserve">пружање </w:t>
      </w:r>
      <w:r w:rsidR="00EE19FD">
        <w:rPr>
          <w:szCs w:val="24"/>
        </w:rPr>
        <w:t>у</w:t>
      </w:r>
      <w:r w:rsidR="00EE19FD" w:rsidRPr="003B666A">
        <w:rPr>
          <w:szCs w:val="24"/>
        </w:rPr>
        <w:t xml:space="preserve">слуга </w:t>
      </w:r>
      <w:r w:rsidR="00480DD7">
        <w:rPr>
          <w:szCs w:val="24"/>
        </w:rPr>
        <w:t>техничког прегледа изведених радова у објекту ЕРЦ – надоградња спрата, изградња лифтовских постројења, реконструкција електроенергетских инсталација, санација фасаде и адаптација објекта,</w:t>
      </w:r>
      <w:r w:rsidR="00931A90" w:rsidRPr="00154EE6">
        <w:rPr>
          <w:szCs w:val="24"/>
        </w:rPr>
        <w:t xml:space="preserve"> а</w:t>
      </w:r>
      <w:r w:rsidR="00220D77" w:rsidRPr="00154EE6">
        <w:rPr>
          <w:szCs w:val="24"/>
        </w:rPr>
        <w:t xml:space="preserve"> све према</w:t>
      </w:r>
      <w:r w:rsidR="00EB330F" w:rsidRPr="00154EE6">
        <w:rPr>
          <w:szCs w:val="24"/>
        </w:rPr>
        <w:t xml:space="preserve"> т</w:t>
      </w:r>
      <w:r w:rsidR="00EB330F" w:rsidRPr="00E976C8">
        <w:rPr>
          <w:szCs w:val="24"/>
        </w:rPr>
        <w:t>ехничк</w:t>
      </w:r>
      <w:r w:rsidR="00220D77" w:rsidRPr="00E976C8">
        <w:rPr>
          <w:szCs w:val="24"/>
        </w:rPr>
        <w:t>ој</w:t>
      </w:r>
      <w:r w:rsidR="00EB330F" w:rsidRPr="00E976C8">
        <w:rPr>
          <w:szCs w:val="24"/>
        </w:rPr>
        <w:t xml:space="preserve"> специф</w:t>
      </w:r>
      <w:r w:rsidR="00EB330F">
        <w:rPr>
          <w:szCs w:val="24"/>
        </w:rPr>
        <w:t>икациј</w:t>
      </w:r>
      <w:r w:rsidR="00220D77">
        <w:rPr>
          <w:szCs w:val="24"/>
        </w:rPr>
        <w:t>и конкурсне документације која је саставни део Уговора.</w:t>
      </w:r>
    </w:p>
    <w:p w:rsidR="00CE3B8C" w:rsidRDefault="00CE3B8C" w:rsidP="00931A90">
      <w:pPr>
        <w:rPr>
          <w:szCs w:val="24"/>
        </w:rPr>
      </w:pPr>
      <w:r w:rsidRPr="007A167D">
        <w:rPr>
          <w:noProof/>
          <w:szCs w:val="24"/>
        </w:rPr>
        <w:tab/>
      </w:r>
      <w:r w:rsidRPr="00830281">
        <w:rPr>
          <w:noProof/>
          <w:szCs w:val="24"/>
          <w:lang w:val="ru-RU"/>
        </w:rPr>
        <w:t xml:space="preserve">Уговорне стране су сагласне да је </w:t>
      </w:r>
      <w:r w:rsidRPr="00830281">
        <w:rPr>
          <w:szCs w:val="24"/>
        </w:rPr>
        <w:t>Давалац услуге</w:t>
      </w:r>
      <w:r w:rsidRPr="00830281">
        <w:rPr>
          <w:noProof/>
          <w:szCs w:val="24"/>
          <w:lang w:val="ru-RU"/>
        </w:rPr>
        <w:t xml:space="preserve"> до дана потписивања овог уговора упознат са свим условима под којима ће се вршити предметна услуга</w:t>
      </w:r>
      <w:r w:rsidR="00C57F70">
        <w:rPr>
          <w:noProof/>
          <w:szCs w:val="24"/>
          <w:lang w:val="ru-RU"/>
        </w:rPr>
        <w:t xml:space="preserve">, као што су </w:t>
      </w:r>
      <w:r w:rsidR="00C57F70" w:rsidRPr="00740514">
        <w:rPr>
          <w:szCs w:val="24"/>
        </w:rPr>
        <w:t>локација и приступ објекту</w:t>
      </w:r>
      <w:r w:rsidR="00C57F70">
        <w:rPr>
          <w:szCs w:val="24"/>
        </w:rPr>
        <w:t>, техничка документација и</w:t>
      </w:r>
      <w:r>
        <w:rPr>
          <w:noProof/>
          <w:szCs w:val="24"/>
          <w:lang w:val="ru-RU"/>
        </w:rPr>
        <w:t xml:space="preserve"> </w:t>
      </w:r>
      <w:r w:rsidR="00C57F70">
        <w:rPr>
          <w:noProof/>
          <w:szCs w:val="24"/>
          <w:lang w:val="ru-RU"/>
        </w:rPr>
        <w:t>техничка спецификација</w:t>
      </w:r>
      <w:r>
        <w:rPr>
          <w:noProof/>
          <w:szCs w:val="24"/>
          <w:lang w:val="ru-RU"/>
        </w:rPr>
        <w:t>.</w:t>
      </w:r>
    </w:p>
    <w:p w:rsidR="00C5506B" w:rsidRPr="00EE19FD" w:rsidRDefault="00220D77" w:rsidP="00EE19FD">
      <w:pPr>
        <w:ind w:firstLine="708"/>
        <w:rPr>
          <w:noProof/>
          <w:szCs w:val="24"/>
          <w:lang w:val="ru-RU"/>
        </w:rPr>
      </w:pPr>
      <w:r>
        <w:rPr>
          <w:noProof/>
          <w:szCs w:val="24"/>
          <w:lang w:val="ru-RU"/>
        </w:rPr>
        <w:tab/>
      </w:r>
    </w:p>
    <w:p w:rsidR="00C5506B" w:rsidRPr="00830281" w:rsidRDefault="00C5506B" w:rsidP="00C5506B">
      <w:pPr>
        <w:keepNext/>
        <w:jc w:val="center"/>
        <w:rPr>
          <w:b/>
          <w:noProof/>
          <w:szCs w:val="24"/>
        </w:rPr>
      </w:pPr>
      <w:r w:rsidRPr="00830281">
        <w:rPr>
          <w:b/>
          <w:noProof/>
          <w:szCs w:val="24"/>
        </w:rPr>
        <w:t xml:space="preserve">Члан   </w:t>
      </w:r>
      <w:r w:rsidR="0077338B">
        <w:rPr>
          <w:b/>
          <w:noProof/>
          <w:szCs w:val="24"/>
        </w:rPr>
        <w:t>2</w:t>
      </w:r>
      <w:r w:rsidRPr="00830281">
        <w:rPr>
          <w:b/>
          <w:noProof/>
          <w:szCs w:val="24"/>
        </w:rPr>
        <w:t>.</w:t>
      </w:r>
    </w:p>
    <w:p w:rsidR="00C5506B" w:rsidRPr="00830281" w:rsidRDefault="00720E07" w:rsidP="008553F0">
      <w:pPr>
        <w:rPr>
          <w:szCs w:val="24"/>
        </w:rPr>
      </w:pPr>
      <w:r w:rsidRPr="00830281">
        <w:rPr>
          <w:noProof/>
          <w:szCs w:val="24"/>
          <w:lang w:val="ru-RU"/>
        </w:rPr>
        <w:tab/>
      </w:r>
      <w:r w:rsidR="00C5506B" w:rsidRPr="00830281">
        <w:rPr>
          <w:noProof/>
          <w:szCs w:val="24"/>
          <w:lang w:val="ru-RU"/>
        </w:rPr>
        <w:t>У</w:t>
      </w:r>
      <w:r w:rsidR="003976E8">
        <w:rPr>
          <w:noProof/>
          <w:szCs w:val="24"/>
          <w:lang w:val="ru-RU"/>
        </w:rPr>
        <w:t>купно у</w:t>
      </w:r>
      <w:r w:rsidR="00C5506B" w:rsidRPr="00830281">
        <w:rPr>
          <w:noProof/>
          <w:szCs w:val="24"/>
          <w:lang w:val="ru-RU"/>
        </w:rPr>
        <w:t xml:space="preserve">говорена </w:t>
      </w:r>
      <w:r w:rsidR="003976E8">
        <w:rPr>
          <w:noProof/>
          <w:szCs w:val="24"/>
          <w:lang w:val="ru-RU"/>
        </w:rPr>
        <w:t>вредност</w:t>
      </w:r>
      <w:r w:rsidR="00C5506B" w:rsidRPr="00830281">
        <w:rPr>
          <w:noProof/>
          <w:szCs w:val="24"/>
          <w:lang w:val="ru-RU"/>
        </w:rPr>
        <w:t xml:space="preserve"> услуга </w:t>
      </w:r>
      <w:r w:rsidR="00057687">
        <w:rPr>
          <w:szCs w:val="24"/>
        </w:rPr>
        <w:t>техничког прегледа изведених радова у објекту ЕРЦ – надоградња спрата, изградња лифтовских постројења, реконструкција електроенергетских инсталација, санација фасаде и адаптација објекта,</w:t>
      </w:r>
      <w:r w:rsidR="00931A90" w:rsidRPr="00154EE6">
        <w:rPr>
          <w:szCs w:val="24"/>
        </w:rPr>
        <w:t xml:space="preserve"> </w:t>
      </w:r>
      <w:r w:rsidR="00C5506B" w:rsidRPr="00154EE6">
        <w:rPr>
          <w:noProof/>
          <w:szCs w:val="24"/>
          <w:lang w:val="ru-RU"/>
        </w:rPr>
        <w:t>износи</w:t>
      </w:r>
      <w:r w:rsidR="00E24BFF" w:rsidRPr="00154EE6">
        <w:rPr>
          <w:noProof/>
          <w:szCs w:val="24"/>
          <w:lang w:val="ru-RU"/>
        </w:rPr>
        <w:t xml:space="preserve"> </w:t>
      </w:r>
      <w:r w:rsidR="003976E8" w:rsidRPr="00154EE6">
        <w:rPr>
          <w:b/>
          <w:szCs w:val="24"/>
        </w:rPr>
        <w:t>(</w:t>
      </w:r>
      <w:r w:rsidR="003976E8" w:rsidRPr="00154EE6">
        <w:rPr>
          <w:b/>
          <w:szCs w:val="24"/>
          <w:u w:val="single"/>
        </w:rPr>
        <w:t>б</w:t>
      </w:r>
      <w:r w:rsidR="003976E8" w:rsidRPr="00E976C8">
        <w:rPr>
          <w:b/>
          <w:szCs w:val="24"/>
          <w:u w:val="single"/>
        </w:rPr>
        <w:t>иће преузето из п</w:t>
      </w:r>
      <w:r w:rsidR="003976E8" w:rsidRPr="00830281">
        <w:rPr>
          <w:b/>
          <w:szCs w:val="24"/>
          <w:u w:val="single"/>
        </w:rPr>
        <w:t>онуде</w:t>
      </w:r>
      <w:r w:rsidR="003976E8" w:rsidRPr="00830281">
        <w:rPr>
          <w:b/>
          <w:szCs w:val="24"/>
        </w:rPr>
        <w:t>)</w:t>
      </w:r>
      <w:r w:rsidR="003976E8">
        <w:rPr>
          <w:b/>
          <w:szCs w:val="24"/>
        </w:rPr>
        <w:t xml:space="preserve"> </w:t>
      </w:r>
      <w:r w:rsidR="00C5506B" w:rsidRPr="00830281">
        <w:rPr>
          <w:noProof/>
          <w:szCs w:val="24"/>
          <w:lang w:val="ru-RU"/>
        </w:rPr>
        <w:t xml:space="preserve">динара и словима </w:t>
      </w:r>
      <w:r w:rsidR="003976E8" w:rsidRPr="00830281">
        <w:rPr>
          <w:b/>
          <w:szCs w:val="24"/>
        </w:rPr>
        <w:t>(</w:t>
      </w:r>
      <w:r w:rsidR="003976E8" w:rsidRPr="00830281">
        <w:rPr>
          <w:b/>
          <w:szCs w:val="24"/>
          <w:u w:val="single"/>
        </w:rPr>
        <w:t>биће преузето из понуде</w:t>
      </w:r>
      <w:r w:rsidR="003976E8" w:rsidRPr="00830281">
        <w:rPr>
          <w:b/>
          <w:szCs w:val="24"/>
        </w:rPr>
        <w:t>)</w:t>
      </w:r>
      <w:r w:rsidR="003976E8">
        <w:rPr>
          <w:b/>
          <w:szCs w:val="24"/>
        </w:rPr>
        <w:t xml:space="preserve"> </w:t>
      </w:r>
      <w:r w:rsidR="003976E8">
        <w:rPr>
          <w:noProof/>
          <w:szCs w:val="24"/>
          <w:lang w:val="ru-RU"/>
        </w:rPr>
        <w:t>динара, без ПДВ</w:t>
      </w:r>
      <w:r w:rsidR="00C5506B" w:rsidRPr="00830281">
        <w:rPr>
          <w:noProof/>
          <w:szCs w:val="24"/>
          <w:lang w:val="ru-RU"/>
        </w:rPr>
        <w:t>.</w:t>
      </w:r>
    </w:p>
    <w:p w:rsidR="00C5506B" w:rsidRPr="008634B7" w:rsidRDefault="00C5506B" w:rsidP="008634B7">
      <w:pPr>
        <w:pStyle w:val="BodyText"/>
        <w:spacing w:after="0"/>
        <w:ind w:firstLine="708"/>
        <w:rPr>
          <w:rFonts w:ascii="Times New Roman" w:hAnsi="Times New Roman"/>
          <w:noProof/>
          <w:szCs w:val="24"/>
          <w:lang w:val="ru-RU"/>
        </w:rPr>
      </w:pPr>
      <w:r w:rsidRPr="00830281">
        <w:rPr>
          <w:rFonts w:ascii="Times New Roman" w:hAnsi="Times New Roman"/>
          <w:noProof/>
          <w:szCs w:val="24"/>
          <w:lang w:val="ru-RU"/>
        </w:rPr>
        <w:t xml:space="preserve"> </w:t>
      </w:r>
      <w:r w:rsidR="00720E07" w:rsidRPr="00830281">
        <w:rPr>
          <w:rFonts w:ascii="Times New Roman" w:hAnsi="Times New Roman"/>
          <w:noProof/>
          <w:szCs w:val="24"/>
          <w:lang w:val="ru-RU"/>
        </w:rPr>
        <w:tab/>
      </w:r>
      <w:r w:rsidRPr="00830281">
        <w:rPr>
          <w:rFonts w:ascii="Times New Roman" w:hAnsi="Times New Roman"/>
          <w:noProof/>
          <w:szCs w:val="24"/>
          <w:lang w:val="ru-RU"/>
        </w:rPr>
        <w:t>Уговорена цена је фиксна и не може се мењати.</w:t>
      </w:r>
    </w:p>
    <w:p w:rsidR="00E24BFF" w:rsidRPr="00830281" w:rsidRDefault="00E24BFF" w:rsidP="00E24BFF">
      <w:pPr>
        <w:pStyle w:val="BodyText"/>
        <w:spacing w:after="0"/>
        <w:ind w:firstLine="708"/>
        <w:rPr>
          <w:rFonts w:ascii="Times New Roman" w:hAnsi="Times New Roman"/>
          <w:noProof/>
          <w:szCs w:val="24"/>
        </w:rPr>
      </w:pPr>
    </w:p>
    <w:p w:rsidR="0000528D" w:rsidRPr="00830281" w:rsidRDefault="0000528D" w:rsidP="0000528D">
      <w:pPr>
        <w:keepNext/>
        <w:jc w:val="center"/>
        <w:rPr>
          <w:b/>
          <w:noProof/>
          <w:szCs w:val="24"/>
        </w:rPr>
      </w:pPr>
      <w:r w:rsidRPr="00830281">
        <w:rPr>
          <w:b/>
          <w:noProof/>
          <w:szCs w:val="24"/>
        </w:rPr>
        <w:t xml:space="preserve">Члан   </w:t>
      </w:r>
      <w:r w:rsidR="0077338B">
        <w:rPr>
          <w:b/>
          <w:noProof/>
          <w:szCs w:val="24"/>
        </w:rPr>
        <w:t>3</w:t>
      </w:r>
      <w:r w:rsidRPr="00830281">
        <w:rPr>
          <w:b/>
          <w:noProof/>
          <w:szCs w:val="24"/>
        </w:rPr>
        <w:t>.</w:t>
      </w:r>
    </w:p>
    <w:p w:rsidR="009C607C" w:rsidRPr="00830281" w:rsidRDefault="009C607C" w:rsidP="009C607C">
      <w:pPr>
        <w:ind w:firstLine="360"/>
        <w:rPr>
          <w:color w:val="000000"/>
          <w:szCs w:val="24"/>
        </w:rPr>
      </w:pPr>
      <w:r w:rsidRPr="00830281">
        <w:rPr>
          <w:noProof/>
          <w:szCs w:val="24"/>
          <w:lang w:val="ru-RU"/>
        </w:rPr>
        <w:tab/>
        <w:t xml:space="preserve">Наручилац ће извршене услуге по овом уговору плаћати </w:t>
      </w:r>
      <w:r w:rsidRPr="00830281">
        <w:rPr>
          <w:color w:val="000000"/>
          <w:szCs w:val="24"/>
        </w:rPr>
        <w:t>у року од</w:t>
      </w:r>
      <w:r w:rsidR="002E500D">
        <w:rPr>
          <w:color w:val="000000"/>
          <w:szCs w:val="24"/>
        </w:rPr>
        <w:t xml:space="preserve"> </w:t>
      </w:r>
      <w:r w:rsidR="002E500D" w:rsidRPr="00154EE6">
        <w:rPr>
          <w:b/>
          <w:szCs w:val="24"/>
        </w:rPr>
        <w:t>(</w:t>
      </w:r>
      <w:r w:rsidR="002E500D" w:rsidRPr="00154EE6">
        <w:rPr>
          <w:b/>
          <w:szCs w:val="24"/>
          <w:u w:val="single"/>
        </w:rPr>
        <w:t>б</w:t>
      </w:r>
      <w:r w:rsidR="002E500D" w:rsidRPr="00E976C8">
        <w:rPr>
          <w:b/>
          <w:szCs w:val="24"/>
          <w:u w:val="single"/>
        </w:rPr>
        <w:t>иће преузето из п</w:t>
      </w:r>
      <w:r w:rsidR="002E500D" w:rsidRPr="00830281">
        <w:rPr>
          <w:b/>
          <w:szCs w:val="24"/>
          <w:u w:val="single"/>
        </w:rPr>
        <w:t>онуде</w:t>
      </w:r>
      <w:r w:rsidR="002E500D" w:rsidRPr="00830281">
        <w:rPr>
          <w:b/>
          <w:szCs w:val="24"/>
        </w:rPr>
        <w:t>)</w:t>
      </w:r>
      <w:r w:rsidR="002E500D">
        <w:rPr>
          <w:b/>
          <w:szCs w:val="24"/>
        </w:rPr>
        <w:t xml:space="preserve"> </w:t>
      </w:r>
      <w:r w:rsidRPr="00830281">
        <w:rPr>
          <w:color w:val="000000"/>
          <w:szCs w:val="24"/>
        </w:rPr>
        <w:t xml:space="preserve">дана, од дана </w:t>
      </w:r>
      <w:r w:rsidRPr="00830281">
        <w:rPr>
          <w:rFonts w:eastAsiaTheme="minorHAnsi"/>
          <w:szCs w:val="24"/>
          <w:lang w:val="ru-RU"/>
        </w:rPr>
        <w:t>службеног пријема исправно</w:t>
      </w:r>
      <w:r>
        <w:rPr>
          <w:rFonts w:eastAsiaTheme="minorHAnsi"/>
          <w:szCs w:val="24"/>
          <w:lang w:val="ru-RU"/>
        </w:rPr>
        <w:t>г</w:t>
      </w:r>
      <w:r w:rsidRPr="00830281">
        <w:rPr>
          <w:rFonts w:eastAsiaTheme="minorHAnsi"/>
          <w:szCs w:val="24"/>
          <w:lang w:val="ru-RU"/>
        </w:rPr>
        <w:t xml:space="preserve"> рачуна</w:t>
      </w:r>
      <w:r w:rsidRPr="00830281">
        <w:rPr>
          <w:color w:val="000000"/>
          <w:szCs w:val="24"/>
        </w:rPr>
        <w:t xml:space="preserve"> за извршену услугу, </w:t>
      </w:r>
      <w:r w:rsidRPr="002E500D">
        <w:rPr>
          <w:color w:val="000000"/>
          <w:szCs w:val="24"/>
        </w:rPr>
        <w:t xml:space="preserve">након предаје </w:t>
      </w:r>
      <w:r w:rsidR="00B34747">
        <w:rPr>
          <w:color w:val="000000"/>
          <w:szCs w:val="24"/>
        </w:rPr>
        <w:t xml:space="preserve">појединачних </w:t>
      </w:r>
      <w:r w:rsidR="003B09D7" w:rsidRPr="002E500D">
        <w:rPr>
          <w:color w:val="000000"/>
          <w:szCs w:val="24"/>
        </w:rPr>
        <w:t>Записника о техничком прегледу објекта</w:t>
      </w:r>
      <w:r w:rsidRPr="002E500D">
        <w:rPr>
          <w:color w:val="000000"/>
          <w:szCs w:val="24"/>
        </w:rPr>
        <w:t xml:space="preserve"> Наручиоцу</w:t>
      </w:r>
      <w:r w:rsidR="003B09D7" w:rsidRPr="002E500D">
        <w:rPr>
          <w:color w:val="000000"/>
          <w:szCs w:val="24"/>
        </w:rPr>
        <w:t>.</w:t>
      </w:r>
    </w:p>
    <w:p w:rsidR="009C607C" w:rsidRPr="005D0285" w:rsidRDefault="009C607C" w:rsidP="009C607C">
      <w:pPr>
        <w:rPr>
          <w:szCs w:val="24"/>
          <w:lang w:val="ru-RU"/>
        </w:rPr>
      </w:pPr>
      <w:r>
        <w:rPr>
          <w:color w:val="000000"/>
          <w:szCs w:val="24"/>
        </w:rPr>
        <w:tab/>
      </w:r>
      <w:r w:rsidRPr="005D0285">
        <w:rPr>
          <w:szCs w:val="24"/>
          <w:lang w:val="ru-RU"/>
        </w:rPr>
        <w:t>Рачун мора да садржи број и датум предметног Уговора.</w:t>
      </w:r>
    </w:p>
    <w:p w:rsidR="002E500D" w:rsidRPr="00721E0B" w:rsidRDefault="002E500D" w:rsidP="002E500D">
      <w:pPr>
        <w:rPr>
          <w:szCs w:val="24"/>
          <w:lang w:val="ru-RU"/>
        </w:rPr>
      </w:pPr>
      <w:r w:rsidRPr="00387004">
        <w:rPr>
          <w:szCs w:val="24"/>
          <w:lang w:val="ru-RU"/>
        </w:rPr>
        <w:tab/>
        <w:t>Плаћање се врши уплатом на рачун понуђача.</w:t>
      </w:r>
    </w:p>
    <w:p w:rsidR="000C3E52" w:rsidRPr="00830281" w:rsidRDefault="000C3E52" w:rsidP="00A44C42">
      <w:pPr>
        <w:rPr>
          <w:b/>
          <w:szCs w:val="24"/>
        </w:rPr>
      </w:pPr>
    </w:p>
    <w:p w:rsidR="003C3656" w:rsidRDefault="003C3656" w:rsidP="003C3656">
      <w:pPr>
        <w:rPr>
          <w:b/>
          <w:szCs w:val="24"/>
        </w:rPr>
      </w:pPr>
      <w:r w:rsidRPr="00830281">
        <w:rPr>
          <w:b/>
          <w:szCs w:val="24"/>
        </w:rPr>
        <w:t>СРЕДСТВО ФИНАНСИЈСКОГ ОБЕЗБЕЂЕЊА</w:t>
      </w:r>
    </w:p>
    <w:p w:rsidR="00A87CF8" w:rsidRPr="00D54820" w:rsidRDefault="00A87CF8" w:rsidP="003C3656">
      <w:pPr>
        <w:rPr>
          <w:b/>
          <w:szCs w:val="24"/>
          <w:lang w:val="ru-RU"/>
        </w:rPr>
      </w:pPr>
    </w:p>
    <w:p w:rsidR="003C3656" w:rsidRPr="00830281" w:rsidRDefault="003C3656" w:rsidP="003C3656">
      <w:pPr>
        <w:keepNext/>
        <w:jc w:val="center"/>
        <w:rPr>
          <w:b/>
          <w:noProof/>
          <w:szCs w:val="24"/>
        </w:rPr>
      </w:pPr>
      <w:r w:rsidRPr="00830281">
        <w:rPr>
          <w:b/>
          <w:noProof/>
          <w:szCs w:val="24"/>
        </w:rPr>
        <w:t xml:space="preserve">Члан   </w:t>
      </w:r>
      <w:r>
        <w:rPr>
          <w:b/>
          <w:noProof/>
          <w:szCs w:val="24"/>
        </w:rPr>
        <w:t>4</w:t>
      </w:r>
      <w:r w:rsidRPr="00830281">
        <w:rPr>
          <w:b/>
          <w:noProof/>
          <w:szCs w:val="24"/>
        </w:rPr>
        <w:t>.</w:t>
      </w:r>
    </w:p>
    <w:p w:rsidR="003C3656" w:rsidRDefault="003C3656" w:rsidP="003C3656">
      <w:pPr>
        <w:rPr>
          <w:szCs w:val="24"/>
        </w:rPr>
      </w:pPr>
      <w:r w:rsidRPr="00830281">
        <w:rPr>
          <w:noProof/>
          <w:szCs w:val="24"/>
        </w:rPr>
        <w:tab/>
      </w:r>
      <w:r w:rsidRPr="00830281">
        <w:rPr>
          <w:szCs w:val="24"/>
        </w:rPr>
        <w:t>Давалац услуге</w:t>
      </w:r>
      <w:r w:rsidRPr="00830281">
        <w:rPr>
          <w:noProof/>
          <w:szCs w:val="24"/>
        </w:rPr>
        <w:t xml:space="preserve"> је дужан да Наручиоцу пре увођења у посао </w:t>
      </w:r>
      <w:r w:rsidR="00403DBB">
        <w:rPr>
          <w:noProof/>
          <w:szCs w:val="24"/>
        </w:rPr>
        <w:t>достави</w:t>
      </w:r>
      <w:r>
        <w:rPr>
          <w:noProof/>
          <w:szCs w:val="24"/>
        </w:rPr>
        <w:t>:</w:t>
      </w:r>
      <w:r w:rsidRPr="00740909">
        <w:rPr>
          <w:szCs w:val="24"/>
        </w:rPr>
        <w:t xml:space="preserve"> </w:t>
      </w:r>
    </w:p>
    <w:p w:rsidR="009B6F3C" w:rsidRPr="00C81F7B" w:rsidRDefault="003C3656" w:rsidP="009B6F3C">
      <w:pPr>
        <w:rPr>
          <w:szCs w:val="24"/>
        </w:rPr>
      </w:pPr>
      <w:r>
        <w:rPr>
          <w:szCs w:val="24"/>
        </w:rPr>
        <w:tab/>
      </w:r>
      <w:r w:rsidR="009B6F3C" w:rsidRPr="00CC31EA">
        <w:rPr>
          <w:b/>
          <w:szCs w:val="24"/>
        </w:rPr>
        <w:t>-</w:t>
      </w:r>
      <w:r w:rsidR="009B6F3C" w:rsidRPr="00C81F7B">
        <w:rPr>
          <w:szCs w:val="24"/>
        </w:rPr>
        <w:t xml:space="preserve"> </w:t>
      </w:r>
      <w:r w:rsidR="009B6F3C">
        <w:rPr>
          <w:szCs w:val="24"/>
        </w:rPr>
        <w:t>М</w:t>
      </w:r>
      <w:r w:rsidR="009B6F3C" w:rsidRPr="00323199">
        <w:rPr>
          <w:szCs w:val="24"/>
        </w:rPr>
        <w:t>еницу за добро извршење посла</w:t>
      </w:r>
      <w:r w:rsidR="009B6F3C" w:rsidRPr="00C81F7B">
        <w:rPr>
          <w:szCs w:val="24"/>
        </w:rPr>
        <w:t xml:space="preserve"> са назначеним номиналним износом од 10% од вредности </w:t>
      </w:r>
      <w:r w:rsidR="009B6F3C">
        <w:rPr>
          <w:szCs w:val="24"/>
        </w:rPr>
        <w:t>У</w:t>
      </w:r>
      <w:r w:rsidR="009B6F3C" w:rsidRPr="00C81F7B">
        <w:rPr>
          <w:szCs w:val="24"/>
        </w:rPr>
        <w:t>говора</w:t>
      </w:r>
      <w:r w:rsidR="009B6F3C">
        <w:rPr>
          <w:szCs w:val="24"/>
        </w:rPr>
        <w:t xml:space="preserve"> без ПДВ</w:t>
      </w:r>
      <w:r w:rsidR="009B6F3C" w:rsidRPr="00C81F7B">
        <w:rPr>
          <w:szCs w:val="24"/>
        </w:rPr>
        <w:t xml:space="preserve">, оверену, потписану од стране </w:t>
      </w:r>
      <w:r w:rsidR="009B6F3C" w:rsidRPr="00C81F7B">
        <w:rPr>
          <w:szCs w:val="24"/>
        </w:rPr>
        <w:lastRenderedPageBreak/>
        <w:t>лица овлашћеног за заступање и регистровану у складу са чланом 47а Закона о платном промету („Службени лист СРЈ</w:t>
      </w:r>
      <w:r w:rsidR="009B6F3C">
        <w:rPr>
          <w:szCs w:val="24"/>
        </w:rPr>
        <w:t>”,</w:t>
      </w:r>
      <w:r w:rsidR="009B6F3C" w:rsidRPr="00C81F7B">
        <w:rPr>
          <w:szCs w:val="24"/>
        </w:rPr>
        <w:t xml:space="preserve"> бр</w:t>
      </w:r>
      <w:r w:rsidR="009B6F3C">
        <w:rPr>
          <w:szCs w:val="24"/>
        </w:rPr>
        <w:t xml:space="preserve">ој 3/2002 и 5/2003 и </w:t>
      </w:r>
      <w:r w:rsidR="009B6F3C" w:rsidRPr="00C81F7B">
        <w:rPr>
          <w:szCs w:val="24"/>
        </w:rPr>
        <w:t>„Службени гласник РС</w:t>
      </w:r>
      <w:r w:rsidR="009B6F3C">
        <w:rPr>
          <w:szCs w:val="24"/>
        </w:rPr>
        <w:t>”,</w:t>
      </w:r>
      <w:r w:rsidR="009B6F3C" w:rsidRPr="00C81F7B">
        <w:rPr>
          <w:szCs w:val="24"/>
        </w:rPr>
        <w:t xml:space="preserve"> бр</w:t>
      </w:r>
      <w:r w:rsidR="009B6F3C">
        <w:rPr>
          <w:szCs w:val="24"/>
        </w:rPr>
        <w:t>ој</w:t>
      </w:r>
      <w:r w:rsidR="009B6F3C" w:rsidRPr="00C81F7B">
        <w:rPr>
          <w:szCs w:val="24"/>
        </w:rPr>
        <w:t xml:space="preserve"> 43/2004,</w:t>
      </w:r>
      <w:r w:rsidR="009B6F3C">
        <w:rPr>
          <w:szCs w:val="24"/>
        </w:rPr>
        <w:t xml:space="preserve"> </w:t>
      </w:r>
      <w:r w:rsidR="009B6F3C" w:rsidRPr="00C81F7B">
        <w:rPr>
          <w:szCs w:val="24"/>
        </w:rPr>
        <w:t>62/2006 и 31/2011) и Одлуком НБС о ближим условима, садржини и начину вођења Регистра меница и овлашћења („Службени гласник РС</w:t>
      </w:r>
      <w:r w:rsidR="009B6F3C">
        <w:rPr>
          <w:szCs w:val="24"/>
        </w:rPr>
        <w:t>”,</w:t>
      </w:r>
      <w:r w:rsidR="009B6F3C" w:rsidRPr="00C81F7B">
        <w:rPr>
          <w:szCs w:val="24"/>
        </w:rPr>
        <w:t xml:space="preserve"> бр</w:t>
      </w:r>
      <w:r w:rsidR="009B6F3C">
        <w:rPr>
          <w:szCs w:val="24"/>
        </w:rPr>
        <w:t>ој</w:t>
      </w:r>
      <w:r w:rsidR="009B6F3C" w:rsidRPr="00C81F7B">
        <w:rPr>
          <w:szCs w:val="24"/>
        </w:rPr>
        <w:t xml:space="preserve"> 56/2011), са роком важења најмање </w:t>
      </w:r>
      <w:r w:rsidR="009B6F3C" w:rsidRPr="00E41579">
        <w:rPr>
          <w:szCs w:val="24"/>
          <w:lang w:val="ru-RU"/>
        </w:rPr>
        <w:t>30</w:t>
      </w:r>
      <w:r w:rsidR="009B6F3C">
        <w:rPr>
          <w:szCs w:val="24"/>
        </w:rPr>
        <w:t xml:space="preserve"> дана дуже</w:t>
      </w:r>
      <w:r w:rsidR="009B6F3C" w:rsidRPr="00C81F7B">
        <w:rPr>
          <w:szCs w:val="24"/>
        </w:rPr>
        <w:t xml:space="preserve"> од истека рока важности </w:t>
      </w:r>
      <w:r w:rsidR="009B6F3C">
        <w:rPr>
          <w:szCs w:val="24"/>
        </w:rPr>
        <w:t xml:space="preserve">Уговора; </w:t>
      </w:r>
    </w:p>
    <w:p w:rsidR="009B6F3C" w:rsidRPr="00C81F7B" w:rsidRDefault="009B6F3C" w:rsidP="009B6F3C">
      <w:pPr>
        <w:rPr>
          <w:szCs w:val="24"/>
        </w:rPr>
      </w:pPr>
      <w:r w:rsidRPr="00C81F7B">
        <w:rPr>
          <w:szCs w:val="24"/>
        </w:rPr>
        <w:tab/>
      </w:r>
      <w:r w:rsidRPr="00CC31EA">
        <w:rPr>
          <w:b/>
          <w:szCs w:val="24"/>
        </w:rPr>
        <w:t>-</w:t>
      </w:r>
      <w:r w:rsidRPr="00C81F7B">
        <w:rPr>
          <w:szCs w:val="24"/>
        </w:rPr>
        <w:t xml:space="preserve"> Менично овлашћење да се мениц</w:t>
      </w:r>
      <w:r w:rsidRPr="00C81F7B">
        <w:rPr>
          <w:szCs w:val="24"/>
          <w:lang w:val="en-US"/>
        </w:rPr>
        <w:t>a</w:t>
      </w:r>
      <w:r w:rsidRPr="00C81F7B">
        <w:rPr>
          <w:szCs w:val="24"/>
        </w:rPr>
        <w:t xml:space="preserve"> у износу од 10% од вредности </w:t>
      </w:r>
      <w:r>
        <w:rPr>
          <w:szCs w:val="24"/>
        </w:rPr>
        <w:t>У</w:t>
      </w:r>
      <w:r w:rsidRPr="00C81F7B">
        <w:rPr>
          <w:szCs w:val="24"/>
        </w:rPr>
        <w:t>говора</w:t>
      </w:r>
      <w:r>
        <w:rPr>
          <w:szCs w:val="24"/>
        </w:rPr>
        <w:t xml:space="preserve"> без ПДВ</w:t>
      </w:r>
      <w:r w:rsidRPr="00C81F7B">
        <w:rPr>
          <w:szCs w:val="24"/>
        </w:rPr>
        <w:t xml:space="preserve">, може поднети на наплату без сагласности </w:t>
      </w:r>
      <w:r>
        <w:rPr>
          <w:szCs w:val="24"/>
        </w:rPr>
        <w:t xml:space="preserve">Даваоца услуге </w:t>
      </w:r>
      <w:r w:rsidRPr="00C81F7B">
        <w:rPr>
          <w:szCs w:val="24"/>
        </w:rPr>
        <w:t xml:space="preserve">у случају неизвршења уговорних обавеза по закљученом </w:t>
      </w:r>
      <w:r>
        <w:rPr>
          <w:szCs w:val="24"/>
        </w:rPr>
        <w:t>У</w:t>
      </w:r>
      <w:r w:rsidRPr="00C81F7B">
        <w:rPr>
          <w:szCs w:val="24"/>
        </w:rPr>
        <w:t>говору;</w:t>
      </w:r>
    </w:p>
    <w:p w:rsidR="009B6F3C" w:rsidRPr="00C81F7B" w:rsidRDefault="009B6F3C" w:rsidP="009B6F3C">
      <w:pPr>
        <w:rPr>
          <w:szCs w:val="24"/>
        </w:rPr>
      </w:pPr>
      <w:r w:rsidRPr="00C81F7B">
        <w:rPr>
          <w:szCs w:val="24"/>
        </w:rPr>
        <w:tab/>
      </w:r>
      <w:r w:rsidRPr="00CC31EA">
        <w:rPr>
          <w:b/>
          <w:szCs w:val="24"/>
        </w:rPr>
        <w:t>-</w:t>
      </w:r>
      <w:r>
        <w:rPr>
          <w:szCs w:val="24"/>
        </w:rPr>
        <w:t xml:space="preserve"> Потврду о регистрацији менице;</w:t>
      </w:r>
      <w:r w:rsidRPr="00C81F7B">
        <w:rPr>
          <w:szCs w:val="24"/>
        </w:rPr>
        <w:t xml:space="preserve"> </w:t>
      </w:r>
    </w:p>
    <w:p w:rsidR="009B6F3C" w:rsidRPr="00C81F7B" w:rsidRDefault="009B6F3C" w:rsidP="009B6F3C">
      <w:pPr>
        <w:rPr>
          <w:szCs w:val="24"/>
        </w:rPr>
      </w:pPr>
      <w:r>
        <w:rPr>
          <w:szCs w:val="24"/>
        </w:rPr>
        <w:tab/>
      </w:r>
      <w:r w:rsidRPr="00CC31EA">
        <w:rPr>
          <w:b/>
          <w:szCs w:val="24"/>
        </w:rPr>
        <w:t>-</w:t>
      </w:r>
      <w:r>
        <w:rPr>
          <w:szCs w:val="24"/>
        </w:rPr>
        <w:t xml:space="preserve"> К</w:t>
      </w:r>
      <w:r w:rsidRPr="00C81F7B">
        <w:rPr>
          <w:szCs w:val="24"/>
        </w:rPr>
        <w:t>опију картона депонованих потписа код банке на кој</w:t>
      </w:r>
      <w:r>
        <w:rPr>
          <w:szCs w:val="24"/>
        </w:rPr>
        <w:t>ој</w:t>
      </w:r>
      <w:r w:rsidRPr="00C81F7B">
        <w:rPr>
          <w:szCs w:val="24"/>
        </w:rPr>
        <w:t xml:space="preserve"> се јасно виде депоновани потпис и печат </w:t>
      </w:r>
      <w:r>
        <w:rPr>
          <w:szCs w:val="24"/>
        </w:rPr>
        <w:t>Даваоца услуге</w:t>
      </w:r>
      <w:r w:rsidRPr="00C81F7B">
        <w:rPr>
          <w:szCs w:val="24"/>
        </w:rPr>
        <w:t xml:space="preserve">, оверен печатом банке са датумом овере (овера не старија од 30 дана, од дана закључења </w:t>
      </w:r>
      <w:r>
        <w:rPr>
          <w:szCs w:val="24"/>
        </w:rPr>
        <w:t>У</w:t>
      </w:r>
      <w:r w:rsidRPr="00C81F7B">
        <w:rPr>
          <w:szCs w:val="24"/>
        </w:rPr>
        <w:t>говора).</w:t>
      </w:r>
    </w:p>
    <w:p w:rsidR="009B6F3C" w:rsidRPr="00C81F7B" w:rsidRDefault="009B6F3C" w:rsidP="009B6F3C">
      <w:pPr>
        <w:widowControl/>
        <w:tabs>
          <w:tab w:val="left" w:pos="720"/>
        </w:tabs>
        <w:autoSpaceDE w:val="0"/>
        <w:autoSpaceDN w:val="0"/>
        <w:adjustRightInd w:val="0"/>
        <w:ind w:firstLine="1440"/>
        <w:rPr>
          <w:color w:val="000000"/>
          <w:szCs w:val="24"/>
        </w:rPr>
      </w:pPr>
      <w:r w:rsidRPr="00C81F7B">
        <w:rPr>
          <w:color w:val="000000"/>
          <w:szCs w:val="24"/>
        </w:rPr>
        <w:t>Потпис овлашћеног лица на мениц</w:t>
      </w:r>
      <w:r w:rsidRPr="00C81F7B">
        <w:rPr>
          <w:color w:val="000000"/>
          <w:szCs w:val="24"/>
          <w:lang w:val="ru-RU"/>
        </w:rPr>
        <w:t>и</w:t>
      </w:r>
      <w:r w:rsidRPr="00C81F7B">
        <w:rPr>
          <w:color w:val="000000"/>
          <w:szCs w:val="24"/>
        </w:rPr>
        <w:t xml:space="preserve"> и меничном овлашћењу мора бити идентичан са потписом у картону депонованих потписа. </w:t>
      </w:r>
    </w:p>
    <w:p w:rsidR="009B6F3C" w:rsidRPr="00C81F7B" w:rsidRDefault="009B6F3C" w:rsidP="009B6F3C">
      <w:pPr>
        <w:widowControl/>
        <w:tabs>
          <w:tab w:val="left" w:pos="720"/>
        </w:tabs>
        <w:autoSpaceDE w:val="0"/>
        <w:autoSpaceDN w:val="0"/>
        <w:adjustRightInd w:val="0"/>
        <w:ind w:firstLine="1440"/>
        <w:rPr>
          <w:color w:val="000000"/>
          <w:szCs w:val="24"/>
        </w:rPr>
      </w:pPr>
      <w:r w:rsidRPr="00C81F7B">
        <w:rPr>
          <w:color w:val="000000"/>
          <w:szCs w:val="24"/>
        </w:rPr>
        <w:t xml:space="preserve">У случају промене лица овлашћеног за заступање, менично овлашћење остаје на снази. </w:t>
      </w:r>
    </w:p>
    <w:p w:rsidR="009B6F3C" w:rsidRDefault="009B6F3C" w:rsidP="009B6F3C">
      <w:pPr>
        <w:rPr>
          <w:color w:val="000000"/>
          <w:szCs w:val="24"/>
        </w:rPr>
      </w:pPr>
      <w:r>
        <w:rPr>
          <w:color w:val="000000"/>
          <w:szCs w:val="24"/>
        </w:rPr>
        <w:tab/>
      </w:r>
      <w:r w:rsidRPr="00C81F7B">
        <w:rPr>
          <w:color w:val="000000"/>
          <w:szCs w:val="24"/>
        </w:rPr>
        <w:t xml:space="preserve">По завршеном послу Наручилац ће предметну меницу вратити, на писани захтев </w:t>
      </w:r>
      <w:r>
        <w:rPr>
          <w:szCs w:val="24"/>
        </w:rPr>
        <w:t>Даваоца услуга</w:t>
      </w:r>
      <w:r w:rsidRPr="00C81F7B">
        <w:rPr>
          <w:color w:val="000000"/>
          <w:szCs w:val="24"/>
        </w:rPr>
        <w:t>.</w:t>
      </w:r>
    </w:p>
    <w:p w:rsidR="00160D70" w:rsidRPr="007A167D" w:rsidRDefault="00160D70" w:rsidP="009B6F3C">
      <w:pPr>
        <w:rPr>
          <w:color w:val="000000"/>
          <w:szCs w:val="24"/>
          <w:lang w:val="ru-RU"/>
        </w:rPr>
      </w:pPr>
    </w:p>
    <w:p w:rsidR="003C3656" w:rsidRPr="00EE619D" w:rsidRDefault="003C3656" w:rsidP="003C3656">
      <w:pPr>
        <w:rPr>
          <w:b/>
          <w:szCs w:val="24"/>
        </w:rPr>
      </w:pPr>
      <w:r w:rsidRPr="00EE619D">
        <w:rPr>
          <w:b/>
          <w:szCs w:val="24"/>
        </w:rPr>
        <w:t>НАЧИН И КВАЛИТЕТ ИЗРАДЕ</w:t>
      </w:r>
    </w:p>
    <w:p w:rsidR="00695C40" w:rsidRDefault="00695C40" w:rsidP="003C3656">
      <w:pPr>
        <w:keepNext/>
        <w:jc w:val="center"/>
        <w:rPr>
          <w:b/>
          <w:noProof/>
          <w:szCs w:val="24"/>
        </w:rPr>
      </w:pPr>
    </w:p>
    <w:p w:rsidR="003C3656" w:rsidRPr="00EE619D" w:rsidRDefault="003C3656" w:rsidP="003C3656">
      <w:pPr>
        <w:keepNext/>
        <w:jc w:val="center"/>
        <w:rPr>
          <w:b/>
          <w:noProof/>
          <w:szCs w:val="24"/>
        </w:rPr>
      </w:pPr>
      <w:r w:rsidRPr="00EE619D">
        <w:rPr>
          <w:b/>
          <w:noProof/>
          <w:szCs w:val="24"/>
        </w:rPr>
        <w:t xml:space="preserve">Члан   </w:t>
      </w:r>
      <w:r w:rsidR="00EE619D" w:rsidRPr="00EE619D">
        <w:rPr>
          <w:b/>
          <w:noProof/>
          <w:szCs w:val="24"/>
        </w:rPr>
        <w:t>5</w:t>
      </w:r>
      <w:r w:rsidRPr="00EE619D">
        <w:rPr>
          <w:b/>
          <w:noProof/>
          <w:szCs w:val="24"/>
        </w:rPr>
        <w:t>.</w:t>
      </w:r>
    </w:p>
    <w:p w:rsidR="00EE2D69" w:rsidRPr="00000704" w:rsidRDefault="00394FFE" w:rsidP="00EE2D69">
      <w:pPr>
        <w:keepLines/>
        <w:widowControl/>
        <w:tabs>
          <w:tab w:val="clear" w:pos="1440"/>
        </w:tabs>
        <w:ind w:firstLine="1440"/>
        <w:rPr>
          <w:szCs w:val="24"/>
          <w:highlight w:val="red"/>
          <w:lang w:val="ru-RU"/>
        </w:rPr>
      </w:pPr>
      <w:r w:rsidRPr="00EE619D">
        <w:rPr>
          <w:color w:val="000000"/>
          <w:szCs w:val="24"/>
        </w:rPr>
        <w:t xml:space="preserve">Давалац услуге је дужан </w:t>
      </w:r>
      <w:r w:rsidR="00EE619D">
        <w:rPr>
          <w:color w:val="000000"/>
          <w:szCs w:val="24"/>
        </w:rPr>
        <w:t xml:space="preserve">да </w:t>
      </w:r>
      <w:r w:rsidR="00EE619D" w:rsidRPr="00EE619D">
        <w:rPr>
          <w:color w:val="000000"/>
          <w:szCs w:val="24"/>
        </w:rPr>
        <w:t xml:space="preserve">уговорене услуге врши ангажујући лица која поседују одговарајуће лиценце и у свему према Закону о планирању и изградњи </w:t>
      </w:r>
      <w:r w:rsidR="004A1194">
        <w:rPr>
          <w:color w:val="000000"/>
          <w:szCs w:val="24"/>
        </w:rPr>
        <w:t>(„Службени гласник РС”,</w:t>
      </w:r>
      <w:r w:rsidR="004A1194" w:rsidRPr="00351330">
        <w:rPr>
          <w:szCs w:val="24"/>
          <w:lang w:val="ru-RU"/>
        </w:rPr>
        <w:t xml:space="preserve"> </w:t>
      </w:r>
      <w:r w:rsidR="004A1194">
        <w:rPr>
          <w:lang w:val="ru-RU"/>
        </w:rPr>
        <w:t xml:space="preserve">број </w:t>
      </w:r>
      <w:r w:rsidR="004A1194" w:rsidRPr="00830281">
        <w:rPr>
          <w:lang w:val="ru-RU"/>
        </w:rPr>
        <w:t>72/2009</w:t>
      </w:r>
      <w:r w:rsidR="004A1194">
        <w:rPr>
          <w:lang w:val="ru-RU"/>
        </w:rPr>
        <w:t xml:space="preserve">, </w:t>
      </w:r>
      <w:r w:rsidR="004A1194">
        <w:rPr>
          <w:szCs w:val="24"/>
        </w:rPr>
        <w:t>81/2009 – испр</w:t>
      </w:r>
      <w:r w:rsidR="004A1194" w:rsidRPr="00830281">
        <w:rPr>
          <w:szCs w:val="24"/>
        </w:rPr>
        <w:t>, 64/2010 – одлука УС, 24/2011, 121/2012, 42/2013 – одлука УС, 50/2013 – одлука УС и 98/2013 – одлука УС)</w:t>
      </w:r>
      <w:r w:rsidR="00EE619D" w:rsidRPr="00EE619D">
        <w:rPr>
          <w:color w:val="000000"/>
          <w:szCs w:val="24"/>
        </w:rPr>
        <w:t xml:space="preserve"> </w:t>
      </w:r>
      <w:r w:rsidR="00EE2D69" w:rsidRPr="00EE2D69">
        <w:rPr>
          <w:szCs w:val="24"/>
          <w:lang w:val="ru-RU"/>
        </w:rPr>
        <w:t xml:space="preserve">и </w:t>
      </w:r>
      <w:r w:rsidR="00EE2D69" w:rsidRPr="00EE2D69">
        <w:rPr>
          <w:lang w:val="ru-RU"/>
        </w:rPr>
        <w:t>другим</w:t>
      </w:r>
      <w:r w:rsidR="00EE2D69" w:rsidRPr="00EE2D69">
        <w:rPr>
          <w:szCs w:val="24"/>
          <w:lang w:val="ru-RU"/>
        </w:rPr>
        <w:t xml:space="preserve"> </w:t>
      </w:r>
      <w:r w:rsidR="00EE2D69" w:rsidRPr="00EE2D69">
        <w:rPr>
          <w:lang w:val="ru-RU"/>
        </w:rPr>
        <w:t>важећим законима,</w:t>
      </w:r>
      <w:r w:rsidR="00EE2D69" w:rsidRPr="00EE2D69">
        <w:rPr>
          <w:szCs w:val="24"/>
          <w:lang w:val="ru-RU"/>
        </w:rPr>
        <w:t xml:space="preserve"> т</w:t>
      </w:r>
      <w:r w:rsidR="00EE2D69" w:rsidRPr="00EE2D69">
        <w:rPr>
          <w:szCs w:val="24"/>
        </w:rPr>
        <w:t xml:space="preserve">ехничким прописима, нормативима </w:t>
      </w:r>
      <w:r w:rsidR="00EE2D69" w:rsidRPr="00EE2D69">
        <w:rPr>
          <w:lang w:val="ru-RU"/>
        </w:rPr>
        <w:t>и стандардима</w:t>
      </w:r>
      <w:r w:rsidR="00EE2D69" w:rsidRPr="00EE2D69">
        <w:rPr>
          <w:szCs w:val="24"/>
        </w:rPr>
        <w:t xml:space="preserve"> у вези са услугама које су предмет Уговора</w:t>
      </w:r>
      <w:r w:rsidR="00EE2D69" w:rsidRPr="00EE2D69">
        <w:rPr>
          <w:lang w:val="ru-RU"/>
        </w:rPr>
        <w:t>, квалитетно и уз строго поштовање профе</w:t>
      </w:r>
      <w:r w:rsidR="00EE2D69">
        <w:rPr>
          <w:lang w:val="ru-RU"/>
        </w:rPr>
        <w:t>сионалних правила своје струке.</w:t>
      </w:r>
    </w:p>
    <w:p w:rsidR="000C3E52" w:rsidRPr="00160D70" w:rsidRDefault="000C3E52" w:rsidP="00A44C42">
      <w:pPr>
        <w:rPr>
          <w:b/>
          <w:sz w:val="22"/>
          <w:szCs w:val="22"/>
          <w:lang w:val="ru-RU"/>
        </w:rPr>
      </w:pPr>
    </w:p>
    <w:p w:rsidR="003C3656" w:rsidRPr="00830281" w:rsidRDefault="003C3656" w:rsidP="003C3656">
      <w:pPr>
        <w:pStyle w:val="Heading4"/>
        <w:rPr>
          <w:szCs w:val="24"/>
        </w:rPr>
      </w:pPr>
      <w:r w:rsidRPr="00830281">
        <w:rPr>
          <w:szCs w:val="24"/>
        </w:rPr>
        <w:t>РОК ЗА ИЗВРШЕЊЕ УСЛУГА</w:t>
      </w:r>
    </w:p>
    <w:p w:rsidR="00695C40" w:rsidRDefault="00695C40" w:rsidP="003C3656">
      <w:pPr>
        <w:keepNext/>
        <w:jc w:val="center"/>
        <w:rPr>
          <w:b/>
          <w:noProof/>
          <w:szCs w:val="24"/>
        </w:rPr>
      </w:pPr>
    </w:p>
    <w:p w:rsidR="003C3656" w:rsidRPr="00830281" w:rsidRDefault="003C3656" w:rsidP="003C3656">
      <w:pPr>
        <w:keepNext/>
        <w:jc w:val="center"/>
        <w:rPr>
          <w:b/>
          <w:noProof/>
          <w:szCs w:val="24"/>
        </w:rPr>
      </w:pPr>
      <w:r w:rsidRPr="00830281">
        <w:rPr>
          <w:b/>
          <w:noProof/>
          <w:szCs w:val="24"/>
        </w:rPr>
        <w:t xml:space="preserve">Члан   </w:t>
      </w:r>
      <w:r w:rsidR="00B5279C">
        <w:rPr>
          <w:b/>
          <w:noProof/>
          <w:szCs w:val="24"/>
        </w:rPr>
        <w:t>6</w:t>
      </w:r>
      <w:r w:rsidRPr="00830281">
        <w:rPr>
          <w:b/>
          <w:noProof/>
          <w:szCs w:val="24"/>
        </w:rPr>
        <w:t>.</w:t>
      </w:r>
    </w:p>
    <w:p w:rsidR="008F63D5" w:rsidRPr="00830281" w:rsidRDefault="003C3656" w:rsidP="008F63D5">
      <w:pPr>
        <w:rPr>
          <w:noProof/>
          <w:szCs w:val="24"/>
        </w:rPr>
      </w:pPr>
      <w:r w:rsidRPr="00830281">
        <w:rPr>
          <w:szCs w:val="24"/>
          <w:lang w:val="ru-RU"/>
        </w:rPr>
        <w:tab/>
      </w:r>
      <w:r w:rsidRPr="002E500D">
        <w:rPr>
          <w:szCs w:val="24"/>
        </w:rPr>
        <w:t>Давалац услуге</w:t>
      </w:r>
      <w:r w:rsidRPr="002E500D">
        <w:rPr>
          <w:szCs w:val="24"/>
          <w:lang w:val="ru-RU"/>
        </w:rPr>
        <w:t xml:space="preserve"> се обавезује да ће услугу која је предмет овог уговора  извршити у року од </w:t>
      </w:r>
      <w:r w:rsidR="003976E8" w:rsidRPr="002E500D">
        <w:rPr>
          <w:b/>
          <w:szCs w:val="24"/>
        </w:rPr>
        <w:t>(</w:t>
      </w:r>
      <w:r w:rsidR="003976E8" w:rsidRPr="002E500D">
        <w:rPr>
          <w:b/>
          <w:szCs w:val="24"/>
          <w:u w:val="single"/>
        </w:rPr>
        <w:t>биће преузето из понуде</w:t>
      </w:r>
      <w:r w:rsidR="003976E8" w:rsidRPr="002E500D">
        <w:rPr>
          <w:b/>
          <w:szCs w:val="24"/>
        </w:rPr>
        <w:t>)</w:t>
      </w:r>
      <w:r w:rsidRPr="002E500D">
        <w:rPr>
          <w:szCs w:val="24"/>
          <w:lang w:val="ru-RU"/>
        </w:rPr>
        <w:t xml:space="preserve"> радних дана рачунајући од дана увођења у посао од стране Наручиоца, </w:t>
      </w:r>
      <w:r w:rsidR="008F63D5" w:rsidRPr="002E500D">
        <w:rPr>
          <w:szCs w:val="24"/>
          <w:lang w:val="ru-RU"/>
        </w:rPr>
        <w:t xml:space="preserve">односно </w:t>
      </w:r>
      <w:r w:rsidR="008F63D5" w:rsidRPr="002E500D">
        <w:rPr>
          <w:bCs/>
          <w:szCs w:val="24"/>
          <w:lang w:val="ru-RU"/>
        </w:rPr>
        <w:t xml:space="preserve">од дана достављања </w:t>
      </w:r>
      <w:r w:rsidR="00EA1F07" w:rsidRPr="002E500D">
        <w:rPr>
          <w:bCs/>
          <w:szCs w:val="24"/>
          <w:lang w:val="ru-RU"/>
        </w:rPr>
        <w:t>комплетне документације потребне за вршење техничког прегледа</w:t>
      </w:r>
      <w:r w:rsidR="008F63D5" w:rsidRPr="002E500D">
        <w:rPr>
          <w:bCs/>
          <w:szCs w:val="24"/>
          <w:lang w:val="ru-RU"/>
        </w:rPr>
        <w:t xml:space="preserve"> од стране Наручиоца.</w:t>
      </w:r>
    </w:p>
    <w:p w:rsidR="0090768E" w:rsidRPr="00160D70" w:rsidRDefault="0090768E" w:rsidP="00A44C42">
      <w:pPr>
        <w:rPr>
          <w:b/>
          <w:sz w:val="22"/>
          <w:szCs w:val="22"/>
        </w:rPr>
      </w:pPr>
    </w:p>
    <w:p w:rsidR="003C3656" w:rsidRPr="00830281" w:rsidRDefault="003C3656" w:rsidP="003C3656">
      <w:pPr>
        <w:rPr>
          <w:b/>
          <w:color w:val="000000"/>
          <w:szCs w:val="24"/>
          <w:lang w:val="ru-RU"/>
        </w:rPr>
      </w:pPr>
      <w:r w:rsidRPr="00830281">
        <w:rPr>
          <w:b/>
          <w:color w:val="000000"/>
          <w:szCs w:val="24"/>
        </w:rPr>
        <w:t xml:space="preserve">НАЧИН СПРОВОЂЕЊА КОНТРОЛЕ </w:t>
      </w:r>
    </w:p>
    <w:p w:rsidR="003C3656" w:rsidRPr="00830281" w:rsidRDefault="003C3656" w:rsidP="003C3656">
      <w:pPr>
        <w:rPr>
          <w:b/>
          <w:color w:val="000000"/>
          <w:szCs w:val="24"/>
        </w:rPr>
      </w:pPr>
      <w:r w:rsidRPr="00830281">
        <w:rPr>
          <w:b/>
          <w:color w:val="000000"/>
          <w:szCs w:val="24"/>
        </w:rPr>
        <w:t>И ОБЕЗБЕЂИВАЊА ГАРАНЦИЈЕ КВАЛИТЕТА</w:t>
      </w:r>
      <w:r w:rsidRPr="00830281">
        <w:rPr>
          <w:b/>
          <w:noProof/>
          <w:szCs w:val="24"/>
          <w:lang w:val="ru-RU"/>
        </w:rPr>
        <w:t xml:space="preserve"> </w:t>
      </w:r>
    </w:p>
    <w:p w:rsidR="00B210DC" w:rsidRDefault="00B210DC" w:rsidP="003C3656">
      <w:pPr>
        <w:pStyle w:val="BodyText"/>
        <w:spacing w:after="0"/>
        <w:jc w:val="center"/>
        <w:rPr>
          <w:rFonts w:ascii="Times New Roman" w:hAnsi="Times New Roman"/>
          <w:b/>
          <w:noProof/>
          <w:szCs w:val="24"/>
          <w:lang w:val="ru-RU"/>
        </w:rPr>
      </w:pPr>
    </w:p>
    <w:p w:rsidR="003C3656" w:rsidRPr="00830281" w:rsidRDefault="003C3656" w:rsidP="003C3656">
      <w:pPr>
        <w:pStyle w:val="BodyText"/>
        <w:spacing w:after="0"/>
        <w:jc w:val="center"/>
        <w:rPr>
          <w:rFonts w:ascii="Times New Roman" w:hAnsi="Times New Roman"/>
          <w:b/>
          <w:noProof/>
          <w:szCs w:val="24"/>
          <w:lang w:val="ru-RU"/>
        </w:rPr>
      </w:pPr>
      <w:r w:rsidRPr="00830281">
        <w:rPr>
          <w:rFonts w:ascii="Times New Roman" w:hAnsi="Times New Roman"/>
          <w:b/>
          <w:noProof/>
          <w:szCs w:val="24"/>
          <w:lang w:val="ru-RU"/>
        </w:rPr>
        <w:t xml:space="preserve">Члан  </w:t>
      </w:r>
      <w:r w:rsidR="00B5279C">
        <w:rPr>
          <w:rFonts w:ascii="Times New Roman" w:hAnsi="Times New Roman"/>
          <w:b/>
          <w:noProof/>
          <w:szCs w:val="24"/>
          <w:lang w:val="ru-RU"/>
        </w:rPr>
        <w:t>7</w:t>
      </w:r>
      <w:r w:rsidRPr="00830281">
        <w:rPr>
          <w:rFonts w:ascii="Times New Roman" w:hAnsi="Times New Roman"/>
          <w:b/>
          <w:noProof/>
          <w:szCs w:val="24"/>
          <w:lang w:val="ru-RU"/>
        </w:rPr>
        <w:t>.</w:t>
      </w:r>
    </w:p>
    <w:p w:rsidR="003C3656" w:rsidRPr="00830281" w:rsidRDefault="003C3656" w:rsidP="003C3656">
      <w:pPr>
        <w:pStyle w:val="BodyText"/>
        <w:spacing w:after="0"/>
        <w:ind w:firstLine="708"/>
        <w:rPr>
          <w:rFonts w:ascii="Times New Roman" w:hAnsi="Times New Roman"/>
          <w:szCs w:val="24"/>
          <w:lang w:val="ru-RU"/>
        </w:rPr>
      </w:pPr>
      <w:r w:rsidRPr="00830281">
        <w:rPr>
          <w:rFonts w:ascii="Times New Roman" w:hAnsi="Times New Roman"/>
          <w:szCs w:val="24"/>
          <w:lang w:val="ru-RU"/>
        </w:rPr>
        <w:tab/>
        <w:t>Пријем услуга које су предмет овог уговора врши се од стране Наручиоца у присуству овлашћеног представника Даваоца услуга и о истом се сачињава записник.</w:t>
      </w:r>
    </w:p>
    <w:p w:rsidR="003C3656" w:rsidRPr="008F63D5" w:rsidRDefault="003C3656" w:rsidP="008F63D5">
      <w:pPr>
        <w:ind w:firstLine="360"/>
        <w:rPr>
          <w:color w:val="000000"/>
          <w:szCs w:val="24"/>
        </w:rPr>
      </w:pPr>
      <w:r w:rsidRPr="00830281">
        <w:rPr>
          <w:szCs w:val="24"/>
          <w:lang w:val="ru-RU"/>
        </w:rPr>
        <w:tab/>
        <w:t>Након пријема</w:t>
      </w:r>
      <w:r w:rsidR="008F63D5" w:rsidRPr="007A167D">
        <w:rPr>
          <w:color w:val="000000"/>
          <w:szCs w:val="24"/>
          <w:lang w:val="ru-RU"/>
        </w:rPr>
        <w:t xml:space="preserve"> </w:t>
      </w:r>
      <w:r w:rsidR="00EA1F07" w:rsidRPr="002E500D">
        <w:rPr>
          <w:color w:val="000000"/>
          <w:szCs w:val="24"/>
        </w:rPr>
        <w:t xml:space="preserve">Записника о техничком прегледу објекта </w:t>
      </w:r>
      <w:r w:rsidRPr="008F63D5">
        <w:rPr>
          <w:szCs w:val="24"/>
          <w:lang w:val="ru-RU"/>
        </w:rPr>
        <w:t>од стране Наручиоца,</w:t>
      </w:r>
      <w:r w:rsidRPr="00830281">
        <w:rPr>
          <w:szCs w:val="24"/>
          <w:lang w:val="ru-RU"/>
        </w:rPr>
        <w:t xml:space="preserve"> овлашћени представници уговорних страна састављају коначни Записник који потписују и оверавају, чиме се потврђује да је услуга која је предмет овог уговора извршена у целости. </w:t>
      </w:r>
    </w:p>
    <w:p w:rsidR="003C3656" w:rsidRDefault="003C3656" w:rsidP="003C3656">
      <w:pPr>
        <w:pStyle w:val="BodyText"/>
        <w:spacing w:after="0"/>
        <w:ind w:firstLine="708"/>
        <w:rPr>
          <w:rFonts w:ascii="Times New Roman" w:hAnsi="Times New Roman"/>
          <w:szCs w:val="24"/>
          <w:lang w:val="ru-RU"/>
        </w:rPr>
      </w:pPr>
    </w:p>
    <w:p w:rsidR="003C3656" w:rsidRPr="00830281" w:rsidRDefault="003C3656" w:rsidP="003C3656">
      <w:pPr>
        <w:keepNext/>
        <w:jc w:val="center"/>
        <w:rPr>
          <w:b/>
          <w:noProof/>
          <w:szCs w:val="24"/>
        </w:rPr>
      </w:pPr>
      <w:r w:rsidRPr="00830281">
        <w:rPr>
          <w:b/>
          <w:noProof/>
          <w:szCs w:val="24"/>
        </w:rPr>
        <w:t xml:space="preserve">Члан  </w:t>
      </w:r>
      <w:r w:rsidR="00B5279C">
        <w:rPr>
          <w:b/>
          <w:noProof/>
          <w:szCs w:val="24"/>
          <w:lang w:val="ru-RU"/>
        </w:rPr>
        <w:t>8</w:t>
      </w:r>
      <w:r w:rsidRPr="00830281">
        <w:rPr>
          <w:b/>
          <w:noProof/>
          <w:szCs w:val="24"/>
        </w:rPr>
        <w:t>.</w:t>
      </w:r>
    </w:p>
    <w:p w:rsidR="003C3656" w:rsidRPr="00830281" w:rsidRDefault="003C3656" w:rsidP="003C3656">
      <w:pPr>
        <w:keepLines/>
        <w:widowControl/>
        <w:tabs>
          <w:tab w:val="clear" w:pos="1440"/>
        </w:tabs>
        <w:rPr>
          <w:szCs w:val="24"/>
          <w:lang w:val="ru-RU"/>
        </w:rPr>
      </w:pPr>
      <w:r w:rsidRPr="00830281">
        <w:rPr>
          <w:szCs w:val="24"/>
          <w:lang w:val="ru-RU"/>
        </w:rPr>
        <w:tab/>
      </w:r>
      <w:r w:rsidRPr="00830281">
        <w:rPr>
          <w:szCs w:val="24"/>
          <w:lang w:val="ru-RU"/>
        </w:rPr>
        <w:tab/>
      </w:r>
      <w:r w:rsidRPr="00830281">
        <w:rPr>
          <w:szCs w:val="24"/>
        </w:rPr>
        <w:t>Давалац услуге</w:t>
      </w:r>
      <w:r w:rsidRPr="00830281">
        <w:rPr>
          <w:szCs w:val="24"/>
          <w:lang w:val="ru-RU"/>
        </w:rPr>
        <w:t xml:space="preserve"> се обавезује да услуге које су предмет овог уговора врши у свему према техничкој спецификацији</w:t>
      </w:r>
      <w:r w:rsidR="00AA0280">
        <w:rPr>
          <w:szCs w:val="24"/>
          <w:lang w:val="ru-RU"/>
        </w:rPr>
        <w:t xml:space="preserve"> која је саставни део овог уговора</w:t>
      </w:r>
      <w:r w:rsidRPr="00830281">
        <w:rPr>
          <w:szCs w:val="24"/>
          <w:lang w:val="ru-RU"/>
        </w:rPr>
        <w:t>.</w:t>
      </w:r>
    </w:p>
    <w:p w:rsidR="00D84151" w:rsidRPr="00160D70" w:rsidRDefault="00D84151" w:rsidP="00D84151">
      <w:pPr>
        <w:keepLines/>
        <w:widowControl/>
        <w:tabs>
          <w:tab w:val="clear" w:pos="1440"/>
        </w:tabs>
        <w:ind w:left="450"/>
        <w:rPr>
          <w:sz w:val="22"/>
          <w:szCs w:val="22"/>
          <w:lang w:val="ru-RU"/>
        </w:rPr>
      </w:pPr>
    </w:p>
    <w:p w:rsidR="00EA7974" w:rsidRPr="00830281" w:rsidRDefault="00EA7974" w:rsidP="00EA7974">
      <w:pPr>
        <w:pStyle w:val="Heading4"/>
        <w:rPr>
          <w:szCs w:val="24"/>
        </w:rPr>
      </w:pPr>
      <w:r w:rsidRPr="00830281">
        <w:rPr>
          <w:szCs w:val="24"/>
        </w:rPr>
        <w:t>ОБАВЕЗЕ УГОВОРНИХ СТРАНА</w:t>
      </w:r>
    </w:p>
    <w:p w:rsidR="00B210DC" w:rsidRDefault="00B210DC" w:rsidP="00A87CF8">
      <w:pPr>
        <w:keepNext/>
        <w:rPr>
          <w:b/>
          <w:noProof/>
          <w:szCs w:val="24"/>
        </w:rPr>
      </w:pPr>
    </w:p>
    <w:p w:rsidR="00AF541A" w:rsidRPr="00830281" w:rsidRDefault="00AF541A" w:rsidP="00AF541A">
      <w:pPr>
        <w:keepNext/>
        <w:jc w:val="center"/>
        <w:rPr>
          <w:b/>
          <w:noProof/>
          <w:szCs w:val="24"/>
        </w:rPr>
      </w:pPr>
      <w:r w:rsidRPr="00830281">
        <w:rPr>
          <w:b/>
          <w:noProof/>
          <w:szCs w:val="24"/>
        </w:rPr>
        <w:t xml:space="preserve">Члан   </w:t>
      </w:r>
      <w:r w:rsidR="00B5279C">
        <w:rPr>
          <w:b/>
          <w:noProof/>
          <w:szCs w:val="24"/>
          <w:lang w:val="ru-RU"/>
        </w:rPr>
        <w:t>9</w:t>
      </w:r>
      <w:r w:rsidRPr="00830281">
        <w:rPr>
          <w:b/>
          <w:noProof/>
          <w:szCs w:val="24"/>
        </w:rPr>
        <w:t>.</w:t>
      </w:r>
    </w:p>
    <w:p w:rsidR="00343145" w:rsidRPr="002E500D" w:rsidRDefault="00555776" w:rsidP="00343145">
      <w:pPr>
        <w:ind w:firstLine="709"/>
        <w:rPr>
          <w:szCs w:val="24"/>
        </w:rPr>
      </w:pPr>
      <w:r>
        <w:rPr>
          <w:szCs w:val="24"/>
        </w:rPr>
        <w:tab/>
      </w:r>
      <w:r w:rsidRPr="002E500D">
        <w:rPr>
          <w:szCs w:val="24"/>
        </w:rPr>
        <w:t xml:space="preserve">Наручилац се обавезује да </w:t>
      </w:r>
      <w:r w:rsidR="00867673" w:rsidRPr="002E500D">
        <w:rPr>
          <w:szCs w:val="24"/>
        </w:rPr>
        <w:t>Даваоцу услуге достави техничку документацију потребну за вршење техничког прегледа објекта, и то:</w:t>
      </w:r>
    </w:p>
    <w:p w:rsidR="00867673" w:rsidRPr="002E500D" w:rsidRDefault="00867673" w:rsidP="00AD258C">
      <w:pPr>
        <w:pStyle w:val="ListParagraph"/>
        <w:numPr>
          <w:ilvl w:val="0"/>
          <w:numId w:val="5"/>
        </w:numPr>
        <w:tabs>
          <w:tab w:val="left" w:pos="567"/>
        </w:tabs>
        <w:jc w:val="both"/>
      </w:pPr>
      <w:r w:rsidRPr="002E500D">
        <w:t>одобрење за изградњу,</w:t>
      </w:r>
    </w:p>
    <w:p w:rsidR="00867673" w:rsidRPr="002E500D" w:rsidRDefault="00867673" w:rsidP="00AD258C">
      <w:pPr>
        <w:pStyle w:val="ListParagraph"/>
        <w:numPr>
          <w:ilvl w:val="0"/>
          <w:numId w:val="5"/>
        </w:numPr>
        <w:tabs>
          <w:tab w:val="left" w:pos="567"/>
        </w:tabs>
        <w:jc w:val="both"/>
      </w:pPr>
      <w:r w:rsidRPr="002E500D">
        <w:t>главни пројекат по коме је објекат изграђен,</w:t>
      </w:r>
    </w:p>
    <w:p w:rsidR="00867673" w:rsidRPr="002E500D" w:rsidRDefault="00867673" w:rsidP="00AD258C">
      <w:pPr>
        <w:pStyle w:val="ListParagraph"/>
        <w:numPr>
          <w:ilvl w:val="0"/>
          <w:numId w:val="5"/>
        </w:numPr>
        <w:tabs>
          <w:tab w:val="left" w:pos="567"/>
        </w:tabs>
        <w:ind w:left="142" w:firstLine="218"/>
        <w:jc w:val="both"/>
      </w:pPr>
      <w:r w:rsidRPr="002E500D">
        <w:t>пројекат изведеног објекта или главни пројекат потврђен и оверен од стране извођача радова и надзорног органа да је изведено стање једнако пројектованом стању из главног пројекта,</w:t>
      </w:r>
    </w:p>
    <w:p w:rsidR="00867673" w:rsidRPr="002E500D" w:rsidRDefault="001B69E1" w:rsidP="00AD258C">
      <w:pPr>
        <w:pStyle w:val="ListParagraph"/>
        <w:numPr>
          <w:ilvl w:val="0"/>
          <w:numId w:val="5"/>
        </w:numPr>
        <w:tabs>
          <w:tab w:val="left" w:pos="567"/>
        </w:tabs>
        <w:ind w:left="142" w:firstLine="218"/>
        <w:jc w:val="both"/>
      </w:pPr>
      <w:r>
        <w:rPr>
          <w:lang w:val="ru-RU"/>
        </w:rPr>
        <w:t>појединачне сертификате</w:t>
      </w:r>
      <w:r w:rsidR="00867673" w:rsidRPr="002E500D">
        <w:rPr>
          <w:lang w:val="ru-RU"/>
        </w:rPr>
        <w:t xml:space="preserve"> којима се доказује квалитет уграђеног материјала и опреме, односно извршених радова, </w:t>
      </w:r>
    </w:p>
    <w:p w:rsidR="00AD258C" w:rsidRPr="002E500D" w:rsidRDefault="001B69E1" w:rsidP="00AD258C">
      <w:pPr>
        <w:pStyle w:val="ListParagraph"/>
        <w:numPr>
          <w:ilvl w:val="0"/>
          <w:numId w:val="5"/>
        </w:numPr>
        <w:tabs>
          <w:tab w:val="left" w:pos="567"/>
        </w:tabs>
        <w:ind w:left="142" w:firstLine="218"/>
        <w:jc w:val="both"/>
      </w:pPr>
      <w:r>
        <w:rPr>
          <w:lang w:val="ru-RU"/>
        </w:rPr>
        <w:t>посебне сертификате</w:t>
      </w:r>
      <w:r w:rsidR="00AD258C" w:rsidRPr="002E500D">
        <w:rPr>
          <w:lang w:val="ru-RU"/>
        </w:rPr>
        <w:t xml:space="preserve"> које издају специјализоване овлашћене институције, а односе се на</w:t>
      </w:r>
      <w:r w:rsidR="00867673" w:rsidRPr="002E500D">
        <w:rPr>
          <w:lang w:val="ru-RU"/>
        </w:rPr>
        <w:t xml:space="preserve"> </w:t>
      </w:r>
      <w:r w:rsidR="00AD258C" w:rsidRPr="002E500D">
        <w:rPr>
          <w:lang w:val="ru-RU"/>
        </w:rPr>
        <w:t>исправност</w:t>
      </w:r>
      <w:r w:rsidR="00867673" w:rsidRPr="002E500D">
        <w:rPr>
          <w:lang w:val="ru-RU"/>
        </w:rPr>
        <w:t xml:space="preserve"> </w:t>
      </w:r>
      <w:r w:rsidR="00AD258C" w:rsidRPr="002E500D">
        <w:rPr>
          <w:lang w:val="ru-RU"/>
        </w:rPr>
        <w:t xml:space="preserve">одговарајућих система </w:t>
      </w:r>
      <w:r w:rsidR="00867673" w:rsidRPr="002E500D">
        <w:rPr>
          <w:lang w:val="ru-RU"/>
        </w:rPr>
        <w:t>инсталација и опреме,</w:t>
      </w:r>
    </w:p>
    <w:p w:rsidR="00B03944" w:rsidRPr="002E500D" w:rsidRDefault="001B69E1" w:rsidP="00AD258C">
      <w:pPr>
        <w:pStyle w:val="ListParagraph"/>
        <w:numPr>
          <w:ilvl w:val="0"/>
          <w:numId w:val="5"/>
        </w:numPr>
        <w:tabs>
          <w:tab w:val="left" w:pos="567"/>
        </w:tabs>
        <w:ind w:left="142" w:firstLine="218"/>
        <w:jc w:val="both"/>
      </w:pPr>
      <w:r>
        <w:rPr>
          <w:lang w:val="ru-RU"/>
        </w:rPr>
        <w:t>грађевински дневник и другу градилишну документацију, као и књигу</w:t>
      </w:r>
      <w:r w:rsidR="00AD258C" w:rsidRPr="002E500D">
        <w:rPr>
          <w:lang w:val="ru-RU"/>
        </w:rPr>
        <w:t xml:space="preserve"> инспекције.</w:t>
      </w:r>
      <w:r w:rsidR="00555776" w:rsidRPr="002E500D">
        <w:rPr>
          <w:lang w:val="ru-RU"/>
        </w:rPr>
        <w:tab/>
      </w:r>
    </w:p>
    <w:p w:rsidR="001D1E22" w:rsidRDefault="001D1E22" w:rsidP="001D1E22">
      <w:pPr>
        <w:rPr>
          <w:lang w:val="ru-RU"/>
        </w:rPr>
      </w:pPr>
      <w:r w:rsidRPr="002E500D">
        <w:rPr>
          <w:lang w:val="ru-RU"/>
        </w:rPr>
        <w:tab/>
      </w:r>
      <w:r w:rsidRPr="002E500D">
        <w:rPr>
          <w:rFonts w:eastAsia="Arial Unicode MS"/>
          <w:color w:val="000000"/>
          <w:kern w:val="1"/>
          <w:szCs w:val="24"/>
          <w:lang w:val="ru-RU" w:eastAsia="ar-SA"/>
        </w:rPr>
        <w:t>Наручилац се обавезује да обезбеди присуство свих овлашћених представника извођача радова и надзорног органа, као и да изврши припреме објеката за обављање техничког прегледа.</w:t>
      </w:r>
    </w:p>
    <w:p w:rsidR="001D1E22" w:rsidRPr="00AD258C" w:rsidRDefault="001D1E22" w:rsidP="001D1E22">
      <w:pPr>
        <w:pStyle w:val="ListParagraph"/>
        <w:tabs>
          <w:tab w:val="left" w:pos="567"/>
          <w:tab w:val="left" w:pos="1134"/>
          <w:tab w:val="left" w:pos="1418"/>
        </w:tabs>
        <w:ind w:left="360"/>
        <w:jc w:val="both"/>
        <w:rPr>
          <w:highlight w:val="yellow"/>
        </w:rPr>
      </w:pPr>
    </w:p>
    <w:p w:rsidR="003C3656" w:rsidRDefault="00AF541A" w:rsidP="00EE619D">
      <w:pPr>
        <w:pStyle w:val="BodyText"/>
        <w:spacing w:after="0"/>
        <w:jc w:val="center"/>
        <w:rPr>
          <w:szCs w:val="24"/>
          <w:lang w:val="ru-RU"/>
        </w:rPr>
      </w:pPr>
      <w:r w:rsidRPr="00AD258C">
        <w:rPr>
          <w:b/>
          <w:bCs/>
          <w:szCs w:val="24"/>
        </w:rPr>
        <w:t>Ч</w:t>
      </w:r>
      <w:r w:rsidRPr="00830281">
        <w:rPr>
          <w:b/>
          <w:bCs/>
          <w:szCs w:val="24"/>
        </w:rPr>
        <w:t xml:space="preserve">лан  </w:t>
      </w:r>
      <w:r w:rsidR="003C3656" w:rsidRPr="00D54820">
        <w:rPr>
          <w:b/>
          <w:bCs/>
          <w:szCs w:val="24"/>
          <w:lang w:val="ru-RU"/>
        </w:rPr>
        <w:t>1</w:t>
      </w:r>
      <w:r w:rsidR="00B5279C">
        <w:rPr>
          <w:b/>
          <w:bCs/>
          <w:szCs w:val="24"/>
          <w:lang w:val="ru-RU"/>
        </w:rPr>
        <w:t>0</w:t>
      </w:r>
      <w:r w:rsidRPr="00830281">
        <w:rPr>
          <w:b/>
          <w:bCs/>
          <w:szCs w:val="24"/>
        </w:rPr>
        <w:t xml:space="preserve">. </w:t>
      </w:r>
      <w:r w:rsidR="003C3656" w:rsidRPr="00000704">
        <w:rPr>
          <w:szCs w:val="24"/>
          <w:highlight w:val="red"/>
          <w:lang w:val="ru-RU"/>
        </w:rPr>
        <w:t xml:space="preserve"> </w:t>
      </w:r>
    </w:p>
    <w:p w:rsidR="002E500D" w:rsidRPr="00EE619D" w:rsidRDefault="002E500D" w:rsidP="00EE619D">
      <w:pPr>
        <w:pStyle w:val="BodyText"/>
        <w:spacing w:after="0"/>
        <w:jc w:val="center"/>
        <w:rPr>
          <w:b/>
          <w:bCs/>
          <w:szCs w:val="24"/>
        </w:rPr>
      </w:pPr>
    </w:p>
    <w:p w:rsidR="00EE2D69" w:rsidRPr="002E500D" w:rsidRDefault="003C3656" w:rsidP="006342D8">
      <w:pPr>
        <w:pStyle w:val="Default"/>
        <w:ind w:left="720" w:firstLine="720"/>
        <w:rPr>
          <w:color w:val="auto"/>
          <w:lang w:val="ru-RU"/>
        </w:rPr>
      </w:pPr>
      <w:r w:rsidRPr="002E500D">
        <w:rPr>
          <w:color w:val="auto"/>
          <w:lang w:val="ru-RU"/>
        </w:rPr>
        <w:t>Давалац услуга се обавезује да</w:t>
      </w:r>
      <w:r w:rsidR="00DE6796" w:rsidRPr="002E500D">
        <w:rPr>
          <w:color w:val="auto"/>
          <w:lang w:val="ru-RU"/>
        </w:rPr>
        <w:t>:</w:t>
      </w:r>
    </w:p>
    <w:p w:rsidR="00EE2D69" w:rsidRPr="002E500D" w:rsidRDefault="002829BF" w:rsidP="00B239AE">
      <w:pPr>
        <w:pStyle w:val="ListParagraph"/>
        <w:numPr>
          <w:ilvl w:val="0"/>
          <w:numId w:val="31"/>
        </w:numPr>
        <w:tabs>
          <w:tab w:val="left" w:pos="0"/>
        </w:tabs>
        <w:ind w:left="0" w:firstLine="360"/>
        <w:jc w:val="both"/>
      </w:pPr>
      <w:r w:rsidRPr="002E500D">
        <w:rPr>
          <w:lang w:val="ru-RU"/>
        </w:rPr>
        <w:t>технички преглед објекта</w:t>
      </w:r>
      <w:r w:rsidR="00EE2D69" w:rsidRPr="002E500D">
        <w:rPr>
          <w:lang w:val="ru-RU"/>
        </w:rPr>
        <w:t xml:space="preserve"> </w:t>
      </w:r>
      <w:r w:rsidR="00ED1B08" w:rsidRPr="002E500D">
        <w:rPr>
          <w:lang w:val="ru-RU"/>
        </w:rPr>
        <w:t xml:space="preserve">изврши у складу са важећим законима </w:t>
      </w:r>
      <w:r w:rsidR="00EE2D69" w:rsidRPr="002E500D">
        <w:t>и друг</w:t>
      </w:r>
      <w:r w:rsidR="00B239AE" w:rsidRPr="002E500D">
        <w:t>им прописима и правилима струке;</w:t>
      </w:r>
    </w:p>
    <w:p w:rsidR="00B239AE" w:rsidRPr="002E500D" w:rsidRDefault="00B239AE" w:rsidP="00B239AE">
      <w:pPr>
        <w:pStyle w:val="ListParagraph"/>
        <w:numPr>
          <w:ilvl w:val="0"/>
          <w:numId w:val="31"/>
        </w:numPr>
        <w:tabs>
          <w:tab w:val="left" w:pos="0"/>
        </w:tabs>
        <w:ind w:left="0" w:firstLine="360"/>
        <w:jc w:val="both"/>
      </w:pPr>
      <w:r w:rsidRPr="002E500D">
        <w:rPr>
          <w:color w:val="auto"/>
          <w:lang w:val="ru-RU"/>
        </w:rPr>
        <w:t>техничку контролу изврши у квалитету и обиму у складу са техничком спецификацијом конкурсне документације;</w:t>
      </w:r>
    </w:p>
    <w:p w:rsidR="002829BF" w:rsidRPr="002E500D" w:rsidRDefault="002829BF" w:rsidP="00B239AE">
      <w:pPr>
        <w:pStyle w:val="ListParagraph"/>
        <w:numPr>
          <w:ilvl w:val="0"/>
          <w:numId w:val="31"/>
        </w:numPr>
        <w:tabs>
          <w:tab w:val="left" w:pos="0"/>
        </w:tabs>
        <w:ind w:left="0" w:firstLine="360"/>
        <w:jc w:val="both"/>
      </w:pPr>
      <w:r w:rsidRPr="002E500D">
        <w:t>изврши проверу потпуности техничке и друге документације за изградњу објекта, односно за извођење радова;</w:t>
      </w:r>
    </w:p>
    <w:p w:rsidR="002829BF" w:rsidRPr="002E500D" w:rsidRDefault="002829BF" w:rsidP="00B239AE">
      <w:pPr>
        <w:pStyle w:val="ListParagraph"/>
        <w:numPr>
          <w:ilvl w:val="0"/>
          <w:numId w:val="31"/>
        </w:numPr>
        <w:tabs>
          <w:tab w:val="left" w:pos="0"/>
        </w:tabs>
        <w:ind w:left="0" w:firstLine="360"/>
        <w:jc w:val="both"/>
      </w:pPr>
      <w:r w:rsidRPr="002E500D">
        <w:t>изврши преглед изграђености објекта, односно изведених радова у складу са главним пројектом на основу кога је објекат изграђен;</w:t>
      </w:r>
    </w:p>
    <w:p w:rsidR="002829BF" w:rsidRPr="002E500D" w:rsidRDefault="002829BF" w:rsidP="001C5789">
      <w:pPr>
        <w:pStyle w:val="Header"/>
        <w:numPr>
          <w:ilvl w:val="0"/>
          <w:numId w:val="31"/>
        </w:numPr>
        <w:tabs>
          <w:tab w:val="clear" w:pos="4320"/>
          <w:tab w:val="center" w:pos="709"/>
        </w:tabs>
        <w:ind w:left="0" w:firstLine="360"/>
        <w:rPr>
          <w:lang w:val="ru-RU"/>
        </w:rPr>
      </w:pPr>
      <w:r w:rsidRPr="002E500D">
        <w:rPr>
          <w:lang w:val="ru-RU"/>
        </w:rPr>
        <w:t xml:space="preserve">по извршеном техничком прегледу објекта сачини Записник, који ће, потписан од стране свих чланова Комисије, доставити Наручиоцу и надлежном органу – </w:t>
      </w:r>
      <w:r w:rsidR="001C5789" w:rsidRPr="002E500D">
        <w:rPr>
          <w:lang w:val="ru-RU"/>
        </w:rPr>
        <w:t>Градској управи града Београда</w:t>
      </w:r>
      <w:r w:rsidRPr="002E500D">
        <w:rPr>
          <w:lang w:val="ru-RU"/>
        </w:rPr>
        <w:t>, који на основ</w:t>
      </w:r>
      <w:r w:rsidR="004B569A" w:rsidRPr="002E500D">
        <w:rPr>
          <w:lang w:val="ru-RU"/>
        </w:rPr>
        <w:t>у њега издаје употребну дозволу;</w:t>
      </w:r>
    </w:p>
    <w:p w:rsidR="001C5789" w:rsidRPr="002E500D" w:rsidRDefault="001C5789" w:rsidP="001C5789">
      <w:pPr>
        <w:pStyle w:val="Header"/>
        <w:numPr>
          <w:ilvl w:val="0"/>
          <w:numId w:val="31"/>
        </w:numPr>
        <w:tabs>
          <w:tab w:val="clear" w:pos="4320"/>
          <w:tab w:val="center" w:pos="709"/>
        </w:tabs>
        <w:ind w:left="0" w:firstLine="360"/>
        <w:rPr>
          <w:lang w:val="ru-RU"/>
        </w:rPr>
      </w:pPr>
      <w:r w:rsidRPr="002E500D">
        <w:rPr>
          <w:lang w:val="ru-RU"/>
        </w:rPr>
        <w:t>уколико приликом вршења техничког прегледа утврди недостатке или неправилности, да своје мишљење о томе да ли се за објекат може дати одобрење за употребу пре или тек после отклањања уочених недостатака и неправилности, уз пре</w:t>
      </w:r>
      <w:r w:rsidR="004B569A" w:rsidRPr="002E500D">
        <w:rPr>
          <w:lang w:val="ru-RU"/>
        </w:rPr>
        <w:t>д</w:t>
      </w:r>
      <w:r w:rsidRPr="002E500D">
        <w:rPr>
          <w:lang w:val="ru-RU"/>
        </w:rPr>
        <w:t xml:space="preserve">узимање потребних мера </w:t>
      </w:r>
      <w:r w:rsidR="004B569A" w:rsidRPr="002E500D">
        <w:rPr>
          <w:lang w:val="ru-RU"/>
        </w:rPr>
        <w:t xml:space="preserve">обезбеђења </w:t>
      </w:r>
      <w:r w:rsidRPr="002E500D">
        <w:rPr>
          <w:lang w:val="ru-RU"/>
        </w:rPr>
        <w:t>при извођењу накн</w:t>
      </w:r>
      <w:r w:rsidR="004B569A" w:rsidRPr="002E500D">
        <w:rPr>
          <w:lang w:val="ru-RU"/>
        </w:rPr>
        <w:t>адних радова на отклањању истих;</w:t>
      </w:r>
      <w:r w:rsidRPr="002E500D">
        <w:rPr>
          <w:lang w:val="ru-RU"/>
        </w:rPr>
        <w:t xml:space="preserve"> </w:t>
      </w:r>
    </w:p>
    <w:p w:rsidR="002829BF" w:rsidRPr="002E500D" w:rsidRDefault="004B569A" w:rsidP="004B569A">
      <w:pPr>
        <w:pStyle w:val="ListParagraph"/>
        <w:numPr>
          <w:ilvl w:val="0"/>
          <w:numId w:val="31"/>
        </w:numPr>
        <w:ind w:left="0" w:firstLine="360"/>
        <w:jc w:val="both"/>
      </w:pPr>
      <w:r w:rsidRPr="002E500D">
        <w:rPr>
          <w:lang w:val="ru-RU"/>
        </w:rPr>
        <w:t>предложи испитивање квалитета материјала, инсталација и опреме, уколико приликом техничког прегледа утврди да постоји сумња у њихов квалитет и</w:t>
      </w:r>
    </w:p>
    <w:p w:rsidR="00467F17" w:rsidRPr="002E500D" w:rsidRDefault="00B239AE" w:rsidP="003E3F57">
      <w:pPr>
        <w:pStyle w:val="ListParagraph"/>
        <w:numPr>
          <w:ilvl w:val="0"/>
          <w:numId w:val="31"/>
        </w:numPr>
        <w:tabs>
          <w:tab w:val="left" w:pos="0"/>
        </w:tabs>
        <w:ind w:left="0" w:firstLine="360"/>
        <w:jc w:val="both"/>
      </w:pPr>
      <w:r w:rsidRPr="002E500D">
        <w:rPr>
          <w:color w:val="auto"/>
          <w:lang w:val="ru-RU"/>
        </w:rPr>
        <w:t>заврши техничк</w:t>
      </w:r>
      <w:r w:rsidR="004B569A" w:rsidRPr="002E500D">
        <w:rPr>
          <w:color w:val="auto"/>
          <w:lang w:val="ru-RU"/>
        </w:rPr>
        <w:t>и преглед објекта</w:t>
      </w:r>
      <w:r w:rsidRPr="002E500D">
        <w:rPr>
          <w:color w:val="auto"/>
          <w:lang w:val="ru-RU"/>
        </w:rPr>
        <w:t xml:space="preserve"> у роковима ближе утврђеним чланом </w:t>
      </w:r>
      <w:r w:rsidR="00B5279C" w:rsidRPr="002E500D">
        <w:rPr>
          <w:color w:val="auto"/>
          <w:lang w:val="ru-RU"/>
        </w:rPr>
        <w:t>6</w:t>
      </w:r>
      <w:r w:rsidRPr="002E500D">
        <w:rPr>
          <w:color w:val="auto"/>
          <w:lang w:val="ru-RU"/>
        </w:rPr>
        <w:t>. овог уговора</w:t>
      </w:r>
      <w:r w:rsidR="004B569A" w:rsidRPr="002E500D">
        <w:rPr>
          <w:color w:val="auto"/>
          <w:lang w:val="ru-RU"/>
        </w:rPr>
        <w:t xml:space="preserve">. </w:t>
      </w:r>
    </w:p>
    <w:p w:rsidR="004B569A" w:rsidRDefault="004B569A" w:rsidP="004B569A">
      <w:pPr>
        <w:pStyle w:val="ListParagraph"/>
        <w:tabs>
          <w:tab w:val="left" w:pos="0"/>
        </w:tabs>
        <w:ind w:left="360"/>
        <w:jc w:val="both"/>
      </w:pPr>
    </w:p>
    <w:p w:rsidR="006342D8" w:rsidRDefault="006342D8" w:rsidP="004B569A">
      <w:pPr>
        <w:pStyle w:val="ListParagraph"/>
        <w:tabs>
          <w:tab w:val="left" w:pos="0"/>
        </w:tabs>
        <w:ind w:left="360"/>
        <w:jc w:val="both"/>
      </w:pPr>
    </w:p>
    <w:p w:rsidR="006342D8" w:rsidRPr="004B569A" w:rsidRDefault="006342D8" w:rsidP="004B569A">
      <w:pPr>
        <w:pStyle w:val="ListParagraph"/>
        <w:tabs>
          <w:tab w:val="left" w:pos="0"/>
        </w:tabs>
        <w:ind w:left="360"/>
        <w:jc w:val="both"/>
      </w:pPr>
    </w:p>
    <w:p w:rsidR="00467F17" w:rsidRPr="00D95916" w:rsidRDefault="00467F17" w:rsidP="00467F17">
      <w:pPr>
        <w:rPr>
          <w:b/>
          <w:smallCaps/>
          <w:kern w:val="24"/>
          <w:szCs w:val="24"/>
        </w:rPr>
      </w:pPr>
      <w:r w:rsidRPr="009B1D01">
        <w:rPr>
          <w:b/>
          <w:smallCaps/>
          <w:kern w:val="24"/>
          <w:szCs w:val="24"/>
        </w:rPr>
        <w:t>ЗАШТИТА ПОДАТАКА КОРИСНИКА  УСЛУГЕ</w:t>
      </w:r>
    </w:p>
    <w:p w:rsidR="00B210DC" w:rsidRDefault="00B210DC" w:rsidP="00467F17">
      <w:pPr>
        <w:jc w:val="center"/>
        <w:outlineLvl w:val="0"/>
        <w:rPr>
          <w:b/>
          <w:szCs w:val="24"/>
        </w:rPr>
      </w:pPr>
    </w:p>
    <w:p w:rsidR="00467F17" w:rsidRPr="009B1D01" w:rsidRDefault="00467F17" w:rsidP="00467F17">
      <w:pPr>
        <w:jc w:val="center"/>
        <w:outlineLvl w:val="0"/>
        <w:rPr>
          <w:b/>
          <w:szCs w:val="24"/>
        </w:rPr>
      </w:pPr>
      <w:r>
        <w:rPr>
          <w:b/>
          <w:szCs w:val="24"/>
        </w:rPr>
        <w:t>Члан 11</w:t>
      </w:r>
      <w:r w:rsidRPr="009B1D01">
        <w:rPr>
          <w:b/>
          <w:szCs w:val="24"/>
        </w:rPr>
        <w:t>.</w:t>
      </w:r>
    </w:p>
    <w:p w:rsidR="00467F17" w:rsidRDefault="00467F17" w:rsidP="00467F17">
      <w:pPr>
        <w:rPr>
          <w:szCs w:val="24"/>
        </w:rPr>
      </w:pPr>
      <w:r w:rsidRPr="009B1D01">
        <w:rPr>
          <w:szCs w:val="24"/>
        </w:rPr>
        <w:tab/>
        <w:t>Давалац услуге 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w:t>
      </w:r>
    </w:p>
    <w:p w:rsidR="00467F17" w:rsidRPr="00CE2993" w:rsidRDefault="00467F17" w:rsidP="00467F17">
      <w:pPr>
        <w:rPr>
          <w:szCs w:val="24"/>
        </w:rPr>
      </w:pPr>
    </w:p>
    <w:p w:rsidR="00467F17" w:rsidRDefault="00A87CF8" w:rsidP="00467F17">
      <w:pPr>
        <w:rPr>
          <w:b/>
          <w:szCs w:val="24"/>
        </w:rPr>
      </w:pPr>
      <w:r>
        <w:rPr>
          <w:b/>
          <w:szCs w:val="24"/>
        </w:rPr>
        <w:t>ПРОМЕНЕ ПОДАТАКА</w:t>
      </w:r>
    </w:p>
    <w:p w:rsidR="00A87CF8" w:rsidRPr="00C75DD3" w:rsidRDefault="00A87CF8" w:rsidP="00467F17">
      <w:pPr>
        <w:rPr>
          <w:b/>
          <w:szCs w:val="24"/>
          <w:lang w:val="ru-RU"/>
        </w:rPr>
      </w:pPr>
    </w:p>
    <w:p w:rsidR="00467F17" w:rsidRPr="00C75DD3" w:rsidRDefault="00467F17" w:rsidP="00467F17">
      <w:pPr>
        <w:jc w:val="center"/>
        <w:rPr>
          <w:b/>
          <w:szCs w:val="24"/>
        </w:rPr>
      </w:pPr>
      <w:r w:rsidRPr="00C75DD3">
        <w:rPr>
          <w:b/>
          <w:szCs w:val="24"/>
        </w:rPr>
        <w:t>Члан 1</w:t>
      </w:r>
      <w:r>
        <w:rPr>
          <w:b/>
          <w:szCs w:val="24"/>
          <w:lang w:val="ru-RU"/>
        </w:rPr>
        <w:t>2</w:t>
      </w:r>
      <w:r w:rsidRPr="00C75DD3">
        <w:rPr>
          <w:b/>
          <w:szCs w:val="24"/>
        </w:rPr>
        <w:t xml:space="preserve">. </w:t>
      </w:r>
    </w:p>
    <w:p w:rsidR="00467F17" w:rsidRPr="00830281" w:rsidRDefault="00467F17" w:rsidP="00467F17">
      <w:pPr>
        <w:rPr>
          <w:szCs w:val="24"/>
        </w:rPr>
      </w:pPr>
      <w:r w:rsidRPr="00C75DD3">
        <w:rPr>
          <w:b/>
          <w:szCs w:val="24"/>
        </w:rPr>
        <w:tab/>
      </w:r>
      <w:r w:rsidRPr="00C75DD3">
        <w:rPr>
          <w:szCs w:val="24"/>
        </w:rPr>
        <w:t>Давалац услуге је дужан да без одлагања писмено обавести Наручиоца о било којој промени података прописаних чланом 77. Закона о јавним набавкама и да је документује на прописан начин.</w:t>
      </w:r>
    </w:p>
    <w:p w:rsidR="00467F17" w:rsidRPr="00830281" w:rsidRDefault="00467F17" w:rsidP="00467F17">
      <w:pPr>
        <w:rPr>
          <w:szCs w:val="24"/>
        </w:rPr>
      </w:pPr>
    </w:p>
    <w:p w:rsidR="00467F17" w:rsidRPr="00830281" w:rsidRDefault="00467F17" w:rsidP="00467F17">
      <w:pPr>
        <w:ind w:left="1"/>
        <w:rPr>
          <w:b/>
          <w:szCs w:val="24"/>
        </w:rPr>
      </w:pPr>
      <w:r w:rsidRPr="00830281">
        <w:rPr>
          <w:b/>
          <w:szCs w:val="24"/>
        </w:rPr>
        <w:t>ПРЕЛАЗНЕ И ЗАВРШНЕ ОДРЕДБЕ</w:t>
      </w:r>
    </w:p>
    <w:p w:rsidR="00B210DC" w:rsidRDefault="00B210DC" w:rsidP="00467F17">
      <w:pPr>
        <w:ind w:left="1"/>
        <w:jc w:val="center"/>
        <w:rPr>
          <w:b/>
          <w:szCs w:val="24"/>
        </w:rPr>
      </w:pPr>
    </w:p>
    <w:p w:rsidR="00467F17" w:rsidRPr="00830281" w:rsidRDefault="00467F17" w:rsidP="00467F17">
      <w:pPr>
        <w:ind w:left="1"/>
        <w:jc w:val="center"/>
        <w:rPr>
          <w:b/>
          <w:szCs w:val="24"/>
        </w:rPr>
      </w:pPr>
      <w:r w:rsidRPr="00830281">
        <w:rPr>
          <w:b/>
          <w:szCs w:val="24"/>
        </w:rPr>
        <w:t>Члан 1</w:t>
      </w:r>
      <w:r>
        <w:rPr>
          <w:b/>
          <w:szCs w:val="24"/>
          <w:lang w:val="ru-RU"/>
        </w:rPr>
        <w:t>3</w:t>
      </w:r>
      <w:r w:rsidRPr="00830281">
        <w:rPr>
          <w:b/>
          <w:szCs w:val="24"/>
        </w:rPr>
        <w:t>.</w:t>
      </w:r>
    </w:p>
    <w:p w:rsidR="00467F17" w:rsidRPr="00F2691E" w:rsidRDefault="00467F17" w:rsidP="00467F17">
      <w:pPr>
        <w:rPr>
          <w:lang w:val="ru-RU"/>
        </w:rPr>
      </w:pPr>
      <w:r w:rsidRPr="00830281">
        <w:rPr>
          <w:szCs w:val="24"/>
          <w:lang w:val="ru-RU"/>
        </w:rPr>
        <w:tab/>
        <w:t xml:space="preserve">За све што овим уговором евентуално није предвиђено, примењиваће се одредбе Закона о облигационим односима, Закона о планирању и </w:t>
      </w:r>
      <w:r w:rsidRPr="002E500D">
        <w:rPr>
          <w:szCs w:val="24"/>
          <w:lang w:val="ru-RU"/>
        </w:rPr>
        <w:t xml:space="preserve">изградњи, Посебних грађевинских узанси и </w:t>
      </w:r>
      <w:r w:rsidR="00F2691E" w:rsidRPr="002E500D">
        <w:rPr>
          <w:lang w:val="ru-RU"/>
        </w:rPr>
        <w:t>Правилника</w:t>
      </w:r>
      <w:r w:rsidR="00F2691E" w:rsidRPr="002E500D">
        <w:t xml:space="preserve"> о</w:t>
      </w:r>
      <w:r w:rsidR="00F2691E" w:rsidRPr="002E500D">
        <w:rPr>
          <w:lang w:val="ru-RU"/>
        </w:rPr>
        <w:t xml:space="preserve"> садржини и начину вршења техничког прегледа објекта и издавању употребне дозволе.</w:t>
      </w:r>
    </w:p>
    <w:p w:rsidR="00467F17" w:rsidRDefault="00467F17" w:rsidP="00467F17">
      <w:pPr>
        <w:rPr>
          <w:b/>
          <w:szCs w:val="24"/>
        </w:rPr>
      </w:pPr>
    </w:p>
    <w:p w:rsidR="00467F17" w:rsidRPr="009B1D01" w:rsidRDefault="00467F17" w:rsidP="00467F17">
      <w:pPr>
        <w:ind w:left="1"/>
        <w:jc w:val="center"/>
        <w:outlineLvl w:val="0"/>
        <w:rPr>
          <w:b/>
          <w:szCs w:val="24"/>
        </w:rPr>
      </w:pPr>
      <w:r>
        <w:rPr>
          <w:b/>
          <w:szCs w:val="24"/>
        </w:rPr>
        <w:t>Члан 14</w:t>
      </w:r>
      <w:r w:rsidRPr="009B1D01">
        <w:rPr>
          <w:b/>
          <w:szCs w:val="24"/>
        </w:rPr>
        <w:t xml:space="preserve">. </w:t>
      </w:r>
    </w:p>
    <w:p w:rsidR="00467F17" w:rsidRPr="009B1D01" w:rsidRDefault="00467F17" w:rsidP="00467F17">
      <w:pPr>
        <w:ind w:left="1"/>
        <w:rPr>
          <w:szCs w:val="24"/>
        </w:rPr>
      </w:pPr>
      <w:r w:rsidRPr="009B1D01">
        <w:rPr>
          <w:spacing w:val="-4"/>
          <w:szCs w:val="24"/>
        </w:rPr>
        <w:tab/>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sidRPr="009B1D01">
        <w:rPr>
          <w:szCs w:val="24"/>
        </w:rPr>
        <w:t xml:space="preserve"> лицима.</w:t>
      </w:r>
    </w:p>
    <w:p w:rsidR="00B210DC" w:rsidRDefault="00B210DC" w:rsidP="00A87CF8">
      <w:pPr>
        <w:outlineLvl w:val="0"/>
        <w:rPr>
          <w:b/>
          <w:szCs w:val="24"/>
        </w:rPr>
      </w:pPr>
    </w:p>
    <w:p w:rsidR="00467F17" w:rsidRPr="009B1D01" w:rsidRDefault="00467F17" w:rsidP="00467F17">
      <w:pPr>
        <w:ind w:left="1"/>
        <w:jc w:val="center"/>
        <w:outlineLvl w:val="0"/>
        <w:rPr>
          <w:b/>
          <w:szCs w:val="24"/>
        </w:rPr>
      </w:pPr>
      <w:r>
        <w:rPr>
          <w:b/>
          <w:szCs w:val="24"/>
        </w:rPr>
        <w:t>Члан 15</w:t>
      </w:r>
      <w:r w:rsidRPr="009B1D01">
        <w:rPr>
          <w:b/>
          <w:szCs w:val="24"/>
        </w:rPr>
        <w:t>.</w:t>
      </w:r>
    </w:p>
    <w:p w:rsidR="00467F17" w:rsidRDefault="00467F17" w:rsidP="00467F17">
      <w:pPr>
        <w:rPr>
          <w:szCs w:val="24"/>
        </w:rPr>
      </w:pPr>
      <w:r w:rsidRPr="009B1D01">
        <w:rPr>
          <w:szCs w:val="24"/>
        </w:rPr>
        <w:tab/>
        <w:t>Измене и допуне овог уговора могу се вршити само у писаној форми и уз обострану сагласност уговорних страна.</w:t>
      </w:r>
    </w:p>
    <w:p w:rsidR="00F2691E" w:rsidRPr="00A87CF8" w:rsidRDefault="00F2691E" w:rsidP="00467F17">
      <w:pPr>
        <w:rPr>
          <w:szCs w:val="24"/>
        </w:rPr>
      </w:pPr>
    </w:p>
    <w:p w:rsidR="00467F17" w:rsidRPr="00A56BE4" w:rsidRDefault="00467F17" w:rsidP="00467F17">
      <w:pPr>
        <w:jc w:val="center"/>
        <w:outlineLvl w:val="0"/>
        <w:rPr>
          <w:b/>
          <w:szCs w:val="24"/>
        </w:rPr>
      </w:pPr>
      <w:r w:rsidRPr="00CE2993">
        <w:rPr>
          <w:b/>
          <w:szCs w:val="24"/>
        </w:rPr>
        <w:t>Члан 1</w:t>
      </w:r>
      <w:r>
        <w:rPr>
          <w:b/>
          <w:szCs w:val="24"/>
        </w:rPr>
        <w:t>6</w:t>
      </w:r>
      <w:r w:rsidRPr="00CE2993">
        <w:rPr>
          <w:b/>
          <w:szCs w:val="24"/>
        </w:rPr>
        <w:t>.</w:t>
      </w:r>
    </w:p>
    <w:p w:rsidR="00467F17" w:rsidRPr="00CE2993" w:rsidRDefault="00467F17" w:rsidP="00467F17">
      <w:pPr>
        <w:rPr>
          <w:szCs w:val="24"/>
        </w:rPr>
      </w:pPr>
      <w:r w:rsidRPr="00CE2993">
        <w:rPr>
          <w:szCs w:val="24"/>
        </w:rPr>
        <w:tab/>
        <w:t>Уговор се закључује даном потписивања обе уговорне стране.</w:t>
      </w:r>
    </w:p>
    <w:p w:rsidR="00467F17" w:rsidRPr="00CE2993" w:rsidRDefault="00467F17" w:rsidP="00467F17">
      <w:pPr>
        <w:rPr>
          <w:szCs w:val="24"/>
        </w:rPr>
      </w:pPr>
      <w:r w:rsidRPr="00CE2993">
        <w:rPr>
          <w:szCs w:val="24"/>
        </w:rPr>
        <w:tab/>
        <w:t xml:space="preserve">Свака од уговорних страна може једнострано раскинути </w:t>
      </w:r>
      <w:r>
        <w:rPr>
          <w:szCs w:val="24"/>
        </w:rPr>
        <w:t>У</w:t>
      </w:r>
      <w:r w:rsidRPr="00CE2993">
        <w:rPr>
          <w:szCs w:val="24"/>
        </w:rPr>
        <w:t xml:space="preserve">говор у случају када друга страна не испуњава или неблаговремено испуњава своје уговором преузете обавезе. </w:t>
      </w:r>
    </w:p>
    <w:p w:rsidR="00467F17" w:rsidRPr="00CE2993" w:rsidRDefault="00467F17" w:rsidP="00467F17">
      <w:pPr>
        <w:rPr>
          <w:szCs w:val="24"/>
        </w:rPr>
      </w:pPr>
      <w:r w:rsidRPr="00CE2993">
        <w:rPr>
          <w:szCs w:val="24"/>
        </w:rPr>
        <w:tab/>
        <w:t>О раскиду Уговора, уговорна страна је дужна да пис</w:t>
      </w:r>
      <w:r>
        <w:rPr>
          <w:szCs w:val="24"/>
        </w:rPr>
        <w:t>а</w:t>
      </w:r>
      <w:r w:rsidRPr="00CE2993">
        <w:rPr>
          <w:szCs w:val="24"/>
        </w:rPr>
        <w:t>ним путем обавести другу уговорну страну.</w:t>
      </w:r>
    </w:p>
    <w:p w:rsidR="00467F17" w:rsidRPr="002A554F" w:rsidRDefault="00467F17" w:rsidP="00467F17">
      <w:pPr>
        <w:rPr>
          <w:szCs w:val="24"/>
        </w:rPr>
      </w:pPr>
      <w:r w:rsidRPr="00CE2993">
        <w:rPr>
          <w:szCs w:val="24"/>
        </w:rPr>
        <w:tab/>
        <w:t xml:space="preserve">Уговор </w:t>
      </w:r>
      <w:r>
        <w:rPr>
          <w:szCs w:val="24"/>
        </w:rPr>
        <w:t xml:space="preserve">ће се сматрати </w:t>
      </w:r>
      <w:r w:rsidRPr="002A554F">
        <w:rPr>
          <w:szCs w:val="24"/>
        </w:rPr>
        <w:t>раскинутим по истеку рока од 15 дана од дана пријема писаног обавештења о раскиду Уговора.</w:t>
      </w:r>
    </w:p>
    <w:p w:rsidR="00467F17" w:rsidRPr="002A554F" w:rsidRDefault="00467F17" w:rsidP="00467F17">
      <w:pPr>
        <w:rPr>
          <w:szCs w:val="24"/>
        </w:rPr>
      </w:pPr>
    </w:p>
    <w:p w:rsidR="00467F17" w:rsidRPr="00830281" w:rsidRDefault="00467F17" w:rsidP="00467F17">
      <w:pPr>
        <w:pStyle w:val="BodyText"/>
        <w:spacing w:after="0"/>
        <w:jc w:val="center"/>
        <w:rPr>
          <w:rFonts w:ascii="Times New Roman" w:hAnsi="Times New Roman"/>
          <w:b/>
          <w:noProof/>
          <w:szCs w:val="24"/>
          <w:lang w:val="ru-RU"/>
        </w:rPr>
      </w:pPr>
      <w:r w:rsidRPr="00830281">
        <w:rPr>
          <w:rFonts w:ascii="Times New Roman" w:hAnsi="Times New Roman"/>
          <w:b/>
          <w:noProof/>
          <w:szCs w:val="24"/>
          <w:lang w:val="ru-RU"/>
        </w:rPr>
        <w:t>Члан  1</w:t>
      </w:r>
      <w:r>
        <w:rPr>
          <w:rFonts w:ascii="Times New Roman" w:hAnsi="Times New Roman"/>
          <w:b/>
          <w:noProof/>
          <w:szCs w:val="24"/>
          <w:lang w:val="ru-RU"/>
        </w:rPr>
        <w:t>7</w:t>
      </w:r>
      <w:r w:rsidRPr="00830281">
        <w:rPr>
          <w:rFonts w:ascii="Times New Roman" w:hAnsi="Times New Roman"/>
          <w:b/>
          <w:noProof/>
          <w:szCs w:val="24"/>
          <w:lang w:val="ru-RU"/>
        </w:rPr>
        <w:t>.</w:t>
      </w:r>
    </w:p>
    <w:p w:rsidR="00467F17" w:rsidRPr="00830281" w:rsidRDefault="00467F17" w:rsidP="00467F17">
      <w:pPr>
        <w:pStyle w:val="BodyText"/>
        <w:spacing w:after="0"/>
        <w:rPr>
          <w:rFonts w:ascii="Times New Roman" w:hAnsi="Times New Roman"/>
          <w:szCs w:val="24"/>
          <w:lang w:val="ru-RU"/>
        </w:rPr>
      </w:pPr>
      <w:r w:rsidRPr="00830281">
        <w:rPr>
          <w:rFonts w:ascii="Times New Roman" w:hAnsi="Times New Roman"/>
          <w:szCs w:val="24"/>
          <w:lang w:val="ru-RU"/>
        </w:rPr>
        <w:tab/>
        <w:t>Уго</w:t>
      </w:r>
      <w:r>
        <w:rPr>
          <w:rFonts w:ascii="Times New Roman" w:hAnsi="Times New Roman"/>
          <w:szCs w:val="24"/>
          <w:lang w:val="ru-RU"/>
        </w:rPr>
        <w:t>вор ступа на снагу даном потписивања</w:t>
      </w:r>
      <w:r w:rsidRPr="00830281">
        <w:rPr>
          <w:rFonts w:ascii="Times New Roman" w:hAnsi="Times New Roman"/>
          <w:szCs w:val="24"/>
          <w:lang w:val="ru-RU"/>
        </w:rPr>
        <w:t xml:space="preserve"> од стране Наручиоца и </w:t>
      </w:r>
      <w:r w:rsidRPr="00830281">
        <w:rPr>
          <w:szCs w:val="24"/>
        </w:rPr>
        <w:t>Даваоца услуге</w:t>
      </w:r>
      <w:r w:rsidRPr="00830281">
        <w:rPr>
          <w:rFonts w:ascii="Times New Roman" w:hAnsi="Times New Roman"/>
          <w:szCs w:val="24"/>
          <w:lang w:val="ru-RU"/>
        </w:rPr>
        <w:t xml:space="preserve">, а примењиваће се од дана увођења у посао од стране Наручиоца и дана када </w:t>
      </w:r>
      <w:r w:rsidRPr="00830281">
        <w:rPr>
          <w:szCs w:val="24"/>
        </w:rPr>
        <w:t>Давалац услуге</w:t>
      </w:r>
      <w:r w:rsidRPr="00830281">
        <w:rPr>
          <w:rFonts w:ascii="Times New Roman" w:hAnsi="Times New Roman"/>
          <w:szCs w:val="24"/>
          <w:lang w:val="ru-RU"/>
        </w:rPr>
        <w:t xml:space="preserve"> достави </w:t>
      </w:r>
      <w:r>
        <w:rPr>
          <w:rFonts w:ascii="Times New Roman" w:hAnsi="Times New Roman"/>
          <w:szCs w:val="24"/>
          <w:lang w:val="ru-RU"/>
        </w:rPr>
        <w:t>меницу</w:t>
      </w:r>
      <w:r w:rsidRPr="00830281">
        <w:rPr>
          <w:rFonts w:ascii="Times New Roman" w:hAnsi="Times New Roman"/>
          <w:szCs w:val="24"/>
          <w:lang w:val="ru-RU"/>
        </w:rPr>
        <w:t xml:space="preserve"> за добро извршење посла Наручиоцу.</w:t>
      </w:r>
    </w:p>
    <w:p w:rsidR="00467F17" w:rsidRPr="00911EF4" w:rsidRDefault="00467F17" w:rsidP="00467F17">
      <w:pPr>
        <w:rPr>
          <w:b/>
          <w:szCs w:val="24"/>
        </w:rPr>
      </w:pPr>
    </w:p>
    <w:p w:rsidR="002E500D" w:rsidRDefault="002E500D" w:rsidP="00467F17">
      <w:pPr>
        <w:ind w:left="1"/>
        <w:jc w:val="center"/>
        <w:outlineLvl w:val="0"/>
        <w:rPr>
          <w:b/>
          <w:szCs w:val="24"/>
        </w:rPr>
      </w:pPr>
    </w:p>
    <w:p w:rsidR="002E500D" w:rsidRDefault="002E500D" w:rsidP="00467F17">
      <w:pPr>
        <w:ind w:left="1"/>
        <w:jc w:val="center"/>
        <w:outlineLvl w:val="0"/>
        <w:rPr>
          <w:b/>
          <w:szCs w:val="24"/>
        </w:rPr>
      </w:pPr>
    </w:p>
    <w:p w:rsidR="002E500D" w:rsidRDefault="002E500D" w:rsidP="00467F17">
      <w:pPr>
        <w:ind w:left="1"/>
        <w:jc w:val="center"/>
        <w:outlineLvl w:val="0"/>
        <w:rPr>
          <w:b/>
          <w:szCs w:val="24"/>
        </w:rPr>
      </w:pPr>
    </w:p>
    <w:p w:rsidR="00467F17" w:rsidRPr="007A167D" w:rsidRDefault="00467F17" w:rsidP="00467F17">
      <w:pPr>
        <w:ind w:left="1"/>
        <w:jc w:val="center"/>
        <w:outlineLvl w:val="0"/>
        <w:rPr>
          <w:b/>
          <w:szCs w:val="24"/>
          <w:lang w:val="ru-RU"/>
        </w:rPr>
      </w:pPr>
      <w:r w:rsidRPr="00CE2993">
        <w:rPr>
          <w:b/>
          <w:szCs w:val="24"/>
        </w:rPr>
        <w:t xml:space="preserve">Члан </w:t>
      </w:r>
      <w:r>
        <w:rPr>
          <w:b/>
          <w:szCs w:val="24"/>
        </w:rPr>
        <w:t>18</w:t>
      </w:r>
      <w:r w:rsidRPr="00CE2993">
        <w:rPr>
          <w:b/>
          <w:szCs w:val="24"/>
        </w:rPr>
        <w:t>.</w:t>
      </w:r>
    </w:p>
    <w:p w:rsidR="00467F17" w:rsidRPr="00CE2993" w:rsidRDefault="00467F17" w:rsidP="00467F17">
      <w:pPr>
        <w:ind w:left="1"/>
        <w:rPr>
          <w:szCs w:val="24"/>
        </w:rPr>
      </w:pPr>
      <w:r w:rsidRPr="00CE2993">
        <w:rPr>
          <w:szCs w:val="24"/>
        </w:rPr>
        <w:tab/>
        <w:t xml:space="preserve">Све евентуалне спорове уговорне стране ће решавати споразумно, у супротном уговарају надлежност Привредног суда у Београду. </w:t>
      </w:r>
    </w:p>
    <w:p w:rsidR="00467F17" w:rsidRPr="00B70843" w:rsidRDefault="00467F17" w:rsidP="00467F17">
      <w:pPr>
        <w:pStyle w:val="BodyText"/>
        <w:spacing w:after="0"/>
        <w:ind w:firstLine="708"/>
        <w:rPr>
          <w:rFonts w:ascii="Times New Roman" w:hAnsi="Times New Roman"/>
          <w:szCs w:val="24"/>
          <w:lang w:val="ru-RU"/>
        </w:rPr>
      </w:pPr>
      <w:r w:rsidRPr="00830281">
        <w:rPr>
          <w:rFonts w:ascii="Times New Roman" w:hAnsi="Times New Roman"/>
          <w:szCs w:val="24"/>
          <w:lang w:val="ru-RU"/>
        </w:rPr>
        <w:tab/>
      </w:r>
    </w:p>
    <w:p w:rsidR="00467F17" w:rsidRDefault="00467F17" w:rsidP="00467F17">
      <w:pPr>
        <w:keepNext/>
        <w:jc w:val="center"/>
        <w:rPr>
          <w:b/>
          <w:noProof/>
          <w:szCs w:val="24"/>
          <w:lang w:val="ru-RU"/>
        </w:rPr>
      </w:pPr>
      <w:r w:rsidRPr="00830281">
        <w:rPr>
          <w:b/>
          <w:noProof/>
          <w:szCs w:val="24"/>
          <w:lang w:val="ru-RU"/>
        </w:rPr>
        <w:t xml:space="preserve">Члан  </w:t>
      </w:r>
      <w:r>
        <w:rPr>
          <w:b/>
          <w:noProof/>
          <w:szCs w:val="24"/>
          <w:lang w:val="ru-RU"/>
        </w:rPr>
        <w:t>19</w:t>
      </w:r>
      <w:r w:rsidRPr="00A27162">
        <w:rPr>
          <w:b/>
          <w:noProof/>
          <w:szCs w:val="24"/>
          <w:lang w:val="ru-RU"/>
        </w:rPr>
        <w:t>.</w:t>
      </w:r>
    </w:p>
    <w:p w:rsidR="00467F17" w:rsidRPr="00830281" w:rsidRDefault="00467F17" w:rsidP="00467F17">
      <w:pPr>
        <w:rPr>
          <w:szCs w:val="24"/>
          <w:lang w:val="ru-RU"/>
        </w:rPr>
      </w:pPr>
      <w:r>
        <w:rPr>
          <w:szCs w:val="24"/>
          <w:lang w:val="ru-RU"/>
        </w:rPr>
        <w:tab/>
      </w:r>
      <w:r w:rsidRPr="00A27162">
        <w:rPr>
          <w:szCs w:val="24"/>
          <w:lang w:val="ru-RU"/>
        </w:rPr>
        <w:t xml:space="preserve">Овај уговор је састављен у шест једнаких примерака, од којих Наручилац добија четири примерка, а </w:t>
      </w:r>
      <w:r w:rsidRPr="00A27162">
        <w:rPr>
          <w:szCs w:val="24"/>
        </w:rPr>
        <w:t>Давалац услуге</w:t>
      </w:r>
      <w:r w:rsidRPr="00A27162">
        <w:rPr>
          <w:szCs w:val="24"/>
          <w:lang w:val="ru-RU"/>
        </w:rPr>
        <w:t xml:space="preserve"> два примерка.</w:t>
      </w:r>
    </w:p>
    <w:p w:rsidR="00467F17" w:rsidRDefault="00467F17" w:rsidP="00467F17">
      <w:pPr>
        <w:rPr>
          <w:szCs w:val="24"/>
        </w:rPr>
      </w:pPr>
    </w:p>
    <w:p w:rsidR="00467F17" w:rsidRDefault="00467F17" w:rsidP="00467F17">
      <w:pPr>
        <w:ind w:left="1"/>
        <w:rPr>
          <w:szCs w:val="24"/>
        </w:rPr>
      </w:pPr>
    </w:p>
    <w:p w:rsidR="00467F17" w:rsidRDefault="00467F17" w:rsidP="00467F17">
      <w:pPr>
        <w:ind w:left="1"/>
        <w:rPr>
          <w:szCs w:val="24"/>
        </w:rPr>
      </w:pPr>
    </w:p>
    <w:p w:rsidR="00467F17" w:rsidRPr="00830281" w:rsidRDefault="00467F17" w:rsidP="00467F17">
      <w:pPr>
        <w:ind w:left="1"/>
        <w:rPr>
          <w:szCs w:val="24"/>
        </w:rPr>
      </w:pPr>
    </w:p>
    <w:tbl>
      <w:tblPr>
        <w:tblW w:w="8651" w:type="dxa"/>
        <w:jc w:val="center"/>
        <w:tblLook w:val="01E0"/>
      </w:tblPr>
      <w:tblGrid>
        <w:gridCol w:w="3956"/>
        <w:gridCol w:w="1346"/>
        <w:gridCol w:w="3349"/>
      </w:tblGrid>
      <w:tr w:rsidR="00467F17" w:rsidRPr="00830281" w:rsidTr="000C1671">
        <w:trPr>
          <w:trHeight w:val="307"/>
          <w:jc w:val="center"/>
        </w:trPr>
        <w:tc>
          <w:tcPr>
            <w:tcW w:w="3956" w:type="dxa"/>
            <w:shd w:val="clear" w:color="auto" w:fill="auto"/>
          </w:tcPr>
          <w:p w:rsidR="00467F17" w:rsidRPr="00830281" w:rsidRDefault="00467F17" w:rsidP="000C1671">
            <w:pPr>
              <w:jc w:val="center"/>
              <w:rPr>
                <w:b/>
                <w:szCs w:val="24"/>
              </w:rPr>
            </w:pPr>
            <w:r w:rsidRPr="00830281">
              <w:rPr>
                <w:b/>
                <w:szCs w:val="24"/>
              </w:rPr>
              <w:t>НАРУЧИЛАЦ</w:t>
            </w:r>
          </w:p>
        </w:tc>
        <w:tc>
          <w:tcPr>
            <w:tcW w:w="1346" w:type="dxa"/>
            <w:shd w:val="clear" w:color="auto" w:fill="auto"/>
          </w:tcPr>
          <w:p w:rsidR="00467F17" w:rsidRPr="00830281" w:rsidRDefault="00467F17" w:rsidP="000C1671">
            <w:pPr>
              <w:jc w:val="center"/>
              <w:rPr>
                <w:b/>
                <w:szCs w:val="24"/>
              </w:rPr>
            </w:pPr>
          </w:p>
        </w:tc>
        <w:tc>
          <w:tcPr>
            <w:tcW w:w="3349" w:type="dxa"/>
            <w:shd w:val="clear" w:color="auto" w:fill="auto"/>
          </w:tcPr>
          <w:p w:rsidR="00467F17" w:rsidRPr="00830281" w:rsidRDefault="00467F17" w:rsidP="000C1671">
            <w:pPr>
              <w:jc w:val="center"/>
              <w:rPr>
                <w:b/>
                <w:szCs w:val="24"/>
              </w:rPr>
            </w:pPr>
            <w:r w:rsidRPr="00830281">
              <w:rPr>
                <w:b/>
                <w:szCs w:val="24"/>
              </w:rPr>
              <w:t>ДАВАЛАЦ УСЛУГЕ</w:t>
            </w:r>
          </w:p>
        </w:tc>
      </w:tr>
      <w:tr w:rsidR="00467F17" w:rsidRPr="00830281" w:rsidTr="000C1671">
        <w:trPr>
          <w:trHeight w:val="964"/>
          <w:jc w:val="center"/>
        </w:trPr>
        <w:tc>
          <w:tcPr>
            <w:tcW w:w="3956" w:type="dxa"/>
            <w:tcBorders>
              <w:bottom w:val="single" w:sz="4" w:space="0" w:color="auto"/>
            </w:tcBorders>
            <w:shd w:val="clear" w:color="auto" w:fill="auto"/>
          </w:tcPr>
          <w:p w:rsidR="00467F17" w:rsidRPr="00830281" w:rsidRDefault="00467F17" w:rsidP="000C1671">
            <w:pPr>
              <w:jc w:val="center"/>
              <w:rPr>
                <w:b/>
                <w:szCs w:val="24"/>
              </w:rPr>
            </w:pPr>
          </w:p>
        </w:tc>
        <w:tc>
          <w:tcPr>
            <w:tcW w:w="1346" w:type="dxa"/>
            <w:shd w:val="clear" w:color="auto" w:fill="auto"/>
          </w:tcPr>
          <w:p w:rsidR="00467F17" w:rsidRPr="00830281" w:rsidRDefault="00467F17" w:rsidP="000C1671">
            <w:pPr>
              <w:jc w:val="center"/>
              <w:rPr>
                <w:b/>
                <w:szCs w:val="24"/>
              </w:rPr>
            </w:pPr>
          </w:p>
        </w:tc>
        <w:tc>
          <w:tcPr>
            <w:tcW w:w="3349" w:type="dxa"/>
            <w:tcBorders>
              <w:bottom w:val="single" w:sz="4" w:space="0" w:color="auto"/>
            </w:tcBorders>
            <w:shd w:val="clear" w:color="auto" w:fill="auto"/>
          </w:tcPr>
          <w:p w:rsidR="00467F17" w:rsidRPr="00830281" w:rsidRDefault="00467F17" w:rsidP="000C1671">
            <w:pPr>
              <w:jc w:val="center"/>
              <w:rPr>
                <w:b/>
                <w:szCs w:val="24"/>
              </w:rPr>
            </w:pPr>
          </w:p>
        </w:tc>
      </w:tr>
      <w:tr w:rsidR="00467F17" w:rsidRPr="00830281" w:rsidTr="000C1671">
        <w:trPr>
          <w:trHeight w:val="307"/>
          <w:jc w:val="center"/>
        </w:trPr>
        <w:tc>
          <w:tcPr>
            <w:tcW w:w="3956" w:type="dxa"/>
            <w:tcBorders>
              <w:top w:val="single" w:sz="4" w:space="0" w:color="auto"/>
            </w:tcBorders>
            <w:shd w:val="clear" w:color="auto" w:fill="auto"/>
          </w:tcPr>
          <w:p w:rsidR="00467F17" w:rsidRDefault="00467F17" w:rsidP="000C1671">
            <w:pPr>
              <w:pStyle w:val="BodyText"/>
              <w:spacing w:after="0"/>
              <w:ind w:left="-90" w:right="59"/>
              <w:jc w:val="center"/>
              <w:rPr>
                <w:rFonts w:ascii="Times New Roman" w:hAnsi="Times New Roman"/>
                <w:b/>
                <w:szCs w:val="24"/>
              </w:rPr>
            </w:pPr>
            <w:r w:rsidRPr="00830281">
              <w:rPr>
                <w:rFonts w:ascii="Times New Roman" w:hAnsi="Times New Roman"/>
                <w:b/>
                <w:szCs w:val="24"/>
              </w:rPr>
              <w:t>Д</w:t>
            </w:r>
            <w:r>
              <w:rPr>
                <w:rFonts w:ascii="Times New Roman" w:hAnsi="Times New Roman"/>
                <w:b/>
                <w:szCs w:val="24"/>
              </w:rPr>
              <w:t>р Софија Радуловић,</w:t>
            </w:r>
          </w:p>
          <w:p w:rsidR="00467F17" w:rsidRPr="00830281" w:rsidRDefault="00467F17" w:rsidP="000C1671">
            <w:pPr>
              <w:pStyle w:val="BodyText"/>
              <w:spacing w:after="0"/>
              <w:ind w:left="-90" w:right="59"/>
              <w:jc w:val="center"/>
              <w:rPr>
                <w:rFonts w:ascii="Times New Roman" w:hAnsi="Times New Roman"/>
                <w:b/>
                <w:szCs w:val="24"/>
              </w:rPr>
            </w:pPr>
            <w:r>
              <w:rPr>
                <w:rFonts w:ascii="Times New Roman" w:hAnsi="Times New Roman"/>
                <w:b/>
                <w:szCs w:val="24"/>
              </w:rPr>
              <w:t>помоћник директора</w:t>
            </w:r>
          </w:p>
          <w:p w:rsidR="00467F17" w:rsidRPr="00830281" w:rsidRDefault="00467F17" w:rsidP="000C1671">
            <w:pPr>
              <w:rPr>
                <w:b/>
                <w:szCs w:val="24"/>
              </w:rPr>
            </w:pPr>
          </w:p>
        </w:tc>
        <w:tc>
          <w:tcPr>
            <w:tcW w:w="1346" w:type="dxa"/>
            <w:shd w:val="clear" w:color="auto" w:fill="auto"/>
          </w:tcPr>
          <w:p w:rsidR="00467F17" w:rsidRPr="00830281" w:rsidRDefault="00467F17" w:rsidP="000C1671">
            <w:pPr>
              <w:jc w:val="center"/>
              <w:rPr>
                <w:b/>
                <w:szCs w:val="24"/>
              </w:rPr>
            </w:pPr>
          </w:p>
        </w:tc>
        <w:tc>
          <w:tcPr>
            <w:tcW w:w="3349" w:type="dxa"/>
            <w:tcBorders>
              <w:top w:val="single" w:sz="4" w:space="0" w:color="auto"/>
            </w:tcBorders>
            <w:shd w:val="clear" w:color="auto" w:fill="auto"/>
          </w:tcPr>
          <w:p w:rsidR="00467F17" w:rsidRPr="00830281" w:rsidRDefault="00467F17" w:rsidP="000C1671">
            <w:pPr>
              <w:jc w:val="center"/>
              <w:rPr>
                <w:b/>
                <w:szCs w:val="24"/>
              </w:rPr>
            </w:pPr>
            <w:r w:rsidRPr="00830281">
              <w:rPr>
                <w:b/>
                <w:szCs w:val="24"/>
              </w:rPr>
              <w:t xml:space="preserve">директор                                         </w:t>
            </w:r>
          </w:p>
        </w:tc>
      </w:tr>
    </w:tbl>
    <w:p w:rsidR="00B03944" w:rsidRDefault="00B03944" w:rsidP="003E3F57">
      <w:pPr>
        <w:pStyle w:val="BodyText"/>
        <w:spacing w:after="0"/>
        <w:rPr>
          <w:rFonts w:ascii="Times New Roman" w:hAnsi="Times New Roman"/>
          <w:szCs w:val="24"/>
        </w:rPr>
      </w:pPr>
    </w:p>
    <w:p w:rsidR="00B750C7" w:rsidRDefault="00B750C7" w:rsidP="00B126C6">
      <w:pPr>
        <w:rPr>
          <w:szCs w:val="24"/>
        </w:rPr>
      </w:pPr>
    </w:p>
    <w:p w:rsidR="000C3E52" w:rsidRPr="00830281" w:rsidRDefault="000C3E52" w:rsidP="00B126C6">
      <w:pPr>
        <w:rPr>
          <w:szCs w:val="24"/>
        </w:rPr>
      </w:pPr>
    </w:p>
    <w:p w:rsidR="00D32421" w:rsidRDefault="00D32421" w:rsidP="00E34B96">
      <w:pPr>
        <w:rPr>
          <w:b/>
          <w:color w:val="000000"/>
          <w:szCs w:val="24"/>
        </w:rPr>
      </w:pPr>
    </w:p>
    <w:p w:rsidR="00822F01" w:rsidRDefault="00822F01" w:rsidP="00E34B96">
      <w:pPr>
        <w:rPr>
          <w:b/>
          <w:color w:val="000000"/>
          <w:szCs w:val="24"/>
        </w:rPr>
      </w:pPr>
    </w:p>
    <w:p w:rsidR="0001357B" w:rsidRDefault="0001357B" w:rsidP="00E34B96">
      <w:pPr>
        <w:rPr>
          <w:b/>
          <w:color w:val="000000"/>
          <w:szCs w:val="24"/>
        </w:rPr>
      </w:pPr>
    </w:p>
    <w:p w:rsidR="0001357B" w:rsidRDefault="0001357B" w:rsidP="00E34B96">
      <w:pPr>
        <w:rPr>
          <w:b/>
          <w:color w:val="000000"/>
          <w:szCs w:val="24"/>
        </w:rPr>
      </w:pPr>
    </w:p>
    <w:p w:rsidR="0001357B" w:rsidRDefault="0001357B" w:rsidP="00E34B96">
      <w:pPr>
        <w:rPr>
          <w:b/>
          <w:color w:val="000000"/>
          <w:szCs w:val="24"/>
        </w:rPr>
      </w:pPr>
    </w:p>
    <w:p w:rsidR="0001357B" w:rsidRDefault="0001357B" w:rsidP="00E34B96">
      <w:pPr>
        <w:rPr>
          <w:b/>
          <w:color w:val="000000"/>
          <w:szCs w:val="24"/>
        </w:rPr>
      </w:pPr>
    </w:p>
    <w:p w:rsidR="00153E29" w:rsidRDefault="00153E29" w:rsidP="00E34B96">
      <w:pPr>
        <w:rPr>
          <w:b/>
          <w:color w:val="000000"/>
          <w:szCs w:val="24"/>
        </w:rPr>
      </w:pPr>
    </w:p>
    <w:p w:rsidR="00153E29" w:rsidRDefault="00153E29" w:rsidP="00E34B96">
      <w:pPr>
        <w:rPr>
          <w:b/>
          <w:color w:val="000000"/>
          <w:szCs w:val="24"/>
        </w:rPr>
      </w:pPr>
    </w:p>
    <w:p w:rsidR="00607325" w:rsidRDefault="00607325" w:rsidP="00E34B96">
      <w:pPr>
        <w:rPr>
          <w:b/>
          <w:color w:val="000000"/>
          <w:szCs w:val="24"/>
        </w:rPr>
      </w:pPr>
    </w:p>
    <w:p w:rsidR="00607325" w:rsidRDefault="00607325" w:rsidP="00E34B96">
      <w:pPr>
        <w:rPr>
          <w:b/>
          <w:color w:val="000000"/>
          <w:szCs w:val="24"/>
        </w:rPr>
      </w:pPr>
    </w:p>
    <w:p w:rsidR="00A87CF8" w:rsidRDefault="00A87CF8" w:rsidP="00E34B96">
      <w:pPr>
        <w:rPr>
          <w:b/>
          <w:color w:val="000000"/>
          <w:szCs w:val="24"/>
        </w:rPr>
      </w:pPr>
    </w:p>
    <w:p w:rsidR="00D75C90" w:rsidRDefault="00D75C90" w:rsidP="00E34B96">
      <w:pPr>
        <w:rPr>
          <w:b/>
          <w:color w:val="000000"/>
          <w:szCs w:val="24"/>
        </w:rPr>
      </w:pPr>
    </w:p>
    <w:p w:rsidR="00D75C90" w:rsidRDefault="00D75C90" w:rsidP="00E34B96">
      <w:pPr>
        <w:rPr>
          <w:b/>
          <w:color w:val="000000"/>
          <w:szCs w:val="24"/>
        </w:rPr>
      </w:pPr>
    </w:p>
    <w:p w:rsidR="00D75C90" w:rsidRDefault="00D75C90" w:rsidP="00E34B96">
      <w:pPr>
        <w:rPr>
          <w:b/>
          <w:color w:val="000000"/>
          <w:szCs w:val="24"/>
        </w:rPr>
      </w:pPr>
    </w:p>
    <w:p w:rsidR="00D75C90" w:rsidRDefault="00D75C90" w:rsidP="00E34B96">
      <w:pPr>
        <w:rPr>
          <w:b/>
          <w:color w:val="000000"/>
          <w:szCs w:val="24"/>
        </w:rPr>
      </w:pPr>
    </w:p>
    <w:p w:rsidR="00D75C90" w:rsidRDefault="00D75C90" w:rsidP="00E34B96">
      <w:pPr>
        <w:rPr>
          <w:b/>
          <w:color w:val="000000"/>
          <w:szCs w:val="24"/>
        </w:rPr>
      </w:pPr>
    </w:p>
    <w:p w:rsidR="00D75C90" w:rsidRDefault="00D75C90" w:rsidP="00E34B96">
      <w:pPr>
        <w:rPr>
          <w:b/>
          <w:color w:val="000000"/>
          <w:szCs w:val="24"/>
        </w:rPr>
      </w:pPr>
    </w:p>
    <w:p w:rsidR="00D75C90" w:rsidRDefault="00D75C90" w:rsidP="00E34B96">
      <w:pPr>
        <w:rPr>
          <w:b/>
          <w:color w:val="000000"/>
          <w:szCs w:val="24"/>
        </w:rPr>
      </w:pPr>
    </w:p>
    <w:p w:rsidR="00D75C90" w:rsidRDefault="00D75C90" w:rsidP="00E34B96">
      <w:pPr>
        <w:rPr>
          <w:b/>
          <w:color w:val="000000"/>
          <w:szCs w:val="24"/>
        </w:rPr>
      </w:pPr>
    </w:p>
    <w:p w:rsidR="00D75C90" w:rsidRDefault="00D75C90" w:rsidP="00E34B96">
      <w:pPr>
        <w:rPr>
          <w:b/>
          <w:color w:val="000000"/>
          <w:szCs w:val="24"/>
        </w:rPr>
      </w:pPr>
    </w:p>
    <w:p w:rsidR="00D75C90" w:rsidRDefault="00D75C90" w:rsidP="00E34B96">
      <w:pPr>
        <w:rPr>
          <w:b/>
          <w:color w:val="000000"/>
          <w:szCs w:val="24"/>
        </w:rPr>
      </w:pPr>
    </w:p>
    <w:p w:rsidR="00D75C90" w:rsidRDefault="00D75C90" w:rsidP="00E34B96">
      <w:pPr>
        <w:rPr>
          <w:b/>
          <w:color w:val="000000"/>
          <w:szCs w:val="24"/>
        </w:rPr>
      </w:pPr>
    </w:p>
    <w:p w:rsidR="00D75C90" w:rsidRDefault="00D75C90" w:rsidP="00E34B96">
      <w:pPr>
        <w:rPr>
          <w:b/>
          <w:color w:val="000000"/>
          <w:szCs w:val="24"/>
        </w:rPr>
      </w:pPr>
    </w:p>
    <w:p w:rsidR="00D75C90" w:rsidRDefault="00D75C90" w:rsidP="00E34B96">
      <w:pPr>
        <w:rPr>
          <w:b/>
          <w:color w:val="000000"/>
          <w:szCs w:val="24"/>
        </w:rPr>
      </w:pPr>
    </w:p>
    <w:p w:rsidR="00D75C90" w:rsidRDefault="00D75C90" w:rsidP="00E34B96">
      <w:pPr>
        <w:rPr>
          <w:b/>
          <w:color w:val="000000"/>
          <w:szCs w:val="24"/>
        </w:rPr>
      </w:pPr>
    </w:p>
    <w:p w:rsidR="00467F17" w:rsidRDefault="00467F17" w:rsidP="00467F17">
      <w:pPr>
        <w:rPr>
          <w:b/>
          <w:color w:val="000000"/>
          <w:szCs w:val="24"/>
        </w:rPr>
      </w:pPr>
    </w:p>
    <w:p w:rsidR="00FC498D" w:rsidRDefault="00FC498D" w:rsidP="007C060F">
      <w:pPr>
        <w:jc w:val="right"/>
        <w:rPr>
          <w:b/>
          <w:color w:val="000000"/>
          <w:szCs w:val="24"/>
        </w:rPr>
      </w:pPr>
    </w:p>
    <w:p w:rsidR="00B05199" w:rsidRPr="00CE2993" w:rsidRDefault="00B05199" w:rsidP="00B05199">
      <w:pPr>
        <w:spacing w:line="360" w:lineRule="auto"/>
        <w:jc w:val="center"/>
        <w:outlineLvl w:val="0"/>
        <w:rPr>
          <w:b/>
          <w:sz w:val="32"/>
          <w:szCs w:val="32"/>
        </w:rPr>
      </w:pPr>
      <w:r w:rsidRPr="00CE2993">
        <w:rPr>
          <w:b/>
          <w:sz w:val="32"/>
          <w:szCs w:val="32"/>
        </w:rPr>
        <w:lastRenderedPageBreak/>
        <w:t>VIII</w:t>
      </w:r>
    </w:p>
    <w:p w:rsidR="00B05199" w:rsidRPr="00CE2993" w:rsidRDefault="00B05199" w:rsidP="00B05199">
      <w:pPr>
        <w:jc w:val="center"/>
        <w:rPr>
          <w:b/>
          <w:szCs w:val="24"/>
        </w:rPr>
      </w:pPr>
      <w:r w:rsidRPr="00CE2993">
        <w:rPr>
          <w:b/>
          <w:szCs w:val="24"/>
        </w:rPr>
        <w:t xml:space="preserve">О Б Р А З А Ц </w:t>
      </w:r>
    </w:p>
    <w:p w:rsidR="00B05199" w:rsidRDefault="00B05199" w:rsidP="00B05199">
      <w:pPr>
        <w:jc w:val="center"/>
        <w:rPr>
          <w:b/>
          <w:szCs w:val="24"/>
        </w:rPr>
      </w:pPr>
      <w:r w:rsidRPr="00CE2993">
        <w:rPr>
          <w:b/>
          <w:szCs w:val="24"/>
        </w:rPr>
        <w:t xml:space="preserve">СТРУКТУРЕ ПОНУЂЕНЕ ЦЕНЕ </w:t>
      </w:r>
    </w:p>
    <w:p w:rsidR="00483945" w:rsidRPr="00CE2993" w:rsidRDefault="00483945" w:rsidP="00B05199">
      <w:pPr>
        <w:jc w:val="center"/>
        <w:rPr>
          <w:b/>
          <w:szCs w:val="24"/>
        </w:rPr>
      </w:pPr>
      <w:r>
        <w:rPr>
          <w:b/>
          <w:szCs w:val="24"/>
        </w:rPr>
        <w:t xml:space="preserve">СА УПУТСТВОМ </w:t>
      </w:r>
      <w:r w:rsidR="00AE6A5C">
        <w:rPr>
          <w:b/>
          <w:szCs w:val="24"/>
        </w:rPr>
        <w:t>КАКО ДА СЕ ПОПУНИ</w:t>
      </w:r>
    </w:p>
    <w:p w:rsidR="00B41163" w:rsidRPr="005B7138" w:rsidRDefault="00B41163" w:rsidP="00B94D7B">
      <w:pPr>
        <w:jc w:val="center"/>
        <w:rPr>
          <w:b/>
          <w:color w:val="000000"/>
          <w:szCs w:val="24"/>
        </w:rPr>
      </w:pPr>
    </w:p>
    <w:p w:rsidR="00FE355D" w:rsidRPr="005B7138" w:rsidRDefault="00FE355D" w:rsidP="00FE355D">
      <w:pPr>
        <w:rPr>
          <w:szCs w:val="24"/>
          <w:lang w:val="sr-Latn-CS"/>
        </w:rPr>
      </w:pPr>
      <w:r w:rsidRPr="005B7138">
        <w:rPr>
          <w:szCs w:val="24"/>
          <w:lang w:val="ru-RU"/>
        </w:rPr>
        <w:t>Образац структуре цене мора да попуни, потпише и овери овлашћено лице понуђача</w:t>
      </w:r>
      <w:r w:rsidRPr="005B7138">
        <w:rPr>
          <w:szCs w:val="24"/>
          <w:lang w:val="sr-Latn-CS"/>
        </w:rPr>
        <w:t>.</w:t>
      </w:r>
    </w:p>
    <w:p w:rsidR="00620348" w:rsidRDefault="00620348" w:rsidP="00620348">
      <w:pPr>
        <w:ind w:right="9"/>
      </w:pPr>
    </w:p>
    <w:p w:rsidR="00620348" w:rsidRDefault="00E8440D" w:rsidP="00620348">
      <w:pPr>
        <w:pStyle w:val="ListParagraph"/>
        <w:numPr>
          <w:ilvl w:val="0"/>
          <w:numId w:val="37"/>
        </w:numPr>
        <w:suppressAutoHyphens w:val="0"/>
        <w:spacing w:line="240" w:lineRule="auto"/>
        <w:ind w:right="9"/>
        <w:jc w:val="both"/>
      </w:pPr>
      <w:r>
        <w:t>Цена у</w:t>
      </w:r>
      <w:r w:rsidR="00620348">
        <w:t xml:space="preserve">слуге техничког прегледа радова изведених на основу Главног пројекта надоградње објекта пословне зграде ЕРЦ-а (Решење IX-20 број 351.71-16/2010 од 01.03.2011. године) </w:t>
      </w:r>
    </w:p>
    <w:p w:rsidR="00620348" w:rsidRPr="00620348" w:rsidRDefault="00620348" w:rsidP="00620348">
      <w:pPr>
        <w:pStyle w:val="ListParagraph"/>
        <w:suppressAutoHyphens w:val="0"/>
        <w:spacing w:line="240" w:lineRule="auto"/>
        <w:ind w:left="1350" w:right="9"/>
        <w:jc w:val="both"/>
      </w:pPr>
    </w:p>
    <w:p w:rsidR="00620348" w:rsidRDefault="00620348" w:rsidP="00620348">
      <w:pPr>
        <w:pStyle w:val="ListParagraph"/>
        <w:suppressAutoHyphens w:val="0"/>
        <w:spacing w:line="240" w:lineRule="auto"/>
        <w:ind w:left="1350" w:right="9"/>
        <w:jc w:val="both"/>
        <w:rPr>
          <w:lang w:val="ru-RU"/>
        </w:rPr>
      </w:pPr>
      <w:r>
        <w:t>Динара</w:t>
      </w:r>
      <w:r>
        <w:rPr>
          <w:lang w:val="ru-RU"/>
        </w:rPr>
        <w:t xml:space="preserve"> (без ПДВ</w:t>
      </w:r>
      <w:r w:rsidRPr="005B7138">
        <w:rPr>
          <w:lang w:val="ru-RU"/>
        </w:rPr>
        <w:t>):</w:t>
      </w:r>
      <w:r>
        <w:rPr>
          <w:lang w:val="ru-RU"/>
        </w:rPr>
        <w:t xml:space="preserve">       </w:t>
      </w:r>
      <w:r w:rsidRPr="005B7138">
        <w:rPr>
          <w:lang w:val="ru-RU"/>
        </w:rPr>
        <w:t xml:space="preserve"> ________________________ </w:t>
      </w:r>
    </w:p>
    <w:p w:rsidR="00620348" w:rsidRDefault="00620348" w:rsidP="00620348">
      <w:pPr>
        <w:pStyle w:val="ListParagraph"/>
        <w:suppressAutoHyphens w:val="0"/>
        <w:spacing w:line="240" w:lineRule="auto"/>
        <w:ind w:left="1350" w:right="9"/>
        <w:jc w:val="both"/>
      </w:pPr>
    </w:p>
    <w:p w:rsidR="00620348" w:rsidRDefault="00620348" w:rsidP="00620348">
      <w:pPr>
        <w:pStyle w:val="ListParagraph"/>
        <w:suppressAutoHyphens w:val="0"/>
        <w:spacing w:line="240" w:lineRule="auto"/>
        <w:ind w:left="1350" w:right="9"/>
        <w:jc w:val="both"/>
      </w:pPr>
      <w:r>
        <w:t>Динара</w:t>
      </w:r>
      <w:r>
        <w:rPr>
          <w:lang w:val="ru-RU"/>
        </w:rPr>
        <w:t xml:space="preserve"> (са ПДВ</w:t>
      </w:r>
      <w:r w:rsidRPr="005B7138">
        <w:rPr>
          <w:lang w:val="ru-RU"/>
        </w:rPr>
        <w:t>):</w:t>
      </w:r>
      <w:r>
        <w:rPr>
          <w:lang w:val="ru-RU"/>
        </w:rPr>
        <w:t xml:space="preserve">       </w:t>
      </w:r>
      <w:r w:rsidRPr="005B7138">
        <w:rPr>
          <w:lang w:val="ru-RU"/>
        </w:rPr>
        <w:t xml:space="preserve"> ________________________ </w:t>
      </w:r>
    </w:p>
    <w:p w:rsidR="00620348" w:rsidRDefault="00620348" w:rsidP="00620348">
      <w:pPr>
        <w:pStyle w:val="ListParagraph"/>
        <w:ind w:left="1350" w:right="9"/>
      </w:pPr>
    </w:p>
    <w:p w:rsidR="00620348" w:rsidRDefault="00E8440D" w:rsidP="00620348">
      <w:pPr>
        <w:pStyle w:val="ListParagraph"/>
        <w:numPr>
          <w:ilvl w:val="0"/>
          <w:numId w:val="37"/>
        </w:numPr>
        <w:suppressAutoHyphens w:val="0"/>
        <w:spacing w:line="240" w:lineRule="auto"/>
        <w:ind w:right="9"/>
        <w:jc w:val="both"/>
      </w:pPr>
      <w:r>
        <w:t>Цена услуге</w:t>
      </w:r>
      <w:r w:rsidR="00620348">
        <w:t xml:space="preserve"> техничког прегледа радова изведених на основу Главног пројекта реконструкције електроенергетског развода у објекту и електричних инсталација у систем сали и Главног пројекта дизел електричног агрегата у ЕРЦ-у (Решење IX-20 број 351.41-119/2011 од 07.09.2011. године) </w:t>
      </w:r>
    </w:p>
    <w:p w:rsidR="00620348" w:rsidRDefault="00620348" w:rsidP="00620348">
      <w:pPr>
        <w:pStyle w:val="ListParagraph"/>
        <w:suppressAutoHyphens w:val="0"/>
        <w:spacing w:line="240" w:lineRule="auto"/>
        <w:ind w:left="1350" w:right="9"/>
        <w:jc w:val="both"/>
      </w:pPr>
    </w:p>
    <w:p w:rsidR="00620348" w:rsidRDefault="00620348" w:rsidP="00620348">
      <w:pPr>
        <w:pStyle w:val="ListParagraph"/>
        <w:suppressAutoHyphens w:val="0"/>
        <w:spacing w:line="240" w:lineRule="auto"/>
        <w:ind w:left="1350" w:right="9"/>
        <w:jc w:val="both"/>
        <w:rPr>
          <w:lang w:val="ru-RU"/>
        </w:rPr>
      </w:pPr>
      <w:r>
        <w:t>Динара</w:t>
      </w:r>
      <w:r>
        <w:rPr>
          <w:lang w:val="ru-RU"/>
        </w:rPr>
        <w:t xml:space="preserve"> (без ПДВ</w:t>
      </w:r>
      <w:r w:rsidRPr="005B7138">
        <w:rPr>
          <w:lang w:val="ru-RU"/>
        </w:rPr>
        <w:t>):</w:t>
      </w:r>
      <w:r>
        <w:rPr>
          <w:lang w:val="ru-RU"/>
        </w:rPr>
        <w:t xml:space="preserve">       </w:t>
      </w:r>
      <w:r w:rsidRPr="005B7138">
        <w:rPr>
          <w:lang w:val="ru-RU"/>
        </w:rPr>
        <w:t xml:space="preserve"> ________________________ </w:t>
      </w:r>
    </w:p>
    <w:p w:rsidR="00620348" w:rsidRDefault="00620348" w:rsidP="00620348">
      <w:pPr>
        <w:pStyle w:val="ListParagraph"/>
        <w:suppressAutoHyphens w:val="0"/>
        <w:spacing w:line="240" w:lineRule="auto"/>
        <w:ind w:left="1350" w:right="9"/>
        <w:jc w:val="both"/>
      </w:pPr>
    </w:p>
    <w:p w:rsidR="00620348" w:rsidRDefault="00620348" w:rsidP="00620348">
      <w:pPr>
        <w:pStyle w:val="ListParagraph"/>
        <w:suppressAutoHyphens w:val="0"/>
        <w:spacing w:line="240" w:lineRule="auto"/>
        <w:ind w:left="1350" w:right="9"/>
        <w:jc w:val="both"/>
      </w:pPr>
      <w:r>
        <w:t>Динара</w:t>
      </w:r>
      <w:r>
        <w:rPr>
          <w:lang w:val="ru-RU"/>
        </w:rPr>
        <w:t xml:space="preserve"> (са ПДВ</w:t>
      </w:r>
      <w:r w:rsidRPr="005B7138">
        <w:rPr>
          <w:lang w:val="ru-RU"/>
        </w:rPr>
        <w:t>):</w:t>
      </w:r>
      <w:r>
        <w:rPr>
          <w:lang w:val="ru-RU"/>
        </w:rPr>
        <w:t xml:space="preserve">       </w:t>
      </w:r>
      <w:r w:rsidRPr="005B7138">
        <w:rPr>
          <w:lang w:val="ru-RU"/>
        </w:rPr>
        <w:t xml:space="preserve"> ________________________ </w:t>
      </w:r>
    </w:p>
    <w:p w:rsidR="00620348" w:rsidRDefault="00620348" w:rsidP="00620348">
      <w:pPr>
        <w:pStyle w:val="ListParagraph"/>
        <w:suppressAutoHyphens w:val="0"/>
        <w:spacing w:line="240" w:lineRule="auto"/>
        <w:ind w:left="1350" w:right="9"/>
        <w:jc w:val="both"/>
      </w:pPr>
    </w:p>
    <w:p w:rsidR="00620348" w:rsidRDefault="00620348" w:rsidP="00620348">
      <w:pPr>
        <w:ind w:right="9"/>
      </w:pPr>
    </w:p>
    <w:p w:rsidR="00620348" w:rsidRDefault="00E8440D" w:rsidP="00620348">
      <w:pPr>
        <w:pStyle w:val="ListParagraph"/>
        <w:numPr>
          <w:ilvl w:val="0"/>
          <w:numId w:val="37"/>
        </w:numPr>
        <w:suppressAutoHyphens w:val="0"/>
        <w:spacing w:line="240" w:lineRule="auto"/>
        <w:ind w:right="9"/>
        <w:jc w:val="both"/>
      </w:pPr>
      <w:r>
        <w:t>Цена услуге</w:t>
      </w:r>
      <w:r w:rsidR="00620348">
        <w:t xml:space="preserve"> техничког прегледа радова изведених на основу Главног пројекта спољне електро мреже 1кV (Решење број 351.41-331/2011 од 18.11.2011. године) </w:t>
      </w:r>
    </w:p>
    <w:p w:rsidR="00620348" w:rsidRDefault="00620348" w:rsidP="00620348">
      <w:pPr>
        <w:pStyle w:val="ListParagraph"/>
        <w:suppressAutoHyphens w:val="0"/>
        <w:spacing w:line="240" w:lineRule="auto"/>
        <w:ind w:left="1350" w:right="9"/>
        <w:jc w:val="both"/>
      </w:pPr>
    </w:p>
    <w:p w:rsidR="00620348" w:rsidRDefault="00620348" w:rsidP="00620348">
      <w:pPr>
        <w:pStyle w:val="ListParagraph"/>
        <w:suppressAutoHyphens w:val="0"/>
        <w:spacing w:line="240" w:lineRule="auto"/>
        <w:ind w:left="1350" w:right="9"/>
        <w:jc w:val="both"/>
        <w:rPr>
          <w:lang w:val="ru-RU"/>
        </w:rPr>
      </w:pPr>
      <w:r>
        <w:t>Динара</w:t>
      </w:r>
      <w:r>
        <w:rPr>
          <w:lang w:val="ru-RU"/>
        </w:rPr>
        <w:t xml:space="preserve"> (без ПДВ</w:t>
      </w:r>
      <w:r w:rsidRPr="005B7138">
        <w:rPr>
          <w:lang w:val="ru-RU"/>
        </w:rPr>
        <w:t>):</w:t>
      </w:r>
      <w:r>
        <w:rPr>
          <w:lang w:val="ru-RU"/>
        </w:rPr>
        <w:t xml:space="preserve">       </w:t>
      </w:r>
      <w:r w:rsidRPr="005B7138">
        <w:rPr>
          <w:lang w:val="ru-RU"/>
        </w:rPr>
        <w:t xml:space="preserve"> ________________________ </w:t>
      </w:r>
    </w:p>
    <w:p w:rsidR="00620348" w:rsidRDefault="00620348" w:rsidP="00620348">
      <w:pPr>
        <w:pStyle w:val="ListParagraph"/>
        <w:suppressAutoHyphens w:val="0"/>
        <w:spacing w:line="240" w:lineRule="auto"/>
        <w:ind w:left="1350" w:right="9"/>
        <w:jc w:val="both"/>
      </w:pPr>
    </w:p>
    <w:p w:rsidR="00620348" w:rsidRDefault="00620348" w:rsidP="00620348">
      <w:pPr>
        <w:pStyle w:val="ListParagraph"/>
        <w:suppressAutoHyphens w:val="0"/>
        <w:spacing w:line="240" w:lineRule="auto"/>
        <w:ind w:left="1350" w:right="9"/>
        <w:jc w:val="both"/>
      </w:pPr>
      <w:r>
        <w:t>Динара</w:t>
      </w:r>
      <w:r>
        <w:rPr>
          <w:lang w:val="ru-RU"/>
        </w:rPr>
        <w:t xml:space="preserve"> (са ПДВ</w:t>
      </w:r>
      <w:r w:rsidRPr="005B7138">
        <w:rPr>
          <w:lang w:val="ru-RU"/>
        </w:rPr>
        <w:t>):</w:t>
      </w:r>
      <w:r>
        <w:rPr>
          <w:lang w:val="ru-RU"/>
        </w:rPr>
        <w:t xml:space="preserve">       </w:t>
      </w:r>
      <w:r w:rsidRPr="005B7138">
        <w:rPr>
          <w:lang w:val="ru-RU"/>
        </w:rPr>
        <w:t xml:space="preserve"> ________________________ </w:t>
      </w:r>
    </w:p>
    <w:p w:rsidR="00620348" w:rsidRDefault="00620348" w:rsidP="00620348">
      <w:pPr>
        <w:ind w:right="9"/>
      </w:pPr>
    </w:p>
    <w:p w:rsidR="00620348" w:rsidRDefault="00620348" w:rsidP="00620348">
      <w:pPr>
        <w:ind w:right="9"/>
      </w:pPr>
    </w:p>
    <w:p w:rsidR="00620348" w:rsidRDefault="00E8440D" w:rsidP="00620348">
      <w:pPr>
        <w:pStyle w:val="ListParagraph"/>
        <w:numPr>
          <w:ilvl w:val="0"/>
          <w:numId w:val="37"/>
        </w:numPr>
        <w:suppressAutoHyphens w:val="0"/>
        <w:spacing w:line="240" w:lineRule="auto"/>
        <w:ind w:right="9"/>
        <w:jc w:val="both"/>
      </w:pPr>
      <w:r>
        <w:t>Цена услуге</w:t>
      </w:r>
      <w:r w:rsidR="00620348">
        <w:t xml:space="preserve"> техничког прегледа радова изведених на основу Главног пројекта реконструкције система за гашење пожара гасом СО2 објекта ЕРЦ-а (У току је прибављање дозволе за извођење радова) </w:t>
      </w:r>
    </w:p>
    <w:p w:rsidR="00620348" w:rsidRDefault="00620348" w:rsidP="00620348">
      <w:pPr>
        <w:pStyle w:val="ListParagraph"/>
        <w:suppressAutoHyphens w:val="0"/>
        <w:spacing w:line="240" w:lineRule="auto"/>
        <w:ind w:left="1350" w:right="9"/>
        <w:jc w:val="both"/>
      </w:pPr>
    </w:p>
    <w:p w:rsidR="00620348" w:rsidRDefault="00620348" w:rsidP="00620348">
      <w:pPr>
        <w:pStyle w:val="ListParagraph"/>
        <w:suppressAutoHyphens w:val="0"/>
        <w:spacing w:line="240" w:lineRule="auto"/>
        <w:ind w:left="1350" w:right="9"/>
        <w:jc w:val="both"/>
        <w:rPr>
          <w:lang w:val="ru-RU"/>
        </w:rPr>
      </w:pPr>
      <w:r>
        <w:t>Динара</w:t>
      </w:r>
      <w:r>
        <w:rPr>
          <w:lang w:val="ru-RU"/>
        </w:rPr>
        <w:t xml:space="preserve"> (без ПДВ</w:t>
      </w:r>
      <w:r w:rsidRPr="005B7138">
        <w:rPr>
          <w:lang w:val="ru-RU"/>
        </w:rPr>
        <w:t>):</w:t>
      </w:r>
      <w:r>
        <w:rPr>
          <w:lang w:val="ru-RU"/>
        </w:rPr>
        <w:t xml:space="preserve">       </w:t>
      </w:r>
      <w:r w:rsidRPr="005B7138">
        <w:rPr>
          <w:lang w:val="ru-RU"/>
        </w:rPr>
        <w:t xml:space="preserve"> ________________________ </w:t>
      </w:r>
    </w:p>
    <w:p w:rsidR="00620348" w:rsidRDefault="00620348" w:rsidP="00620348">
      <w:pPr>
        <w:pStyle w:val="ListParagraph"/>
        <w:suppressAutoHyphens w:val="0"/>
        <w:spacing w:line="240" w:lineRule="auto"/>
        <w:ind w:left="1350" w:right="9"/>
        <w:jc w:val="both"/>
      </w:pPr>
    </w:p>
    <w:p w:rsidR="00620348" w:rsidRDefault="00620348" w:rsidP="00620348">
      <w:pPr>
        <w:pStyle w:val="ListParagraph"/>
        <w:suppressAutoHyphens w:val="0"/>
        <w:spacing w:line="240" w:lineRule="auto"/>
        <w:ind w:left="1350" w:right="9"/>
        <w:jc w:val="both"/>
      </w:pPr>
      <w:r>
        <w:t>Динара</w:t>
      </w:r>
      <w:r>
        <w:rPr>
          <w:lang w:val="ru-RU"/>
        </w:rPr>
        <w:t xml:space="preserve"> (са ПДВ</w:t>
      </w:r>
      <w:r w:rsidRPr="005B7138">
        <w:rPr>
          <w:lang w:val="ru-RU"/>
        </w:rPr>
        <w:t>):</w:t>
      </w:r>
      <w:r>
        <w:rPr>
          <w:lang w:val="ru-RU"/>
        </w:rPr>
        <w:t xml:space="preserve">       </w:t>
      </w:r>
      <w:r w:rsidRPr="005B7138">
        <w:rPr>
          <w:lang w:val="ru-RU"/>
        </w:rPr>
        <w:t xml:space="preserve"> ________________________ </w:t>
      </w:r>
    </w:p>
    <w:p w:rsidR="00620348" w:rsidRDefault="00620348" w:rsidP="00620348">
      <w:pPr>
        <w:pStyle w:val="ListParagraph"/>
        <w:suppressAutoHyphens w:val="0"/>
        <w:spacing w:line="240" w:lineRule="auto"/>
        <w:ind w:left="1350" w:right="9"/>
        <w:jc w:val="both"/>
      </w:pPr>
    </w:p>
    <w:p w:rsidR="00D75C90" w:rsidRPr="00620348" w:rsidRDefault="00D75C90" w:rsidP="00620348">
      <w:pPr>
        <w:rPr>
          <w:lang w:val="ru-RU"/>
        </w:rPr>
      </w:pPr>
    </w:p>
    <w:p w:rsidR="002C3534" w:rsidRDefault="002C3534" w:rsidP="00D75C90">
      <w:pPr>
        <w:pStyle w:val="ListParagraph"/>
        <w:rPr>
          <w:lang w:val="ru-RU"/>
        </w:rPr>
      </w:pPr>
      <w:r>
        <w:rPr>
          <w:lang w:val="ru-RU"/>
        </w:rPr>
        <w:t xml:space="preserve">                           </w:t>
      </w:r>
      <w:r w:rsidR="00FE355D" w:rsidRPr="005B7138">
        <w:rPr>
          <w:lang w:val="ru-RU"/>
        </w:rPr>
        <w:t xml:space="preserve">              </w:t>
      </w:r>
      <w:r w:rsidR="00483945">
        <w:rPr>
          <w:lang w:val="ru-RU"/>
        </w:rPr>
        <w:t xml:space="preserve">              </w:t>
      </w:r>
    </w:p>
    <w:p w:rsidR="00FE355D" w:rsidRPr="005B7138" w:rsidRDefault="00483945" w:rsidP="007A167D">
      <w:pPr>
        <w:pStyle w:val="BodyText"/>
        <w:spacing w:beforeLines="10"/>
        <w:ind w:left="720"/>
        <w:rPr>
          <w:rFonts w:ascii="Times New Roman" w:hAnsi="Times New Roman"/>
          <w:szCs w:val="24"/>
          <w:lang w:val="ru-RU"/>
        </w:rPr>
      </w:pPr>
      <w:r>
        <w:rPr>
          <w:rFonts w:ascii="Times New Roman" w:hAnsi="Times New Roman"/>
          <w:szCs w:val="24"/>
          <w:lang w:val="ru-RU"/>
        </w:rPr>
        <w:t>УКУПНО (без ПДВ</w:t>
      </w:r>
      <w:r w:rsidR="00FE355D" w:rsidRPr="005B7138">
        <w:rPr>
          <w:rFonts w:ascii="Times New Roman" w:hAnsi="Times New Roman"/>
          <w:szCs w:val="24"/>
          <w:lang w:val="ru-RU"/>
        </w:rPr>
        <w:t>):</w:t>
      </w:r>
      <w:r w:rsidR="00C24926">
        <w:rPr>
          <w:rFonts w:ascii="Times New Roman" w:hAnsi="Times New Roman"/>
          <w:szCs w:val="24"/>
          <w:lang w:val="ru-RU"/>
        </w:rPr>
        <w:t xml:space="preserve">   </w:t>
      </w:r>
      <w:r w:rsidR="002C3534">
        <w:rPr>
          <w:rFonts w:ascii="Times New Roman" w:hAnsi="Times New Roman"/>
          <w:szCs w:val="24"/>
          <w:lang w:val="ru-RU"/>
        </w:rPr>
        <w:t xml:space="preserve">    </w:t>
      </w:r>
      <w:r w:rsidR="00FE355D" w:rsidRPr="005B7138">
        <w:rPr>
          <w:rFonts w:ascii="Times New Roman" w:hAnsi="Times New Roman"/>
          <w:szCs w:val="24"/>
          <w:lang w:val="ru-RU"/>
        </w:rPr>
        <w:t xml:space="preserve"> </w:t>
      </w:r>
      <w:r w:rsidR="002C3534" w:rsidRPr="005B7138">
        <w:rPr>
          <w:rFonts w:ascii="Times New Roman" w:hAnsi="Times New Roman"/>
          <w:szCs w:val="24"/>
          <w:lang w:val="ru-RU"/>
        </w:rPr>
        <w:t>________________________ дин.</w:t>
      </w:r>
    </w:p>
    <w:p w:rsidR="00FE355D" w:rsidRPr="005B7138" w:rsidRDefault="002C3534" w:rsidP="007A167D">
      <w:pPr>
        <w:pStyle w:val="BodyText"/>
        <w:spacing w:beforeLines="10"/>
        <w:ind w:left="720"/>
        <w:rPr>
          <w:rFonts w:ascii="Times New Roman" w:hAnsi="Times New Roman"/>
          <w:szCs w:val="24"/>
          <w:lang w:val="ru-RU"/>
        </w:rPr>
      </w:pPr>
      <w:r>
        <w:rPr>
          <w:rFonts w:ascii="Times New Roman" w:hAnsi="Times New Roman"/>
          <w:szCs w:val="24"/>
          <w:lang w:val="ru-RU"/>
        </w:rPr>
        <w:t>УКУПНО (са ПДВ</w:t>
      </w:r>
      <w:r w:rsidRPr="005B7138">
        <w:rPr>
          <w:rFonts w:ascii="Times New Roman" w:hAnsi="Times New Roman"/>
          <w:szCs w:val="24"/>
          <w:lang w:val="ru-RU"/>
        </w:rPr>
        <w:t>):</w:t>
      </w:r>
      <w:r>
        <w:rPr>
          <w:rFonts w:ascii="Times New Roman" w:hAnsi="Times New Roman"/>
          <w:szCs w:val="24"/>
          <w:lang w:val="ru-RU"/>
        </w:rPr>
        <w:t xml:space="preserve">       </w:t>
      </w:r>
      <w:r w:rsidRPr="005B7138">
        <w:rPr>
          <w:rFonts w:ascii="Times New Roman" w:hAnsi="Times New Roman"/>
          <w:szCs w:val="24"/>
          <w:lang w:val="ru-RU"/>
        </w:rPr>
        <w:t xml:space="preserve"> ________________________ дин.</w:t>
      </w:r>
    </w:p>
    <w:p w:rsidR="00FE355D" w:rsidRPr="005B7138" w:rsidRDefault="00FE355D" w:rsidP="007A167D">
      <w:pPr>
        <w:pStyle w:val="BodyText"/>
        <w:spacing w:beforeLines="10"/>
        <w:jc w:val="center"/>
        <w:rPr>
          <w:rFonts w:ascii="Times New Roman" w:hAnsi="Times New Roman"/>
          <w:szCs w:val="24"/>
          <w:lang w:val="ru-RU"/>
        </w:rPr>
      </w:pPr>
      <w:r w:rsidRPr="005B7138">
        <w:rPr>
          <w:rFonts w:ascii="Times New Roman" w:hAnsi="Times New Roman"/>
          <w:szCs w:val="24"/>
          <w:lang w:val="ru-RU"/>
        </w:rPr>
        <w:t xml:space="preserve">                        </w:t>
      </w:r>
      <w:r w:rsidR="00483945">
        <w:rPr>
          <w:rFonts w:ascii="Times New Roman" w:hAnsi="Times New Roman"/>
          <w:szCs w:val="24"/>
          <w:lang w:val="ru-RU"/>
        </w:rPr>
        <w:t xml:space="preserve">               </w:t>
      </w:r>
    </w:p>
    <w:p w:rsidR="00FE355D" w:rsidRDefault="00FE355D" w:rsidP="007A167D">
      <w:pPr>
        <w:pStyle w:val="BodyText"/>
        <w:spacing w:beforeLines="10"/>
        <w:jc w:val="center"/>
        <w:rPr>
          <w:rFonts w:ascii="Times New Roman" w:hAnsi="Times New Roman"/>
          <w:szCs w:val="24"/>
          <w:lang w:val="ru-RU"/>
        </w:rPr>
      </w:pPr>
    </w:p>
    <w:p w:rsidR="00182BC0" w:rsidRDefault="00182BC0" w:rsidP="007A167D">
      <w:pPr>
        <w:pStyle w:val="BodyText"/>
        <w:spacing w:beforeLines="10"/>
        <w:jc w:val="center"/>
        <w:rPr>
          <w:rFonts w:ascii="Times New Roman" w:hAnsi="Times New Roman"/>
          <w:szCs w:val="24"/>
          <w:lang w:val="ru-RU"/>
        </w:rPr>
      </w:pPr>
    </w:p>
    <w:p w:rsidR="00483945" w:rsidRPr="00483945" w:rsidRDefault="00483945" w:rsidP="00483945">
      <w:pPr>
        <w:tabs>
          <w:tab w:val="right" w:leader="dot" w:pos="6960"/>
        </w:tabs>
        <w:outlineLvl w:val="0"/>
        <w:rPr>
          <w:b/>
          <w:szCs w:val="24"/>
          <w:u w:val="single"/>
        </w:rPr>
      </w:pPr>
      <w:r w:rsidRPr="009B7832">
        <w:rPr>
          <w:b/>
          <w:szCs w:val="24"/>
          <w:u w:val="single"/>
        </w:rPr>
        <w:t>Упутство за попуњавање обрасца структуре цене:</w:t>
      </w:r>
    </w:p>
    <w:p w:rsidR="00483945" w:rsidRPr="009B7832" w:rsidRDefault="00483945" w:rsidP="00483945">
      <w:pPr>
        <w:tabs>
          <w:tab w:val="right" w:leader="dot" w:pos="6960"/>
        </w:tabs>
        <w:rPr>
          <w:szCs w:val="24"/>
        </w:rPr>
      </w:pPr>
      <w:r w:rsidRPr="009B7832">
        <w:rPr>
          <w:szCs w:val="24"/>
        </w:rPr>
        <w:t>Понуђач треба да попуни образац структуре цене на следећи начин:</w:t>
      </w:r>
    </w:p>
    <w:p w:rsidR="00483945" w:rsidRPr="009B7832" w:rsidRDefault="00483945" w:rsidP="00483945">
      <w:pPr>
        <w:pStyle w:val="ListParagraph"/>
        <w:numPr>
          <w:ilvl w:val="0"/>
          <w:numId w:val="19"/>
        </w:numPr>
        <w:tabs>
          <w:tab w:val="right" w:leader="dot" w:pos="6960"/>
        </w:tabs>
      </w:pPr>
      <w:r w:rsidRPr="009B7832">
        <w:t xml:space="preserve">у </w:t>
      </w:r>
      <w:r w:rsidR="00E8440D">
        <w:t>редовима цена услуге и УКУПНО</w:t>
      </w:r>
      <w:r>
        <w:t>(</w:t>
      </w:r>
      <w:r w:rsidRPr="009B7832">
        <w:t>без ПДВ</w:t>
      </w:r>
      <w:r>
        <w:t>)</w:t>
      </w:r>
      <w:r w:rsidR="00C54A32">
        <w:t>”</w:t>
      </w:r>
      <w:r w:rsidRPr="009B7832">
        <w:t xml:space="preserve"> уписати износ </w:t>
      </w:r>
      <w:r>
        <w:t xml:space="preserve">укупне </w:t>
      </w:r>
      <w:r w:rsidRPr="009B7832">
        <w:t xml:space="preserve">цене без ПДВ  за </w:t>
      </w:r>
      <w:r>
        <w:t>услуге</w:t>
      </w:r>
      <w:r w:rsidRPr="009B7832">
        <w:t xml:space="preserve"> које </w:t>
      </w:r>
      <w:r>
        <w:t>су</w:t>
      </w:r>
      <w:r w:rsidRPr="009B7832">
        <w:t xml:space="preserve"> предмет ове јавне набавке;</w:t>
      </w:r>
    </w:p>
    <w:p w:rsidR="00483945" w:rsidRPr="009B7832" w:rsidRDefault="00E8440D" w:rsidP="00483945">
      <w:pPr>
        <w:pStyle w:val="ListParagraph"/>
        <w:numPr>
          <w:ilvl w:val="0"/>
          <w:numId w:val="19"/>
        </w:numPr>
        <w:tabs>
          <w:tab w:val="right" w:leader="dot" w:pos="6960"/>
        </w:tabs>
      </w:pPr>
      <w:r>
        <w:t xml:space="preserve">у редовима цена услуге и </w:t>
      </w:r>
      <w:r w:rsidR="00483945" w:rsidRPr="009B7832">
        <w:t xml:space="preserve"> „</w:t>
      </w:r>
      <w:r w:rsidR="00483945">
        <w:t>УКУПНО</w:t>
      </w:r>
      <w:r w:rsidR="00483945" w:rsidRPr="009B7832">
        <w:t xml:space="preserve"> </w:t>
      </w:r>
      <w:r w:rsidR="00483945">
        <w:t>(</w:t>
      </w:r>
      <w:r w:rsidR="007B19FF">
        <w:t>са</w:t>
      </w:r>
      <w:r w:rsidR="00483945" w:rsidRPr="009B7832">
        <w:t xml:space="preserve"> ПДВ</w:t>
      </w:r>
      <w:r w:rsidR="00483945">
        <w:t>)</w:t>
      </w:r>
      <w:r w:rsidR="00C54A32">
        <w:t>”</w:t>
      </w:r>
      <w:r w:rsidR="00483945" w:rsidRPr="009B7832">
        <w:t xml:space="preserve"> уписати износ </w:t>
      </w:r>
      <w:r w:rsidR="00483945">
        <w:t xml:space="preserve">укупне </w:t>
      </w:r>
      <w:r w:rsidR="00483945" w:rsidRPr="009B7832">
        <w:t>цене</w:t>
      </w:r>
      <w:r w:rsidR="002C3534">
        <w:t xml:space="preserve"> </w:t>
      </w:r>
      <w:r w:rsidR="00483945" w:rsidRPr="009B7832">
        <w:t xml:space="preserve">са ПДВ за </w:t>
      </w:r>
      <w:r w:rsidR="00483945">
        <w:t>услуге</w:t>
      </w:r>
      <w:r w:rsidR="00483945" w:rsidRPr="009B7832">
        <w:t xml:space="preserve"> које </w:t>
      </w:r>
      <w:r w:rsidR="00483945">
        <w:t>су</w:t>
      </w:r>
      <w:r w:rsidR="00483945" w:rsidRPr="009B7832">
        <w:t xml:space="preserve"> предмет ове јавне набавке.</w:t>
      </w:r>
    </w:p>
    <w:p w:rsidR="00C24926" w:rsidRPr="00483945" w:rsidRDefault="00C24926" w:rsidP="007A167D">
      <w:pPr>
        <w:pStyle w:val="BodyText"/>
        <w:spacing w:beforeLines="10"/>
        <w:jc w:val="center"/>
        <w:rPr>
          <w:rFonts w:ascii="Times New Roman" w:hAnsi="Times New Roman"/>
          <w:szCs w:val="24"/>
        </w:rPr>
      </w:pPr>
    </w:p>
    <w:p w:rsidR="00FE355D" w:rsidRPr="005B7138" w:rsidRDefault="00FE355D" w:rsidP="00FE355D">
      <w:pPr>
        <w:rPr>
          <w:szCs w:val="24"/>
        </w:rPr>
      </w:pPr>
      <w:r w:rsidRPr="005B7138">
        <w:rPr>
          <w:b/>
          <w:szCs w:val="24"/>
        </w:rPr>
        <w:t xml:space="preserve">НАПОМЕНА: </w:t>
      </w:r>
      <w:r w:rsidR="00467F17" w:rsidRPr="0091167F">
        <w:rPr>
          <w:szCs w:val="24"/>
        </w:rPr>
        <w:t xml:space="preserve">Цена предметне услуге </w:t>
      </w:r>
      <w:r w:rsidRPr="005B7138">
        <w:rPr>
          <w:szCs w:val="24"/>
        </w:rPr>
        <w:t xml:space="preserve">мора да садржи све основне елементе структуре цене тако да понуђена цена покрива све трошкове које понуђач има у реализацији набавке. </w:t>
      </w:r>
    </w:p>
    <w:p w:rsidR="00390679" w:rsidRPr="005B7138" w:rsidRDefault="00390679" w:rsidP="00B94D7B">
      <w:pPr>
        <w:jc w:val="center"/>
        <w:rPr>
          <w:b/>
          <w:color w:val="000000"/>
          <w:szCs w:val="24"/>
        </w:rPr>
      </w:pPr>
    </w:p>
    <w:p w:rsidR="00390679" w:rsidRPr="005B7138" w:rsidRDefault="00390679" w:rsidP="00D75C90">
      <w:pPr>
        <w:rPr>
          <w:b/>
          <w:color w:val="000000"/>
          <w:szCs w:val="24"/>
        </w:rPr>
      </w:pPr>
    </w:p>
    <w:p w:rsidR="00907477" w:rsidRPr="005B7138" w:rsidRDefault="00907477" w:rsidP="00B94D7B">
      <w:pPr>
        <w:jc w:val="center"/>
        <w:rPr>
          <w:b/>
          <w:color w:val="000000"/>
          <w:szCs w:val="24"/>
        </w:rPr>
      </w:pPr>
    </w:p>
    <w:tbl>
      <w:tblPr>
        <w:tblW w:w="5838" w:type="dxa"/>
        <w:jc w:val="right"/>
        <w:tblLook w:val="01E0"/>
      </w:tblPr>
      <w:tblGrid>
        <w:gridCol w:w="2520"/>
        <w:gridCol w:w="3318"/>
      </w:tblGrid>
      <w:tr w:rsidR="00977909" w:rsidRPr="005B7138" w:rsidTr="006070C8">
        <w:trPr>
          <w:jc w:val="right"/>
        </w:trPr>
        <w:tc>
          <w:tcPr>
            <w:tcW w:w="2520" w:type="dxa"/>
            <w:shd w:val="clear" w:color="auto" w:fill="auto"/>
          </w:tcPr>
          <w:p w:rsidR="00977909" w:rsidRPr="005B7138" w:rsidRDefault="00977909" w:rsidP="006070C8">
            <w:pPr>
              <w:jc w:val="center"/>
              <w:rPr>
                <w:b/>
                <w:color w:val="000000"/>
                <w:szCs w:val="24"/>
              </w:rPr>
            </w:pPr>
          </w:p>
        </w:tc>
        <w:tc>
          <w:tcPr>
            <w:tcW w:w="3318" w:type="dxa"/>
            <w:shd w:val="clear" w:color="auto" w:fill="auto"/>
          </w:tcPr>
          <w:p w:rsidR="00977909" w:rsidRPr="005B7138" w:rsidRDefault="00977909" w:rsidP="006070C8">
            <w:pPr>
              <w:jc w:val="center"/>
              <w:rPr>
                <w:b/>
                <w:color w:val="000000"/>
                <w:szCs w:val="24"/>
              </w:rPr>
            </w:pPr>
            <w:r w:rsidRPr="005B7138">
              <w:rPr>
                <w:b/>
                <w:color w:val="000000"/>
                <w:szCs w:val="24"/>
              </w:rPr>
              <w:t>Потпис овлашћеног лица</w:t>
            </w:r>
          </w:p>
        </w:tc>
      </w:tr>
      <w:tr w:rsidR="00977909" w:rsidRPr="005B7138" w:rsidTr="006070C8">
        <w:trPr>
          <w:jc w:val="right"/>
        </w:trPr>
        <w:tc>
          <w:tcPr>
            <w:tcW w:w="2520" w:type="dxa"/>
            <w:shd w:val="clear" w:color="auto" w:fill="auto"/>
          </w:tcPr>
          <w:p w:rsidR="00977909" w:rsidRPr="005B7138" w:rsidRDefault="00977909" w:rsidP="006070C8">
            <w:pPr>
              <w:jc w:val="center"/>
              <w:rPr>
                <w:b/>
                <w:color w:val="000000"/>
                <w:szCs w:val="24"/>
              </w:rPr>
            </w:pPr>
            <w:r w:rsidRPr="005B7138">
              <w:rPr>
                <w:b/>
                <w:color w:val="000000"/>
                <w:szCs w:val="24"/>
              </w:rPr>
              <w:t>М.П.</w:t>
            </w:r>
          </w:p>
        </w:tc>
        <w:tc>
          <w:tcPr>
            <w:tcW w:w="3318" w:type="dxa"/>
            <w:shd w:val="clear" w:color="auto" w:fill="auto"/>
          </w:tcPr>
          <w:p w:rsidR="00977909" w:rsidRPr="005B7138" w:rsidRDefault="00977909" w:rsidP="006070C8">
            <w:pPr>
              <w:jc w:val="center"/>
              <w:rPr>
                <w:b/>
                <w:color w:val="000000"/>
                <w:szCs w:val="24"/>
              </w:rPr>
            </w:pPr>
          </w:p>
        </w:tc>
      </w:tr>
      <w:tr w:rsidR="00977909" w:rsidRPr="005B7138" w:rsidTr="006070C8">
        <w:trPr>
          <w:trHeight w:val="567"/>
          <w:jc w:val="right"/>
        </w:trPr>
        <w:tc>
          <w:tcPr>
            <w:tcW w:w="2520" w:type="dxa"/>
            <w:shd w:val="clear" w:color="auto" w:fill="auto"/>
          </w:tcPr>
          <w:p w:rsidR="00977909" w:rsidRPr="005B7138" w:rsidRDefault="00977909" w:rsidP="006070C8">
            <w:pPr>
              <w:jc w:val="center"/>
              <w:rPr>
                <w:color w:val="000000"/>
                <w:szCs w:val="24"/>
              </w:rPr>
            </w:pPr>
          </w:p>
        </w:tc>
        <w:tc>
          <w:tcPr>
            <w:tcW w:w="3318" w:type="dxa"/>
            <w:tcBorders>
              <w:bottom w:val="single" w:sz="4" w:space="0" w:color="auto"/>
            </w:tcBorders>
            <w:shd w:val="clear" w:color="auto" w:fill="auto"/>
          </w:tcPr>
          <w:p w:rsidR="00977909" w:rsidRPr="005B7138" w:rsidRDefault="00977909" w:rsidP="006070C8">
            <w:pPr>
              <w:jc w:val="center"/>
              <w:rPr>
                <w:color w:val="000000"/>
                <w:szCs w:val="24"/>
              </w:rPr>
            </w:pPr>
          </w:p>
        </w:tc>
      </w:tr>
    </w:tbl>
    <w:p w:rsidR="00AD156F" w:rsidRDefault="00AD156F" w:rsidP="00C24926">
      <w:pPr>
        <w:jc w:val="center"/>
        <w:rPr>
          <w:b/>
          <w:color w:val="000000"/>
          <w:szCs w:val="24"/>
        </w:rPr>
      </w:pPr>
    </w:p>
    <w:p w:rsidR="00AD156F" w:rsidRDefault="00AD156F" w:rsidP="00C24926">
      <w:pPr>
        <w:jc w:val="center"/>
        <w:rPr>
          <w:b/>
          <w:color w:val="000000"/>
          <w:szCs w:val="24"/>
        </w:rPr>
      </w:pPr>
    </w:p>
    <w:p w:rsidR="00AD156F" w:rsidRDefault="00AD156F" w:rsidP="00C24926">
      <w:pPr>
        <w:jc w:val="center"/>
        <w:rPr>
          <w:b/>
          <w:color w:val="000000"/>
          <w:szCs w:val="24"/>
        </w:rPr>
      </w:pPr>
    </w:p>
    <w:p w:rsidR="004F07B7" w:rsidRDefault="004F07B7" w:rsidP="00C24926">
      <w:pPr>
        <w:jc w:val="center"/>
        <w:rPr>
          <w:b/>
          <w:color w:val="000000"/>
          <w:szCs w:val="24"/>
        </w:rPr>
      </w:pPr>
    </w:p>
    <w:p w:rsidR="004F07B7" w:rsidRDefault="004F07B7" w:rsidP="00D75C90">
      <w:pPr>
        <w:rPr>
          <w:b/>
          <w:color w:val="000000"/>
          <w:szCs w:val="24"/>
        </w:rPr>
      </w:pPr>
    </w:p>
    <w:p w:rsidR="004F07B7" w:rsidRDefault="004F07B7" w:rsidP="00C24926">
      <w:pPr>
        <w:jc w:val="center"/>
        <w:rPr>
          <w:b/>
          <w:color w:val="000000"/>
          <w:szCs w:val="24"/>
        </w:rPr>
      </w:pPr>
    </w:p>
    <w:p w:rsidR="00353C86" w:rsidRDefault="00353C86" w:rsidP="00C24926">
      <w:pPr>
        <w:jc w:val="center"/>
        <w:rPr>
          <w:b/>
          <w:color w:val="000000"/>
          <w:szCs w:val="24"/>
        </w:rPr>
      </w:pPr>
    </w:p>
    <w:p w:rsidR="00353C86" w:rsidRDefault="00353C86" w:rsidP="00C24926">
      <w:pPr>
        <w:jc w:val="center"/>
        <w:rPr>
          <w:b/>
          <w:color w:val="000000"/>
          <w:szCs w:val="24"/>
        </w:rPr>
      </w:pPr>
    </w:p>
    <w:p w:rsidR="00353C86" w:rsidRDefault="00353C86" w:rsidP="00C24926">
      <w:pPr>
        <w:jc w:val="center"/>
        <w:rPr>
          <w:b/>
          <w:color w:val="000000"/>
          <w:szCs w:val="24"/>
        </w:rPr>
      </w:pPr>
    </w:p>
    <w:p w:rsidR="00353C86" w:rsidRDefault="00353C86" w:rsidP="00C24926">
      <w:pPr>
        <w:jc w:val="center"/>
        <w:rPr>
          <w:b/>
          <w:color w:val="000000"/>
          <w:szCs w:val="24"/>
        </w:rPr>
      </w:pPr>
    </w:p>
    <w:p w:rsidR="00353C86" w:rsidRDefault="00353C86" w:rsidP="00C24926">
      <w:pPr>
        <w:jc w:val="center"/>
        <w:rPr>
          <w:b/>
          <w:color w:val="000000"/>
          <w:szCs w:val="24"/>
        </w:rPr>
      </w:pPr>
    </w:p>
    <w:p w:rsidR="00353C86" w:rsidRDefault="00353C86" w:rsidP="00C24926">
      <w:pPr>
        <w:jc w:val="center"/>
        <w:rPr>
          <w:b/>
          <w:color w:val="000000"/>
          <w:szCs w:val="24"/>
        </w:rPr>
      </w:pPr>
    </w:p>
    <w:p w:rsidR="00353C86" w:rsidRDefault="00353C86" w:rsidP="00C24926">
      <w:pPr>
        <w:jc w:val="center"/>
        <w:rPr>
          <w:b/>
          <w:color w:val="000000"/>
          <w:szCs w:val="24"/>
        </w:rPr>
      </w:pPr>
    </w:p>
    <w:p w:rsidR="00353C86" w:rsidRDefault="00353C86" w:rsidP="00C24926">
      <w:pPr>
        <w:jc w:val="center"/>
        <w:rPr>
          <w:b/>
          <w:color w:val="000000"/>
          <w:szCs w:val="24"/>
        </w:rPr>
      </w:pPr>
    </w:p>
    <w:p w:rsidR="00353C86" w:rsidRDefault="00353C86" w:rsidP="00C24926">
      <w:pPr>
        <w:jc w:val="center"/>
        <w:rPr>
          <w:b/>
          <w:color w:val="000000"/>
          <w:szCs w:val="24"/>
        </w:rPr>
      </w:pPr>
    </w:p>
    <w:p w:rsidR="00353C86" w:rsidRDefault="00353C86" w:rsidP="00C24926">
      <w:pPr>
        <w:jc w:val="center"/>
        <w:rPr>
          <w:b/>
          <w:color w:val="000000"/>
          <w:szCs w:val="24"/>
        </w:rPr>
      </w:pPr>
    </w:p>
    <w:p w:rsidR="00353C86" w:rsidRDefault="00353C86" w:rsidP="00C24926">
      <w:pPr>
        <w:jc w:val="center"/>
        <w:rPr>
          <w:b/>
          <w:color w:val="000000"/>
          <w:szCs w:val="24"/>
        </w:rPr>
      </w:pPr>
    </w:p>
    <w:p w:rsidR="00353C86" w:rsidRDefault="00353C86" w:rsidP="00C24926">
      <w:pPr>
        <w:jc w:val="center"/>
        <w:rPr>
          <w:b/>
          <w:color w:val="000000"/>
          <w:szCs w:val="24"/>
        </w:rPr>
      </w:pPr>
    </w:p>
    <w:p w:rsidR="00353C86" w:rsidRDefault="00353C86" w:rsidP="00C24926">
      <w:pPr>
        <w:jc w:val="center"/>
        <w:rPr>
          <w:b/>
          <w:color w:val="000000"/>
          <w:szCs w:val="24"/>
        </w:rPr>
      </w:pPr>
    </w:p>
    <w:p w:rsidR="00353C86" w:rsidRDefault="00353C86" w:rsidP="00C24926">
      <w:pPr>
        <w:jc w:val="center"/>
        <w:rPr>
          <w:b/>
          <w:color w:val="000000"/>
          <w:szCs w:val="24"/>
        </w:rPr>
      </w:pPr>
    </w:p>
    <w:p w:rsidR="00353C86" w:rsidRDefault="00353C86" w:rsidP="00C24926">
      <w:pPr>
        <w:jc w:val="center"/>
        <w:rPr>
          <w:b/>
          <w:color w:val="000000"/>
          <w:szCs w:val="24"/>
        </w:rPr>
      </w:pPr>
    </w:p>
    <w:p w:rsidR="00353C86" w:rsidRDefault="00353C86" w:rsidP="00C24926">
      <w:pPr>
        <w:jc w:val="center"/>
        <w:rPr>
          <w:b/>
          <w:color w:val="000000"/>
          <w:szCs w:val="24"/>
        </w:rPr>
      </w:pPr>
    </w:p>
    <w:p w:rsidR="00353C86" w:rsidRDefault="00353C86" w:rsidP="00C24926">
      <w:pPr>
        <w:jc w:val="center"/>
        <w:rPr>
          <w:b/>
          <w:color w:val="000000"/>
          <w:szCs w:val="24"/>
        </w:rPr>
      </w:pPr>
    </w:p>
    <w:p w:rsidR="00353C86" w:rsidRDefault="00353C86" w:rsidP="00C24926">
      <w:pPr>
        <w:jc w:val="center"/>
        <w:rPr>
          <w:b/>
          <w:color w:val="000000"/>
          <w:szCs w:val="24"/>
        </w:rPr>
      </w:pPr>
    </w:p>
    <w:p w:rsidR="00353C86" w:rsidRDefault="00353C86" w:rsidP="00C24926">
      <w:pPr>
        <w:jc w:val="center"/>
        <w:rPr>
          <w:b/>
          <w:color w:val="000000"/>
          <w:szCs w:val="24"/>
        </w:rPr>
      </w:pPr>
    </w:p>
    <w:p w:rsidR="00353C86" w:rsidRDefault="00353C86" w:rsidP="00C24926">
      <w:pPr>
        <w:jc w:val="center"/>
        <w:rPr>
          <w:b/>
          <w:color w:val="000000"/>
          <w:szCs w:val="24"/>
        </w:rPr>
      </w:pPr>
    </w:p>
    <w:p w:rsidR="00353C86" w:rsidRDefault="00353C86" w:rsidP="00C24926">
      <w:pPr>
        <w:jc w:val="center"/>
        <w:rPr>
          <w:b/>
          <w:color w:val="000000"/>
          <w:szCs w:val="24"/>
        </w:rPr>
      </w:pPr>
    </w:p>
    <w:p w:rsidR="00353C86" w:rsidRDefault="00353C86" w:rsidP="00C24926">
      <w:pPr>
        <w:jc w:val="center"/>
        <w:rPr>
          <w:b/>
          <w:color w:val="000000"/>
          <w:szCs w:val="24"/>
        </w:rPr>
      </w:pPr>
    </w:p>
    <w:p w:rsidR="00353C86" w:rsidRDefault="00353C86" w:rsidP="00C24926">
      <w:pPr>
        <w:jc w:val="center"/>
        <w:rPr>
          <w:b/>
          <w:color w:val="000000"/>
          <w:szCs w:val="24"/>
        </w:rPr>
      </w:pPr>
    </w:p>
    <w:p w:rsidR="00353C86" w:rsidRDefault="00353C86" w:rsidP="00C24926">
      <w:pPr>
        <w:jc w:val="center"/>
        <w:rPr>
          <w:b/>
          <w:color w:val="000000"/>
          <w:szCs w:val="24"/>
        </w:rPr>
      </w:pPr>
    </w:p>
    <w:p w:rsidR="00353C86" w:rsidRDefault="00353C86" w:rsidP="00C24926">
      <w:pPr>
        <w:jc w:val="center"/>
        <w:rPr>
          <w:b/>
          <w:color w:val="000000"/>
          <w:szCs w:val="24"/>
        </w:rPr>
      </w:pPr>
    </w:p>
    <w:p w:rsidR="004F07B7" w:rsidRDefault="004F07B7" w:rsidP="00C24926">
      <w:pPr>
        <w:jc w:val="center"/>
        <w:rPr>
          <w:b/>
          <w:color w:val="000000"/>
          <w:szCs w:val="24"/>
        </w:rPr>
      </w:pPr>
    </w:p>
    <w:p w:rsidR="008E4207" w:rsidRPr="005B7138" w:rsidRDefault="008E4207" w:rsidP="007938F0">
      <w:pPr>
        <w:spacing w:line="360" w:lineRule="auto"/>
        <w:jc w:val="center"/>
        <w:rPr>
          <w:b/>
          <w:color w:val="000000"/>
          <w:szCs w:val="24"/>
        </w:rPr>
      </w:pPr>
      <w:r w:rsidRPr="005B7138">
        <w:rPr>
          <w:b/>
          <w:color w:val="000000"/>
          <w:szCs w:val="24"/>
        </w:rPr>
        <w:t xml:space="preserve">ОБРАЗАЦ </w:t>
      </w:r>
    </w:p>
    <w:p w:rsidR="008E4207" w:rsidRPr="005B7138" w:rsidRDefault="008E4207" w:rsidP="007938F0">
      <w:pPr>
        <w:spacing w:line="360" w:lineRule="auto"/>
        <w:jc w:val="center"/>
        <w:rPr>
          <w:b/>
          <w:color w:val="000000"/>
          <w:szCs w:val="24"/>
        </w:rPr>
      </w:pPr>
      <w:r w:rsidRPr="005B7138">
        <w:rPr>
          <w:b/>
          <w:color w:val="000000"/>
          <w:szCs w:val="24"/>
        </w:rPr>
        <w:t>ТРОШКОВА ПРИПРЕМЕ ПОНУДЕ</w:t>
      </w:r>
    </w:p>
    <w:p w:rsidR="00F8338C" w:rsidRPr="005B7138" w:rsidRDefault="00F8338C" w:rsidP="008E4207">
      <w:pPr>
        <w:jc w:val="center"/>
        <w:rPr>
          <w:b/>
          <w:color w:val="000000"/>
          <w:szCs w:val="24"/>
        </w:rPr>
      </w:pPr>
    </w:p>
    <w:p w:rsidR="008E4207" w:rsidRPr="005B7138" w:rsidRDefault="008E4207" w:rsidP="008E4207">
      <w:pPr>
        <w:jc w:val="center"/>
        <w:rPr>
          <w:b/>
          <w:color w:val="000000"/>
          <w:szCs w:val="24"/>
        </w:rPr>
      </w:pPr>
    </w:p>
    <w:p w:rsidR="00273721" w:rsidRPr="005B7138" w:rsidRDefault="00273721" w:rsidP="00273721">
      <w:pPr>
        <w:rPr>
          <w:szCs w:val="24"/>
        </w:rPr>
      </w:pPr>
      <w:r w:rsidRPr="005B7138">
        <w:rPr>
          <w:szCs w:val="24"/>
        </w:rPr>
        <w:tab/>
        <w:t>Понуђач може да у оквиру понуде достави укупан износ и структуру трошкова припремања понуде.</w:t>
      </w:r>
    </w:p>
    <w:p w:rsidR="00273721" w:rsidRPr="005B7138" w:rsidRDefault="00273721" w:rsidP="00273721">
      <w:pPr>
        <w:rPr>
          <w:szCs w:val="24"/>
        </w:rPr>
      </w:pPr>
      <w:r w:rsidRPr="005B7138">
        <w:rPr>
          <w:szCs w:val="24"/>
        </w:rPr>
        <w:tab/>
        <w:t>Трошкове припреме и подношења понуде сноси искључив</w:t>
      </w:r>
      <w:r w:rsidR="00112525">
        <w:rPr>
          <w:szCs w:val="24"/>
        </w:rPr>
        <w:t>о понуђач и не може тражити од Н</w:t>
      </w:r>
      <w:r w:rsidRPr="005B7138">
        <w:rPr>
          <w:szCs w:val="24"/>
        </w:rPr>
        <w:t>аручиоца накнаду трошкова.</w:t>
      </w:r>
    </w:p>
    <w:p w:rsidR="00273721" w:rsidRPr="005B7138" w:rsidRDefault="00273721" w:rsidP="00273721">
      <w:pPr>
        <w:rPr>
          <w:szCs w:val="24"/>
        </w:rPr>
      </w:pPr>
      <w:r w:rsidRPr="005B7138">
        <w:rPr>
          <w:szCs w:val="24"/>
        </w:rPr>
        <w:tab/>
        <w:t>Ако је поступак јавне набавке обуставље</w:t>
      </w:r>
      <w:r w:rsidR="00A57BB0">
        <w:rPr>
          <w:szCs w:val="24"/>
        </w:rPr>
        <w:t>н из разлога који су на страни Наручиоца, Н</w:t>
      </w:r>
      <w:r w:rsidRPr="005B7138">
        <w:rPr>
          <w:szCs w:val="24"/>
        </w:rPr>
        <w:t>аручилац је дужан да понуђачу надокнади трошкове израде узорка или модела, ако су израђени у склад</w:t>
      </w:r>
      <w:r w:rsidR="00112525">
        <w:rPr>
          <w:szCs w:val="24"/>
        </w:rPr>
        <w:t>у са техничким спецификацијама Н</w:t>
      </w:r>
      <w:r w:rsidRPr="005B7138">
        <w:rPr>
          <w:szCs w:val="24"/>
        </w:rPr>
        <w:t>аручиоца и трошкове прибављања средства обезбеђења.</w:t>
      </w:r>
    </w:p>
    <w:p w:rsidR="00273721" w:rsidRPr="005B7138" w:rsidRDefault="00273721" w:rsidP="008E4207">
      <w:pPr>
        <w:jc w:val="center"/>
        <w:rPr>
          <w:b/>
          <w:color w:val="000000"/>
          <w:szCs w:val="24"/>
        </w:rPr>
      </w:pPr>
    </w:p>
    <w:tbl>
      <w:tblPr>
        <w:tblW w:w="8041" w:type="dxa"/>
        <w:jc w:val="center"/>
        <w:tblBorders>
          <w:top w:val="single" w:sz="4" w:space="0" w:color="auto"/>
          <w:bottom w:val="single" w:sz="4" w:space="0" w:color="auto"/>
          <w:insideH w:val="single" w:sz="4" w:space="0" w:color="auto"/>
          <w:insideV w:val="single" w:sz="4" w:space="0" w:color="auto"/>
        </w:tblBorders>
        <w:tblLook w:val="01E0"/>
      </w:tblPr>
      <w:tblGrid>
        <w:gridCol w:w="8041"/>
      </w:tblGrid>
      <w:tr w:rsidR="00F8338C" w:rsidRPr="005B7138" w:rsidTr="006070C8">
        <w:trPr>
          <w:trHeight w:val="780"/>
          <w:jc w:val="center"/>
        </w:trPr>
        <w:tc>
          <w:tcPr>
            <w:tcW w:w="8041" w:type="dxa"/>
            <w:shd w:val="clear" w:color="auto" w:fill="auto"/>
          </w:tcPr>
          <w:p w:rsidR="00F8338C" w:rsidRPr="005B7138" w:rsidRDefault="00F8338C" w:rsidP="006070C8">
            <w:pPr>
              <w:jc w:val="center"/>
              <w:rPr>
                <w:b/>
                <w:color w:val="000000"/>
                <w:szCs w:val="24"/>
              </w:rPr>
            </w:pPr>
          </w:p>
        </w:tc>
      </w:tr>
      <w:tr w:rsidR="00F8338C" w:rsidRPr="005B7138" w:rsidTr="006070C8">
        <w:trPr>
          <w:trHeight w:val="780"/>
          <w:jc w:val="center"/>
        </w:trPr>
        <w:tc>
          <w:tcPr>
            <w:tcW w:w="8041" w:type="dxa"/>
            <w:shd w:val="clear" w:color="auto" w:fill="auto"/>
          </w:tcPr>
          <w:p w:rsidR="00F8338C" w:rsidRPr="005B7138" w:rsidRDefault="00F8338C" w:rsidP="006070C8">
            <w:pPr>
              <w:jc w:val="center"/>
              <w:rPr>
                <w:b/>
                <w:color w:val="000000"/>
                <w:szCs w:val="24"/>
              </w:rPr>
            </w:pPr>
          </w:p>
        </w:tc>
      </w:tr>
      <w:tr w:rsidR="00F8338C" w:rsidRPr="005B7138" w:rsidTr="006070C8">
        <w:trPr>
          <w:trHeight w:val="780"/>
          <w:jc w:val="center"/>
        </w:trPr>
        <w:tc>
          <w:tcPr>
            <w:tcW w:w="8041" w:type="dxa"/>
            <w:shd w:val="clear" w:color="auto" w:fill="auto"/>
          </w:tcPr>
          <w:p w:rsidR="00F8338C" w:rsidRPr="005B7138" w:rsidRDefault="00F8338C" w:rsidP="006070C8">
            <w:pPr>
              <w:jc w:val="center"/>
              <w:rPr>
                <w:b/>
                <w:color w:val="000000"/>
                <w:szCs w:val="24"/>
              </w:rPr>
            </w:pPr>
          </w:p>
        </w:tc>
      </w:tr>
      <w:tr w:rsidR="00F8338C" w:rsidRPr="005B7138" w:rsidTr="006070C8">
        <w:trPr>
          <w:trHeight w:val="780"/>
          <w:jc w:val="center"/>
        </w:trPr>
        <w:tc>
          <w:tcPr>
            <w:tcW w:w="8041" w:type="dxa"/>
            <w:shd w:val="clear" w:color="auto" w:fill="auto"/>
          </w:tcPr>
          <w:p w:rsidR="00F8338C" w:rsidRPr="005B7138" w:rsidRDefault="00F8338C" w:rsidP="006070C8">
            <w:pPr>
              <w:jc w:val="center"/>
              <w:rPr>
                <w:b/>
                <w:color w:val="000000"/>
                <w:szCs w:val="24"/>
              </w:rPr>
            </w:pPr>
          </w:p>
        </w:tc>
      </w:tr>
    </w:tbl>
    <w:p w:rsidR="00F8338C" w:rsidRPr="005B7138" w:rsidRDefault="00F8338C">
      <w:pPr>
        <w:rPr>
          <w:szCs w:val="24"/>
        </w:rPr>
      </w:pPr>
    </w:p>
    <w:p w:rsidR="00F8338C" w:rsidRPr="005B7138" w:rsidRDefault="00F8338C">
      <w:pPr>
        <w:rPr>
          <w:szCs w:val="24"/>
        </w:rPr>
      </w:pPr>
    </w:p>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79"/>
        <w:gridCol w:w="2527"/>
      </w:tblGrid>
      <w:tr w:rsidR="008E4207" w:rsidRPr="005B7138" w:rsidTr="006070C8">
        <w:trPr>
          <w:trHeight w:val="780"/>
          <w:jc w:val="center"/>
        </w:trPr>
        <w:tc>
          <w:tcPr>
            <w:tcW w:w="4779" w:type="dxa"/>
            <w:shd w:val="clear" w:color="auto" w:fill="auto"/>
            <w:vAlign w:val="center"/>
          </w:tcPr>
          <w:p w:rsidR="008E4207" w:rsidRPr="005B7138" w:rsidRDefault="008E4207" w:rsidP="006070C8">
            <w:pPr>
              <w:jc w:val="right"/>
              <w:rPr>
                <w:b/>
                <w:color w:val="000000"/>
                <w:szCs w:val="24"/>
              </w:rPr>
            </w:pPr>
            <w:r w:rsidRPr="005B7138">
              <w:rPr>
                <w:b/>
                <w:color w:val="000000"/>
                <w:szCs w:val="24"/>
              </w:rPr>
              <w:t>Укупан износ трошкова:</w:t>
            </w:r>
          </w:p>
        </w:tc>
        <w:tc>
          <w:tcPr>
            <w:tcW w:w="2527" w:type="dxa"/>
            <w:shd w:val="clear" w:color="auto" w:fill="E0E0E0"/>
          </w:tcPr>
          <w:p w:rsidR="008E4207" w:rsidRPr="005B7138" w:rsidRDefault="008E4207" w:rsidP="006070C8">
            <w:pPr>
              <w:jc w:val="center"/>
              <w:rPr>
                <w:b/>
                <w:color w:val="000000"/>
                <w:szCs w:val="24"/>
              </w:rPr>
            </w:pPr>
          </w:p>
        </w:tc>
      </w:tr>
    </w:tbl>
    <w:p w:rsidR="008E4207" w:rsidRPr="005B7138" w:rsidRDefault="008E4207" w:rsidP="008E4207">
      <w:pPr>
        <w:rPr>
          <w:b/>
          <w:color w:val="000000"/>
          <w:szCs w:val="24"/>
        </w:rPr>
      </w:pPr>
    </w:p>
    <w:p w:rsidR="005B5DA6" w:rsidRPr="005B7138" w:rsidRDefault="005B5DA6" w:rsidP="008E4207">
      <w:pPr>
        <w:rPr>
          <w:b/>
          <w:color w:val="000000"/>
          <w:szCs w:val="24"/>
        </w:rPr>
      </w:pPr>
    </w:p>
    <w:p w:rsidR="00F8338C" w:rsidRPr="005B7138" w:rsidRDefault="00F8338C" w:rsidP="008E4207">
      <w:pPr>
        <w:rPr>
          <w:b/>
          <w:color w:val="000000"/>
          <w:szCs w:val="24"/>
        </w:rPr>
      </w:pPr>
    </w:p>
    <w:p w:rsidR="005B5DA6" w:rsidRPr="005B7138" w:rsidRDefault="005B5DA6" w:rsidP="008E4207">
      <w:pPr>
        <w:rPr>
          <w:b/>
          <w:color w:val="000000"/>
          <w:szCs w:val="24"/>
        </w:rPr>
      </w:pPr>
    </w:p>
    <w:p w:rsidR="008E4207" w:rsidRPr="005B7138" w:rsidRDefault="008E4207" w:rsidP="008E4207">
      <w:pPr>
        <w:rPr>
          <w:color w:val="000000"/>
          <w:szCs w:val="24"/>
        </w:rPr>
      </w:pPr>
      <w:r w:rsidRPr="005B7138">
        <w:rPr>
          <w:b/>
          <w:color w:val="000000"/>
          <w:szCs w:val="24"/>
        </w:rPr>
        <w:t xml:space="preserve">Напомена: </w:t>
      </w:r>
      <w:r w:rsidRPr="005B7138">
        <w:rPr>
          <w:b/>
          <w:color w:val="000000"/>
          <w:szCs w:val="24"/>
        </w:rPr>
        <w:tab/>
      </w:r>
      <w:r w:rsidR="00E97B27" w:rsidRPr="005B7138">
        <w:rPr>
          <w:color w:val="000000"/>
          <w:szCs w:val="24"/>
        </w:rPr>
        <w:t>У случају потребе табелу копирати</w:t>
      </w:r>
    </w:p>
    <w:p w:rsidR="008E4207" w:rsidRPr="005B7138" w:rsidRDefault="008E4207" w:rsidP="008E4207">
      <w:pPr>
        <w:spacing w:line="360" w:lineRule="auto"/>
        <w:rPr>
          <w:szCs w:val="24"/>
        </w:rPr>
      </w:pPr>
    </w:p>
    <w:p w:rsidR="008E4207" w:rsidRPr="005B7138" w:rsidRDefault="008E4207" w:rsidP="008E4207">
      <w:pPr>
        <w:tabs>
          <w:tab w:val="clear" w:pos="1440"/>
          <w:tab w:val="left" w:pos="1080"/>
        </w:tabs>
        <w:rPr>
          <w:color w:val="000000"/>
          <w:szCs w:val="24"/>
        </w:rPr>
      </w:pPr>
    </w:p>
    <w:tbl>
      <w:tblPr>
        <w:tblW w:w="5838" w:type="dxa"/>
        <w:jc w:val="right"/>
        <w:tblLook w:val="01E0"/>
      </w:tblPr>
      <w:tblGrid>
        <w:gridCol w:w="2520"/>
        <w:gridCol w:w="3318"/>
      </w:tblGrid>
      <w:tr w:rsidR="008E4207" w:rsidRPr="005B7138" w:rsidTr="006070C8">
        <w:trPr>
          <w:jc w:val="right"/>
        </w:trPr>
        <w:tc>
          <w:tcPr>
            <w:tcW w:w="2520" w:type="dxa"/>
            <w:shd w:val="clear" w:color="auto" w:fill="auto"/>
          </w:tcPr>
          <w:p w:rsidR="008E4207" w:rsidRPr="005B7138" w:rsidRDefault="008E4207" w:rsidP="006070C8">
            <w:pPr>
              <w:jc w:val="center"/>
              <w:rPr>
                <w:b/>
                <w:color w:val="000000"/>
                <w:szCs w:val="24"/>
              </w:rPr>
            </w:pPr>
          </w:p>
        </w:tc>
        <w:tc>
          <w:tcPr>
            <w:tcW w:w="3318" w:type="dxa"/>
            <w:shd w:val="clear" w:color="auto" w:fill="auto"/>
          </w:tcPr>
          <w:p w:rsidR="008E4207" w:rsidRPr="005B7138" w:rsidRDefault="008E4207" w:rsidP="006070C8">
            <w:pPr>
              <w:jc w:val="center"/>
              <w:rPr>
                <w:b/>
                <w:color w:val="000000"/>
                <w:szCs w:val="24"/>
              </w:rPr>
            </w:pPr>
            <w:r w:rsidRPr="005B7138">
              <w:rPr>
                <w:b/>
                <w:color w:val="000000"/>
                <w:szCs w:val="24"/>
              </w:rPr>
              <w:t>Потпис овлашћеног лица</w:t>
            </w:r>
          </w:p>
        </w:tc>
      </w:tr>
      <w:tr w:rsidR="008E4207" w:rsidRPr="005B7138" w:rsidTr="006070C8">
        <w:trPr>
          <w:jc w:val="right"/>
        </w:trPr>
        <w:tc>
          <w:tcPr>
            <w:tcW w:w="2520" w:type="dxa"/>
            <w:shd w:val="clear" w:color="auto" w:fill="auto"/>
          </w:tcPr>
          <w:p w:rsidR="008E4207" w:rsidRPr="005B7138" w:rsidRDefault="008E4207" w:rsidP="006070C8">
            <w:pPr>
              <w:jc w:val="center"/>
              <w:rPr>
                <w:b/>
                <w:color w:val="000000"/>
                <w:szCs w:val="24"/>
              </w:rPr>
            </w:pPr>
            <w:r w:rsidRPr="005B7138">
              <w:rPr>
                <w:b/>
                <w:color w:val="000000"/>
                <w:szCs w:val="24"/>
              </w:rPr>
              <w:t>М.П.</w:t>
            </w:r>
          </w:p>
        </w:tc>
        <w:tc>
          <w:tcPr>
            <w:tcW w:w="3318" w:type="dxa"/>
            <w:shd w:val="clear" w:color="auto" w:fill="auto"/>
          </w:tcPr>
          <w:p w:rsidR="008E4207" w:rsidRPr="005B7138" w:rsidRDefault="008E4207" w:rsidP="006070C8">
            <w:pPr>
              <w:jc w:val="center"/>
              <w:rPr>
                <w:b/>
                <w:color w:val="000000"/>
                <w:szCs w:val="24"/>
              </w:rPr>
            </w:pPr>
          </w:p>
        </w:tc>
      </w:tr>
      <w:tr w:rsidR="008E4207" w:rsidRPr="005B7138" w:rsidTr="006070C8">
        <w:trPr>
          <w:trHeight w:val="463"/>
          <w:jc w:val="right"/>
        </w:trPr>
        <w:tc>
          <w:tcPr>
            <w:tcW w:w="2520" w:type="dxa"/>
            <w:shd w:val="clear" w:color="auto" w:fill="auto"/>
          </w:tcPr>
          <w:p w:rsidR="008E4207" w:rsidRPr="005B7138" w:rsidRDefault="008E4207" w:rsidP="006070C8">
            <w:pPr>
              <w:jc w:val="center"/>
              <w:rPr>
                <w:b/>
                <w:color w:val="000000"/>
                <w:szCs w:val="24"/>
              </w:rPr>
            </w:pPr>
          </w:p>
        </w:tc>
        <w:tc>
          <w:tcPr>
            <w:tcW w:w="3318" w:type="dxa"/>
            <w:tcBorders>
              <w:bottom w:val="single" w:sz="4" w:space="0" w:color="auto"/>
            </w:tcBorders>
            <w:shd w:val="clear" w:color="auto" w:fill="auto"/>
          </w:tcPr>
          <w:p w:rsidR="008E4207" w:rsidRPr="005B7138" w:rsidRDefault="008E4207" w:rsidP="006070C8">
            <w:pPr>
              <w:jc w:val="center"/>
              <w:rPr>
                <w:b/>
                <w:color w:val="000000"/>
                <w:szCs w:val="24"/>
              </w:rPr>
            </w:pPr>
          </w:p>
        </w:tc>
      </w:tr>
    </w:tbl>
    <w:p w:rsidR="00562754" w:rsidRPr="005B7138" w:rsidRDefault="00562754" w:rsidP="00BC6404">
      <w:pPr>
        <w:jc w:val="center"/>
        <w:rPr>
          <w:b/>
          <w:color w:val="000000"/>
          <w:szCs w:val="24"/>
        </w:rPr>
      </w:pPr>
    </w:p>
    <w:p w:rsidR="00562754" w:rsidRPr="005B7138" w:rsidRDefault="00562754" w:rsidP="00BC6404">
      <w:pPr>
        <w:jc w:val="center"/>
        <w:rPr>
          <w:b/>
          <w:color w:val="000000"/>
          <w:szCs w:val="24"/>
        </w:rPr>
      </w:pPr>
    </w:p>
    <w:p w:rsidR="00562754" w:rsidRPr="005B7138" w:rsidRDefault="00562754" w:rsidP="00BC6404">
      <w:pPr>
        <w:jc w:val="center"/>
        <w:rPr>
          <w:b/>
          <w:color w:val="000000"/>
          <w:szCs w:val="24"/>
        </w:rPr>
      </w:pPr>
    </w:p>
    <w:p w:rsidR="00DD06B3" w:rsidRDefault="00DD06B3" w:rsidP="00E34B96">
      <w:pPr>
        <w:rPr>
          <w:b/>
          <w:color w:val="000000"/>
          <w:szCs w:val="24"/>
        </w:rPr>
      </w:pPr>
    </w:p>
    <w:p w:rsidR="009F0916" w:rsidRPr="005B7138" w:rsidRDefault="009F0916" w:rsidP="00E34B96">
      <w:pPr>
        <w:rPr>
          <w:b/>
          <w:color w:val="000000"/>
          <w:szCs w:val="24"/>
        </w:rPr>
      </w:pPr>
    </w:p>
    <w:p w:rsidR="00E34B96" w:rsidRPr="005B7138" w:rsidRDefault="00E34B96" w:rsidP="00E34B96">
      <w:pPr>
        <w:rPr>
          <w:b/>
          <w:color w:val="000000"/>
          <w:szCs w:val="24"/>
        </w:rPr>
      </w:pPr>
    </w:p>
    <w:p w:rsidR="00562754" w:rsidRDefault="00562754" w:rsidP="00562754">
      <w:pPr>
        <w:jc w:val="center"/>
        <w:rPr>
          <w:b/>
          <w:color w:val="000000"/>
          <w:szCs w:val="24"/>
        </w:rPr>
      </w:pPr>
    </w:p>
    <w:p w:rsidR="002C3534" w:rsidRDefault="002C3534" w:rsidP="00562754">
      <w:pPr>
        <w:jc w:val="center"/>
        <w:rPr>
          <w:b/>
          <w:color w:val="000000"/>
          <w:szCs w:val="24"/>
        </w:rPr>
      </w:pPr>
    </w:p>
    <w:p w:rsidR="002C3534" w:rsidRPr="002C3534" w:rsidRDefault="002C3534" w:rsidP="00562754">
      <w:pPr>
        <w:jc w:val="center"/>
        <w:rPr>
          <w:b/>
          <w:color w:val="000000"/>
          <w:szCs w:val="24"/>
        </w:rPr>
      </w:pPr>
    </w:p>
    <w:p w:rsidR="00B05199" w:rsidRPr="001A44FA" w:rsidRDefault="00B05199" w:rsidP="00B05199">
      <w:pPr>
        <w:spacing w:line="360" w:lineRule="auto"/>
        <w:jc w:val="center"/>
        <w:rPr>
          <w:b/>
          <w:color w:val="000000"/>
          <w:sz w:val="32"/>
          <w:szCs w:val="32"/>
          <w:lang w:val="sr-Latn-CS"/>
        </w:rPr>
      </w:pPr>
      <w:r w:rsidRPr="001A44FA">
        <w:rPr>
          <w:b/>
          <w:color w:val="000000"/>
          <w:sz w:val="32"/>
          <w:szCs w:val="32"/>
          <w:lang w:val="sr-Latn-CS"/>
        </w:rPr>
        <w:lastRenderedPageBreak/>
        <w:t>X</w:t>
      </w:r>
    </w:p>
    <w:p w:rsidR="00D924E7" w:rsidRPr="005B7138" w:rsidRDefault="00D924E7" w:rsidP="00562754">
      <w:pPr>
        <w:pStyle w:val="Clan"/>
        <w:rPr>
          <w:rFonts w:ascii="Times New Roman" w:hAnsi="Times New Roman" w:cs="Times New Roman"/>
          <w:sz w:val="24"/>
          <w:szCs w:val="24"/>
        </w:rPr>
      </w:pPr>
      <w:r w:rsidRPr="005B7138">
        <w:rPr>
          <w:rFonts w:ascii="Times New Roman" w:hAnsi="Times New Roman" w:cs="Times New Roman"/>
          <w:sz w:val="24"/>
          <w:szCs w:val="24"/>
        </w:rPr>
        <w:t>И З Ј А В А</w:t>
      </w:r>
    </w:p>
    <w:p w:rsidR="00562754" w:rsidRPr="005B7138" w:rsidRDefault="006E1416" w:rsidP="00562754">
      <w:pPr>
        <w:pStyle w:val="Clan"/>
        <w:rPr>
          <w:rFonts w:ascii="Times New Roman" w:hAnsi="Times New Roman" w:cs="Times New Roman"/>
          <w:sz w:val="24"/>
          <w:szCs w:val="24"/>
        </w:rPr>
      </w:pPr>
      <w:r w:rsidRPr="005B7138">
        <w:rPr>
          <w:rFonts w:ascii="Times New Roman" w:hAnsi="Times New Roman" w:cs="Times New Roman"/>
          <w:sz w:val="24"/>
          <w:szCs w:val="24"/>
        </w:rPr>
        <w:t xml:space="preserve"> О НЕЗАВИСНОЈ ПОНУДИ</w:t>
      </w:r>
    </w:p>
    <w:p w:rsidR="00562754" w:rsidRPr="005B7138" w:rsidRDefault="00562754" w:rsidP="00562754">
      <w:pPr>
        <w:pStyle w:val="Clan"/>
        <w:rPr>
          <w:rFonts w:ascii="Times New Roman" w:hAnsi="Times New Roman" w:cs="Times New Roman"/>
          <w:sz w:val="24"/>
          <w:szCs w:val="24"/>
        </w:rPr>
      </w:pPr>
    </w:p>
    <w:p w:rsidR="00562754" w:rsidRPr="005B7138" w:rsidRDefault="00562754" w:rsidP="00562754">
      <w:pPr>
        <w:pStyle w:val="Clan"/>
        <w:rPr>
          <w:rFonts w:ascii="Times New Roman" w:hAnsi="Times New Roman" w:cs="Times New Roman"/>
          <w:sz w:val="24"/>
          <w:szCs w:val="24"/>
        </w:rPr>
      </w:pPr>
    </w:p>
    <w:p w:rsidR="00562754" w:rsidRPr="005B7138" w:rsidRDefault="00562754" w:rsidP="00562754">
      <w:pPr>
        <w:pStyle w:val="Clan"/>
        <w:rPr>
          <w:rFonts w:ascii="Times New Roman" w:hAnsi="Times New Roman" w:cs="Times New Roman"/>
          <w:sz w:val="24"/>
          <w:szCs w:val="24"/>
        </w:rPr>
      </w:pPr>
    </w:p>
    <w:p w:rsidR="00562754" w:rsidRPr="005B7138" w:rsidRDefault="00562754" w:rsidP="00562754">
      <w:pPr>
        <w:spacing w:line="360" w:lineRule="auto"/>
        <w:jc w:val="center"/>
        <w:rPr>
          <w:b/>
          <w:szCs w:val="24"/>
        </w:rPr>
      </w:pPr>
      <w:r w:rsidRPr="005B7138">
        <w:rPr>
          <w:b/>
          <w:szCs w:val="24"/>
        </w:rPr>
        <w:t>__________________________________________________________</w:t>
      </w:r>
    </w:p>
    <w:p w:rsidR="00562754" w:rsidRPr="005B7138" w:rsidRDefault="00562754" w:rsidP="00562754">
      <w:pPr>
        <w:spacing w:line="360" w:lineRule="auto"/>
        <w:jc w:val="center"/>
        <w:rPr>
          <w:szCs w:val="24"/>
        </w:rPr>
      </w:pPr>
      <w:r w:rsidRPr="005B7138">
        <w:rPr>
          <w:szCs w:val="24"/>
        </w:rPr>
        <w:t>(пословно име или скраћени назив)</w:t>
      </w:r>
    </w:p>
    <w:p w:rsidR="00562754" w:rsidRPr="005B7138" w:rsidRDefault="00562754" w:rsidP="00562754">
      <w:pPr>
        <w:spacing w:line="360" w:lineRule="auto"/>
        <w:rPr>
          <w:szCs w:val="24"/>
        </w:rPr>
      </w:pPr>
    </w:p>
    <w:p w:rsidR="00562754" w:rsidRPr="005B7138" w:rsidRDefault="00562754" w:rsidP="007938F0">
      <w:pPr>
        <w:spacing w:line="480" w:lineRule="auto"/>
        <w:rPr>
          <w:szCs w:val="24"/>
        </w:rPr>
      </w:pPr>
      <w:r w:rsidRPr="005B7138">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562754" w:rsidRPr="005B7138" w:rsidRDefault="00562754" w:rsidP="00562754">
      <w:pPr>
        <w:spacing w:line="360" w:lineRule="auto"/>
        <w:rPr>
          <w:szCs w:val="24"/>
        </w:rPr>
      </w:pPr>
    </w:p>
    <w:p w:rsidR="00562754" w:rsidRPr="005B7138" w:rsidRDefault="00562754" w:rsidP="00562754">
      <w:pPr>
        <w:tabs>
          <w:tab w:val="clear" w:pos="1440"/>
          <w:tab w:val="left" w:pos="1080"/>
        </w:tabs>
        <w:rPr>
          <w:color w:val="000000"/>
          <w:szCs w:val="24"/>
        </w:rPr>
      </w:pPr>
    </w:p>
    <w:tbl>
      <w:tblPr>
        <w:tblW w:w="5838" w:type="dxa"/>
        <w:jc w:val="right"/>
        <w:tblLook w:val="01E0"/>
      </w:tblPr>
      <w:tblGrid>
        <w:gridCol w:w="2520"/>
        <w:gridCol w:w="3318"/>
      </w:tblGrid>
      <w:tr w:rsidR="00562754" w:rsidRPr="005B7138" w:rsidTr="006070C8">
        <w:trPr>
          <w:jc w:val="right"/>
        </w:trPr>
        <w:tc>
          <w:tcPr>
            <w:tcW w:w="2520" w:type="dxa"/>
            <w:shd w:val="clear" w:color="auto" w:fill="auto"/>
          </w:tcPr>
          <w:p w:rsidR="00562754" w:rsidRPr="005B7138" w:rsidRDefault="00562754" w:rsidP="006070C8">
            <w:pPr>
              <w:jc w:val="center"/>
              <w:rPr>
                <w:b/>
                <w:color w:val="000000"/>
                <w:szCs w:val="24"/>
              </w:rPr>
            </w:pPr>
          </w:p>
        </w:tc>
        <w:tc>
          <w:tcPr>
            <w:tcW w:w="3318" w:type="dxa"/>
            <w:shd w:val="clear" w:color="auto" w:fill="auto"/>
          </w:tcPr>
          <w:p w:rsidR="00562754" w:rsidRPr="005B7138" w:rsidRDefault="00562754" w:rsidP="006070C8">
            <w:pPr>
              <w:jc w:val="center"/>
              <w:rPr>
                <w:b/>
                <w:color w:val="000000"/>
                <w:szCs w:val="24"/>
              </w:rPr>
            </w:pPr>
            <w:r w:rsidRPr="005B7138">
              <w:rPr>
                <w:b/>
                <w:color w:val="000000"/>
                <w:szCs w:val="24"/>
              </w:rPr>
              <w:t>Потпис овлашћеног лица</w:t>
            </w:r>
          </w:p>
        </w:tc>
      </w:tr>
      <w:tr w:rsidR="00562754" w:rsidRPr="005B7138" w:rsidTr="006070C8">
        <w:trPr>
          <w:jc w:val="right"/>
        </w:trPr>
        <w:tc>
          <w:tcPr>
            <w:tcW w:w="2520" w:type="dxa"/>
            <w:shd w:val="clear" w:color="auto" w:fill="auto"/>
          </w:tcPr>
          <w:p w:rsidR="00562754" w:rsidRPr="005B7138" w:rsidRDefault="00562754" w:rsidP="006070C8">
            <w:pPr>
              <w:jc w:val="center"/>
              <w:rPr>
                <w:b/>
                <w:color w:val="000000"/>
                <w:szCs w:val="24"/>
              </w:rPr>
            </w:pPr>
            <w:r w:rsidRPr="005B7138">
              <w:rPr>
                <w:b/>
                <w:color w:val="000000"/>
                <w:szCs w:val="24"/>
              </w:rPr>
              <w:t>М.П.</w:t>
            </w:r>
          </w:p>
        </w:tc>
        <w:tc>
          <w:tcPr>
            <w:tcW w:w="3318" w:type="dxa"/>
            <w:shd w:val="clear" w:color="auto" w:fill="auto"/>
          </w:tcPr>
          <w:p w:rsidR="00562754" w:rsidRPr="005B7138" w:rsidRDefault="00562754" w:rsidP="006070C8">
            <w:pPr>
              <w:jc w:val="center"/>
              <w:rPr>
                <w:b/>
                <w:color w:val="000000"/>
                <w:szCs w:val="24"/>
              </w:rPr>
            </w:pPr>
          </w:p>
        </w:tc>
      </w:tr>
      <w:tr w:rsidR="00562754" w:rsidRPr="005B7138" w:rsidTr="006070C8">
        <w:trPr>
          <w:trHeight w:val="786"/>
          <w:jc w:val="right"/>
        </w:trPr>
        <w:tc>
          <w:tcPr>
            <w:tcW w:w="2520" w:type="dxa"/>
            <w:shd w:val="clear" w:color="auto" w:fill="auto"/>
          </w:tcPr>
          <w:p w:rsidR="00562754" w:rsidRPr="005B7138" w:rsidRDefault="00562754" w:rsidP="006070C8">
            <w:pPr>
              <w:jc w:val="center"/>
              <w:rPr>
                <w:b/>
                <w:color w:val="000000"/>
                <w:szCs w:val="24"/>
              </w:rPr>
            </w:pPr>
          </w:p>
        </w:tc>
        <w:tc>
          <w:tcPr>
            <w:tcW w:w="3318" w:type="dxa"/>
            <w:tcBorders>
              <w:bottom w:val="single" w:sz="4" w:space="0" w:color="auto"/>
            </w:tcBorders>
            <w:shd w:val="clear" w:color="auto" w:fill="auto"/>
          </w:tcPr>
          <w:p w:rsidR="00562754" w:rsidRPr="005B7138" w:rsidRDefault="00562754" w:rsidP="006070C8">
            <w:pPr>
              <w:jc w:val="center"/>
              <w:rPr>
                <w:b/>
                <w:color w:val="000000"/>
                <w:szCs w:val="24"/>
              </w:rPr>
            </w:pPr>
          </w:p>
        </w:tc>
      </w:tr>
    </w:tbl>
    <w:p w:rsidR="00562754" w:rsidRPr="005B7138" w:rsidRDefault="00562754" w:rsidP="00562754">
      <w:pPr>
        <w:spacing w:line="360" w:lineRule="auto"/>
        <w:rPr>
          <w:szCs w:val="24"/>
        </w:rPr>
      </w:pPr>
    </w:p>
    <w:p w:rsidR="00562754" w:rsidRPr="005B7138" w:rsidRDefault="00562754" w:rsidP="00562754">
      <w:pPr>
        <w:spacing w:line="360" w:lineRule="auto"/>
        <w:rPr>
          <w:szCs w:val="24"/>
        </w:rPr>
      </w:pPr>
    </w:p>
    <w:p w:rsidR="00562754" w:rsidRPr="005B7138" w:rsidRDefault="00562754" w:rsidP="00BC6404">
      <w:pPr>
        <w:jc w:val="center"/>
        <w:rPr>
          <w:b/>
          <w:color w:val="000000"/>
          <w:szCs w:val="24"/>
          <w:lang w:val="sr-Latn-CS"/>
        </w:rPr>
      </w:pPr>
    </w:p>
    <w:p w:rsidR="00DD06B3" w:rsidRPr="005B7138" w:rsidRDefault="00DD06B3" w:rsidP="00BC6404">
      <w:pPr>
        <w:jc w:val="center"/>
        <w:rPr>
          <w:b/>
          <w:color w:val="000000"/>
          <w:szCs w:val="24"/>
          <w:lang w:val="sr-Latn-CS"/>
        </w:rPr>
      </w:pPr>
    </w:p>
    <w:p w:rsidR="00DD06B3" w:rsidRPr="005B7138" w:rsidRDefault="00DD06B3" w:rsidP="00BC6404">
      <w:pPr>
        <w:jc w:val="center"/>
        <w:rPr>
          <w:b/>
          <w:color w:val="000000"/>
          <w:szCs w:val="24"/>
        </w:rPr>
      </w:pPr>
    </w:p>
    <w:p w:rsidR="00782557" w:rsidRPr="005B7138" w:rsidRDefault="00782557" w:rsidP="00BC6404">
      <w:pPr>
        <w:jc w:val="center"/>
        <w:rPr>
          <w:b/>
          <w:color w:val="000000"/>
          <w:szCs w:val="24"/>
        </w:rPr>
      </w:pPr>
    </w:p>
    <w:p w:rsidR="00782557" w:rsidRPr="005B7138" w:rsidRDefault="00782557" w:rsidP="00BC6404">
      <w:pPr>
        <w:jc w:val="center"/>
        <w:rPr>
          <w:b/>
          <w:color w:val="000000"/>
          <w:szCs w:val="24"/>
        </w:rPr>
      </w:pPr>
    </w:p>
    <w:p w:rsidR="00782557" w:rsidRPr="005B7138" w:rsidRDefault="00782557" w:rsidP="00BC6404">
      <w:pPr>
        <w:jc w:val="center"/>
        <w:rPr>
          <w:b/>
          <w:color w:val="000000"/>
          <w:szCs w:val="24"/>
        </w:rPr>
      </w:pPr>
    </w:p>
    <w:p w:rsidR="00DD06B3" w:rsidRPr="005B7138" w:rsidRDefault="00DD06B3" w:rsidP="005A1706">
      <w:pPr>
        <w:rPr>
          <w:color w:val="000000"/>
          <w:szCs w:val="24"/>
        </w:rPr>
      </w:pPr>
    </w:p>
    <w:p w:rsidR="00945E40" w:rsidRPr="005B7138" w:rsidRDefault="00945E40" w:rsidP="005A1706">
      <w:pPr>
        <w:rPr>
          <w:color w:val="000000"/>
          <w:szCs w:val="24"/>
        </w:rPr>
      </w:pPr>
    </w:p>
    <w:p w:rsidR="00945E40" w:rsidRPr="005B7138" w:rsidRDefault="00945E40" w:rsidP="005A1706">
      <w:pPr>
        <w:rPr>
          <w:color w:val="000000"/>
          <w:szCs w:val="24"/>
        </w:rPr>
      </w:pPr>
    </w:p>
    <w:p w:rsidR="00945E40" w:rsidRPr="005B7138" w:rsidRDefault="00945E40" w:rsidP="005A1706">
      <w:pPr>
        <w:rPr>
          <w:color w:val="000000"/>
          <w:szCs w:val="24"/>
        </w:rPr>
      </w:pPr>
    </w:p>
    <w:p w:rsidR="00E34B96" w:rsidRPr="005B7138" w:rsidRDefault="00E34B96" w:rsidP="005A1706">
      <w:pPr>
        <w:rPr>
          <w:color w:val="000000"/>
          <w:szCs w:val="24"/>
        </w:rPr>
      </w:pPr>
    </w:p>
    <w:p w:rsidR="00E34B96" w:rsidRDefault="00E34B96" w:rsidP="005A1706">
      <w:pPr>
        <w:rPr>
          <w:color w:val="000000"/>
          <w:szCs w:val="24"/>
        </w:rPr>
      </w:pPr>
    </w:p>
    <w:p w:rsidR="00477837" w:rsidRPr="005B7138" w:rsidRDefault="00477837" w:rsidP="005A1706">
      <w:pPr>
        <w:rPr>
          <w:color w:val="000000"/>
          <w:szCs w:val="24"/>
        </w:rPr>
      </w:pPr>
    </w:p>
    <w:p w:rsidR="00E34B96" w:rsidRPr="005B7138" w:rsidRDefault="00E34B96" w:rsidP="005A1706">
      <w:pPr>
        <w:rPr>
          <w:color w:val="000000"/>
          <w:szCs w:val="24"/>
        </w:rPr>
      </w:pPr>
    </w:p>
    <w:p w:rsidR="00E34B96" w:rsidRPr="005B7138" w:rsidRDefault="00E34B96" w:rsidP="005A1706">
      <w:pPr>
        <w:rPr>
          <w:color w:val="000000"/>
          <w:szCs w:val="24"/>
        </w:rPr>
      </w:pPr>
    </w:p>
    <w:p w:rsidR="00E34B96" w:rsidRPr="005B7138" w:rsidRDefault="00E34B96" w:rsidP="005A1706">
      <w:pPr>
        <w:rPr>
          <w:color w:val="000000"/>
          <w:szCs w:val="24"/>
        </w:rPr>
      </w:pPr>
    </w:p>
    <w:p w:rsidR="00E34B96" w:rsidRPr="005B7138" w:rsidRDefault="00E34B96" w:rsidP="005A1706">
      <w:pPr>
        <w:rPr>
          <w:color w:val="000000"/>
          <w:szCs w:val="24"/>
        </w:rPr>
      </w:pPr>
    </w:p>
    <w:p w:rsidR="00E34B96" w:rsidRPr="005B7138" w:rsidRDefault="00E34B96" w:rsidP="005A1706">
      <w:pPr>
        <w:rPr>
          <w:color w:val="000000"/>
          <w:szCs w:val="24"/>
        </w:rPr>
      </w:pPr>
    </w:p>
    <w:sectPr w:rsidR="00E34B96" w:rsidRPr="005B7138" w:rsidSect="006051CF">
      <w:headerReference w:type="even" r:id="rId10"/>
      <w:headerReference w:type="default" r:id="rId11"/>
      <w:footerReference w:type="even" r:id="rId12"/>
      <w:footerReference w:type="default" r:id="rId13"/>
      <w:pgSz w:w="11906" w:h="16838" w:code="9"/>
      <w:pgMar w:top="259" w:right="1699" w:bottom="1411" w:left="1699" w:header="677" w:footer="677" w:gutter="0"/>
      <w:pgBorders w:offsetFrom="page">
        <w:top w:val="dotted" w:sz="4" w:space="24" w:color="auto"/>
        <w:left w:val="dotted" w:sz="4" w:space="24" w:color="auto"/>
        <w:bottom w:val="dotted" w:sz="4" w:space="24" w:color="auto"/>
        <w:right w:val="dotted" w:sz="4" w:space="24" w:color="auto"/>
      </w:pgBorders>
      <w:pgNumType w:start="1" w:chapStyle="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B5916" w:rsidRDefault="006B5916">
      <w:r>
        <w:separator/>
      </w:r>
    </w:p>
  </w:endnote>
  <w:endnote w:type="continuationSeparator" w:id="0">
    <w:p w:rsidR="006B5916" w:rsidRDefault="006B5916">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Verdana">
    <w:panose1 w:val="020B0604030504040204"/>
    <w:charset w:val="00"/>
    <w:family w:val="swiss"/>
    <w:pitch w:val="variable"/>
    <w:sig w:usb0="20000287" w:usb1="00000000" w:usb2="00000000" w:usb3="00000000" w:csb0="0000019F" w:csb1="00000000"/>
  </w:font>
  <w:font w:name="Calibri">
    <w:panose1 w:val="020F0502020204030204"/>
    <w:charset w:val="00"/>
    <w:family w:val="swiss"/>
    <w:pitch w:val="variable"/>
    <w:sig w:usb0="A00002EF" w:usb1="4000207B" w:usb2="00000000" w:usb3="00000000" w:csb0="0000009F" w:csb1="00000000"/>
  </w:font>
  <w:font w:name="CTimesBold">
    <w:altName w:val="Times New Roman"/>
    <w:charset w:val="00"/>
    <w:family w:val="auto"/>
    <w:pitch w:val="variable"/>
    <w:sig w:usb0="00000001" w:usb1="00000000" w:usb2="00000000" w:usb3="00000000" w:csb0="00000009" w:csb1="00000000"/>
  </w:font>
  <w:font w:name="CTimesRoman">
    <w:altName w:val="Times New Roman"/>
    <w:charset w:val="00"/>
    <w:family w:val="auto"/>
    <w:pitch w:val="variable"/>
    <w:sig w:usb0="00000083" w:usb1="00000000" w:usb2="00000000" w:usb3="00000000" w:csb0="00000009" w:csb1="00000000"/>
  </w:font>
  <w:font w:name="Tahoma">
    <w:panose1 w:val="020B0604030504040204"/>
    <w:charset w:val="00"/>
    <w:family w:val="swiss"/>
    <w:pitch w:val="variable"/>
    <w:sig w:usb0="61002A87" w:usb1="80000000" w:usb2="00000008"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Arial Unicode MS">
    <w:panose1 w:val="020B0604020202020204"/>
    <w:charset w:val="80"/>
    <w:family w:val="swiss"/>
    <w:pitch w:val="variable"/>
    <w:sig w:usb0="F7FFAFFF" w:usb1="E9DFFFFF" w:usb2="0000003F" w:usb3="00000000" w:csb0="003F01FF" w:csb1="00000000"/>
  </w:font>
  <w:font w:name="Lucida Sans Unicode">
    <w:panose1 w:val="020B0602030504020204"/>
    <w:charset w:val="00"/>
    <w:family w:val="swiss"/>
    <w:pitch w:val="variable"/>
    <w:sig w:usb0="80000AFF" w:usb1="0000396B" w:usb2="00000000" w:usb3="00000000" w:csb0="0000003F" w:csb1="00000000"/>
  </w:font>
  <w:font w:name="Franklin Gothic Book">
    <w:altName w:val="Franklin Gothic Medium"/>
    <w:charset w:val="00"/>
    <w:family w:val="swiss"/>
    <w:pitch w:val="variable"/>
    <w:sig w:usb0="00000001" w:usb1="00000000" w:usb2="00000000" w:usb3="00000000" w:csb0="0000009F" w:csb1="00000000"/>
  </w:font>
  <w:font w:name="TimesNewRomanPSMT">
    <w:altName w:val="Times New Roman"/>
    <w:charset w:val="00"/>
    <w:family w:val="auto"/>
    <w:pitch w:val="default"/>
    <w:sig w:usb0="00000000" w:usb1="00000000" w:usb2="00000000" w:usb3="00000000" w:csb0="00000000"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8440D" w:rsidRDefault="00E651FF" w:rsidP="002A1212">
    <w:pPr>
      <w:pStyle w:val="Footer"/>
      <w:framePr w:wrap="around" w:vAnchor="text" w:hAnchor="margin" w:xAlign="right" w:y="1"/>
      <w:rPr>
        <w:rStyle w:val="PageNumber"/>
      </w:rPr>
    </w:pPr>
    <w:r>
      <w:rPr>
        <w:rStyle w:val="PageNumber"/>
      </w:rPr>
      <w:fldChar w:fldCharType="begin"/>
    </w:r>
    <w:r w:rsidR="00E8440D">
      <w:rPr>
        <w:rStyle w:val="PageNumber"/>
      </w:rPr>
      <w:instrText xml:space="preserve">PAGE  </w:instrText>
    </w:r>
    <w:r>
      <w:rPr>
        <w:rStyle w:val="PageNumber"/>
      </w:rPr>
      <w:fldChar w:fldCharType="end"/>
    </w:r>
  </w:p>
  <w:p w:rsidR="00E8440D" w:rsidRDefault="00E8440D" w:rsidP="002A1212">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8440D" w:rsidRPr="00582DA4" w:rsidRDefault="00E8440D" w:rsidP="002A1212">
    <w:pPr>
      <w:pStyle w:val="Footer"/>
      <w:tabs>
        <w:tab w:val="clear" w:pos="8640"/>
        <w:tab w:val="right" w:pos="8400"/>
      </w:tabs>
      <w:ind w:right="360"/>
      <w:jc w:val="left"/>
      <w:rPr>
        <w:b/>
        <w:color w:val="333333"/>
        <w:sz w:val="20"/>
      </w:rPr>
    </w:pPr>
    <w:r w:rsidRPr="00582DA4">
      <w:rPr>
        <w:b/>
        <w:color w:val="333333"/>
        <w:sz w:val="20"/>
      </w:rPr>
      <w:t xml:space="preserve">Управа царина           </w:t>
    </w:r>
    <w:r w:rsidRPr="00582DA4">
      <w:rPr>
        <w:b/>
        <w:color w:val="333333"/>
        <w:sz w:val="20"/>
        <w:lang w:val="ru-RU"/>
      </w:rPr>
      <w:tab/>
    </w:r>
    <w:r w:rsidRPr="00582DA4">
      <w:rPr>
        <w:b/>
        <w:color w:val="333333"/>
        <w:sz w:val="20"/>
      </w:rPr>
      <w:t xml:space="preserve">                                                             </w:t>
    </w:r>
    <w:r>
      <w:rPr>
        <w:b/>
        <w:color w:val="333333"/>
        <w:sz w:val="20"/>
      </w:rPr>
      <w:t xml:space="preserve">                              V</w:t>
    </w:r>
    <w:r w:rsidRPr="00582DA4">
      <w:rPr>
        <w:b/>
        <w:color w:val="333333"/>
        <w:sz w:val="20"/>
      </w:rPr>
      <w:t>I</w:t>
    </w:r>
    <w:r>
      <w:rPr>
        <w:b/>
        <w:color w:val="333333"/>
        <w:sz w:val="20"/>
        <w:lang w:val="en-US"/>
      </w:rPr>
      <w:t>II</w:t>
    </w:r>
    <w:r w:rsidRPr="00582DA4">
      <w:rPr>
        <w:b/>
        <w:color w:val="333333"/>
        <w:sz w:val="20"/>
        <w:lang w:val="sr-Latn-CS"/>
      </w:rPr>
      <w:t xml:space="preserve"> -</w:t>
    </w:r>
    <w:r w:rsidRPr="00582DA4">
      <w:rPr>
        <w:b/>
        <w:color w:val="333333"/>
        <w:sz w:val="20"/>
      </w:rPr>
      <w:t xml:space="preserve"> </w:t>
    </w:r>
    <w:r w:rsidRPr="00582DA4">
      <w:rPr>
        <w:b/>
        <w:color w:val="333333"/>
        <w:sz w:val="20"/>
        <w:lang w:val="sr-Latn-CS"/>
      </w:rPr>
      <w:t>201</w:t>
    </w:r>
    <w:r w:rsidRPr="00582DA4">
      <w:rPr>
        <w:b/>
        <w:color w:val="333333"/>
        <w:sz w:val="20"/>
      </w:rPr>
      <w:t>4</w:t>
    </w:r>
    <w:r w:rsidRPr="00582DA4">
      <w:rPr>
        <w:b/>
        <w:color w:val="333333"/>
        <w:sz w:val="20"/>
        <w:lang w:val="sr-Latn-CS"/>
      </w:rPr>
      <w:t xml:space="preserve">. </w:t>
    </w:r>
    <w:r w:rsidRPr="00582DA4">
      <w:rPr>
        <w:b/>
        <w:color w:val="333333"/>
        <w:sz w:val="20"/>
      </w:rPr>
      <w:t>године</w:t>
    </w:r>
  </w:p>
  <w:p w:rsidR="00E8440D" w:rsidRPr="007503CD" w:rsidRDefault="00E8440D" w:rsidP="002A1212">
    <w:pPr>
      <w:pStyle w:val="Footer"/>
      <w:jc w:val="left"/>
      <w:rPr>
        <w:b/>
        <w:color w:val="333333"/>
        <w:sz w:val="20"/>
      </w:rPr>
    </w:pPr>
    <w:r w:rsidRPr="00582DA4">
      <w:rPr>
        <w:b/>
        <w:color w:val="333333"/>
        <w:sz w:val="20"/>
      </w:rPr>
      <w:t xml:space="preserve">Београд, Булевар Зорана Ђинђића 155а </w:t>
    </w:r>
    <w:r>
      <w:rPr>
        <w:b/>
        <w:color w:val="333333"/>
        <w:sz w:val="20"/>
      </w:rPr>
      <w:t xml:space="preserve"> ЈНМВ/</w:t>
    </w:r>
    <w:r>
      <w:rPr>
        <w:b/>
        <w:color w:val="333333"/>
        <w:sz w:val="20"/>
        <w:lang w:val="ru-RU"/>
      </w:rPr>
      <w:t>10</w:t>
    </w:r>
    <w:r>
      <w:rPr>
        <w:b/>
        <w:color w:val="333333"/>
        <w:sz w:val="20"/>
      </w:rPr>
      <w:t>/14</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B5916" w:rsidRDefault="006B5916">
      <w:r>
        <w:separator/>
      </w:r>
    </w:p>
  </w:footnote>
  <w:footnote w:type="continuationSeparator" w:id="0">
    <w:p w:rsidR="006B5916" w:rsidRDefault="006B591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8440D" w:rsidRDefault="00E651FF" w:rsidP="002A1212">
    <w:pPr>
      <w:pStyle w:val="Header"/>
      <w:framePr w:wrap="around" w:vAnchor="text" w:hAnchor="margin" w:xAlign="center" w:y="1"/>
      <w:rPr>
        <w:rStyle w:val="PageNumber"/>
      </w:rPr>
    </w:pPr>
    <w:r>
      <w:rPr>
        <w:rStyle w:val="PageNumber"/>
      </w:rPr>
      <w:fldChar w:fldCharType="begin"/>
    </w:r>
    <w:r w:rsidR="00E8440D">
      <w:rPr>
        <w:rStyle w:val="PageNumber"/>
      </w:rPr>
      <w:instrText xml:space="preserve">PAGE  </w:instrText>
    </w:r>
    <w:r>
      <w:rPr>
        <w:rStyle w:val="PageNumber"/>
      </w:rPr>
      <w:fldChar w:fldCharType="end"/>
    </w:r>
  </w:p>
  <w:p w:rsidR="00E8440D" w:rsidRDefault="00E8440D">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8440D" w:rsidRPr="00C63405" w:rsidRDefault="00E8440D" w:rsidP="002A1212">
    <w:pPr>
      <w:pStyle w:val="Header"/>
      <w:tabs>
        <w:tab w:val="clear" w:pos="8640"/>
        <w:tab w:val="right" w:pos="8520"/>
      </w:tabs>
      <w:ind w:left="4320"/>
      <w:jc w:val="center"/>
      <w:rPr>
        <w:sz w:val="22"/>
        <w:szCs w:val="22"/>
      </w:rPr>
    </w:pPr>
    <w:r w:rsidRPr="008770F2">
      <w:rPr>
        <w:sz w:val="16"/>
        <w:szCs w:val="16"/>
      </w:rPr>
      <w:tab/>
    </w:r>
    <w:r w:rsidRPr="00CA5753">
      <w:rPr>
        <w:sz w:val="22"/>
        <w:szCs w:val="22"/>
      </w:rPr>
      <w:t xml:space="preserve">Страна </w:t>
    </w:r>
    <w:r w:rsidR="00E651FF" w:rsidRPr="00CA5753">
      <w:rPr>
        <w:sz w:val="22"/>
        <w:szCs w:val="22"/>
      </w:rPr>
      <w:fldChar w:fldCharType="begin"/>
    </w:r>
    <w:r w:rsidRPr="00CA5753">
      <w:rPr>
        <w:sz w:val="22"/>
        <w:szCs w:val="22"/>
      </w:rPr>
      <w:instrText xml:space="preserve"> PAGE </w:instrText>
    </w:r>
    <w:r w:rsidR="00E651FF" w:rsidRPr="00CA5753">
      <w:rPr>
        <w:sz w:val="22"/>
        <w:szCs w:val="22"/>
      </w:rPr>
      <w:fldChar w:fldCharType="separate"/>
    </w:r>
    <w:r w:rsidR="007A167D">
      <w:rPr>
        <w:noProof/>
        <w:sz w:val="22"/>
        <w:szCs w:val="22"/>
      </w:rPr>
      <w:t>54</w:t>
    </w:r>
    <w:r w:rsidR="00E651FF" w:rsidRPr="00CA5753">
      <w:rPr>
        <w:sz w:val="22"/>
        <w:szCs w:val="22"/>
      </w:rPr>
      <w:fldChar w:fldCharType="end"/>
    </w:r>
    <w:r w:rsidR="00353C86">
      <w:rPr>
        <w:sz w:val="22"/>
        <w:szCs w:val="22"/>
      </w:rPr>
      <w:t xml:space="preserve"> од </w:t>
    </w:r>
    <w:r w:rsidR="008D74FE">
      <w:rPr>
        <w:sz w:val="22"/>
        <w:szCs w:val="22"/>
      </w:rPr>
      <w:t>54</w:t>
    </w:r>
  </w:p>
  <w:p w:rsidR="00E8440D" w:rsidRPr="00F820A1" w:rsidRDefault="00E8440D" w:rsidP="002A1212">
    <w:pPr>
      <w:pStyle w:val="Header"/>
      <w:tabs>
        <w:tab w:val="clear" w:pos="8640"/>
        <w:tab w:val="right" w:pos="8520"/>
      </w:tabs>
      <w:ind w:left="4320"/>
      <w:jc w:val="center"/>
      <w:rPr>
        <w:sz w:val="22"/>
        <w:szCs w:val="2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8D3CC9C8"/>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0000005"/>
    <w:multiLevelType w:val="multilevel"/>
    <w:tmpl w:val="00000005"/>
    <w:name w:val="WW8Num5"/>
    <w:lvl w:ilvl="0">
      <w:start w:val="1"/>
      <w:numFmt w:val="bullet"/>
      <w:lvlText w:val=""/>
      <w:lvlJc w:val="left"/>
      <w:pPr>
        <w:tabs>
          <w:tab w:val="num" w:pos="0"/>
        </w:tabs>
        <w:ind w:left="720" w:hanging="360"/>
      </w:pPr>
      <w:rPr>
        <w:rFonts w:ascii="Symbol" w:hAnsi="Symbol"/>
        <w:b w:val="0"/>
        <w:i w:val="0"/>
        <w:sz w:val="24"/>
      </w:rPr>
    </w:lvl>
    <w:lvl w:ilvl="1">
      <w:start w:val="1"/>
      <w:numFmt w:val="bullet"/>
      <w:lvlText w:val="o"/>
      <w:lvlJc w:val="left"/>
      <w:pPr>
        <w:tabs>
          <w:tab w:val="num" w:pos="0"/>
        </w:tabs>
        <w:ind w:left="1440" w:hanging="360"/>
      </w:pPr>
      <w:rPr>
        <w:rFonts w:ascii="Courier New" w:hAnsi="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b w:val="0"/>
        <w:i w:val="0"/>
        <w:sz w:val="24"/>
      </w:rPr>
    </w:lvl>
    <w:lvl w:ilvl="4">
      <w:start w:val="1"/>
      <w:numFmt w:val="bullet"/>
      <w:lvlText w:val="o"/>
      <w:lvlJc w:val="left"/>
      <w:pPr>
        <w:tabs>
          <w:tab w:val="num" w:pos="0"/>
        </w:tabs>
        <w:ind w:left="3600" w:hanging="360"/>
      </w:pPr>
      <w:rPr>
        <w:rFonts w:ascii="Courier New" w:hAnsi="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b w:val="0"/>
        <w:i w:val="0"/>
        <w:sz w:val="24"/>
      </w:rPr>
    </w:lvl>
    <w:lvl w:ilvl="7">
      <w:start w:val="1"/>
      <w:numFmt w:val="bullet"/>
      <w:lvlText w:val="o"/>
      <w:lvlJc w:val="left"/>
      <w:pPr>
        <w:tabs>
          <w:tab w:val="num" w:pos="0"/>
        </w:tabs>
        <w:ind w:left="5760" w:hanging="360"/>
      </w:pPr>
      <w:rPr>
        <w:rFonts w:ascii="Courier New" w:hAnsi="Courier New"/>
      </w:rPr>
    </w:lvl>
    <w:lvl w:ilvl="8">
      <w:start w:val="1"/>
      <w:numFmt w:val="bullet"/>
      <w:lvlText w:val=""/>
      <w:lvlJc w:val="left"/>
      <w:pPr>
        <w:tabs>
          <w:tab w:val="num" w:pos="0"/>
        </w:tabs>
        <w:ind w:left="6480" w:hanging="360"/>
      </w:pPr>
      <w:rPr>
        <w:rFonts w:ascii="Wingdings" w:hAnsi="Wingdings"/>
      </w:rPr>
    </w:lvl>
  </w:abstractNum>
  <w:abstractNum w:abstractNumId="2">
    <w:nsid w:val="00000007"/>
    <w:multiLevelType w:val="singleLevel"/>
    <w:tmpl w:val="3F1444CE"/>
    <w:name w:val="WW8Num7"/>
    <w:lvl w:ilvl="0">
      <w:start w:val="1"/>
      <w:numFmt w:val="decimal"/>
      <w:lvlText w:val="%1)"/>
      <w:lvlJc w:val="left"/>
      <w:pPr>
        <w:tabs>
          <w:tab w:val="num" w:pos="720"/>
        </w:tabs>
        <w:ind w:left="720" w:hanging="360"/>
      </w:pPr>
      <w:rPr>
        <w:rFonts w:ascii="Times New Roman" w:hAnsi="Times New Roman" w:cs="Times New Roman" w:hint="default"/>
        <w:b/>
        <w:i/>
      </w:rPr>
    </w:lvl>
  </w:abstractNum>
  <w:abstractNum w:abstractNumId="3">
    <w:nsid w:val="0000000D"/>
    <w:multiLevelType w:val="singleLevel"/>
    <w:tmpl w:val="9EACC99E"/>
    <w:name w:val="WW8Num13"/>
    <w:lvl w:ilvl="0">
      <w:start w:val="1"/>
      <w:numFmt w:val="decimal"/>
      <w:lvlText w:val="%1)"/>
      <w:lvlJc w:val="left"/>
      <w:pPr>
        <w:tabs>
          <w:tab w:val="num" w:pos="-73"/>
        </w:tabs>
        <w:ind w:left="1637" w:hanging="360"/>
      </w:pPr>
      <w:rPr>
        <w:rFonts w:cs="Times New Roman"/>
        <w:b w:val="0"/>
      </w:rPr>
    </w:lvl>
  </w:abstractNum>
  <w:abstractNum w:abstractNumId="4">
    <w:nsid w:val="00000025"/>
    <w:multiLevelType w:val="singleLevel"/>
    <w:tmpl w:val="00000025"/>
    <w:name w:val="WW8Num66"/>
    <w:lvl w:ilvl="0">
      <w:start w:val="1"/>
      <w:numFmt w:val="decimal"/>
      <w:lvlText w:val="%1)"/>
      <w:lvlJc w:val="left"/>
      <w:pPr>
        <w:tabs>
          <w:tab w:val="num" w:pos="1077"/>
        </w:tabs>
        <w:ind w:firstLine="720"/>
      </w:pPr>
      <w:rPr>
        <w:rFonts w:cs="Times New Roman"/>
      </w:rPr>
    </w:lvl>
  </w:abstractNum>
  <w:abstractNum w:abstractNumId="5">
    <w:nsid w:val="00000029"/>
    <w:multiLevelType w:val="singleLevel"/>
    <w:tmpl w:val="00000029"/>
    <w:name w:val="WW8Num70"/>
    <w:lvl w:ilvl="0">
      <w:start w:val="1"/>
      <w:numFmt w:val="decimal"/>
      <w:lvlText w:val="%1)"/>
      <w:lvlJc w:val="left"/>
      <w:pPr>
        <w:tabs>
          <w:tab w:val="num" w:pos="1077"/>
        </w:tabs>
        <w:ind w:firstLine="720"/>
      </w:pPr>
      <w:rPr>
        <w:rFonts w:cs="Times New Roman"/>
      </w:rPr>
    </w:lvl>
  </w:abstractNum>
  <w:abstractNum w:abstractNumId="6">
    <w:nsid w:val="00000030"/>
    <w:multiLevelType w:val="singleLevel"/>
    <w:tmpl w:val="00000030"/>
    <w:name w:val="WW8Num79"/>
    <w:lvl w:ilvl="0">
      <w:start w:val="1"/>
      <w:numFmt w:val="decimal"/>
      <w:lvlText w:val="%1)"/>
      <w:lvlJc w:val="left"/>
      <w:pPr>
        <w:tabs>
          <w:tab w:val="num" w:pos="1077"/>
        </w:tabs>
        <w:ind w:left="0" w:firstLine="720"/>
      </w:pPr>
    </w:lvl>
  </w:abstractNum>
  <w:abstractNum w:abstractNumId="7">
    <w:nsid w:val="01925D46"/>
    <w:multiLevelType w:val="hybridMultilevel"/>
    <w:tmpl w:val="1CC4CBA2"/>
    <w:lvl w:ilvl="0" w:tplc="80F00C70">
      <w:start w:val="1"/>
      <w:numFmt w:val="bullet"/>
      <w:lvlText w:val=""/>
      <w:lvlJc w:val="left"/>
      <w:pPr>
        <w:ind w:left="2561" w:hanging="360"/>
      </w:pPr>
      <w:rPr>
        <w:rFonts w:ascii="Symbol" w:hAnsi="Symbol" w:hint="default"/>
        <w:b w:val="0"/>
        <w:sz w:val="28"/>
        <w:szCs w:val="28"/>
      </w:rPr>
    </w:lvl>
    <w:lvl w:ilvl="1" w:tplc="04090003" w:tentative="1">
      <w:start w:val="1"/>
      <w:numFmt w:val="bullet"/>
      <w:lvlText w:val="o"/>
      <w:lvlJc w:val="left"/>
      <w:pPr>
        <w:ind w:left="3281" w:hanging="360"/>
      </w:pPr>
      <w:rPr>
        <w:rFonts w:ascii="Courier New" w:hAnsi="Courier New" w:cs="Courier New" w:hint="default"/>
      </w:rPr>
    </w:lvl>
    <w:lvl w:ilvl="2" w:tplc="04090005" w:tentative="1">
      <w:start w:val="1"/>
      <w:numFmt w:val="bullet"/>
      <w:lvlText w:val=""/>
      <w:lvlJc w:val="left"/>
      <w:pPr>
        <w:ind w:left="4001" w:hanging="360"/>
      </w:pPr>
      <w:rPr>
        <w:rFonts w:ascii="Wingdings" w:hAnsi="Wingdings" w:hint="default"/>
      </w:rPr>
    </w:lvl>
    <w:lvl w:ilvl="3" w:tplc="04090001" w:tentative="1">
      <w:start w:val="1"/>
      <w:numFmt w:val="bullet"/>
      <w:lvlText w:val=""/>
      <w:lvlJc w:val="left"/>
      <w:pPr>
        <w:ind w:left="4721" w:hanging="360"/>
      </w:pPr>
      <w:rPr>
        <w:rFonts w:ascii="Symbol" w:hAnsi="Symbol" w:hint="default"/>
      </w:rPr>
    </w:lvl>
    <w:lvl w:ilvl="4" w:tplc="04090003" w:tentative="1">
      <w:start w:val="1"/>
      <w:numFmt w:val="bullet"/>
      <w:lvlText w:val="o"/>
      <w:lvlJc w:val="left"/>
      <w:pPr>
        <w:ind w:left="5441" w:hanging="360"/>
      </w:pPr>
      <w:rPr>
        <w:rFonts w:ascii="Courier New" w:hAnsi="Courier New" w:cs="Courier New" w:hint="default"/>
      </w:rPr>
    </w:lvl>
    <w:lvl w:ilvl="5" w:tplc="04090005" w:tentative="1">
      <w:start w:val="1"/>
      <w:numFmt w:val="bullet"/>
      <w:lvlText w:val=""/>
      <w:lvlJc w:val="left"/>
      <w:pPr>
        <w:ind w:left="6161" w:hanging="360"/>
      </w:pPr>
      <w:rPr>
        <w:rFonts w:ascii="Wingdings" w:hAnsi="Wingdings" w:hint="default"/>
      </w:rPr>
    </w:lvl>
    <w:lvl w:ilvl="6" w:tplc="04090001" w:tentative="1">
      <w:start w:val="1"/>
      <w:numFmt w:val="bullet"/>
      <w:lvlText w:val=""/>
      <w:lvlJc w:val="left"/>
      <w:pPr>
        <w:ind w:left="6881" w:hanging="360"/>
      </w:pPr>
      <w:rPr>
        <w:rFonts w:ascii="Symbol" w:hAnsi="Symbol" w:hint="default"/>
      </w:rPr>
    </w:lvl>
    <w:lvl w:ilvl="7" w:tplc="04090003" w:tentative="1">
      <w:start w:val="1"/>
      <w:numFmt w:val="bullet"/>
      <w:lvlText w:val="o"/>
      <w:lvlJc w:val="left"/>
      <w:pPr>
        <w:ind w:left="7601" w:hanging="360"/>
      </w:pPr>
      <w:rPr>
        <w:rFonts w:ascii="Courier New" w:hAnsi="Courier New" w:cs="Courier New" w:hint="default"/>
      </w:rPr>
    </w:lvl>
    <w:lvl w:ilvl="8" w:tplc="04090005" w:tentative="1">
      <w:start w:val="1"/>
      <w:numFmt w:val="bullet"/>
      <w:lvlText w:val=""/>
      <w:lvlJc w:val="left"/>
      <w:pPr>
        <w:ind w:left="8321" w:hanging="360"/>
      </w:pPr>
      <w:rPr>
        <w:rFonts w:ascii="Wingdings" w:hAnsi="Wingdings" w:hint="default"/>
      </w:rPr>
    </w:lvl>
  </w:abstractNum>
  <w:abstractNum w:abstractNumId="8">
    <w:nsid w:val="04D10447"/>
    <w:multiLevelType w:val="hybridMultilevel"/>
    <w:tmpl w:val="72E8CB06"/>
    <w:lvl w:ilvl="0" w:tplc="7CBE2176">
      <w:start w:val="1"/>
      <w:numFmt w:val="decimal"/>
      <w:lvlText w:val="%1."/>
      <w:lvlJc w:val="left"/>
      <w:pPr>
        <w:tabs>
          <w:tab w:val="num" w:pos="1800"/>
        </w:tabs>
        <w:ind w:left="1800" w:hanging="360"/>
      </w:pPr>
      <w:rPr>
        <w:rFonts w:hint="default"/>
      </w:rPr>
    </w:lvl>
    <w:lvl w:ilvl="1" w:tplc="ED4AEFB8" w:tentative="1">
      <w:start w:val="1"/>
      <w:numFmt w:val="lowerLetter"/>
      <w:lvlText w:val="%2."/>
      <w:lvlJc w:val="left"/>
      <w:pPr>
        <w:tabs>
          <w:tab w:val="num" w:pos="2520"/>
        </w:tabs>
        <w:ind w:left="2520" w:hanging="360"/>
      </w:pPr>
    </w:lvl>
    <w:lvl w:ilvl="2" w:tplc="090C898A" w:tentative="1">
      <w:start w:val="1"/>
      <w:numFmt w:val="lowerRoman"/>
      <w:lvlText w:val="%3."/>
      <w:lvlJc w:val="right"/>
      <w:pPr>
        <w:tabs>
          <w:tab w:val="num" w:pos="3240"/>
        </w:tabs>
        <w:ind w:left="3240" w:hanging="180"/>
      </w:pPr>
    </w:lvl>
    <w:lvl w:ilvl="3" w:tplc="FDC62A5C" w:tentative="1">
      <w:start w:val="1"/>
      <w:numFmt w:val="decimal"/>
      <w:lvlText w:val="%4."/>
      <w:lvlJc w:val="left"/>
      <w:pPr>
        <w:tabs>
          <w:tab w:val="num" w:pos="3960"/>
        </w:tabs>
        <w:ind w:left="3960" w:hanging="360"/>
      </w:pPr>
    </w:lvl>
    <w:lvl w:ilvl="4" w:tplc="95C2AC92" w:tentative="1">
      <w:start w:val="1"/>
      <w:numFmt w:val="lowerLetter"/>
      <w:lvlText w:val="%5."/>
      <w:lvlJc w:val="left"/>
      <w:pPr>
        <w:tabs>
          <w:tab w:val="num" w:pos="4680"/>
        </w:tabs>
        <w:ind w:left="4680" w:hanging="360"/>
      </w:pPr>
    </w:lvl>
    <w:lvl w:ilvl="5" w:tplc="1396A60E" w:tentative="1">
      <w:start w:val="1"/>
      <w:numFmt w:val="lowerRoman"/>
      <w:lvlText w:val="%6."/>
      <w:lvlJc w:val="right"/>
      <w:pPr>
        <w:tabs>
          <w:tab w:val="num" w:pos="5400"/>
        </w:tabs>
        <w:ind w:left="5400" w:hanging="180"/>
      </w:pPr>
    </w:lvl>
    <w:lvl w:ilvl="6" w:tplc="F920DE76" w:tentative="1">
      <w:start w:val="1"/>
      <w:numFmt w:val="decimal"/>
      <w:lvlText w:val="%7."/>
      <w:lvlJc w:val="left"/>
      <w:pPr>
        <w:tabs>
          <w:tab w:val="num" w:pos="6120"/>
        </w:tabs>
        <w:ind w:left="6120" w:hanging="360"/>
      </w:pPr>
    </w:lvl>
    <w:lvl w:ilvl="7" w:tplc="FF4A6B22" w:tentative="1">
      <w:start w:val="1"/>
      <w:numFmt w:val="lowerLetter"/>
      <w:lvlText w:val="%8."/>
      <w:lvlJc w:val="left"/>
      <w:pPr>
        <w:tabs>
          <w:tab w:val="num" w:pos="6840"/>
        </w:tabs>
        <w:ind w:left="6840" w:hanging="360"/>
      </w:pPr>
    </w:lvl>
    <w:lvl w:ilvl="8" w:tplc="7A0EEFE0" w:tentative="1">
      <w:start w:val="1"/>
      <w:numFmt w:val="lowerRoman"/>
      <w:lvlText w:val="%9."/>
      <w:lvlJc w:val="right"/>
      <w:pPr>
        <w:tabs>
          <w:tab w:val="num" w:pos="7560"/>
        </w:tabs>
        <w:ind w:left="7560" w:hanging="180"/>
      </w:pPr>
    </w:lvl>
  </w:abstractNum>
  <w:abstractNum w:abstractNumId="9">
    <w:nsid w:val="08D92C77"/>
    <w:multiLevelType w:val="hybridMultilevel"/>
    <w:tmpl w:val="94C23978"/>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0">
    <w:nsid w:val="0A190A61"/>
    <w:multiLevelType w:val="hybridMultilevel"/>
    <w:tmpl w:val="94C23978"/>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1">
    <w:nsid w:val="0BB37FC0"/>
    <w:multiLevelType w:val="hybridMultilevel"/>
    <w:tmpl w:val="D4A442A2"/>
    <w:lvl w:ilvl="0" w:tplc="0622C64C">
      <w:numFmt w:val="bullet"/>
      <w:lvlText w:val="-"/>
      <w:lvlJc w:val="left"/>
      <w:pPr>
        <w:ind w:left="720" w:hanging="360"/>
      </w:pPr>
      <w:rPr>
        <w:rFonts w:ascii="Arial" w:eastAsia="Times New Roman"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0CED0A82"/>
    <w:multiLevelType w:val="hybridMultilevel"/>
    <w:tmpl w:val="A5A8C1C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0D552279"/>
    <w:multiLevelType w:val="hybridMultilevel"/>
    <w:tmpl w:val="512C6F76"/>
    <w:lvl w:ilvl="0" w:tplc="8F3C8AFC">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4">
    <w:nsid w:val="0EB72218"/>
    <w:multiLevelType w:val="hybridMultilevel"/>
    <w:tmpl w:val="455C5852"/>
    <w:lvl w:ilvl="0" w:tplc="B4DC0C56">
      <w:numFmt w:val="bullet"/>
      <w:lvlText w:val="-"/>
      <w:lvlJc w:val="left"/>
      <w:pPr>
        <w:tabs>
          <w:tab w:val="num" w:pos="644"/>
        </w:tabs>
        <w:ind w:left="644" w:hanging="360"/>
      </w:pPr>
      <w:rPr>
        <w:rFonts w:ascii="Verdana" w:eastAsia="Times New Roman" w:hAnsi="Verdana" w:hint="default"/>
        <w:b w:val="0"/>
      </w:rPr>
    </w:lvl>
    <w:lvl w:ilvl="1" w:tplc="04090019" w:tentative="1">
      <w:start w:val="1"/>
      <w:numFmt w:val="bullet"/>
      <w:lvlText w:val="o"/>
      <w:lvlJc w:val="left"/>
      <w:pPr>
        <w:tabs>
          <w:tab w:val="num" w:pos="1364"/>
        </w:tabs>
        <w:ind w:left="1364" w:hanging="360"/>
      </w:pPr>
      <w:rPr>
        <w:rFonts w:ascii="Courier New" w:hAnsi="Courier New" w:hint="default"/>
      </w:rPr>
    </w:lvl>
    <w:lvl w:ilvl="2" w:tplc="0409001B" w:tentative="1">
      <w:start w:val="1"/>
      <w:numFmt w:val="bullet"/>
      <w:lvlText w:val=""/>
      <w:lvlJc w:val="left"/>
      <w:pPr>
        <w:tabs>
          <w:tab w:val="num" w:pos="2084"/>
        </w:tabs>
        <w:ind w:left="2084" w:hanging="360"/>
      </w:pPr>
      <w:rPr>
        <w:rFonts w:ascii="Wingdings" w:hAnsi="Wingdings" w:hint="default"/>
      </w:rPr>
    </w:lvl>
    <w:lvl w:ilvl="3" w:tplc="0409000F" w:tentative="1">
      <w:start w:val="1"/>
      <w:numFmt w:val="bullet"/>
      <w:lvlText w:val=""/>
      <w:lvlJc w:val="left"/>
      <w:pPr>
        <w:tabs>
          <w:tab w:val="num" w:pos="2804"/>
        </w:tabs>
        <w:ind w:left="2804" w:hanging="360"/>
      </w:pPr>
      <w:rPr>
        <w:rFonts w:ascii="Symbol" w:hAnsi="Symbol" w:hint="default"/>
      </w:rPr>
    </w:lvl>
    <w:lvl w:ilvl="4" w:tplc="04090019" w:tentative="1">
      <w:start w:val="1"/>
      <w:numFmt w:val="bullet"/>
      <w:lvlText w:val="o"/>
      <w:lvlJc w:val="left"/>
      <w:pPr>
        <w:tabs>
          <w:tab w:val="num" w:pos="3524"/>
        </w:tabs>
        <w:ind w:left="3524" w:hanging="360"/>
      </w:pPr>
      <w:rPr>
        <w:rFonts w:ascii="Courier New" w:hAnsi="Courier New" w:hint="default"/>
      </w:rPr>
    </w:lvl>
    <w:lvl w:ilvl="5" w:tplc="0409001B" w:tentative="1">
      <w:start w:val="1"/>
      <w:numFmt w:val="bullet"/>
      <w:lvlText w:val=""/>
      <w:lvlJc w:val="left"/>
      <w:pPr>
        <w:tabs>
          <w:tab w:val="num" w:pos="4244"/>
        </w:tabs>
        <w:ind w:left="4244" w:hanging="360"/>
      </w:pPr>
      <w:rPr>
        <w:rFonts w:ascii="Wingdings" w:hAnsi="Wingdings" w:hint="default"/>
      </w:rPr>
    </w:lvl>
    <w:lvl w:ilvl="6" w:tplc="0409000F" w:tentative="1">
      <w:start w:val="1"/>
      <w:numFmt w:val="bullet"/>
      <w:lvlText w:val=""/>
      <w:lvlJc w:val="left"/>
      <w:pPr>
        <w:tabs>
          <w:tab w:val="num" w:pos="4964"/>
        </w:tabs>
        <w:ind w:left="4964" w:hanging="360"/>
      </w:pPr>
      <w:rPr>
        <w:rFonts w:ascii="Symbol" w:hAnsi="Symbol" w:hint="default"/>
      </w:rPr>
    </w:lvl>
    <w:lvl w:ilvl="7" w:tplc="04090019" w:tentative="1">
      <w:start w:val="1"/>
      <w:numFmt w:val="bullet"/>
      <w:lvlText w:val="o"/>
      <w:lvlJc w:val="left"/>
      <w:pPr>
        <w:tabs>
          <w:tab w:val="num" w:pos="5684"/>
        </w:tabs>
        <w:ind w:left="5684" w:hanging="360"/>
      </w:pPr>
      <w:rPr>
        <w:rFonts w:ascii="Courier New" w:hAnsi="Courier New" w:hint="default"/>
      </w:rPr>
    </w:lvl>
    <w:lvl w:ilvl="8" w:tplc="0409001B" w:tentative="1">
      <w:start w:val="1"/>
      <w:numFmt w:val="bullet"/>
      <w:lvlText w:val=""/>
      <w:lvlJc w:val="left"/>
      <w:pPr>
        <w:tabs>
          <w:tab w:val="num" w:pos="6404"/>
        </w:tabs>
        <w:ind w:left="6404" w:hanging="360"/>
      </w:pPr>
      <w:rPr>
        <w:rFonts w:ascii="Wingdings" w:hAnsi="Wingdings" w:hint="default"/>
      </w:rPr>
    </w:lvl>
  </w:abstractNum>
  <w:abstractNum w:abstractNumId="15">
    <w:nsid w:val="15447322"/>
    <w:multiLevelType w:val="hybridMultilevel"/>
    <w:tmpl w:val="02EA04D0"/>
    <w:lvl w:ilvl="0" w:tplc="AF0A86A2">
      <w:start w:val="1"/>
      <w:numFmt w:val="none"/>
      <w:lvlText w:val="-"/>
      <w:lvlJc w:val="left"/>
      <w:pPr>
        <w:tabs>
          <w:tab w:val="num" w:pos="0"/>
        </w:tabs>
        <w:ind w:left="720" w:hanging="360"/>
      </w:pPr>
      <w:rPr>
        <w:rFonts w:ascii="Verdana" w:hAnsi="Verdana"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6">
    <w:nsid w:val="181D508A"/>
    <w:multiLevelType w:val="hybridMultilevel"/>
    <w:tmpl w:val="94C23978"/>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7">
    <w:nsid w:val="22386B29"/>
    <w:multiLevelType w:val="hybridMultilevel"/>
    <w:tmpl w:val="4E6CF10E"/>
    <w:lvl w:ilvl="0" w:tplc="C85ABB94">
      <w:start w:val="1"/>
      <w:numFmt w:val="decimal"/>
      <w:lvlText w:val="%1."/>
      <w:lvlJc w:val="left"/>
      <w:pPr>
        <w:ind w:left="720" w:hanging="360"/>
      </w:pPr>
      <w:rPr>
        <w:rFonts w:cs="Times New Roman" w:hint="default"/>
      </w:rPr>
    </w:lvl>
    <w:lvl w:ilvl="1" w:tplc="04090003" w:tentative="1">
      <w:start w:val="1"/>
      <w:numFmt w:val="lowerLetter"/>
      <w:lvlText w:val="%2."/>
      <w:lvlJc w:val="left"/>
      <w:pPr>
        <w:ind w:left="1440" w:hanging="360"/>
      </w:pPr>
      <w:rPr>
        <w:rFonts w:cs="Times New Roman"/>
      </w:rPr>
    </w:lvl>
    <w:lvl w:ilvl="2" w:tplc="04090005" w:tentative="1">
      <w:start w:val="1"/>
      <w:numFmt w:val="lowerRoman"/>
      <w:lvlText w:val="%3."/>
      <w:lvlJc w:val="right"/>
      <w:pPr>
        <w:ind w:left="2160" w:hanging="180"/>
      </w:pPr>
      <w:rPr>
        <w:rFonts w:cs="Times New Roman"/>
      </w:rPr>
    </w:lvl>
    <w:lvl w:ilvl="3" w:tplc="04090001" w:tentative="1">
      <w:start w:val="1"/>
      <w:numFmt w:val="decimal"/>
      <w:lvlText w:val="%4."/>
      <w:lvlJc w:val="left"/>
      <w:pPr>
        <w:ind w:left="2880" w:hanging="360"/>
      </w:pPr>
      <w:rPr>
        <w:rFonts w:cs="Times New Roman"/>
      </w:rPr>
    </w:lvl>
    <w:lvl w:ilvl="4" w:tplc="04090003" w:tentative="1">
      <w:start w:val="1"/>
      <w:numFmt w:val="lowerLetter"/>
      <w:lvlText w:val="%5."/>
      <w:lvlJc w:val="left"/>
      <w:pPr>
        <w:ind w:left="3600" w:hanging="360"/>
      </w:pPr>
      <w:rPr>
        <w:rFonts w:cs="Times New Roman"/>
      </w:rPr>
    </w:lvl>
    <w:lvl w:ilvl="5" w:tplc="04090005" w:tentative="1">
      <w:start w:val="1"/>
      <w:numFmt w:val="lowerRoman"/>
      <w:lvlText w:val="%6."/>
      <w:lvlJc w:val="right"/>
      <w:pPr>
        <w:ind w:left="4320" w:hanging="180"/>
      </w:pPr>
      <w:rPr>
        <w:rFonts w:cs="Times New Roman"/>
      </w:rPr>
    </w:lvl>
    <w:lvl w:ilvl="6" w:tplc="04090001" w:tentative="1">
      <w:start w:val="1"/>
      <w:numFmt w:val="decimal"/>
      <w:lvlText w:val="%7."/>
      <w:lvlJc w:val="left"/>
      <w:pPr>
        <w:ind w:left="5040" w:hanging="360"/>
      </w:pPr>
      <w:rPr>
        <w:rFonts w:cs="Times New Roman"/>
      </w:rPr>
    </w:lvl>
    <w:lvl w:ilvl="7" w:tplc="04090003" w:tentative="1">
      <w:start w:val="1"/>
      <w:numFmt w:val="lowerLetter"/>
      <w:lvlText w:val="%8."/>
      <w:lvlJc w:val="left"/>
      <w:pPr>
        <w:ind w:left="5760" w:hanging="360"/>
      </w:pPr>
      <w:rPr>
        <w:rFonts w:cs="Times New Roman"/>
      </w:rPr>
    </w:lvl>
    <w:lvl w:ilvl="8" w:tplc="04090005" w:tentative="1">
      <w:start w:val="1"/>
      <w:numFmt w:val="lowerRoman"/>
      <w:lvlText w:val="%9."/>
      <w:lvlJc w:val="right"/>
      <w:pPr>
        <w:ind w:left="6480" w:hanging="180"/>
      </w:pPr>
      <w:rPr>
        <w:rFonts w:cs="Times New Roman"/>
      </w:rPr>
    </w:lvl>
  </w:abstractNum>
  <w:abstractNum w:abstractNumId="18">
    <w:nsid w:val="289E001B"/>
    <w:multiLevelType w:val="multilevel"/>
    <w:tmpl w:val="4C501660"/>
    <w:lvl w:ilvl="0">
      <w:start w:val="2"/>
      <w:numFmt w:val="decimal"/>
      <w:lvlText w:val="%1."/>
      <w:lvlJc w:val="left"/>
      <w:pPr>
        <w:tabs>
          <w:tab w:val="num" w:pos="1800"/>
        </w:tabs>
        <w:ind w:left="1800" w:hanging="360"/>
      </w:pPr>
      <w:rPr>
        <w:rFonts w:hint="default"/>
        <w:b/>
      </w:rPr>
    </w:lvl>
    <w:lvl w:ilvl="1">
      <w:start w:val="1"/>
      <w:numFmt w:val="decimal"/>
      <w:isLgl/>
      <w:lvlText w:val="%1.%2."/>
      <w:lvlJc w:val="left"/>
      <w:pPr>
        <w:ind w:left="180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19">
    <w:nsid w:val="2AD72918"/>
    <w:multiLevelType w:val="hybridMultilevel"/>
    <w:tmpl w:val="E86C34A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314F4F54"/>
    <w:multiLevelType w:val="hybridMultilevel"/>
    <w:tmpl w:val="F9D624E8"/>
    <w:lvl w:ilvl="0" w:tplc="D470793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57917C7"/>
    <w:multiLevelType w:val="hybridMultilevel"/>
    <w:tmpl w:val="A330EF82"/>
    <w:lvl w:ilvl="0" w:tplc="04090001">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2">
    <w:nsid w:val="376B4DFB"/>
    <w:multiLevelType w:val="hybridMultilevel"/>
    <w:tmpl w:val="E86C34A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52C6402"/>
    <w:multiLevelType w:val="hybridMultilevel"/>
    <w:tmpl w:val="BD8AEE6A"/>
    <w:lvl w:ilvl="0" w:tplc="80F00C70">
      <w:start w:val="1"/>
      <w:numFmt w:val="bullet"/>
      <w:lvlText w:val=""/>
      <w:lvlJc w:val="left"/>
      <w:pPr>
        <w:ind w:left="1080" w:hanging="360"/>
      </w:pPr>
      <w:rPr>
        <w:rFonts w:ascii="Symbol" w:hAnsi="Symbol" w:hint="default"/>
        <w:sz w:val="28"/>
        <w:szCs w:val="28"/>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nsid w:val="46D217B1"/>
    <w:multiLevelType w:val="hybridMultilevel"/>
    <w:tmpl w:val="36606D14"/>
    <w:lvl w:ilvl="0" w:tplc="4F7499E4">
      <w:start w:val="1"/>
      <w:numFmt w:val="bullet"/>
      <w:lvlText w:val=""/>
      <w:lvlJc w:val="left"/>
      <w:pPr>
        <w:ind w:left="720" w:hanging="360"/>
      </w:pPr>
      <w:rPr>
        <w:rFonts w:ascii="Wingdings" w:hAnsi="Wingdings" w:hint="default"/>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25">
    <w:nsid w:val="479016F0"/>
    <w:multiLevelType w:val="hybridMultilevel"/>
    <w:tmpl w:val="94C23978"/>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6">
    <w:nsid w:val="4B8C0E5E"/>
    <w:multiLevelType w:val="hybridMultilevel"/>
    <w:tmpl w:val="EE523E9C"/>
    <w:lvl w:ilvl="0" w:tplc="716CAD62">
      <w:start w:val="1"/>
      <w:numFmt w:val="decimal"/>
      <w:lvlText w:val="%1."/>
      <w:lvlJc w:val="left"/>
      <w:pPr>
        <w:ind w:left="1710" w:hanging="360"/>
      </w:pPr>
      <w:rPr>
        <w:b/>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7">
    <w:nsid w:val="50CD127B"/>
    <w:multiLevelType w:val="hybridMultilevel"/>
    <w:tmpl w:val="0D863D9A"/>
    <w:lvl w:ilvl="0" w:tplc="C172B6B4">
      <w:start w:val="1"/>
      <w:numFmt w:val="bullet"/>
      <w:lvlText w:val=""/>
      <w:lvlJc w:val="left"/>
      <w:pPr>
        <w:tabs>
          <w:tab w:val="num" w:pos="360"/>
        </w:tabs>
        <w:ind w:left="360" w:hanging="360"/>
      </w:pPr>
      <w:rPr>
        <w:rFonts w:ascii="Wingdings" w:hAnsi="Wingdings" w:hint="default"/>
      </w:rPr>
    </w:lvl>
    <w:lvl w:ilvl="1" w:tplc="04090019">
      <w:start w:val="1"/>
      <w:numFmt w:val="bullet"/>
      <w:lvlText w:val="o"/>
      <w:lvlJc w:val="left"/>
      <w:pPr>
        <w:tabs>
          <w:tab w:val="num" w:pos="1440"/>
        </w:tabs>
        <w:ind w:left="1440" w:hanging="360"/>
      </w:pPr>
      <w:rPr>
        <w:rFonts w:ascii="Courier New" w:hAnsi="Courier New" w:hint="default"/>
      </w:rPr>
    </w:lvl>
    <w:lvl w:ilvl="2" w:tplc="0409001B">
      <w:start w:val="1"/>
      <w:numFmt w:val="bullet"/>
      <w:pStyle w:val="StyleHeading3Before6p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28">
    <w:nsid w:val="5B6159DE"/>
    <w:multiLevelType w:val="hybridMultilevel"/>
    <w:tmpl w:val="AF68C258"/>
    <w:lvl w:ilvl="0" w:tplc="C818DF64">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61A4225C"/>
    <w:multiLevelType w:val="hybridMultilevel"/>
    <w:tmpl w:val="EE523E9C"/>
    <w:lvl w:ilvl="0" w:tplc="716CAD62">
      <w:start w:val="1"/>
      <w:numFmt w:val="decimal"/>
      <w:lvlText w:val="%1."/>
      <w:lvlJc w:val="left"/>
      <w:pPr>
        <w:ind w:left="1710" w:hanging="360"/>
      </w:pPr>
      <w:rPr>
        <w:b/>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0">
    <w:nsid w:val="63EC326A"/>
    <w:multiLevelType w:val="multilevel"/>
    <w:tmpl w:val="0409001D"/>
    <w:styleLink w:val="11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nsid w:val="656B0E30"/>
    <w:multiLevelType w:val="hybridMultilevel"/>
    <w:tmpl w:val="A05C58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698A2695"/>
    <w:multiLevelType w:val="hybridMultilevel"/>
    <w:tmpl w:val="94C23978"/>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3">
    <w:nsid w:val="702B6E95"/>
    <w:multiLevelType w:val="hybridMultilevel"/>
    <w:tmpl w:val="1C322C08"/>
    <w:lvl w:ilvl="0" w:tplc="F9365A00">
      <w:numFmt w:val="bullet"/>
      <w:lvlText w:val="-"/>
      <w:lvlJc w:val="left"/>
      <w:pPr>
        <w:tabs>
          <w:tab w:val="num" w:pos="720"/>
        </w:tabs>
        <w:ind w:left="720" w:hanging="360"/>
      </w:pPr>
      <w:rPr>
        <w:rFonts w:ascii="Times New Roman" w:eastAsia="Times New Roman" w:hAnsi="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70A07A03"/>
    <w:multiLevelType w:val="hybridMultilevel"/>
    <w:tmpl w:val="C0DA01BE"/>
    <w:lvl w:ilvl="0" w:tplc="1EDE84D0">
      <w:start w:val="1"/>
      <w:numFmt w:val="decimal"/>
      <w:lvlText w:val="%1."/>
      <w:lvlJc w:val="left"/>
      <w:pPr>
        <w:ind w:left="1350" w:hanging="63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5">
    <w:nsid w:val="70F2421E"/>
    <w:multiLevelType w:val="hybridMultilevel"/>
    <w:tmpl w:val="4BD23806"/>
    <w:lvl w:ilvl="0" w:tplc="975295AE">
      <w:start w:val="1"/>
      <w:numFmt w:val="none"/>
      <w:lvlText w:val="-"/>
      <w:lvlJc w:val="left"/>
      <w:pPr>
        <w:ind w:left="720" w:hanging="360"/>
      </w:pPr>
      <w:rPr>
        <w:rFonts w:ascii="Verdana" w:hAnsi="Verdana" w:cs="Times New Roman"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72741895"/>
    <w:multiLevelType w:val="hybridMultilevel"/>
    <w:tmpl w:val="C79EB57A"/>
    <w:lvl w:ilvl="0" w:tplc="86AA9A2A">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nsid w:val="7378233E"/>
    <w:multiLevelType w:val="hybridMultilevel"/>
    <w:tmpl w:val="94C23978"/>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8">
    <w:nsid w:val="761C6C47"/>
    <w:multiLevelType w:val="hybridMultilevel"/>
    <w:tmpl w:val="94C23978"/>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9">
    <w:nsid w:val="77B65F9D"/>
    <w:multiLevelType w:val="hybridMultilevel"/>
    <w:tmpl w:val="BB9E2AD2"/>
    <w:lvl w:ilvl="0" w:tplc="04090001">
      <w:start w:val="1"/>
      <w:numFmt w:val="bullet"/>
      <w:lvlText w:val=""/>
      <w:lvlJc w:val="left"/>
      <w:pPr>
        <w:ind w:left="1481" w:hanging="360"/>
      </w:pPr>
      <w:rPr>
        <w:rFonts w:ascii="Symbol" w:hAnsi="Symbol" w:hint="default"/>
      </w:rPr>
    </w:lvl>
    <w:lvl w:ilvl="1" w:tplc="04090003" w:tentative="1">
      <w:start w:val="1"/>
      <w:numFmt w:val="bullet"/>
      <w:lvlText w:val="o"/>
      <w:lvlJc w:val="left"/>
      <w:pPr>
        <w:ind w:left="2201" w:hanging="360"/>
      </w:pPr>
      <w:rPr>
        <w:rFonts w:ascii="Courier New" w:hAnsi="Courier New" w:cs="Courier New" w:hint="default"/>
      </w:rPr>
    </w:lvl>
    <w:lvl w:ilvl="2" w:tplc="04090005" w:tentative="1">
      <w:start w:val="1"/>
      <w:numFmt w:val="bullet"/>
      <w:lvlText w:val=""/>
      <w:lvlJc w:val="left"/>
      <w:pPr>
        <w:ind w:left="2921" w:hanging="360"/>
      </w:pPr>
      <w:rPr>
        <w:rFonts w:ascii="Wingdings" w:hAnsi="Wingdings" w:hint="default"/>
      </w:rPr>
    </w:lvl>
    <w:lvl w:ilvl="3" w:tplc="04090001" w:tentative="1">
      <w:start w:val="1"/>
      <w:numFmt w:val="bullet"/>
      <w:lvlText w:val=""/>
      <w:lvlJc w:val="left"/>
      <w:pPr>
        <w:ind w:left="3641" w:hanging="360"/>
      </w:pPr>
      <w:rPr>
        <w:rFonts w:ascii="Symbol" w:hAnsi="Symbol" w:hint="default"/>
      </w:rPr>
    </w:lvl>
    <w:lvl w:ilvl="4" w:tplc="04090003" w:tentative="1">
      <w:start w:val="1"/>
      <w:numFmt w:val="bullet"/>
      <w:lvlText w:val="o"/>
      <w:lvlJc w:val="left"/>
      <w:pPr>
        <w:ind w:left="4361" w:hanging="360"/>
      </w:pPr>
      <w:rPr>
        <w:rFonts w:ascii="Courier New" w:hAnsi="Courier New" w:cs="Courier New" w:hint="default"/>
      </w:rPr>
    </w:lvl>
    <w:lvl w:ilvl="5" w:tplc="04090005" w:tentative="1">
      <w:start w:val="1"/>
      <w:numFmt w:val="bullet"/>
      <w:lvlText w:val=""/>
      <w:lvlJc w:val="left"/>
      <w:pPr>
        <w:ind w:left="5081" w:hanging="360"/>
      </w:pPr>
      <w:rPr>
        <w:rFonts w:ascii="Wingdings" w:hAnsi="Wingdings" w:hint="default"/>
      </w:rPr>
    </w:lvl>
    <w:lvl w:ilvl="6" w:tplc="04090001" w:tentative="1">
      <w:start w:val="1"/>
      <w:numFmt w:val="bullet"/>
      <w:lvlText w:val=""/>
      <w:lvlJc w:val="left"/>
      <w:pPr>
        <w:ind w:left="5801" w:hanging="360"/>
      </w:pPr>
      <w:rPr>
        <w:rFonts w:ascii="Symbol" w:hAnsi="Symbol" w:hint="default"/>
      </w:rPr>
    </w:lvl>
    <w:lvl w:ilvl="7" w:tplc="04090003" w:tentative="1">
      <w:start w:val="1"/>
      <w:numFmt w:val="bullet"/>
      <w:lvlText w:val="o"/>
      <w:lvlJc w:val="left"/>
      <w:pPr>
        <w:ind w:left="6521" w:hanging="360"/>
      </w:pPr>
      <w:rPr>
        <w:rFonts w:ascii="Courier New" w:hAnsi="Courier New" w:cs="Courier New" w:hint="default"/>
      </w:rPr>
    </w:lvl>
    <w:lvl w:ilvl="8" w:tplc="04090005" w:tentative="1">
      <w:start w:val="1"/>
      <w:numFmt w:val="bullet"/>
      <w:lvlText w:val=""/>
      <w:lvlJc w:val="left"/>
      <w:pPr>
        <w:ind w:left="7241" w:hanging="360"/>
      </w:pPr>
      <w:rPr>
        <w:rFonts w:ascii="Wingdings" w:hAnsi="Wingdings" w:hint="default"/>
      </w:rPr>
    </w:lvl>
  </w:abstractNum>
  <w:abstractNum w:abstractNumId="40">
    <w:nsid w:val="7AE62D62"/>
    <w:multiLevelType w:val="hybridMultilevel"/>
    <w:tmpl w:val="C94CEDF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1">
    <w:nsid w:val="7B891A9A"/>
    <w:multiLevelType w:val="hybridMultilevel"/>
    <w:tmpl w:val="6BD2E7B6"/>
    <w:lvl w:ilvl="0" w:tplc="04090011">
      <w:start w:val="1"/>
      <w:numFmt w:val="decimal"/>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num w:numId="1">
    <w:abstractNumId w:val="30"/>
  </w:num>
  <w:num w:numId="2">
    <w:abstractNumId w:val="0"/>
  </w:num>
  <w:num w:numId="3">
    <w:abstractNumId w:val="17"/>
  </w:num>
  <w:num w:numId="4">
    <w:abstractNumId w:val="27"/>
  </w:num>
  <w:num w:numId="5">
    <w:abstractNumId w:val="20"/>
  </w:num>
  <w:num w:numId="6">
    <w:abstractNumId w:val="26"/>
  </w:num>
  <w:num w:numId="7">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3"/>
  </w:num>
  <w:num w:numId="9">
    <w:abstractNumId w:val="37"/>
  </w:num>
  <w:num w:numId="10">
    <w:abstractNumId w:val="33"/>
  </w:num>
  <w:num w:numId="11">
    <w:abstractNumId w:val="38"/>
  </w:num>
  <w:num w:numId="12">
    <w:abstractNumId w:val="8"/>
  </w:num>
  <w:num w:numId="13">
    <w:abstractNumId w:val="16"/>
  </w:num>
  <w:num w:numId="14">
    <w:abstractNumId w:val="10"/>
  </w:num>
  <w:num w:numId="15">
    <w:abstractNumId w:val="9"/>
  </w:num>
  <w:num w:numId="16">
    <w:abstractNumId w:val="32"/>
  </w:num>
  <w:num w:numId="17">
    <w:abstractNumId w:val="25"/>
  </w:num>
  <w:num w:numId="18">
    <w:abstractNumId w:val="29"/>
  </w:num>
  <w:num w:numId="19">
    <w:abstractNumId w:val="24"/>
  </w:num>
  <w:num w:numId="20">
    <w:abstractNumId w:val="14"/>
  </w:num>
  <w:num w:numId="21">
    <w:abstractNumId w:val="41"/>
  </w:num>
  <w:num w:numId="22">
    <w:abstractNumId w:val="40"/>
  </w:num>
  <w:num w:numId="23">
    <w:abstractNumId w:val="22"/>
  </w:num>
  <w:num w:numId="24">
    <w:abstractNumId w:val="19"/>
  </w:num>
  <w:num w:numId="25">
    <w:abstractNumId w:val="12"/>
  </w:num>
  <w:num w:numId="26">
    <w:abstractNumId w:val="31"/>
  </w:num>
  <w:num w:numId="27">
    <w:abstractNumId w:val="15"/>
  </w:num>
  <w:num w:numId="28">
    <w:abstractNumId w:val="39"/>
  </w:num>
  <w:num w:numId="29">
    <w:abstractNumId w:val="7"/>
  </w:num>
  <w:num w:numId="30">
    <w:abstractNumId w:val="23"/>
  </w:num>
  <w:num w:numId="31">
    <w:abstractNumId w:val="35"/>
  </w:num>
  <w:num w:numId="32">
    <w:abstractNumId w:val="18"/>
  </w:num>
  <w:num w:numId="33">
    <w:abstractNumId w:val="21"/>
  </w:num>
  <w:num w:numId="34">
    <w:abstractNumId w:val="11"/>
  </w:num>
  <w:num w:numId="35">
    <w:abstractNumId w:val="36"/>
  </w:num>
  <w:num w:numId="36">
    <w:abstractNumId w:val="28"/>
  </w:num>
  <w:num w:numId="37">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embedSystemFonts/>
  <w:hideGrammaticalErrors/>
  <w:proofState w:grammar="clean"/>
  <w:stylePaneFormatFilter w:val="3F01"/>
  <w:defaultTabStop w:val="720"/>
  <w:characterSpacingControl w:val="doNotCompress"/>
  <w:footnotePr>
    <w:footnote w:id="-1"/>
    <w:footnote w:id="0"/>
  </w:footnotePr>
  <w:endnotePr>
    <w:endnote w:id="-1"/>
    <w:endnote w:id="0"/>
  </w:endnotePr>
  <w:compat/>
  <w:rsids>
    <w:rsidRoot w:val="00B94D7B"/>
    <w:rsid w:val="00000704"/>
    <w:rsid w:val="00002D79"/>
    <w:rsid w:val="0000351D"/>
    <w:rsid w:val="00003A17"/>
    <w:rsid w:val="00004961"/>
    <w:rsid w:val="0000528A"/>
    <w:rsid w:val="0000528D"/>
    <w:rsid w:val="0000635D"/>
    <w:rsid w:val="00010712"/>
    <w:rsid w:val="00010F9E"/>
    <w:rsid w:val="00011393"/>
    <w:rsid w:val="00013439"/>
    <w:rsid w:val="0001357B"/>
    <w:rsid w:val="00013B97"/>
    <w:rsid w:val="00020048"/>
    <w:rsid w:val="00020D94"/>
    <w:rsid w:val="00021684"/>
    <w:rsid w:val="000216B7"/>
    <w:rsid w:val="00021BB7"/>
    <w:rsid w:val="00022883"/>
    <w:rsid w:val="0002328E"/>
    <w:rsid w:val="00023639"/>
    <w:rsid w:val="0002434A"/>
    <w:rsid w:val="000256A9"/>
    <w:rsid w:val="00026053"/>
    <w:rsid w:val="0002680E"/>
    <w:rsid w:val="00027626"/>
    <w:rsid w:val="00027A92"/>
    <w:rsid w:val="00030FED"/>
    <w:rsid w:val="00032529"/>
    <w:rsid w:val="00035D99"/>
    <w:rsid w:val="00036F12"/>
    <w:rsid w:val="00040778"/>
    <w:rsid w:val="00040B94"/>
    <w:rsid w:val="00040EC6"/>
    <w:rsid w:val="00040FD9"/>
    <w:rsid w:val="000445CB"/>
    <w:rsid w:val="000451EC"/>
    <w:rsid w:val="00045705"/>
    <w:rsid w:val="000457DA"/>
    <w:rsid w:val="0004620D"/>
    <w:rsid w:val="000523A8"/>
    <w:rsid w:val="000542FC"/>
    <w:rsid w:val="000546F7"/>
    <w:rsid w:val="00054A2B"/>
    <w:rsid w:val="00057687"/>
    <w:rsid w:val="000627F8"/>
    <w:rsid w:val="00063396"/>
    <w:rsid w:val="0007011F"/>
    <w:rsid w:val="000728E8"/>
    <w:rsid w:val="00074410"/>
    <w:rsid w:val="0007566D"/>
    <w:rsid w:val="0008051D"/>
    <w:rsid w:val="00080593"/>
    <w:rsid w:val="000815AC"/>
    <w:rsid w:val="00085AC0"/>
    <w:rsid w:val="00085F1A"/>
    <w:rsid w:val="00086A9F"/>
    <w:rsid w:val="00090661"/>
    <w:rsid w:val="00091E8E"/>
    <w:rsid w:val="00091F32"/>
    <w:rsid w:val="00093FAE"/>
    <w:rsid w:val="00094F7C"/>
    <w:rsid w:val="00095422"/>
    <w:rsid w:val="000960FD"/>
    <w:rsid w:val="0009779D"/>
    <w:rsid w:val="000A0E29"/>
    <w:rsid w:val="000A16AF"/>
    <w:rsid w:val="000A1F60"/>
    <w:rsid w:val="000A3E37"/>
    <w:rsid w:val="000A46AC"/>
    <w:rsid w:val="000A5679"/>
    <w:rsid w:val="000A5896"/>
    <w:rsid w:val="000A6335"/>
    <w:rsid w:val="000A77A3"/>
    <w:rsid w:val="000B0A55"/>
    <w:rsid w:val="000B1141"/>
    <w:rsid w:val="000B1AA5"/>
    <w:rsid w:val="000B3506"/>
    <w:rsid w:val="000B376A"/>
    <w:rsid w:val="000B42B3"/>
    <w:rsid w:val="000B4A3F"/>
    <w:rsid w:val="000B4BA9"/>
    <w:rsid w:val="000B5BFD"/>
    <w:rsid w:val="000B6DE8"/>
    <w:rsid w:val="000C1671"/>
    <w:rsid w:val="000C272A"/>
    <w:rsid w:val="000C2C60"/>
    <w:rsid w:val="000C2EF3"/>
    <w:rsid w:val="000C388C"/>
    <w:rsid w:val="000C3E52"/>
    <w:rsid w:val="000C3EE6"/>
    <w:rsid w:val="000C4D9F"/>
    <w:rsid w:val="000C6E89"/>
    <w:rsid w:val="000D04DA"/>
    <w:rsid w:val="000D093E"/>
    <w:rsid w:val="000D112F"/>
    <w:rsid w:val="000D21C2"/>
    <w:rsid w:val="000D2719"/>
    <w:rsid w:val="000D277C"/>
    <w:rsid w:val="000D295D"/>
    <w:rsid w:val="000D4D9C"/>
    <w:rsid w:val="000D5FD7"/>
    <w:rsid w:val="000D71D8"/>
    <w:rsid w:val="000D7F4D"/>
    <w:rsid w:val="000E0870"/>
    <w:rsid w:val="000E12F8"/>
    <w:rsid w:val="000E173E"/>
    <w:rsid w:val="000E39C8"/>
    <w:rsid w:val="000E3C39"/>
    <w:rsid w:val="000E43A3"/>
    <w:rsid w:val="000E69C5"/>
    <w:rsid w:val="000E6B3F"/>
    <w:rsid w:val="000E7246"/>
    <w:rsid w:val="000F0BB1"/>
    <w:rsid w:val="000F0E91"/>
    <w:rsid w:val="000F152D"/>
    <w:rsid w:val="000F1742"/>
    <w:rsid w:val="000F1FA6"/>
    <w:rsid w:val="000F22D7"/>
    <w:rsid w:val="000F2FEA"/>
    <w:rsid w:val="000F66B4"/>
    <w:rsid w:val="000F6DC3"/>
    <w:rsid w:val="000F732C"/>
    <w:rsid w:val="000F79BC"/>
    <w:rsid w:val="000F7A01"/>
    <w:rsid w:val="000F7AB3"/>
    <w:rsid w:val="0010068C"/>
    <w:rsid w:val="001009B2"/>
    <w:rsid w:val="00101808"/>
    <w:rsid w:val="00104014"/>
    <w:rsid w:val="00106CE3"/>
    <w:rsid w:val="00111ABC"/>
    <w:rsid w:val="00112525"/>
    <w:rsid w:val="0011292E"/>
    <w:rsid w:val="0011375F"/>
    <w:rsid w:val="0011409A"/>
    <w:rsid w:val="00114340"/>
    <w:rsid w:val="0011679F"/>
    <w:rsid w:val="0011719D"/>
    <w:rsid w:val="001202F1"/>
    <w:rsid w:val="0012101C"/>
    <w:rsid w:val="001227DF"/>
    <w:rsid w:val="001234F4"/>
    <w:rsid w:val="0012381E"/>
    <w:rsid w:val="00123BEB"/>
    <w:rsid w:val="0012450D"/>
    <w:rsid w:val="00124724"/>
    <w:rsid w:val="00124ED7"/>
    <w:rsid w:val="001255C3"/>
    <w:rsid w:val="00125EBD"/>
    <w:rsid w:val="00127B21"/>
    <w:rsid w:val="00127DCB"/>
    <w:rsid w:val="00130174"/>
    <w:rsid w:val="001369C7"/>
    <w:rsid w:val="001414EE"/>
    <w:rsid w:val="00141913"/>
    <w:rsid w:val="001432CA"/>
    <w:rsid w:val="001441D5"/>
    <w:rsid w:val="001466D2"/>
    <w:rsid w:val="00146E62"/>
    <w:rsid w:val="00150E13"/>
    <w:rsid w:val="00152A33"/>
    <w:rsid w:val="00152EE2"/>
    <w:rsid w:val="001531F9"/>
    <w:rsid w:val="00153E29"/>
    <w:rsid w:val="001545D7"/>
    <w:rsid w:val="001546D9"/>
    <w:rsid w:val="00154998"/>
    <w:rsid w:val="00154EE6"/>
    <w:rsid w:val="00156B45"/>
    <w:rsid w:val="00156ED4"/>
    <w:rsid w:val="001606F9"/>
    <w:rsid w:val="00160D70"/>
    <w:rsid w:val="00161A1D"/>
    <w:rsid w:val="001624F8"/>
    <w:rsid w:val="001628D6"/>
    <w:rsid w:val="00162AAA"/>
    <w:rsid w:val="00162C82"/>
    <w:rsid w:val="00164DEE"/>
    <w:rsid w:val="001714EB"/>
    <w:rsid w:val="00171F97"/>
    <w:rsid w:val="0017218E"/>
    <w:rsid w:val="00173C16"/>
    <w:rsid w:val="00173F93"/>
    <w:rsid w:val="001746E9"/>
    <w:rsid w:val="00175879"/>
    <w:rsid w:val="00176113"/>
    <w:rsid w:val="0018006A"/>
    <w:rsid w:val="0018083B"/>
    <w:rsid w:val="00180F2F"/>
    <w:rsid w:val="00182BC0"/>
    <w:rsid w:val="0018405E"/>
    <w:rsid w:val="00184C0B"/>
    <w:rsid w:val="00185334"/>
    <w:rsid w:val="00186175"/>
    <w:rsid w:val="00190766"/>
    <w:rsid w:val="00190EF5"/>
    <w:rsid w:val="001911C7"/>
    <w:rsid w:val="00191824"/>
    <w:rsid w:val="00191BBF"/>
    <w:rsid w:val="00191FD9"/>
    <w:rsid w:val="00195978"/>
    <w:rsid w:val="0019649D"/>
    <w:rsid w:val="00196B55"/>
    <w:rsid w:val="001A046E"/>
    <w:rsid w:val="001A0C78"/>
    <w:rsid w:val="001A1218"/>
    <w:rsid w:val="001A169D"/>
    <w:rsid w:val="001A1FF4"/>
    <w:rsid w:val="001A26D3"/>
    <w:rsid w:val="001A2F09"/>
    <w:rsid w:val="001A3735"/>
    <w:rsid w:val="001A3DD0"/>
    <w:rsid w:val="001A52F7"/>
    <w:rsid w:val="001A541F"/>
    <w:rsid w:val="001A6FDE"/>
    <w:rsid w:val="001A6FF6"/>
    <w:rsid w:val="001B136A"/>
    <w:rsid w:val="001B27D7"/>
    <w:rsid w:val="001B4679"/>
    <w:rsid w:val="001B5D7D"/>
    <w:rsid w:val="001B650D"/>
    <w:rsid w:val="001B69E1"/>
    <w:rsid w:val="001B6F61"/>
    <w:rsid w:val="001B7469"/>
    <w:rsid w:val="001C2320"/>
    <w:rsid w:val="001C2A1B"/>
    <w:rsid w:val="001C361C"/>
    <w:rsid w:val="001C3B94"/>
    <w:rsid w:val="001C5789"/>
    <w:rsid w:val="001C57FF"/>
    <w:rsid w:val="001C6663"/>
    <w:rsid w:val="001C7213"/>
    <w:rsid w:val="001C7606"/>
    <w:rsid w:val="001C79C9"/>
    <w:rsid w:val="001D0972"/>
    <w:rsid w:val="001D1E22"/>
    <w:rsid w:val="001D20AF"/>
    <w:rsid w:val="001D29E0"/>
    <w:rsid w:val="001D3EB2"/>
    <w:rsid w:val="001D5908"/>
    <w:rsid w:val="001E0917"/>
    <w:rsid w:val="001E16EA"/>
    <w:rsid w:val="001E2049"/>
    <w:rsid w:val="001E3013"/>
    <w:rsid w:val="001E3021"/>
    <w:rsid w:val="001E3554"/>
    <w:rsid w:val="001E4700"/>
    <w:rsid w:val="001E56E8"/>
    <w:rsid w:val="001E6391"/>
    <w:rsid w:val="001F1762"/>
    <w:rsid w:val="001F5A5E"/>
    <w:rsid w:val="001F5D3C"/>
    <w:rsid w:val="001F5D41"/>
    <w:rsid w:val="001F6ABE"/>
    <w:rsid w:val="001F6B76"/>
    <w:rsid w:val="001F73FF"/>
    <w:rsid w:val="001F7BA8"/>
    <w:rsid w:val="001F7BB2"/>
    <w:rsid w:val="0020057F"/>
    <w:rsid w:val="00202FF3"/>
    <w:rsid w:val="00204632"/>
    <w:rsid w:val="0020466D"/>
    <w:rsid w:val="00205DCA"/>
    <w:rsid w:val="002069A9"/>
    <w:rsid w:val="00206FE7"/>
    <w:rsid w:val="0020762E"/>
    <w:rsid w:val="00207743"/>
    <w:rsid w:val="00207EB9"/>
    <w:rsid w:val="002101ED"/>
    <w:rsid w:val="002104FA"/>
    <w:rsid w:val="00210992"/>
    <w:rsid w:val="0021268E"/>
    <w:rsid w:val="00213200"/>
    <w:rsid w:val="00213AB1"/>
    <w:rsid w:val="00215C7D"/>
    <w:rsid w:val="00215D41"/>
    <w:rsid w:val="00215E09"/>
    <w:rsid w:val="00216303"/>
    <w:rsid w:val="00217E7F"/>
    <w:rsid w:val="00220D77"/>
    <w:rsid w:val="00221C3E"/>
    <w:rsid w:val="00221CCD"/>
    <w:rsid w:val="00222D07"/>
    <w:rsid w:val="00223183"/>
    <w:rsid w:val="00223703"/>
    <w:rsid w:val="002240E8"/>
    <w:rsid w:val="00224150"/>
    <w:rsid w:val="00224847"/>
    <w:rsid w:val="00224EB3"/>
    <w:rsid w:val="002302C5"/>
    <w:rsid w:val="00232031"/>
    <w:rsid w:val="00233BC5"/>
    <w:rsid w:val="002349C9"/>
    <w:rsid w:val="00234F7F"/>
    <w:rsid w:val="00235571"/>
    <w:rsid w:val="00236332"/>
    <w:rsid w:val="00236733"/>
    <w:rsid w:val="00236F21"/>
    <w:rsid w:val="00236F50"/>
    <w:rsid w:val="0024096B"/>
    <w:rsid w:val="00240A17"/>
    <w:rsid w:val="002415F0"/>
    <w:rsid w:val="0024212D"/>
    <w:rsid w:val="00242C6B"/>
    <w:rsid w:val="0024424C"/>
    <w:rsid w:val="002451DB"/>
    <w:rsid w:val="002451EC"/>
    <w:rsid w:val="002469C9"/>
    <w:rsid w:val="002478D3"/>
    <w:rsid w:val="00247FD0"/>
    <w:rsid w:val="002549F3"/>
    <w:rsid w:val="00255197"/>
    <w:rsid w:val="0025669D"/>
    <w:rsid w:val="00256926"/>
    <w:rsid w:val="002602B5"/>
    <w:rsid w:val="00262E14"/>
    <w:rsid w:val="002644F7"/>
    <w:rsid w:val="00265AA5"/>
    <w:rsid w:val="00270B29"/>
    <w:rsid w:val="00270E19"/>
    <w:rsid w:val="00272287"/>
    <w:rsid w:val="002727A2"/>
    <w:rsid w:val="002730AB"/>
    <w:rsid w:val="002733CD"/>
    <w:rsid w:val="00273721"/>
    <w:rsid w:val="002754C7"/>
    <w:rsid w:val="00275E2D"/>
    <w:rsid w:val="002771B4"/>
    <w:rsid w:val="0027750F"/>
    <w:rsid w:val="00280F1C"/>
    <w:rsid w:val="002816F9"/>
    <w:rsid w:val="002829BF"/>
    <w:rsid w:val="00282AD4"/>
    <w:rsid w:val="00282C5E"/>
    <w:rsid w:val="002835AD"/>
    <w:rsid w:val="0028408D"/>
    <w:rsid w:val="00286412"/>
    <w:rsid w:val="002865CF"/>
    <w:rsid w:val="00286AED"/>
    <w:rsid w:val="00291C65"/>
    <w:rsid w:val="002921BC"/>
    <w:rsid w:val="002922F2"/>
    <w:rsid w:val="00292868"/>
    <w:rsid w:val="00292F73"/>
    <w:rsid w:val="002940D9"/>
    <w:rsid w:val="00295525"/>
    <w:rsid w:val="002963B8"/>
    <w:rsid w:val="002A1212"/>
    <w:rsid w:val="002A1939"/>
    <w:rsid w:val="002A2831"/>
    <w:rsid w:val="002A7333"/>
    <w:rsid w:val="002A7EDF"/>
    <w:rsid w:val="002B1D5B"/>
    <w:rsid w:val="002B37FA"/>
    <w:rsid w:val="002B4653"/>
    <w:rsid w:val="002B4688"/>
    <w:rsid w:val="002B5243"/>
    <w:rsid w:val="002B77EF"/>
    <w:rsid w:val="002C0DD4"/>
    <w:rsid w:val="002C0EEB"/>
    <w:rsid w:val="002C2A8B"/>
    <w:rsid w:val="002C301E"/>
    <w:rsid w:val="002C3534"/>
    <w:rsid w:val="002C721A"/>
    <w:rsid w:val="002D0E49"/>
    <w:rsid w:val="002D182A"/>
    <w:rsid w:val="002E0378"/>
    <w:rsid w:val="002E03A2"/>
    <w:rsid w:val="002E088F"/>
    <w:rsid w:val="002E2489"/>
    <w:rsid w:val="002E480F"/>
    <w:rsid w:val="002E4A7C"/>
    <w:rsid w:val="002E500D"/>
    <w:rsid w:val="002E5B96"/>
    <w:rsid w:val="002E7E1A"/>
    <w:rsid w:val="002F063E"/>
    <w:rsid w:val="002F166B"/>
    <w:rsid w:val="002F1E40"/>
    <w:rsid w:val="002F2314"/>
    <w:rsid w:val="002F5238"/>
    <w:rsid w:val="002F5679"/>
    <w:rsid w:val="002F5FD4"/>
    <w:rsid w:val="002F6B9B"/>
    <w:rsid w:val="003000FC"/>
    <w:rsid w:val="00300DD6"/>
    <w:rsid w:val="0030120E"/>
    <w:rsid w:val="0030181F"/>
    <w:rsid w:val="00301DE8"/>
    <w:rsid w:val="00302930"/>
    <w:rsid w:val="00303491"/>
    <w:rsid w:val="003036FA"/>
    <w:rsid w:val="00303ED9"/>
    <w:rsid w:val="003058B8"/>
    <w:rsid w:val="0030617F"/>
    <w:rsid w:val="00306207"/>
    <w:rsid w:val="003063F8"/>
    <w:rsid w:val="00307140"/>
    <w:rsid w:val="00307202"/>
    <w:rsid w:val="00307BE2"/>
    <w:rsid w:val="00311B86"/>
    <w:rsid w:val="00314322"/>
    <w:rsid w:val="003158EE"/>
    <w:rsid w:val="0031618D"/>
    <w:rsid w:val="00316A26"/>
    <w:rsid w:val="00320F29"/>
    <w:rsid w:val="003215CA"/>
    <w:rsid w:val="00321D76"/>
    <w:rsid w:val="00322AC8"/>
    <w:rsid w:val="00322C72"/>
    <w:rsid w:val="00323199"/>
    <w:rsid w:val="00326224"/>
    <w:rsid w:val="00326B84"/>
    <w:rsid w:val="00327101"/>
    <w:rsid w:val="00327843"/>
    <w:rsid w:val="00327A47"/>
    <w:rsid w:val="00330522"/>
    <w:rsid w:val="0033342B"/>
    <w:rsid w:val="003366B5"/>
    <w:rsid w:val="00342FAE"/>
    <w:rsid w:val="00343145"/>
    <w:rsid w:val="00344ACD"/>
    <w:rsid w:val="00345812"/>
    <w:rsid w:val="00347377"/>
    <w:rsid w:val="00347383"/>
    <w:rsid w:val="003476A5"/>
    <w:rsid w:val="003512CB"/>
    <w:rsid w:val="00351330"/>
    <w:rsid w:val="00353C86"/>
    <w:rsid w:val="00356BAC"/>
    <w:rsid w:val="00356F54"/>
    <w:rsid w:val="003572C0"/>
    <w:rsid w:val="003651AE"/>
    <w:rsid w:val="00365563"/>
    <w:rsid w:val="0036572A"/>
    <w:rsid w:val="00371470"/>
    <w:rsid w:val="00371D7F"/>
    <w:rsid w:val="003739ED"/>
    <w:rsid w:val="0037428E"/>
    <w:rsid w:val="003744CA"/>
    <w:rsid w:val="003748A0"/>
    <w:rsid w:val="00374EAA"/>
    <w:rsid w:val="003802D3"/>
    <w:rsid w:val="00381889"/>
    <w:rsid w:val="00382526"/>
    <w:rsid w:val="00382795"/>
    <w:rsid w:val="00383C28"/>
    <w:rsid w:val="003840A4"/>
    <w:rsid w:val="003840F2"/>
    <w:rsid w:val="00384EA6"/>
    <w:rsid w:val="00386212"/>
    <w:rsid w:val="00387004"/>
    <w:rsid w:val="00390679"/>
    <w:rsid w:val="00390C33"/>
    <w:rsid w:val="00392234"/>
    <w:rsid w:val="0039237B"/>
    <w:rsid w:val="003937B4"/>
    <w:rsid w:val="00393BF5"/>
    <w:rsid w:val="00394FFE"/>
    <w:rsid w:val="003976E8"/>
    <w:rsid w:val="00397752"/>
    <w:rsid w:val="003A1EC3"/>
    <w:rsid w:val="003A3C4C"/>
    <w:rsid w:val="003A4287"/>
    <w:rsid w:val="003A4392"/>
    <w:rsid w:val="003A6288"/>
    <w:rsid w:val="003A78D0"/>
    <w:rsid w:val="003B021D"/>
    <w:rsid w:val="003B09D7"/>
    <w:rsid w:val="003B496F"/>
    <w:rsid w:val="003B666A"/>
    <w:rsid w:val="003B71BD"/>
    <w:rsid w:val="003B7869"/>
    <w:rsid w:val="003C0A73"/>
    <w:rsid w:val="003C0F48"/>
    <w:rsid w:val="003C2E01"/>
    <w:rsid w:val="003C3656"/>
    <w:rsid w:val="003C537D"/>
    <w:rsid w:val="003C6193"/>
    <w:rsid w:val="003C672C"/>
    <w:rsid w:val="003D18D1"/>
    <w:rsid w:val="003D2D8E"/>
    <w:rsid w:val="003D40D7"/>
    <w:rsid w:val="003D5F1F"/>
    <w:rsid w:val="003D75D2"/>
    <w:rsid w:val="003D7C4A"/>
    <w:rsid w:val="003E17B5"/>
    <w:rsid w:val="003E1C20"/>
    <w:rsid w:val="003E1CB2"/>
    <w:rsid w:val="003E202B"/>
    <w:rsid w:val="003E21E4"/>
    <w:rsid w:val="003E2AE5"/>
    <w:rsid w:val="003E31A7"/>
    <w:rsid w:val="003E3F57"/>
    <w:rsid w:val="003E44D5"/>
    <w:rsid w:val="003E521C"/>
    <w:rsid w:val="003E5683"/>
    <w:rsid w:val="003E599E"/>
    <w:rsid w:val="003E66F7"/>
    <w:rsid w:val="003E78E4"/>
    <w:rsid w:val="003E79F2"/>
    <w:rsid w:val="003F0152"/>
    <w:rsid w:val="003F0247"/>
    <w:rsid w:val="003F0D67"/>
    <w:rsid w:val="003F217F"/>
    <w:rsid w:val="003F395F"/>
    <w:rsid w:val="003F3F48"/>
    <w:rsid w:val="003F55C0"/>
    <w:rsid w:val="00400709"/>
    <w:rsid w:val="0040224E"/>
    <w:rsid w:val="00403457"/>
    <w:rsid w:val="0040367D"/>
    <w:rsid w:val="00403DBB"/>
    <w:rsid w:val="00407F0F"/>
    <w:rsid w:val="00410A85"/>
    <w:rsid w:val="004122E1"/>
    <w:rsid w:val="004129AC"/>
    <w:rsid w:val="004132A4"/>
    <w:rsid w:val="004147EC"/>
    <w:rsid w:val="0041517F"/>
    <w:rsid w:val="004152FE"/>
    <w:rsid w:val="00415B25"/>
    <w:rsid w:val="0041714E"/>
    <w:rsid w:val="0042049E"/>
    <w:rsid w:val="00420758"/>
    <w:rsid w:val="00421FA2"/>
    <w:rsid w:val="004221EB"/>
    <w:rsid w:val="0042503B"/>
    <w:rsid w:val="00425C6D"/>
    <w:rsid w:val="00430B23"/>
    <w:rsid w:val="00431CE9"/>
    <w:rsid w:val="00432BA2"/>
    <w:rsid w:val="00432D0A"/>
    <w:rsid w:val="0043322D"/>
    <w:rsid w:val="00434071"/>
    <w:rsid w:val="00434100"/>
    <w:rsid w:val="00437E02"/>
    <w:rsid w:val="0044063C"/>
    <w:rsid w:val="00441929"/>
    <w:rsid w:val="0044298F"/>
    <w:rsid w:val="00443FD3"/>
    <w:rsid w:val="004442A7"/>
    <w:rsid w:val="00445541"/>
    <w:rsid w:val="0044561A"/>
    <w:rsid w:val="00445D8B"/>
    <w:rsid w:val="00446375"/>
    <w:rsid w:val="00450279"/>
    <w:rsid w:val="00450F71"/>
    <w:rsid w:val="004512A1"/>
    <w:rsid w:val="0045215B"/>
    <w:rsid w:val="004546A2"/>
    <w:rsid w:val="00456318"/>
    <w:rsid w:val="0045635B"/>
    <w:rsid w:val="00457213"/>
    <w:rsid w:val="00461B2B"/>
    <w:rsid w:val="004629BA"/>
    <w:rsid w:val="004632C4"/>
    <w:rsid w:val="00463C79"/>
    <w:rsid w:val="004646C2"/>
    <w:rsid w:val="00464706"/>
    <w:rsid w:val="00464FEA"/>
    <w:rsid w:val="00465043"/>
    <w:rsid w:val="004675ED"/>
    <w:rsid w:val="00467F17"/>
    <w:rsid w:val="0047162D"/>
    <w:rsid w:val="00471864"/>
    <w:rsid w:val="00471918"/>
    <w:rsid w:val="00472F05"/>
    <w:rsid w:val="00473E20"/>
    <w:rsid w:val="004753D7"/>
    <w:rsid w:val="00475FF4"/>
    <w:rsid w:val="00476E3A"/>
    <w:rsid w:val="00476EA0"/>
    <w:rsid w:val="00477837"/>
    <w:rsid w:val="00477F2F"/>
    <w:rsid w:val="004802F4"/>
    <w:rsid w:val="00480DD7"/>
    <w:rsid w:val="004814E8"/>
    <w:rsid w:val="0048188D"/>
    <w:rsid w:val="00482D66"/>
    <w:rsid w:val="00482EEC"/>
    <w:rsid w:val="00483945"/>
    <w:rsid w:val="004842BC"/>
    <w:rsid w:val="00485563"/>
    <w:rsid w:val="0049044E"/>
    <w:rsid w:val="00490533"/>
    <w:rsid w:val="00491AB8"/>
    <w:rsid w:val="00492F49"/>
    <w:rsid w:val="004935A1"/>
    <w:rsid w:val="0049448D"/>
    <w:rsid w:val="00494EAD"/>
    <w:rsid w:val="00496BED"/>
    <w:rsid w:val="00496C85"/>
    <w:rsid w:val="004A0C9D"/>
    <w:rsid w:val="004A1194"/>
    <w:rsid w:val="004A14FB"/>
    <w:rsid w:val="004A1500"/>
    <w:rsid w:val="004A2010"/>
    <w:rsid w:val="004A2074"/>
    <w:rsid w:val="004A248F"/>
    <w:rsid w:val="004A279F"/>
    <w:rsid w:val="004A2FA9"/>
    <w:rsid w:val="004A3313"/>
    <w:rsid w:val="004A37BA"/>
    <w:rsid w:val="004A4890"/>
    <w:rsid w:val="004A4DDC"/>
    <w:rsid w:val="004A4F68"/>
    <w:rsid w:val="004A5752"/>
    <w:rsid w:val="004A6169"/>
    <w:rsid w:val="004B0773"/>
    <w:rsid w:val="004B09CF"/>
    <w:rsid w:val="004B14E9"/>
    <w:rsid w:val="004B2488"/>
    <w:rsid w:val="004B324B"/>
    <w:rsid w:val="004B4AEA"/>
    <w:rsid w:val="004B55A8"/>
    <w:rsid w:val="004B569A"/>
    <w:rsid w:val="004B574C"/>
    <w:rsid w:val="004B5C42"/>
    <w:rsid w:val="004B7852"/>
    <w:rsid w:val="004C0629"/>
    <w:rsid w:val="004C0AF3"/>
    <w:rsid w:val="004C1715"/>
    <w:rsid w:val="004C31EE"/>
    <w:rsid w:val="004C452A"/>
    <w:rsid w:val="004C5042"/>
    <w:rsid w:val="004D04C2"/>
    <w:rsid w:val="004D0FD2"/>
    <w:rsid w:val="004D2629"/>
    <w:rsid w:val="004D33E8"/>
    <w:rsid w:val="004D4EE7"/>
    <w:rsid w:val="004D63C3"/>
    <w:rsid w:val="004D7087"/>
    <w:rsid w:val="004D7122"/>
    <w:rsid w:val="004D77DA"/>
    <w:rsid w:val="004D7864"/>
    <w:rsid w:val="004E1777"/>
    <w:rsid w:val="004E2708"/>
    <w:rsid w:val="004E3709"/>
    <w:rsid w:val="004E4771"/>
    <w:rsid w:val="004E4E1C"/>
    <w:rsid w:val="004E521C"/>
    <w:rsid w:val="004E5C21"/>
    <w:rsid w:val="004E5D2A"/>
    <w:rsid w:val="004E5D44"/>
    <w:rsid w:val="004E644C"/>
    <w:rsid w:val="004E67E1"/>
    <w:rsid w:val="004E6E94"/>
    <w:rsid w:val="004E6FC3"/>
    <w:rsid w:val="004E70CA"/>
    <w:rsid w:val="004E743D"/>
    <w:rsid w:val="004F07B7"/>
    <w:rsid w:val="004F1D50"/>
    <w:rsid w:val="004F23E4"/>
    <w:rsid w:val="004F6F2D"/>
    <w:rsid w:val="004F700E"/>
    <w:rsid w:val="004F7681"/>
    <w:rsid w:val="00500B3F"/>
    <w:rsid w:val="005014CE"/>
    <w:rsid w:val="00501683"/>
    <w:rsid w:val="00501FFF"/>
    <w:rsid w:val="00502859"/>
    <w:rsid w:val="00503754"/>
    <w:rsid w:val="00505372"/>
    <w:rsid w:val="00505826"/>
    <w:rsid w:val="00505C4A"/>
    <w:rsid w:val="005079B3"/>
    <w:rsid w:val="00515570"/>
    <w:rsid w:val="0051657C"/>
    <w:rsid w:val="00517EBE"/>
    <w:rsid w:val="00527353"/>
    <w:rsid w:val="00531843"/>
    <w:rsid w:val="00531D8A"/>
    <w:rsid w:val="0053322C"/>
    <w:rsid w:val="005335DE"/>
    <w:rsid w:val="00534775"/>
    <w:rsid w:val="0054059A"/>
    <w:rsid w:val="00540AEC"/>
    <w:rsid w:val="00543646"/>
    <w:rsid w:val="005454A9"/>
    <w:rsid w:val="0054647A"/>
    <w:rsid w:val="005473B0"/>
    <w:rsid w:val="00547A0F"/>
    <w:rsid w:val="00550618"/>
    <w:rsid w:val="00550923"/>
    <w:rsid w:val="005509BF"/>
    <w:rsid w:val="00550EBE"/>
    <w:rsid w:val="005510C4"/>
    <w:rsid w:val="0055127D"/>
    <w:rsid w:val="0055144A"/>
    <w:rsid w:val="0055252E"/>
    <w:rsid w:val="0055453A"/>
    <w:rsid w:val="00555411"/>
    <w:rsid w:val="00555776"/>
    <w:rsid w:val="0055663F"/>
    <w:rsid w:val="0055678C"/>
    <w:rsid w:val="00556B59"/>
    <w:rsid w:val="00556B9C"/>
    <w:rsid w:val="00556F15"/>
    <w:rsid w:val="0056153D"/>
    <w:rsid w:val="00562754"/>
    <w:rsid w:val="005636CC"/>
    <w:rsid w:val="00565E2B"/>
    <w:rsid w:val="00567736"/>
    <w:rsid w:val="00567BCE"/>
    <w:rsid w:val="00567FA5"/>
    <w:rsid w:val="005718D4"/>
    <w:rsid w:val="00571D34"/>
    <w:rsid w:val="00572283"/>
    <w:rsid w:val="00572470"/>
    <w:rsid w:val="00574D0F"/>
    <w:rsid w:val="005752C4"/>
    <w:rsid w:val="00575AF2"/>
    <w:rsid w:val="00577F82"/>
    <w:rsid w:val="00582DA4"/>
    <w:rsid w:val="00582DEA"/>
    <w:rsid w:val="00585294"/>
    <w:rsid w:val="00586F70"/>
    <w:rsid w:val="00592680"/>
    <w:rsid w:val="00593491"/>
    <w:rsid w:val="0059550C"/>
    <w:rsid w:val="00596168"/>
    <w:rsid w:val="00597856"/>
    <w:rsid w:val="005A05B1"/>
    <w:rsid w:val="005A0727"/>
    <w:rsid w:val="005A1706"/>
    <w:rsid w:val="005A2904"/>
    <w:rsid w:val="005A2B28"/>
    <w:rsid w:val="005A3098"/>
    <w:rsid w:val="005A3CC8"/>
    <w:rsid w:val="005A5098"/>
    <w:rsid w:val="005A780C"/>
    <w:rsid w:val="005A7CDF"/>
    <w:rsid w:val="005B20DE"/>
    <w:rsid w:val="005B2134"/>
    <w:rsid w:val="005B2DF6"/>
    <w:rsid w:val="005B3605"/>
    <w:rsid w:val="005B54E1"/>
    <w:rsid w:val="005B5DA6"/>
    <w:rsid w:val="005B64DC"/>
    <w:rsid w:val="005B6A23"/>
    <w:rsid w:val="005B6E79"/>
    <w:rsid w:val="005B7138"/>
    <w:rsid w:val="005B7EE9"/>
    <w:rsid w:val="005C209D"/>
    <w:rsid w:val="005C2436"/>
    <w:rsid w:val="005C3056"/>
    <w:rsid w:val="005C3AB1"/>
    <w:rsid w:val="005C688C"/>
    <w:rsid w:val="005C6A87"/>
    <w:rsid w:val="005D0B53"/>
    <w:rsid w:val="005D2811"/>
    <w:rsid w:val="005D4772"/>
    <w:rsid w:val="005D4C8C"/>
    <w:rsid w:val="005D4CFC"/>
    <w:rsid w:val="005E053B"/>
    <w:rsid w:val="005E2F5B"/>
    <w:rsid w:val="005E443F"/>
    <w:rsid w:val="005E696C"/>
    <w:rsid w:val="005E7087"/>
    <w:rsid w:val="005F07F9"/>
    <w:rsid w:val="005F1276"/>
    <w:rsid w:val="005F1CCE"/>
    <w:rsid w:val="005F1FC6"/>
    <w:rsid w:val="005F25B8"/>
    <w:rsid w:val="005F5C6B"/>
    <w:rsid w:val="005F6864"/>
    <w:rsid w:val="00602392"/>
    <w:rsid w:val="00604081"/>
    <w:rsid w:val="006051CF"/>
    <w:rsid w:val="00605F57"/>
    <w:rsid w:val="006070C8"/>
    <w:rsid w:val="00607325"/>
    <w:rsid w:val="00607A57"/>
    <w:rsid w:val="00610ADC"/>
    <w:rsid w:val="00611404"/>
    <w:rsid w:val="006125AE"/>
    <w:rsid w:val="00612648"/>
    <w:rsid w:val="00612A3B"/>
    <w:rsid w:val="00613F43"/>
    <w:rsid w:val="00614211"/>
    <w:rsid w:val="00614A96"/>
    <w:rsid w:val="00614C47"/>
    <w:rsid w:val="00615986"/>
    <w:rsid w:val="006162BB"/>
    <w:rsid w:val="00616F5E"/>
    <w:rsid w:val="006172C0"/>
    <w:rsid w:val="006200B0"/>
    <w:rsid w:val="00620348"/>
    <w:rsid w:val="00620521"/>
    <w:rsid w:val="00621CB9"/>
    <w:rsid w:val="0062534C"/>
    <w:rsid w:val="006263ED"/>
    <w:rsid w:val="00626868"/>
    <w:rsid w:val="00627333"/>
    <w:rsid w:val="006274C4"/>
    <w:rsid w:val="00630C31"/>
    <w:rsid w:val="00632239"/>
    <w:rsid w:val="006333D3"/>
    <w:rsid w:val="006340FF"/>
    <w:rsid w:val="006342D8"/>
    <w:rsid w:val="00634520"/>
    <w:rsid w:val="00635FF8"/>
    <w:rsid w:val="0064190B"/>
    <w:rsid w:val="00642976"/>
    <w:rsid w:val="00642CCE"/>
    <w:rsid w:val="00643784"/>
    <w:rsid w:val="00645E28"/>
    <w:rsid w:val="0064721E"/>
    <w:rsid w:val="00647E51"/>
    <w:rsid w:val="00652716"/>
    <w:rsid w:val="006531BF"/>
    <w:rsid w:val="006550E0"/>
    <w:rsid w:val="00656647"/>
    <w:rsid w:val="00656942"/>
    <w:rsid w:val="00656B4D"/>
    <w:rsid w:val="00657B9F"/>
    <w:rsid w:val="00660041"/>
    <w:rsid w:val="006607FA"/>
    <w:rsid w:val="006619A4"/>
    <w:rsid w:val="00662CEC"/>
    <w:rsid w:val="006640CB"/>
    <w:rsid w:val="00664E48"/>
    <w:rsid w:val="00666339"/>
    <w:rsid w:val="00666692"/>
    <w:rsid w:val="00666740"/>
    <w:rsid w:val="006670E8"/>
    <w:rsid w:val="00670638"/>
    <w:rsid w:val="00670D8E"/>
    <w:rsid w:val="00671CA7"/>
    <w:rsid w:val="006816C3"/>
    <w:rsid w:val="006818CB"/>
    <w:rsid w:val="00683FB4"/>
    <w:rsid w:val="00684969"/>
    <w:rsid w:val="00685002"/>
    <w:rsid w:val="0068636C"/>
    <w:rsid w:val="006865BA"/>
    <w:rsid w:val="0068752F"/>
    <w:rsid w:val="00692743"/>
    <w:rsid w:val="00693341"/>
    <w:rsid w:val="00695C40"/>
    <w:rsid w:val="00696D85"/>
    <w:rsid w:val="00697E86"/>
    <w:rsid w:val="006A3EB6"/>
    <w:rsid w:val="006A3FD1"/>
    <w:rsid w:val="006A61F7"/>
    <w:rsid w:val="006A6F7B"/>
    <w:rsid w:val="006A7711"/>
    <w:rsid w:val="006A7F8D"/>
    <w:rsid w:val="006B06E0"/>
    <w:rsid w:val="006B15B7"/>
    <w:rsid w:val="006B1A6A"/>
    <w:rsid w:val="006B1A6B"/>
    <w:rsid w:val="006B39CC"/>
    <w:rsid w:val="006B5916"/>
    <w:rsid w:val="006B6DDC"/>
    <w:rsid w:val="006C00F9"/>
    <w:rsid w:val="006C1A87"/>
    <w:rsid w:val="006C25AB"/>
    <w:rsid w:val="006C3050"/>
    <w:rsid w:val="006C32BA"/>
    <w:rsid w:val="006C3F36"/>
    <w:rsid w:val="006C4C64"/>
    <w:rsid w:val="006C66B8"/>
    <w:rsid w:val="006D1424"/>
    <w:rsid w:val="006D17BF"/>
    <w:rsid w:val="006D1AA6"/>
    <w:rsid w:val="006D2664"/>
    <w:rsid w:val="006D2B25"/>
    <w:rsid w:val="006D3F4A"/>
    <w:rsid w:val="006D4BF4"/>
    <w:rsid w:val="006D4E9E"/>
    <w:rsid w:val="006D4F31"/>
    <w:rsid w:val="006D6EB4"/>
    <w:rsid w:val="006E1204"/>
    <w:rsid w:val="006E1416"/>
    <w:rsid w:val="006E326A"/>
    <w:rsid w:val="006E3649"/>
    <w:rsid w:val="006E604D"/>
    <w:rsid w:val="006E72DA"/>
    <w:rsid w:val="006E7AD4"/>
    <w:rsid w:val="006F0768"/>
    <w:rsid w:val="006F1025"/>
    <w:rsid w:val="006F2167"/>
    <w:rsid w:val="006F3304"/>
    <w:rsid w:val="006F44E0"/>
    <w:rsid w:val="006F4662"/>
    <w:rsid w:val="006F483C"/>
    <w:rsid w:val="006F4CF4"/>
    <w:rsid w:val="006F4E09"/>
    <w:rsid w:val="006F5008"/>
    <w:rsid w:val="006F5454"/>
    <w:rsid w:val="006F5737"/>
    <w:rsid w:val="006F5B98"/>
    <w:rsid w:val="006F7003"/>
    <w:rsid w:val="006F736A"/>
    <w:rsid w:val="00701546"/>
    <w:rsid w:val="0070589F"/>
    <w:rsid w:val="00706701"/>
    <w:rsid w:val="007070BE"/>
    <w:rsid w:val="00707B36"/>
    <w:rsid w:val="0071208C"/>
    <w:rsid w:val="00712B68"/>
    <w:rsid w:val="00712E90"/>
    <w:rsid w:val="00713353"/>
    <w:rsid w:val="00714544"/>
    <w:rsid w:val="007149E4"/>
    <w:rsid w:val="007174FE"/>
    <w:rsid w:val="007203D3"/>
    <w:rsid w:val="00720E07"/>
    <w:rsid w:val="00721822"/>
    <w:rsid w:val="00721E0B"/>
    <w:rsid w:val="0072222B"/>
    <w:rsid w:val="007243F0"/>
    <w:rsid w:val="007249A2"/>
    <w:rsid w:val="00725495"/>
    <w:rsid w:val="00725A81"/>
    <w:rsid w:val="00726792"/>
    <w:rsid w:val="00731C90"/>
    <w:rsid w:val="007329C2"/>
    <w:rsid w:val="0073575F"/>
    <w:rsid w:val="00735A00"/>
    <w:rsid w:val="00735F03"/>
    <w:rsid w:val="007368AF"/>
    <w:rsid w:val="00736DB6"/>
    <w:rsid w:val="00740146"/>
    <w:rsid w:val="00740909"/>
    <w:rsid w:val="00740CA3"/>
    <w:rsid w:val="00741154"/>
    <w:rsid w:val="00741458"/>
    <w:rsid w:val="00742390"/>
    <w:rsid w:val="00742C30"/>
    <w:rsid w:val="00742C46"/>
    <w:rsid w:val="00742EDD"/>
    <w:rsid w:val="0074361C"/>
    <w:rsid w:val="007457DA"/>
    <w:rsid w:val="00746205"/>
    <w:rsid w:val="0074620B"/>
    <w:rsid w:val="007470A8"/>
    <w:rsid w:val="0074726E"/>
    <w:rsid w:val="00747475"/>
    <w:rsid w:val="00747ECA"/>
    <w:rsid w:val="007503CD"/>
    <w:rsid w:val="00750BFF"/>
    <w:rsid w:val="00751810"/>
    <w:rsid w:val="00752055"/>
    <w:rsid w:val="007529C5"/>
    <w:rsid w:val="00760001"/>
    <w:rsid w:val="00761463"/>
    <w:rsid w:val="00761B6B"/>
    <w:rsid w:val="0076270F"/>
    <w:rsid w:val="00762E95"/>
    <w:rsid w:val="00764405"/>
    <w:rsid w:val="0076462C"/>
    <w:rsid w:val="00765462"/>
    <w:rsid w:val="00765915"/>
    <w:rsid w:val="007674B7"/>
    <w:rsid w:val="0077066F"/>
    <w:rsid w:val="00772EE9"/>
    <w:rsid w:val="0077338B"/>
    <w:rsid w:val="00773B1A"/>
    <w:rsid w:val="00775F0E"/>
    <w:rsid w:val="0077707B"/>
    <w:rsid w:val="007805E8"/>
    <w:rsid w:val="0078135A"/>
    <w:rsid w:val="00781ED9"/>
    <w:rsid w:val="0078211B"/>
    <w:rsid w:val="00782557"/>
    <w:rsid w:val="0078292C"/>
    <w:rsid w:val="007843AA"/>
    <w:rsid w:val="00784561"/>
    <w:rsid w:val="00785446"/>
    <w:rsid w:val="00786AE8"/>
    <w:rsid w:val="00790A91"/>
    <w:rsid w:val="007914CD"/>
    <w:rsid w:val="00791E4D"/>
    <w:rsid w:val="007924F9"/>
    <w:rsid w:val="0079340F"/>
    <w:rsid w:val="007938F0"/>
    <w:rsid w:val="0079490F"/>
    <w:rsid w:val="007955D3"/>
    <w:rsid w:val="00796618"/>
    <w:rsid w:val="007966AC"/>
    <w:rsid w:val="00796D53"/>
    <w:rsid w:val="00797D81"/>
    <w:rsid w:val="007A0883"/>
    <w:rsid w:val="007A10D0"/>
    <w:rsid w:val="007A148E"/>
    <w:rsid w:val="007A167D"/>
    <w:rsid w:val="007A22C0"/>
    <w:rsid w:val="007A28B3"/>
    <w:rsid w:val="007A2EC8"/>
    <w:rsid w:val="007A31B3"/>
    <w:rsid w:val="007A3C58"/>
    <w:rsid w:val="007A3C5A"/>
    <w:rsid w:val="007A76EE"/>
    <w:rsid w:val="007B19FF"/>
    <w:rsid w:val="007B1BD2"/>
    <w:rsid w:val="007B3041"/>
    <w:rsid w:val="007B5041"/>
    <w:rsid w:val="007B6062"/>
    <w:rsid w:val="007B650D"/>
    <w:rsid w:val="007B76F2"/>
    <w:rsid w:val="007B7876"/>
    <w:rsid w:val="007B79D6"/>
    <w:rsid w:val="007C060F"/>
    <w:rsid w:val="007C0B1B"/>
    <w:rsid w:val="007C1071"/>
    <w:rsid w:val="007C10A7"/>
    <w:rsid w:val="007C177C"/>
    <w:rsid w:val="007C265F"/>
    <w:rsid w:val="007C50AC"/>
    <w:rsid w:val="007D2F49"/>
    <w:rsid w:val="007D362A"/>
    <w:rsid w:val="007D41F4"/>
    <w:rsid w:val="007D564E"/>
    <w:rsid w:val="007D5A19"/>
    <w:rsid w:val="007D6316"/>
    <w:rsid w:val="007E27FA"/>
    <w:rsid w:val="007E2C0E"/>
    <w:rsid w:val="007E39B5"/>
    <w:rsid w:val="007E4AA8"/>
    <w:rsid w:val="007E4FFB"/>
    <w:rsid w:val="007E62BA"/>
    <w:rsid w:val="007E7636"/>
    <w:rsid w:val="007F0E83"/>
    <w:rsid w:val="007F1783"/>
    <w:rsid w:val="007F2A69"/>
    <w:rsid w:val="007F367E"/>
    <w:rsid w:val="007F4D61"/>
    <w:rsid w:val="00802660"/>
    <w:rsid w:val="0080357F"/>
    <w:rsid w:val="008039FD"/>
    <w:rsid w:val="00803EE4"/>
    <w:rsid w:val="008043D3"/>
    <w:rsid w:val="0080463F"/>
    <w:rsid w:val="00805F97"/>
    <w:rsid w:val="0080650D"/>
    <w:rsid w:val="008074EC"/>
    <w:rsid w:val="00810182"/>
    <w:rsid w:val="008109E6"/>
    <w:rsid w:val="00811E69"/>
    <w:rsid w:val="00812C31"/>
    <w:rsid w:val="00813ED7"/>
    <w:rsid w:val="008142BF"/>
    <w:rsid w:val="00814C6D"/>
    <w:rsid w:val="00814F09"/>
    <w:rsid w:val="0081603F"/>
    <w:rsid w:val="00816384"/>
    <w:rsid w:val="00820217"/>
    <w:rsid w:val="008222C1"/>
    <w:rsid w:val="00822F01"/>
    <w:rsid w:val="008234FC"/>
    <w:rsid w:val="00825358"/>
    <w:rsid w:val="00826436"/>
    <w:rsid w:val="00827B85"/>
    <w:rsid w:val="00827B92"/>
    <w:rsid w:val="00830281"/>
    <w:rsid w:val="00830F91"/>
    <w:rsid w:val="00831732"/>
    <w:rsid w:val="00833DC3"/>
    <w:rsid w:val="00835770"/>
    <w:rsid w:val="00835A51"/>
    <w:rsid w:val="00837D21"/>
    <w:rsid w:val="00840B0A"/>
    <w:rsid w:val="00844ECB"/>
    <w:rsid w:val="008462B9"/>
    <w:rsid w:val="008474C6"/>
    <w:rsid w:val="0085079B"/>
    <w:rsid w:val="0085101B"/>
    <w:rsid w:val="00851CD2"/>
    <w:rsid w:val="00852143"/>
    <w:rsid w:val="00852FE1"/>
    <w:rsid w:val="00853EFB"/>
    <w:rsid w:val="00853FAE"/>
    <w:rsid w:val="008553F0"/>
    <w:rsid w:val="00855F12"/>
    <w:rsid w:val="0085619D"/>
    <w:rsid w:val="0085649B"/>
    <w:rsid w:val="008620FB"/>
    <w:rsid w:val="00862A0F"/>
    <w:rsid w:val="0086346D"/>
    <w:rsid w:val="008634B7"/>
    <w:rsid w:val="0086355D"/>
    <w:rsid w:val="008635F3"/>
    <w:rsid w:val="0086372E"/>
    <w:rsid w:val="0086429D"/>
    <w:rsid w:val="00864B7C"/>
    <w:rsid w:val="00867619"/>
    <w:rsid w:val="00867673"/>
    <w:rsid w:val="00870AE8"/>
    <w:rsid w:val="00872E38"/>
    <w:rsid w:val="00874AAA"/>
    <w:rsid w:val="00874DF0"/>
    <w:rsid w:val="00874F20"/>
    <w:rsid w:val="00875DC0"/>
    <w:rsid w:val="00881099"/>
    <w:rsid w:val="008812A0"/>
    <w:rsid w:val="00881E4B"/>
    <w:rsid w:val="00882CE3"/>
    <w:rsid w:val="00883087"/>
    <w:rsid w:val="00884545"/>
    <w:rsid w:val="00884CE1"/>
    <w:rsid w:val="00884D16"/>
    <w:rsid w:val="00885193"/>
    <w:rsid w:val="00886003"/>
    <w:rsid w:val="008870FF"/>
    <w:rsid w:val="00887307"/>
    <w:rsid w:val="00887A98"/>
    <w:rsid w:val="00890407"/>
    <w:rsid w:val="00890FE7"/>
    <w:rsid w:val="00891186"/>
    <w:rsid w:val="00891FAE"/>
    <w:rsid w:val="00892B13"/>
    <w:rsid w:val="008932DA"/>
    <w:rsid w:val="00894B61"/>
    <w:rsid w:val="00894CA4"/>
    <w:rsid w:val="00895A35"/>
    <w:rsid w:val="0089627E"/>
    <w:rsid w:val="008965B9"/>
    <w:rsid w:val="008A03B1"/>
    <w:rsid w:val="008A05B4"/>
    <w:rsid w:val="008A1386"/>
    <w:rsid w:val="008A1913"/>
    <w:rsid w:val="008A1C84"/>
    <w:rsid w:val="008A1F8D"/>
    <w:rsid w:val="008A2C89"/>
    <w:rsid w:val="008A3428"/>
    <w:rsid w:val="008A3C72"/>
    <w:rsid w:val="008A3F10"/>
    <w:rsid w:val="008A46EF"/>
    <w:rsid w:val="008A5D51"/>
    <w:rsid w:val="008A7D36"/>
    <w:rsid w:val="008B1C08"/>
    <w:rsid w:val="008B49D8"/>
    <w:rsid w:val="008B4A97"/>
    <w:rsid w:val="008B4E50"/>
    <w:rsid w:val="008B4F55"/>
    <w:rsid w:val="008B50CA"/>
    <w:rsid w:val="008B517F"/>
    <w:rsid w:val="008B76C4"/>
    <w:rsid w:val="008B7D49"/>
    <w:rsid w:val="008C0270"/>
    <w:rsid w:val="008C2108"/>
    <w:rsid w:val="008C2389"/>
    <w:rsid w:val="008C256E"/>
    <w:rsid w:val="008C29C8"/>
    <w:rsid w:val="008C3046"/>
    <w:rsid w:val="008C30E2"/>
    <w:rsid w:val="008C4517"/>
    <w:rsid w:val="008C58A0"/>
    <w:rsid w:val="008D0194"/>
    <w:rsid w:val="008D074D"/>
    <w:rsid w:val="008D1940"/>
    <w:rsid w:val="008D50AA"/>
    <w:rsid w:val="008D585D"/>
    <w:rsid w:val="008D74FE"/>
    <w:rsid w:val="008E1733"/>
    <w:rsid w:val="008E4207"/>
    <w:rsid w:val="008E4450"/>
    <w:rsid w:val="008E4789"/>
    <w:rsid w:val="008E51C4"/>
    <w:rsid w:val="008F058A"/>
    <w:rsid w:val="008F0DBA"/>
    <w:rsid w:val="008F0DEF"/>
    <w:rsid w:val="008F16B2"/>
    <w:rsid w:val="008F18A3"/>
    <w:rsid w:val="008F3063"/>
    <w:rsid w:val="008F4BBA"/>
    <w:rsid w:val="008F5A9F"/>
    <w:rsid w:val="008F63D5"/>
    <w:rsid w:val="008F7119"/>
    <w:rsid w:val="008F799E"/>
    <w:rsid w:val="009000B8"/>
    <w:rsid w:val="00903293"/>
    <w:rsid w:val="00903F87"/>
    <w:rsid w:val="0090470E"/>
    <w:rsid w:val="00904BD9"/>
    <w:rsid w:val="00904F2A"/>
    <w:rsid w:val="00905374"/>
    <w:rsid w:val="009056CD"/>
    <w:rsid w:val="00907477"/>
    <w:rsid w:val="0090768E"/>
    <w:rsid w:val="00907A36"/>
    <w:rsid w:val="00910A4F"/>
    <w:rsid w:val="00911EF4"/>
    <w:rsid w:val="0091340E"/>
    <w:rsid w:val="00914509"/>
    <w:rsid w:val="00914A4D"/>
    <w:rsid w:val="00914F2B"/>
    <w:rsid w:val="009153B0"/>
    <w:rsid w:val="009159C7"/>
    <w:rsid w:val="00916737"/>
    <w:rsid w:val="0091723E"/>
    <w:rsid w:val="00917B99"/>
    <w:rsid w:val="00921866"/>
    <w:rsid w:val="009239E1"/>
    <w:rsid w:val="009239F7"/>
    <w:rsid w:val="00924680"/>
    <w:rsid w:val="00924F45"/>
    <w:rsid w:val="00924F63"/>
    <w:rsid w:val="009250E7"/>
    <w:rsid w:val="00926EC1"/>
    <w:rsid w:val="00931A90"/>
    <w:rsid w:val="0093403B"/>
    <w:rsid w:val="009346C4"/>
    <w:rsid w:val="009350AF"/>
    <w:rsid w:val="00935CEF"/>
    <w:rsid w:val="009370E0"/>
    <w:rsid w:val="00942512"/>
    <w:rsid w:val="009428ED"/>
    <w:rsid w:val="00943250"/>
    <w:rsid w:val="00943405"/>
    <w:rsid w:val="0094365F"/>
    <w:rsid w:val="00945D8E"/>
    <w:rsid w:val="00945E40"/>
    <w:rsid w:val="0094794F"/>
    <w:rsid w:val="00947EEA"/>
    <w:rsid w:val="0095031F"/>
    <w:rsid w:val="009514A2"/>
    <w:rsid w:val="00952453"/>
    <w:rsid w:val="0095384A"/>
    <w:rsid w:val="00955709"/>
    <w:rsid w:val="009575C1"/>
    <w:rsid w:val="00965975"/>
    <w:rsid w:val="00966366"/>
    <w:rsid w:val="00966F9B"/>
    <w:rsid w:val="0096778B"/>
    <w:rsid w:val="00970F9D"/>
    <w:rsid w:val="0097245B"/>
    <w:rsid w:val="0097280A"/>
    <w:rsid w:val="00973F09"/>
    <w:rsid w:val="009766DD"/>
    <w:rsid w:val="00977422"/>
    <w:rsid w:val="009777AF"/>
    <w:rsid w:val="00977909"/>
    <w:rsid w:val="00977977"/>
    <w:rsid w:val="00981656"/>
    <w:rsid w:val="00984BE9"/>
    <w:rsid w:val="00984E36"/>
    <w:rsid w:val="0098774D"/>
    <w:rsid w:val="00990FE6"/>
    <w:rsid w:val="0099196A"/>
    <w:rsid w:val="009948B7"/>
    <w:rsid w:val="00994E8C"/>
    <w:rsid w:val="00994FA4"/>
    <w:rsid w:val="00997506"/>
    <w:rsid w:val="00997813"/>
    <w:rsid w:val="009A149F"/>
    <w:rsid w:val="009A28BD"/>
    <w:rsid w:val="009A40DB"/>
    <w:rsid w:val="009A4596"/>
    <w:rsid w:val="009A61FF"/>
    <w:rsid w:val="009A6E0C"/>
    <w:rsid w:val="009A7864"/>
    <w:rsid w:val="009A78AF"/>
    <w:rsid w:val="009A7D43"/>
    <w:rsid w:val="009B0912"/>
    <w:rsid w:val="009B2979"/>
    <w:rsid w:val="009B31BA"/>
    <w:rsid w:val="009B341F"/>
    <w:rsid w:val="009B37AC"/>
    <w:rsid w:val="009B3A78"/>
    <w:rsid w:val="009B3EFC"/>
    <w:rsid w:val="009B4188"/>
    <w:rsid w:val="009B4FDF"/>
    <w:rsid w:val="009B512C"/>
    <w:rsid w:val="009B6F3C"/>
    <w:rsid w:val="009C241C"/>
    <w:rsid w:val="009C2969"/>
    <w:rsid w:val="009C4391"/>
    <w:rsid w:val="009C607C"/>
    <w:rsid w:val="009C6710"/>
    <w:rsid w:val="009D0E37"/>
    <w:rsid w:val="009D4493"/>
    <w:rsid w:val="009D5BA6"/>
    <w:rsid w:val="009D6C2F"/>
    <w:rsid w:val="009D6CDE"/>
    <w:rsid w:val="009D6DA0"/>
    <w:rsid w:val="009E03FF"/>
    <w:rsid w:val="009E16FB"/>
    <w:rsid w:val="009E3A21"/>
    <w:rsid w:val="009E4DDE"/>
    <w:rsid w:val="009E5509"/>
    <w:rsid w:val="009E7A11"/>
    <w:rsid w:val="009F0295"/>
    <w:rsid w:val="009F0916"/>
    <w:rsid w:val="009F0EC7"/>
    <w:rsid w:val="009F3189"/>
    <w:rsid w:val="009F4421"/>
    <w:rsid w:val="009F5114"/>
    <w:rsid w:val="009F5D1E"/>
    <w:rsid w:val="009F600A"/>
    <w:rsid w:val="009F687B"/>
    <w:rsid w:val="009F78A9"/>
    <w:rsid w:val="00A004D6"/>
    <w:rsid w:val="00A0086C"/>
    <w:rsid w:val="00A02B5D"/>
    <w:rsid w:val="00A03363"/>
    <w:rsid w:val="00A052F1"/>
    <w:rsid w:val="00A05ECD"/>
    <w:rsid w:val="00A07997"/>
    <w:rsid w:val="00A11C64"/>
    <w:rsid w:val="00A11E0F"/>
    <w:rsid w:val="00A135DD"/>
    <w:rsid w:val="00A13E3D"/>
    <w:rsid w:val="00A1609A"/>
    <w:rsid w:val="00A169AF"/>
    <w:rsid w:val="00A16E74"/>
    <w:rsid w:val="00A22D42"/>
    <w:rsid w:val="00A251E2"/>
    <w:rsid w:val="00A253F1"/>
    <w:rsid w:val="00A25640"/>
    <w:rsid w:val="00A26702"/>
    <w:rsid w:val="00A27162"/>
    <w:rsid w:val="00A27A4B"/>
    <w:rsid w:val="00A3017B"/>
    <w:rsid w:val="00A3160A"/>
    <w:rsid w:val="00A3249B"/>
    <w:rsid w:val="00A3327F"/>
    <w:rsid w:val="00A360C2"/>
    <w:rsid w:val="00A40EE2"/>
    <w:rsid w:val="00A44BDD"/>
    <w:rsid w:val="00A44C42"/>
    <w:rsid w:val="00A51433"/>
    <w:rsid w:val="00A5225C"/>
    <w:rsid w:val="00A52C94"/>
    <w:rsid w:val="00A5721E"/>
    <w:rsid w:val="00A573C0"/>
    <w:rsid w:val="00A57BB0"/>
    <w:rsid w:val="00A6071C"/>
    <w:rsid w:val="00A6282A"/>
    <w:rsid w:val="00A62E76"/>
    <w:rsid w:val="00A634E5"/>
    <w:rsid w:val="00A63FCC"/>
    <w:rsid w:val="00A652A0"/>
    <w:rsid w:val="00A652B0"/>
    <w:rsid w:val="00A66D8A"/>
    <w:rsid w:val="00A70F9D"/>
    <w:rsid w:val="00A72003"/>
    <w:rsid w:val="00A73407"/>
    <w:rsid w:val="00A7355F"/>
    <w:rsid w:val="00A74461"/>
    <w:rsid w:val="00A74B19"/>
    <w:rsid w:val="00A75842"/>
    <w:rsid w:val="00A77542"/>
    <w:rsid w:val="00A77908"/>
    <w:rsid w:val="00A81C08"/>
    <w:rsid w:val="00A81E67"/>
    <w:rsid w:val="00A845B8"/>
    <w:rsid w:val="00A84ADB"/>
    <w:rsid w:val="00A85BD1"/>
    <w:rsid w:val="00A85CCF"/>
    <w:rsid w:val="00A86409"/>
    <w:rsid w:val="00A8795A"/>
    <w:rsid w:val="00A87CF8"/>
    <w:rsid w:val="00A87DC0"/>
    <w:rsid w:val="00A90491"/>
    <w:rsid w:val="00A90E27"/>
    <w:rsid w:val="00A93F18"/>
    <w:rsid w:val="00A94899"/>
    <w:rsid w:val="00A96011"/>
    <w:rsid w:val="00A97B51"/>
    <w:rsid w:val="00AA0280"/>
    <w:rsid w:val="00AA0ADD"/>
    <w:rsid w:val="00AA2823"/>
    <w:rsid w:val="00AA51BD"/>
    <w:rsid w:val="00AA5C44"/>
    <w:rsid w:val="00AB0034"/>
    <w:rsid w:val="00AB017F"/>
    <w:rsid w:val="00AB12DE"/>
    <w:rsid w:val="00AB1360"/>
    <w:rsid w:val="00AB2B24"/>
    <w:rsid w:val="00AB4717"/>
    <w:rsid w:val="00AB4A7F"/>
    <w:rsid w:val="00AB4BCA"/>
    <w:rsid w:val="00AB65A8"/>
    <w:rsid w:val="00AB66CF"/>
    <w:rsid w:val="00AB690D"/>
    <w:rsid w:val="00AB7226"/>
    <w:rsid w:val="00AB76AB"/>
    <w:rsid w:val="00AB7B79"/>
    <w:rsid w:val="00AC006F"/>
    <w:rsid w:val="00AC2524"/>
    <w:rsid w:val="00AC2802"/>
    <w:rsid w:val="00AC335A"/>
    <w:rsid w:val="00AC396F"/>
    <w:rsid w:val="00AC5565"/>
    <w:rsid w:val="00AC6795"/>
    <w:rsid w:val="00AC7840"/>
    <w:rsid w:val="00AD0049"/>
    <w:rsid w:val="00AD156F"/>
    <w:rsid w:val="00AD258C"/>
    <w:rsid w:val="00AD2E43"/>
    <w:rsid w:val="00AD3632"/>
    <w:rsid w:val="00AD5511"/>
    <w:rsid w:val="00AD70CE"/>
    <w:rsid w:val="00AD715F"/>
    <w:rsid w:val="00AE078E"/>
    <w:rsid w:val="00AE0A9B"/>
    <w:rsid w:val="00AE0D7D"/>
    <w:rsid w:val="00AE0FBC"/>
    <w:rsid w:val="00AE138D"/>
    <w:rsid w:val="00AE1C7C"/>
    <w:rsid w:val="00AE31F6"/>
    <w:rsid w:val="00AE3555"/>
    <w:rsid w:val="00AE4A55"/>
    <w:rsid w:val="00AE5CC5"/>
    <w:rsid w:val="00AE63BA"/>
    <w:rsid w:val="00AE66B1"/>
    <w:rsid w:val="00AE66B6"/>
    <w:rsid w:val="00AE6A5C"/>
    <w:rsid w:val="00AE74D2"/>
    <w:rsid w:val="00AE790A"/>
    <w:rsid w:val="00AF0DA6"/>
    <w:rsid w:val="00AF288C"/>
    <w:rsid w:val="00AF35AF"/>
    <w:rsid w:val="00AF4FD9"/>
    <w:rsid w:val="00AF541A"/>
    <w:rsid w:val="00AF593D"/>
    <w:rsid w:val="00AF75C4"/>
    <w:rsid w:val="00B000E8"/>
    <w:rsid w:val="00B033A8"/>
    <w:rsid w:val="00B038C3"/>
    <w:rsid w:val="00B03944"/>
    <w:rsid w:val="00B041CB"/>
    <w:rsid w:val="00B05199"/>
    <w:rsid w:val="00B05621"/>
    <w:rsid w:val="00B10731"/>
    <w:rsid w:val="00B107CF"/>
    <w:rsid w:val="00B10B8D"/>
    <w:rsid w:val="00B11854"/>
    <w:rsid w:val="00B126C6"/>
    <w:rsid w:val="00B1300F"/>
    <w:rsid w:val="00B137C4"/>
    <w:rsid w:val="00B14668"/>
    <w:rsid w:val="00B14A87"/>
    <w:rsid w:val="00B15A49"/>
    <w:rsid w:val="00B1686F"/>
    <w:rsid w:val="00B16A1A"/>
    <w:rsid w:val="00B173B2"/>
    <w:rsid w:val="00B2054E"/>
    <w:rsid w:val="00B205B8"/>
    <w:rsid w:val="00B210DC"/>
    <w:rsid w:val="00B21F43"/>
    <w:rsid w:val="00B22964"/>
    <w:rsid w:val="00B239AE"/>
    <w:rsid w:val="00B254C0"/>
    <w:rsid w:val="00B255A0"/>
    <w:rsid w:val="00B26168"/>
    <w:rsid w:val="00B27489"/>
    <w:rsid w:val="00B3058C"/>
    <w:rsid w:val="00B30716"/>
    <w:rsid w:val="00B3223E"/>
    <w:rsid w:val="00B32A0F"/>
    <w:rsid w:val="00B32A18"/>
    <w:rsid w:val="00B32BA2"/>
    <w:rsid w:val="00B34482"/>
    <w:rsid w:val="00B3449A"/>
    <w:rsid w:val="00B34747"/>
    <w:rsid w:val="00B37C79"/>
    <w:rsid w:val="00B41163"/>
    <w:rsid w:val="00B44520"/>
    <w:rsid w:val="00B44CD8"/>
    <w:rsid w:val="00B452A1"/>
    <w:rsid w:val="00B45502"/>
    <w:rsid w:val="00B460FC"/>
    <w:rsid w:val="00B47D91"/>
    <w:rsid w:val="00B51180"/>
    <w:rsid w:val="00B516EA"/>
    <w:rsid w:val="00B5279C"/>
    <w:rsid w:val="00B53649"/>
    <w:rsid w:val="00B54EB0"/>
    <w:rsid w:val="00B5609B"/>
    <w:rsid w:val="00B56CBE"/>
    <w:rsid w:val="00B602CC"/>
    <w:rsid w:val="00B60BE0"/>
    <w:rsid w:val="00B612E5"/>
    <w:rsid w:val="00B6198B"/>
    <w:rsid w:val="00B61CF6"/>
    <w:rsid w:val="00B61D95"/>
    <w:rsid w:val="00B61F25"/>
    <w:rsid w:val="00B6439E"/>
    <w:rsid w:val="00B6490E"/>
    <w:rsid w:val="00B649CB"/>
    <w:rsid w:val="00B64C78"/>
    <w:rsid w:val="00B659DF"/>
    <w:rsid w:val="00B6626E"/>
    <w:rsid w:val="00B67E30"/>
    <w:rsid w:val="00B70DB9"/>
    <w:rsid w:val="00B729F2"/>
    <w:rsid w:val="00B7330E"/>
    <w:rsid w:val="00B7333A"/>
    <w:rsid w:val="00B750C7"/>
    <w:rsid w:val="00B755D3"/>
    <w:rsid w:val="00B76166"/>
    <w:rsid w:val="00B76693"/>
    <w:rsid w:val="00B76B97"/>
    <w:rsid w:val="00B76C0E"/>
    <w:rsid w:val="00B76D60"/>
    <w:rsid w:val="00B776DB"/>
    <w:rsid w:val="00B77857"/>
    <w:rsid w:val="00B77B08"/>
    <w:rsid w:val="00B8010B"/>
    <w:rsid w:val="00B811CD"/>
    <w:rsid w:val="00B827A6"/>
    <w:rsid w:val="00B840E8"/>
    <w:rsid w:val="00B84957"/>
    <w:rsid w:val="00B858F2"/>
    <w:rsid w:val="00B85CC8"/>
    <w:rsid w:val="00B860EC"/>
    <w:rsid w:val="00B8686A"/>
    <w:rsid w:val="00B90452"/>
    <w:rsid w:val="00B91DF6"/>
    <w:rsid w:val="00B91E3E"/>
    <w:rsid w:val="00B929A9"/>
    <w:rsid w:val="00B92EC7"/>
    <w:rsid w:val="00B92FBF"/>
    <w:rsid w:val="00B933C4"/>
    <w:rsid w:val="00B93873"/>
    <w:rsid w:val="00B94127"/>
    <w:rsid w:val="00B94D7B"/>
    <w:rsid w:val="00B95A5A"/>
    <w:rsid w:val="00BA0F2B"/>
    <w:rsid w:val="00BA1E54"/>
    <w:rsid w:val="00BA22EC"/>
    <w:rsid w:val="00BA5A11"/>
    <w:rsid w:val="00BA6C8B"/>
    <w:rsid w:val="00BB21B5"/>
    <w:rsid w:val="00BB2D66"/>
    <w:rsid w:val="00BB70DE"/>
    <w:rsid w:val="00BB7F79"/>
    <w:rsid w:val="00BC31FD"/>
    <w:rsid w:val="00BC5636"/>
    <w:rsid w:val="00BC6404"/>
    <w:rsid w:val="00BD1A22"/>
    <w:rsid w:val="00BD1E4C"/>
    <w:rsid w:val="00BD4074"/>
    <w:rsid w:val="00BD4A2C"/>
    <w:rsid w:val="00BD6D06"/>
    <w:rsid w:val="00BD6D6D"/>
    <w:rsid w:val="00BD7F65"/>
    <w:rsid w:val="00BE05B1"/>
    <w:rsid w:val="00BE0A3B"/>
    <w:rsid w:val="00BE0F8C"/>
    <w:rsid w:val="00BE11C0"/>
    <w:rsid w:val="00BE1BEF"/>
    <w:rsid w:val="00BE3C61"/>
    <w:rsid w:val="00BE5CC5"/>
    <w:rsid w:val="00BE68F1"/>
    <w:rsid w:val="00BE6A64"/>
    <w:rsid w:val="00BE7806"/>
    <w:rsid w:val="00BE7AC2"/>
    <w:rsid w:val="00BF0A69"/>
    <w:rsid w:val="00BF1534"/>
    <w:rsid w:val="00BF20E8"/>
    <w:rsid w:val="00BF715A"/>
    <w:rsid w:val="00C01097"/>
    <w:rsid w:val="00C010C5"/>
    <w:rsid w:val="00C01589"/>
    <w:rsid w:val="00C01ED7"/>
    <w:rsid w:val="00C026DE"/>
    <w:rsid w:val="00C028C0"/>
    <w:rsid w:val="00C045C4"/>
    <w:rsid w:val="00C073D1"/>
    <w:rsid w:val="00C102F3"/>
    <w:rsid w:val="00C10600"/>
    <w:rsid w:val="00C107B5"/>
    <w:rsid w:val="00C10DFA"/>
    <w:rsid w:val="00C1154E"/>
    <w:rsid w:val="00C11D5A"/>
    <w:rsid w:val="00C126DF"/>
    <w:rsid w:val="00C14622"/>
    <w:rsid w:val="00C156F5"/>
    <w:rsid w:val="00C16BFE"/>
    <w:rsid w:val="00C173C4"/>
    <w:rsid w:val="00C20535"/>
    <w:rsid w:val="00C22B24"/>
    <w:rsid w:val="00C22FAA"/>
    <w:rsid w:val="00C2391A"/>
    <w:rsid w:val="00C24926"/>
    <w:rsid w:val="00C24A50"/>
    <w:rsid w:val="00C24DF9"/>
    <w:rsid w:val="00C2533E"/>
    <w:rsid w:val="00C263DF"/>
    <w:rsid w:val="00C2788F"/>
    <w:rsid w:val="00C317E5"/>
    <w:rsid w:val="00C323F1"/>
    <w:rsid w:val="00C33F4C"/>
    <w:rsid w:val="00C34644"/>
    <w:rsid w:val="00C3511A"/>
    <w:rsid w:val="00C357C1"/>
    <w:rsid w:val="00C35F71"/>
    <w:rsid w:val="00C362D7"/>
    <w:rsid w:val="00C3749D"/>
    <w:rsid w:val="00C403EE"/>
    <w:rsid w:val="00C40D4B"/>
    <w:rsid w:val="00C42196"/>
    <w:rsid w:val="00C441A9"/>
    <w:rsid w:val="00C44C62"/>
    <w:rsid w:val="00C451EB"/>
    <w:rsid w:val="00C453CD"/>
    <w:rsid w:val="00C454BE"/>
    <w:rsid w:val="00C45A96"/>
    <w:rsid w:val="00C45CAA"/>
    <w:rsid w:val="00C464D4"/>
    <w:rsid w:val="00C47CFA"/>
    <w:rsid w:val="00C47E84"/>
    <w:rsid w:val="00C47F80"/>
    <w:rsid w:val="00C50AAC"/>
    <w:rsid w:val="00C50B59"/>
    <w:rsid w:val="00C5212D"/>
    <w:rsid w:val="00C52458"/>
    <w:rsid w:val="00C54A32"/>
    <w:rsid w:val="00C5506B"/>
    <w:rsid w:val="00C57F70"/>
    <w:rsid w:val="00C603B7"/>
    <w:rsid w:val="00C61AD9"/>
    <w:rsid w:val="00C61D0E"/>
    <w:rsid w:val="00C625FF"/>
    <w:rsid w:val="00C63405"/>
    <w:rsid w:val="00C64AA8"/>
    <w:rsid w:val="00C664C2"/>
    <w:rsid w:val="00C66A2C"/>
    <w:rsid w:val="00C717D2"/>
    <w:rsid w:val="00C7265C"/>
    <w:rsid w:val="00C726B7"/>
    <w:rsid w:val="00C75035"/>
    <w:rsid w:val="00C80999"/>
    <w:rsid w:val="00C8136B"/>
    <w:rsid w:val="00C82DDD"/>
    <w:rsid w:val="00C82F57"/>
    <w:rsid w:val="00C835E6"/>
    <w:rsid w:val="00C839EC"/>
    <w:rsid w:val="00C86D2D"/>
    <w:rsid w:val="00C86E12"/>
    <w:rsid w:val="00C87A2E"/>
    <w:rsid w:val="00C920B2"/>
    <w:rsid w:val="00C92A8F"/>
    <w:rsid w:val="00C93345"/>
    <w:rsid w:val="00C93E65"/>
    <w:rsid w:val="00C94699"/>
    <w:rsid w:val="00C95962"/>
    <w:rsid w:val="00C95E4B"/>
    <w:rsid w:val="00C97CB2"/>
    <w:rsid w:val="00CA05AE"/>
    <w:rsid w:val="00CA0D00"/>
    <w:rsid w:val="00CA391E"/>
    <w:rsid w:val="00CA52CC"/>
    <w:rsid w:val="00CA54C5"/>
    <w:rsid w:val="00CA5C08"/>
    <w:rsid w:val="00CA646F"/>
    <w:rsid w:val="00CA6B87"/>
    <w:rsid w:val="00CA6CB4"/>
    <w:rsid w:val="00CA7EAF"/>
    <w:rsid w:val="00CB02DA"/>
    <w:rsid w:val="00CB136D"/>
    <w:rsid w:val="00CB1B28"/>
    <w:rsid w:val="00CB2DEE"/>
    <w:rsid w:val="00CB4372"/>
    <w:rsid w:val="00CB4A4E"/>
    <w:rsid w:val="00CB4C4A"/>
    <w:rsid w:val="00CB65F3"/>
    <w:rsid w:val="00CB69DF"/>
    <w:rsid w:val="00CB7E19"/>
    <w:rsid w:val="00CC007A"/>
    <w:rsid w:val="00CC2697"/>
    <w:rsid w:val="00CC31EA"/>
    <w:rsid w:val="00CC3C86"/>
    <w:rsid w:val="00CC4623"/>
    <w:rsid w:val="00CC7C84"/>
    <w:rsid w:val="00CD2360"/>
    <w:rsid w:val="00CD31F0"/>
    <w:rsid w:val="00CD36F9"/>
    <w:rsid w:val="00CD3A4F"/>
    <w:rsid w:val="00CD3EBF"/>
    <w:rsid w:val="00CD4273"/>
    <w:rsid w:val="00CD4D86"/>
    <w:rsid w:val="00CD5E1E"/>
    <w:rsid w:val="00CE01CF"/>
    <w:rsid w:val="00CE05CB"/>
    <w:rsid w:val="00CE1311"/>
    <w:rsid w:val="00CE1342"/>
    <w:rsid w:val="00CE2D76"/>
    <w:rsid w:val="00CE3B8C"/>
    <w:rsid w:val="00CE588A"/>
    <w:rsid w:val="00CE5A32"/>
    <w:rsid w:val="00CE6006"/>
    <w:rsid w:val="00CE6190"/>
    <w:rsid w:val="00CE61AA"/>
    <w:rsid w:val="00CE6CDF"/>
    <w:rsid w:val="00CE6D19"/>
    <w:rsid w:val="00CE6F2E"/>
    <w:rsid w:val="00CE7540"/>
    <w:rsid w:val="00CF23B2"/>
    <w:rsid w:val="00CF4F81"/>
    <w:rsid w:val="00CF6EE9"/>
    <w:rsid w:val="00CF7FE7"/>
    <w:rsid w:val="00D008CF"/>
    <w:rsid w:val="00D00CCE"/>
    <w:rsid w:val="00D00D7F"/>
    <w:rsid w:val="00D02853"/>
    <w:rsid w:val="00D02EAC"/>
    <w:rsid w:val="00D03B39"/>
    <w:rsid w:val="00D0507C"/>
    <w:rsid w:val="00D07504"/>
    <w:rsid w:val="00D07725"/>
    <w:rsid w:val="00D1098E"/>
    <w:rsid w:val="00D14116"/>
    <w:rsid w:val="00D14E85"/>
    <w:rsid w:val="00D1535C"/>
    <w:rsid w:val="00D15EA7"/>
    <w:rsid w:val="00D16B32"/>
    <w:rsid w:val="00D20487"/>
    <w:rsid w:val="00D228DC"/>
    <w:rsid w:val="00D24BA8"/>
    <w:rsid w:val="00D25165"/>
    <w:rsid w:val="00D269B2"/>
    <w:rsid w:val="00D310C1"/>
    <w:rsid w:val="00D32421"/>
    <w:rsid w:val="00D3246B"/>
    <w:rsid w:val="00D346A2"/>
    <w:rsid w:val="00D35A61"/>
    <w:rsid w:val="00D35FAE"/>
    <w:rsid w:val="00D36F3A"/>
    <w:rsid w:val="00D3718E"/>
    <w:rsid w:val="00D3775D"/>
    <w:rsid w:val="00D37F44"/>
    <w:rsid w:val="00D406FE"/>
    <w:rsid w:val="00D40CD5"/>
    <w:rsid w:val="00D44A4A"/>
    <w:rsid w:val="00D44CE8"/>
    <w:rsid w:val="00D44DCE"/>
    <w:rsid w:val="00D450A4"/>
    <w:rsid w:val="00D452D0"/>
    <w:rsid w:val="00D464F2"/>
    <w:rsid w:val="00D46C94"/>
    <w:rsid w:val="00D5068B"/>
    <w:rsid w:val="00D514B9"/>
    <w:rsid w:val="00D52472"/>
    <w:rsid w:val="00D52573"/>
    <w:rsid w:val="00D52D31"/>
    <w:rsid w:val="00D53681"/>
    <w:rsid w:val="00D54820"/>
    <w:rsid w:val="00D54872"/>
    <w:rsid w:val="00D56B24"/>
    <w:rsid w:val="00D61EED"/>
    <w:rsid w:val="00D62D33"/>
    <w:rsid w:val="00D62D64"/>
    <w:rsid w:val="00D62EB4"/>
    <w:rsid w:val="00D62EC2"/>
    <w:rsid w:val="00D63B7C"/>
    <w:rsid w:val="00D64080"/>
    <w:rsid w:val="00D64E3B"/>
    <w:rsid w:val="00D65C9F"/>
    <w:rsid w:val="00D700F7"/>
    <w:rsid w:val="00D71CD5"/>
    <w:rsid w:val="00D72971"/>
    <w:rsid w:val="00D7462E"/>
    <w:rsid w:val="00D74648"/>
    <w:rsid w:val="00D7534F"/>
    <w:rsid w:val="00D75C90"/>
    <w:rsid w:val="00D76066"/>
    <w:rsid w:val="00D76511"/>
    <w:rsid w:val="00D7728D"/>
    <w:rsid w:val="00D7754B"/>
    <w:rsid w:val="00D776F6"/>
    <w:rsid w:val="00D806F9"/>
    <w:rsid w:val="00D817D6"/>
    <w:rsid w:val="00D8285E"/>
    <w:rsid w:val="00D83C00"/>
    <w:rsid w:val="00D83FE7"/>
    <w:rsid w:val="00D84151"/>
    <w:rsid w:val="00D8433E"/>
    <w:rsid w:val="00D84C71"/>
    <w:rsid w:val="00D85027"/>
    <w:rsid w:val="00D851CE"/>
    <w:rsid w:val="00D86666"/>
    <w:rsid w:val="00D87AA8"/>
    <w:rsid w:val="00D9075C"/>
    <w:rsid w:val="00D90E3D"/>
    <w:rsid w:val="00D923C4"/>
    <w:rsid w:val="00D924E7"/>
    <w:rsid w:val="00D93D53"/>
    <w:rsid w:val="00D9676C"/>
    <w:rsid w:val="00D968EB"/>
    <w:rsid w:val="00DA3844"/>
    <w:rsid w:val="00DA3BD0"/>
    <w:rsid w:val="00DA3EB5"/>
    <w:rsid w:val="00DA5305"/>
    <w:rsid w:val="00DA58A2"/>
    <w:rsid w:val="00DA5A62"/>
    <w:rsid w:val="00DA5C1E"/>
    <w:rsid w:val="00DA6CD5"/>
    <w:rsid w:val="00DB11B5"/>
    <w:rsid w:val="00DB123C"/>
    <w:rsid w:val="00DB30A0"/>
    <w:rsid w:val="00DB36F8"/>
    <w:rsid w:val="00DB45A7"/>
    <w:rsid w:val="00DB46CC"/>
    <w:rsid w:val="00DB4B29"/>
    <w:rsid w:val="00DB5170"/>
    <w:rsid w:val="00DC030E"/>
    <w:rsid w:val="00DC0437"/>
    <w:rsid w:val="00DC14A3"/>
    <w:rsid w:val="00DC2FCB"/>
    <w:rsid w:val="00DC3505"/>
    <w:rsid w:val="00DC49C8"/>
    <w:rsid w:val="00DC4F33"/>
    <w:rsid w:val="00DC50A6"/>
    <w:rsid w:val="00DC5321"/>
    <w:rsid w:val="00DC6078"/>
    <w:rsid w:val="00DD06B3"/>
    <w:rsid w:val="00DD09A7"/>
    <w:rsid w:val="00DD0F07"/>
    <w:rsid w:val="00DD1BEB"/>
    <w:rsid w:val="00DD2E26"/>
    <w:rsid w:val="00DD3D14"/>
    <w:rsid w:val="00DD496C"/>
    <w:rsid w:val="00DD5BAA"/>
    <w:rsid w:val="00DD6488"/>
    <w:rsid w:val="00DE248B"/>
    <w:rsid w:val="00DE2E52"/>
    <w:rsid w:val="00DE335F"/>
    <w:rsid w:val="00DE4E02"/>
    <w:rsid w:val="00DE4EFB"/>
    <w:rsid w:val="00DE56BA"/>
    <w:rsid w:val="00DE6796"/>
    <w:rsid w:val="00DE6AF3"/>
    <w:rsid w:val="00DF0116"/>
    <w:rsid w:val="00DF0566"/>
    <w:rsid w:val="00DF66FA"/>
    <w:rsid w:val="00E007CD"/>
    <w:rsid w:val="00E00DD1"/>
    <w:rsid w:val="00E0154B"/>
    <w:rsid w:val="00E0287E"/>
    <w:rsid w:val="00E03FB9"/>
    <w:rsid w:val="00E04C87"/>
    <w:rsid w:val="00E050A5"/>
    <w:rsid w:val="00E06645"/>
    <w:rsid w:val="00E1037E"/>
    <w:rsid w:val="00E1355F"/>
    <w:rsid w:val="00E13BFF"/>
    <w:rsid w:val="00E14603"/>
    <w:rsid w:val="00E15CFC"/>
    <w:rsid w:val="00E16383"/>
    <w:rsid w:val="00E17519"/>
    <w:rsid w:val="00E17C57"/>
    <w:rsid w:val="00E228F7"/>
    <w:rsid w:val="00E231E7"/>
    <w:rsid w:val="00E24BFF"/>
    <w:rsid w:val="00E24D28"/>
    <w:rsid w:val="00E27846"/>
    <w:rsid w:val="00E300B9"/>
    <w:rsid w:val="00E33C5D"/>
    <w:rsid w:val="00E33CD4"/>
    <w:rsid w:val="00E340B6"/>
    <w:rsid w:val="00E34B96"/>
    <w:rsid w:val="00E35E88"/>
    <w:rsid w:val="00E36A33"/>
    <w:rsid w:val="00E37DEC"/>
    <w:rsid w:val="00E40C4B"/>
    <w:rsid w:val="00E41579"/>
    <w:rsid w:val="00E4207B"/>
    <w:rsid w:val="00E43B09"/>
    <w:rsid w:val="00E4520D"/>
    <w:rsid w:val="00E4522C"/>
    <w:rsid w:val="00E45EE4"/>
    <w:rsid w:val="00E475A8"/>
    <w:rsid w:val="00E510CC"/>
    <w:rsid w:val="00E51A65"/>
    <w:rsid w:val="00E5421A"/>
    <w:rsid w:val="00E55DF5"/>
    <w:rsid w:val="00E60E2C"/>
    <w:rsid w:val="00E64705"/>
    <w:rsid w:val="00E64E28"/>
    <w:rsid w:val="00E651FF"/>
    <w:rsid w:val="00E65D0E"/>
    <w:rsid w:val="00E735F2"/>
    <w:rsid w:val="00E74588"/>
    <w:rsid w:val="00E74783"/>
    <w:rsid w:val="00E7741C"/>
    <w:rsid w:val="00E80885"/>
    <w:rsid w:val="00E827E0"/>
    <w:rsid w:val="00E84164"/>
    <w:rsid w:val="00E8440D"/>
    <w:rsid w:val="00E8566A"/>
    <w:rsid w:val="00E85BDA"/>
    <w:rsid w:val="00E870FB"/>
    <w:rsid w:val="00E9251A"/>
    <w:rsid w:val="00E930FA"/>
    <w:rsid w:val="00E93A56"/>
    <w:rsid w:val="00E95AD8"/>
    <w:rsid w:val="00E95B1E"/>
    <w:rsid w:val="00E9692C"/>
    <w:rsid w:val="00E96DAB"/>
    <w:rsid w:val="00E96E0F"/>
    <w:rsid w:val="00E972BB"/>
    <w:rsid w:val="00E976C8"/>
    <w:rsid w:val="00E97B27"/>
    <w:rsid w:val="00EA19BC"/>
    <w:rsid w:val="00EA1F07"/>
    <w:rsid w:val="00EA3937"/>
    <w:rsid w:val="00EA3A1A"/>
    <w:rsid w:val="00EA409B"/>
    <w:rsid w:val="00EA42D9"/>
    <w:rsid w:val="00EA50FC"/>
    <w:rsid w:val="00EA586F"/>
    <w:rsid w:val="00EA7974"/>
    <w:rsid w:val="00EB02CA"/>
    <w:rsid w:val="00EB0901"/>
    <w:rsid w:val="00EB0CA4"/>
    <w:rsid w:val="00EB14D2"/>
    <w:rsid w:val="00EB1880"/>
    <w:rsid w:val="00EB1DA6"/>
    <w:rsid w:val="00EB330F"/>
    <w:rsid w:val="00EB3B49"/>
    <w:rsid w:val="00EB3EA6"/>
    <w:rsid w:val="00EB559B"/>
    <w:rsid w:val="00EB6878"/>
    <w:rsid w:val="00EB7184"/>
    <w:rsid w:val="00EB76FD"/>
    <w:rsid w:val="00EC047F"/>
    <w:rsid w:val="00EC07ED"/>
    <w:rsid w:val="00EC12CF"/>
    <w:rsid w:val="00EC3BC9"/>
    <w:rsid w:val="00EC3C6B"/>
    <w:rsid w:val="00EC3FCE"/>
    <w:rsid w:val="00EC5AD7"/>
    <w:rsid w:val="00EC6146"/>
    <w:rsid w:val="00EC6758"/>
    <w:rsid w:val="00EC6BCE"/>
    <w:rsid w:val="00ED1B08"/>
    <w:rsid w:val="00ED2A95"/>
    <w:rsid w:val="00ED44E9"/>
    <w:rsid w:val="00ED4811"/>
    <w:rsid w:val="00ED5370"/>
    <w:rsid w:val="00ED58F4"/>
    <w:rsid w:val="00ED74D6"/>
    <w:rsid w:val="00EE01DA"/>
    <w:rsid w:val="00EE1519"/>
    <w:rsid w:val="00EE19FD"/>
    <w:rsid w:val="00EE2D69"/>
    <w:rsid w:val="00EE3DA5"/>
    <w:rsid w:val="00EE4D45"/>
    <w:rsid w:val="00EE59AA"/>
    <w:rsid w:val="00EE619D"/>
    <w:rsid w:val="00EF003E"/>
    <w:rsid w:val="00EF15CB"/>
    <w:rsid w:val="00EF5CD7"/>
    <w:rsid w:val="00EF5D38"/>
    <w:rsid w:val="00EF6487"/>
    <w:rsid w:val="00F009A1"/>
    <w:rsid w:val="00F01C42"/>
    <w:rsid w:val="00F02136"/>
    <w:rsid w:val="00F04EAF"/>
    <w:rsid w:val="00F0697C"/>
    <w:rsid w:val="00F076C1"/>
    <w:rsid w:val="00F105A9"/>
    <w:rsid w:val="00F11F5A"/>
    <w:rsid w:val="00F128EE"/>
    <w:rsid w:val="00F12DC3"/>
    <w:rsid w:val="00F13CD0"/>
    <w:rsid w:val="00F14C96"/>
    <w:rsid w:val="00F15DB5"/>
    <w:rsid w:val="00F16C61"/>
    <w:rsid w:val="00F20E14"/>
    <w:rsid w:val="00F216EB"/>
    <w:rsid w:val="00F2215F"/>
    <w:rsid w:val="00F22876"/>
    <w:rsid w:val="00F22F14"/>
    <w:rsid w:val="00F25685"/>
    <w:rsid w:val="00F2576D"/>
    <w:rsid w:val="00F2691E"/>
    <w:rsid w:val="00F26F1F"/>
    <w:rsid w:val="00F26FDD"/>
    <w:rsid w:val="00F30A36"/>
    <w:rsid w:val="00F30A9B"/>
    <w:rsid w:val="00F318A6"/>
    <w:rsid w:val="00F31E0C"/>
    <w:rsid w:val="00F329DA"/>
    <w:rsid w:val="00F363A4"/>
    <w:rsid w:val="00F371AB"/>
    <w:rsid w:val="00F377B4"/>
    <w:rsid w:val="00F37E83"/>
    <w:rsid w:val="00F37ED8"/>
    <w:rsid w:val="00F41938"/>
    <w:rsid w:val="00F42595"/>
    <w:rsid w:val="00F44D22"/>
    <w:rsid w:val="00F45381"/>
    <w:rsid w:val="00F471D7"/>
    <w:rsid w:val="00F50EF7"/>
    <w:rsid w:val="00F51B8F"/>
    <w:rsid w:val="00F527F1"/>
    <w:rsid w:val="00F538B5"/>
    <w:rsid w:val="00F53CE3"/>
    <w:rsid w:val="00F543BB"/>
    <w:rsid w:val="00F54FFE"/>
    <w:rsid w:val="00F55E05"/>
    <w:rsid w:val="00F55F15"/>
    <w:rsid w:val="00F560B7"/>
    <w:rsid w:val="00F56FB6"/>
    <w:rsid w:val="00F571A8"/>
    <w:rsid w:val="00F578A7"/>
    <w:rsid w:val="00F57CD0"/>
    <w:rsid w:val="00F57F86"/>
    <w:rsid w:val="00F6191E"/>
    <w:rsid w:val="00F637BE"/>
    <w:rsid w:val="00F6417D"/>
    <w:rsid w:val="00F651FF"/>
    <w:rsid w:val="00F6535D"/>
    <w:rsid w:val="00F663DB"/>
    <w:rsid w:val="00F6680B"/>
    <w:rsid w:val="00F66A7C"/>
    <w:rsid w:val="00F70F34"/>
    <w:rsid w:val="00F71423"/>
    <w:rsid w:val="00F72BE9"/>
    <w:rsid w:val="00F73A30"/>
    <w:rsid w:val="00F74C50"/>
    <w:rsid w:val="00F756BA"/>
    <w:rsid w:val="00F76E9F"/>
    <w:rsid w:val="00F76F3B"/>
    <w:rsid w:val="00F809D3"/>
    <w:rsid w:val="00F820A1"/>
    <w:rsid w:val="00F8338C"/>
    <w:rsid w:val="00F83CA3"/>
    <w:rsid w:val="00F868CA"/>
    <w:rsid w:val="00F904B2"/>
    <w:rsid w:val="00F90905"/>
    <w:rsid w:val="00F90E08"/>
    <w:rsid w:val="00F90E6C"/>
    <w:rsid w:val="00F918CD"/>
    <w:rsid w:val="00F91C9C"/>
    <w:rsid w:val="00F91DB6"/>
    <w:rsid w:val="00F91FFE"/>
    <w:rsid w:val="00F9389F"/>
    <w:rsid w:val="00F9427C"/>
    <w:rsid w:val="00F958A4"/>
    <w:rsid w:val="00FA1242"/>
    <w:rsid w:val="00FA504C"/>
    <w:rsid w:val="00FA7011"/>
    <w:rsid w:val="00FA7532"/>
    <w:rsid w:val="00FA7D42"/>
    <w:rsid w:val="00FB1F44"/>
    <w:rsid w:val="00FB4E13"/>
    <w:rsid w:val="00FB5571"/>
    <w:rsid w:val="00FB707B"/>
    <w:rsid w:val="00FB7C59"/>
    <w:rsid w:val="00FC0FBF"/>
    <w:rsid w:val="00FC126D"/>
    <w:rsid w:val="00FC498D"/>
    <w:rsid w:val="00FC50A9"/>
    <w:rsid w:val="00FC6369"/>
    <w:rsid w:val="00FC655A"/>
    <w:rsid w:val="00FC674E"/>
    <w:rsid w:val="00FD00A5"/>
    <w:rsid w:val="00FD08D1"/>
    <w:rsid w:val="00FD1008"/>
    <w:rsid w:val="00FD1CE3"/>
    <w:rsid w:val="00FD2029"/>
    <w:rsid w:val="00FD2E8D"/>
    <w:rsid w:val="00FD2EB3"/>
    <w:rsid w:val="00FD47AB"/>
    <w:rsid w:val="00FD6331"/>
    <w:rsid w:val="00FD7903"/>
    <w:rsid w:val="00FD7983"/>
    <w:rsid w:val="00FD798B"/>
    <w:rsid w:val="00FD7D98"/>
    <w:rsid w:val="00FE0866"/>
    <w:rsid w:val="00FE1C67"/>
    <w:rsid w:val="00FE323B"/>
    <w:rsid w:val="00FE32ED"/>
    <w:rsid w:val="00FE355D"/>
    <w:rsid w:val="00FE3970"/>
    <w:rsid w:val="00FE436F"/>
    <w:rsid w:val="00FE43D9"/>
    <w:rsid w:val="00FE496B"/>
    <w:rsid w:val="00FE7131"/>
    <w:rsid w:val="00FE7421"/>
    <w:rsid w:val="00FF0B03"/>
    <w:rsid w:val="00FF1C87"/>
    <w:rsid w:val="00FF28A7"/>
    <w:rsid w:val="00FF28B7"/>
    <w:rsid w:val="00FF3045"/>
    <w:rsid w:val="00FF37A2"/>
    <w:rsid w:val="00FF5F69"/>
    <w:rsid w:val="00FF734D"/>
    <w:rsid w:val="00FF7518"/>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08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List Bullet" w:uiPriority="99"/>
    <w:lsdException w:name="Title" w:qFormat="1"/>
    <w:lsdException w:name="Body Text" w:uiPriority="99"/>
    <w:lsdException w:name="Subtitle" w:uiPriority="99" w:qFormat="1"/>
    <w:lsdException w:name="Body Text 3" w:uiPriority="99"/>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74DF0"/>
    <w:pPr>
      <w:widowControl w:val="0"/>
      <w:tabs>
        <w:tab w:val="left" w:pos="1440"/>
      </w:tabs>
      <w:jc w:val="both"/>
    </w:pPr>
    <w:rPr>
      <w:sz w:val="24"/>
      <w:lang w:val="sr-Cyrl-CS"/>
    </w:rPr>
  </w:style>
  <w:style w:type="paragraph" w:styleId="Heading1">
    <w:name w:val="heading 1"/>
    <w:basedOn w:val="Normal"/>
    <w:next w:val="Normal"/>
    <w:link w:val="Heading1Char"/>
    <w:qFormat/>
    <w:rsid w:val="00B94D7B"/>
    <w:pPr>
      <w:keepNext/>
      <w:spacing w:before="240" w:after="60"/>
      <w:outlineLvl w:val="0"/>
    </w:pPr>
    <w:rPr>
      <w:rFonts w:cs="Arial"/>
      <w:b/>
      <w:bCs/>
      <w:kern w:val="32"/>
      <w:sz w:val="30"/>
      <w:szCs w:val="32"/>
    </w:rPr>
  </w:style>
  <w:style w:type="paragraph" w:styleId="Heading2">
    <w:name w:val="heading 2"/>
    <w:basedOn w:val="Normal"/>
    <w:next w:val="Normal"/>
    <w:qFormat/>
    <w:rsid w:val="00B94D7B"/>
    <w:pPr>
      <w:keepNext/>
      <w:spacing w:before="240" w:after="60"/>
      <w:outlineLvl w:val="1"/>
    </w:pPr>
    <w:rPr>
      <w:rFonts w:cs="Arial"/>
      <w:b/>
      <w:bCs/>
      <w:iCs/>
      <w:sz w:val="28"/>
      <w:szCs w:val="28"/>
    </w:rPr>
  </w:style>
  <w:style w:type="paragraph" w:styleId="Heading3">
    <w:name w:val="heading 3"/>
    <w:basedOn w:val="Normal"/>
    <w:next w:val="Normal"/>
    <w:qFormat/>
    <w:rsid w:val="00B94D7B"/>
    <w:pPr>
      <w:keepNext/>
      <w:spacing w:before="240" w:after="60"/>
      <w:outlineLvl w:val="2"/>
    </w:pPr>
    <w:rPr>
      <w:rFonts w:cs="Arial"/>
      <w:b/>
      <w:bCs/>
      <w:sz w:val="26"/>
      <w:szCs w:val="26"/>
    </w:rPr>
  </w:style>
  <w:style w:type="paragraph" w:styleId="Heading4">
    <w:name w:val="heading 4"/>
    <w:basedOn w:val="Normal"/>
    <w:next w:val="Normal"/>
    <w:link w:val="Heading4Char"/>
    <w:qFormat/>
    <w:rsid w:val="00B94D7B"/>
    <w:pPr>
      <w:keepNext/>
      <w:jc w:val="left"/>
      <w:outlineLvl w:val="3"/>
    </w:pPr>
    <w:rPr>
      <w:b/>
      <w:bCs/>
      <w:szCs w:val="18"/>
    </w:rPr>
  </w:style>
  <w:style w:type="paragraph" w:styleId="Heading5">
    <w:name w:val="heading 5"/>
    <w:basedOn w:val="Normal"/>
    <w:next w:val="Normal"/>
    <w:link w:val="Heading5Char"/>
    <w:semiHidden/>
    <w:unhideWhenUsed/>
    <w:qFormat/>
    <w:rsid w:val="00D40CD5"/>
    <w:pPr>
      <w:spacing w:before="240" w:after="60"/>
      <w:outlineLvl w:val="4"/>
    </w:pPr>
    <w:rPr>
      <w:rFonts w:ascii="Calibri" w:hAnsi="Calibri"/>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110">
    <w:name w:val="1/10"/>
    <w:rsid w:val="00B94D7B"/>
    <w:pPr>
      <w:numPr>
        <w:numId w:val="1"/>
      </w:numPr>
    </w:pPr>
  </w:style>
  <w:style w:type="paragraph" w:styleId="BodyTextIndent3">
    <w:name w:val="Body Text Indent 3"/>
    <w:basedOn w:val="Normal"/>
    <w:link w:val="BodyTextIndent3Char"/>
    <w:rsid w:val="00B94D7B"/>
    <w:pPr>
      <w:widowControl/>
      <w:tabs>
        <w:tab w:val="clear" w:pos="1440"/>
      </w:tabs>
      <w:ind w:right="-55" w:firstLine="720"/>
    </w:pPr>
    <w:rPr>
      <w:rFonts w:ascii="CTimesBold" w:hAnsi="CTimesBold"/>
      <w:sz w:val="22"/>
      <w:lang w:val="en-US"/>
    </w:rPr>
  </w:style>
  <w:style w:type="table" w:styleId="TableGrid">
    <w:name w:val="Table Grid"/>
    <w:basedOn w:val="TableNormal"/>
    <w:rsid w:val="00B94D7B"/>
    <w:pPr>
      <w:widowControl w:val="0"/>
      <w:tabs>
        <w:tab w:val="left" w:pos="1440"/>
      </w:tabs>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1"/>
    <w:rsid w:val="00B94D7B"/>
    <w:pPr>
      <w:tabs>
        <w:tab w:val="clear" w:pos="1440"/>
        <w:tab w:val="center" w:pos="4320"/>
        <w:tab w:val="right" w:pos="8640"/>
      </w:tabs>
    </w:pPr>
  </w:style>
  <w:style w:type="character" w:styleId="PageNumber">
    <w:name w:val="page number"/>
    <w:basedOn w:val="DefaultParagraphFont"/>
    <w:rsid w:val="00B94D7B"/>
  </w:style>
  <w:style w:type="paragraph" w:styleId="Title">
    <w:name w:val="Title"/>
    <w:basedOn w:val="Normal"/>
    <w:qFormat/>
    <w:rsid w:val="00B94D7B"/>
    <w:pPr>
      <w:widowControl/>
      <w:tabs>
        <w:tab w:val="clear" w:pos="1440"/>
      </w:tabs>
      <w:jc w:val="center"/>
    </w:pPr>
    <w:rPr>
      <w:rFonts w:ascii="Arial" w:hAnsi="Arial" w:cs="Arial"/>
      <w:b/>
      <w:bCs/>
      <w:szCs w:val="24"/>
      <w:u w:val="single"/>
    </w:rPr>
  </w:style>
  <w:style w:type="paragraph" w:styleId="Header">
    <w:name w:val="header"/>
    <w:basedOn w:val="Normal"/>
    <w:link w:val="HeaderChar1"/>
    <w:uiPriority w:val="99"/>
    <w:rsid w:val="00B94D7B"/>
    <w:pPr>
      <w:tabs>
        <w:tab w:val="clear" w:pos="1440"/>
        <w:tab w:val="center" w:pos="4320"/>
        <w:tab w:val="right" w:pos="8640"/>
      </w:tabs>
    </w:pPr>
  </w:style>
  <w:style w:type="paragraph" w:styleId="ListBullet">
    <w:name w:val="List Bullet"/>
    <w:basedOn w:val="Normal"/>
    <w:autoRedefine/>
    <w:uiPriority w:val="99"/>
    <w:rsid w:val="00B94D7B"/>
    <w:pPr>
      <w:numPr>
        <w:numId w:val="2"/>
      </w:numPr>
    </w:pPr>
  </w:style>
  <w:style w:type="paragraph" w:styleId="BodyTextIndent">
    <w:name w:val="Body Text Indent"/>
    <w:basedOn w:val="Normal"/>
    <w:rsid w:val="00B94D7B"/>
    <w:pPr>
      <w:spacing w:after="120"/>
      <w:ind w:left="360"/>
    </w:pPr>
  </w:style>
  <w:style w:type="paragraph" w:customStyle="1" w:styleId="a">
    <w:name w:val="_"/>
    <w:basedOn w:val="Normal"/>
    <w:rsid w:val="00B94D7B"/>
    <w:pPr>
      <w:tabs>
        <w:tab w:val="clear" w:pos="1440"/>
      </w:tabs>
      <w:jc w:val="left"/>
    </w:pPr>
    <w:rPr>
      <w:lang w:val="en-US"/>
    </w:rPr>
  </w:style>
  <w:style w:type="paragraph" w:styleId="BodyText">
    <w:name w:val="Body Text"/>
    <w:basedOn w:val="Normal"/>
    <w:link w:val="BodyTextChar1"/>
    <w:uiPriority w:val="99"/>
    <w:rsid w:val="00B94D7B"/>
    <w:pPr>
      <w:spacing w:after="120"/>
    </w:pPr>
    <w:rPr>
      <w:rFonts w:ascii="CTimesRoman" w:hAnsi="CTimesRoman"/>
    </w:rPr>
  </w:style>
  <w:style w:type="character" w:customStyle="1" w:styleId="BodyTextIndent3Char">
    <w:name w:val="Body Text Indent 3 Char"/>
    <w:link w:val="BodyTextIndent3"/>
    <w:rsid w:val="00B94D7B"/>
    <w:rPr>
      <w:rFonts w:ascii="CTimesBold" w:hAnsi="CTimesBold"/>
      <w:sz w:val="22"/>
      <w:lang w:val="en-US" w:eastAsia="en-US" w:bidi="ar-SA"/>
    </w:rPr>
  </w:style>
  <w:style w:type="character" w:customStyle="1" w:styleId="Heading1Char">
    <w:name w:val="Heading 1 Char"/>
    <w:link w:val="Heading1"/>
    <w:locked/>
    <w:rsid w:val="00B94D7B"/>
    <w:rPr>
      <w:rFonts w:cs="Arial"/>
      <w:b/>
      <w:bCs/>
      <w:kern w:val="32"/>
      <w:sz w:val="30"/>
      <w:szCs w:val="32"/>
      <w:lang w:val="sr-Cyrl-CS" w:eastAsia="en-US" w:bidi="ar-SA"/>
    </w:rPr>
  </w:style>
  <w:style w:type="character" w:customStyle="1" w:styleId="CharChar6">
    <w:name w:val="Char Char6"/>
    <w:rsid w:val="00B94D7B"/>
    <w:rPr>
      <w:rFonts w:ascii="CTimesBold" w:hAnsi="CTimesBold"/>
      <w:sz w:val="22"/>
      <w:lang w:val="en-US" w:eastAsia="en-US" w:bidi="ar-SA"/>
    </w:rPr>
  </w:style>
  <w:style w:type="character" w:customStyle="1" w:styleId="CharChar8">
    <w:name w:val="Char Char8"/>
    <w:locked/>
    <w:rsid w:val="00B94D7B"/>
    <w:rPr>
      <w:rFonts w:cs="Arial"/>
      <w:b/>
      <w:bCs/>
      <w:kern w:val="32"/>
      <w:sz w:val="30"/>
      <w:szCs w:val="32"/>
      <w:lang w:val="en-US" w:eastAsia="en-US" w:bidi="ar-SA"/>
    </w:rPr>
  </w:style>
  <w:style w:type="character" w:styleId="Hyperlink">
    <w:name w:val="Hyperlink"/>
    <w:rsid w:val="00B94D7B"/>
    <w:rPr>
      <w:color w:val="0000FF"/>
      <w:u w:val="single"/>
    </w:rPr>
  </w:style>
  <w:style w:type="character" w:styleId="FollowedHyperlink">
    <w:name w:val="FollowedHyperlink"/>
    <w:rsid w:val="00B94D7B"/>
    <w:rPr>
      <w:color w:val="800080"/>
      <w:u w:val="single"/>
    </w:rPr>
  </w:style>
  <w:style w:type="paragraph" w:customStyle="1" w:styleId="font5">
    <w:name w:val="font5"/>
    <w:basedOn w:val="Normal"/>
    <w:rsid w:val="00B94D7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B94D7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B94D7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B94D7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B94D7B"/>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68">
    <w:name w:val="xl68"/>
    <w:basedOn w:val="Normal"/>
    <w:rsid w:val="00B94D7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B94D7B"/>
    <w:pPr>
      <w:widowControl/>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70">
    <w:name w:val="xl70"/>
    <w:basedOn w:val="Normal"/>
    <w:rsid w:val="00B94D7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B94D7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B94D7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3">
    <w:name w:val="xl73"/>
    <w:basedOn w:val="Normal"/>
    <w:rsid w:val="00B94D7B"/>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74">
    <w:name w:val="xl74"/>
    <w:basedOn w:val="Normal"/>
    <w:rsid w:val="00B94D7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5">
    <w:name w:val="xl75"/>
    <w:basedOn w:val="Normal"/>
    <w:rsid w:val="00B94D7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B94D7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77">
    <w:name w:val="xl77"/>
    <w:basedOn w:val="Normal"/>
    <w:rsid w:val="00B94D7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78">
    <w:name w:val="xl78"/>
    <w:basedOn w:val="Normal"/>
    <w:rsid w:val="00B94D7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B94D7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B94D7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81">
    <w:name w:val="xl81"/>
    <w:basedOn w:val="Normal"/>
    <w:rsid w:val="00B94D7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2">
    <w:name w:val="xl82"/>
    <w:basedOn w:val="Normal"/>
    <w:rsid w:val="00B94D7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3">
    <w:name w:val="xl83"/>
    <w:basedOn w:val="Normal"/>
    <w:rsid w:val="00B94D7B"/>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84">
    <w:name w:val="xl84"/>
    <w:basedOn w:val="Normal"/>
    <w:rsid w:val="00B94D7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85">
    <w:name w:val="xl85"/>
    <w:basedOn w:val="Normal"/>
    <w:rsid w:val="00B94D7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B94D7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B94D7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B94D7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9">
    <w:name w:val="xl89"/>
    <w:basedOn w:val="Normal"/>
    <w:rsid w:val="00B94D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90">
    <w:name w:val="xl90"/>
    <w:basedOn w:val="Normal"/>
    <w:rsid w:val="00B94D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1">
    <w:name w:val="xl91"/>
    <w:basedOn w:val="Normal"/>
    <w:rsid w:val="00B94D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B94D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B94D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4">
    <w:name w:val="xl94"/>
    <w:basedOn w:val="Normal"/>
    <w:rsid w:val="00B94D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5">
    <w:name w:val="xl95"/>
    <w:basedOn w:val="Normal"/>
    <w:rsid w:val="00B94D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B94D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center"/>
    </w:pPr>
    <w:rPr>
      <w:rFonts w:ascii="Arial" w:hAnsi="Arial" w:cs="Arial"/>
      <w:b/>
      <w:bCs/>
      <w:sz w:val="22"/>
      <w:szCs w:val="22"/>
      <w:lang w:val="en-US"/>
    </w:rPr>
  </w:style>
  <w:style w:type="paragraph" w:customStyle="1" w:styleId="xl97">
    <w:name w:val="xl97"/>
    <w:basedOn w:val="Normal"/>
    <w:rsid w:val="00B94D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B94D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B94D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B94D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01">
    <w:name w:val="xl101"/>
    <w:basedOn w:val="Normal"/>
    <w:rsid w:val="00B94D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B94D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B94D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B94D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105">
    <w:name w:val="xl105"/>
    <w:basedOn w:val="Normal"/>
    <w:rsid w:val="00B94D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06">
    <w:name w:val="xl106"/>
    <w:basedOn w:val="Normal"/>
    <w:rsid w:val="00B94D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07">
    <w:name w:val="xl107"/>
    <w:basedOn w:val="Normal"/>
    <w:rsid w:val="00B94D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B94D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B94D7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0">
    <w:name w:val="xl110"/>
    <w:basedOn w:val="Normal"/>
    <w:rsid w:val="00B94D7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1">
    <w:name w:val="xl111"/>
    <w:basedOn w:val="Normal"/>
    <w:rsid w:val="00B94D7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B94D7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B94D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4">
    <w:name w:val="xl114"/>
    <w:basedOn w:val="Normal"/>
    <w:rsid w:val="00B94D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B94D7B"/>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6">
    <w:name w:val="xl116"/>
    <w:basedOn w:val="Normal"/>
    <w:rsid w:val="00B94D7B"/>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17">
    <w:name w:val="xl117"/>
    <w:basedOn w:val="Normal"/>
    <w:rsid w:val="00B94D7B"/>
    <w:pPr>
      <w:widowControl/>
      <w:pBdr>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8">
    <w:name w:val="xl118"/>
    <w:basedOn w:val="Normal"/>
    <w:rsid w:val="00B94D7B"/>
    <w:pPr>
      <w:widowControl/>
      <w:pBdr>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9">
    <w:name w:val="xl119"/>
    <w:basedOn w:val="Normal"/>
    <w:rsid w:val="00B94D7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B94D7B"/>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B94D7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2">
    <w:name w:val="xl122"/>
    <w:basedOn w:val="Normal"/>
    <w:rsid w:val="00B94D7B"/>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B94D7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B94D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5">
    <w:name w:val="xl125"/>
    <w:basedOn w:val="Normal"/>
    <w:rsid w:val="00B94D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B94D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B94D7B"/>
    <w:pPr>
      <w:widowControl/>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28">
    <w:name w:val="xl128"/>
    <w:basedOn w:val="Normal"/>
    <w:rsid w:val="00B94D7B"/>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9">
    <w:name w:val="xl129"/>
    <w:basedOn w:val="Normal"/>
    <w:rsid w:val="00B94D7B"/>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B94D7B"/>
    <w:pPr>
      <w:widowControl/>
      <w:pBdr>
        <w:top w:val="single" w:sz="4" w:space="0" w:color="auto"/>
        <w:bottom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1">
    <w:name w:val="xl131"/>
    <w:basedOn w:val="Normal"/>
    <w:rsid w:val="00B94D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B94D7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B94D7B"/>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34">
    <w:name w:val="xl134"/>
    <w:basedOn w:val="Normal"/>
    <w:rsid w:val="00B94D7B"/>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B94D7B"/>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6">
    <w:name w:val="xl136"/>
    <w:basedOn w:val="Normal"/>
    <w:rsid w:val="00B94D7B"/>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7">
    <w:name w:val="xl137"/>
    <w:basedOn w:val="Normal"/>
    <w:rsid w:val="00B94D7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8">
    <w:name w:val="xl138"/>
    <w:basedOn w:val="Normal"/>
    <w:rsid w:val="00B94D7B"/>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9">
    <w:name w:val="xl139"/>
    <w:basedOn w:val="Normal"/>
    <w:rsid w:val="00B94D7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0">
    <w:name w:val="xl140"/>
    <w:basedOn w:val="Normal"/>
    <w:rsid w:val="00B94D7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1">
    <w:name w:val="xl141"/>
    <w:basedOn w:val="Normal"/>
    <w:rsid w:val="00B94D7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2">
    <w:name w:val="xl142"/>
    <w:basedOn w:val="Normal"/>
    <w:rsid w:val="00B94D7B"/>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3">
    <w:name w:val="xl143"/>
    <w:basedOn w:val="Normal"/>
    <w:rsid w:val="00B94D7B"/>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4">
    <w:name w:val="xl144"/>
    <w:basedOn w:val="Normal"/>
    <w:rsid w:val="00B94D7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sadrzaj">
    <w:name w:val="sadrzaj"/>
    <w:basedOn w:val="Normal"/>
    <w:rsid w:val="00B94D7B"/>
    <w:pPr>
      <w:widowControl/>
      <w:tabs>
        <w:tab w:val="clear" w:pos="1440"/>
      </w:tabs>
      <w:spacing w:before="240" w:after="120"/>
      <w:jc w:val="center"/>
    </w:pPr>
    <w:rPr>
      <w:b/>
      <w:bCs/>
      <w:sz w:val="20"/>
      <w:lang w:val="en-US"/>
    </w:rPr>
  </w:style>
  <w:style w:type="paragraph" w:customStyle="1" w:styleId="ZAKON">
    <w:name w:val="ZAKON"/>
    <w:basedOn w:val="Normal"/>
    <w:rsid w:val="00B94D7B"/>
    <w:pPr>
      <w:widowControl/>
      <w:spacing w:before="360" w:after="120"/>
      <w:jc w:val="center"/>
    </w:pPr>
    <w:rPr>
      <w:rFonts w:cs="Tahoma"/>
      <w:b/>
      <w:sz w:val="22"/>
      <w:szCs w:val="24"/>
      <w:lang w:val="sr-Latn-CS"/>
    </w:rPr>
  </w:style>
  <w:style w:type="paragraph" w:customStyle="1" w:styleId="xl145">
    <w:name w:val="xl145"/>
    <w:basedOn w:val="Normal"/>
    <w:rsid w:val="00B94D7B"/>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6">
    <w:name w:val="xl146"/>
    <w:basedOn w:val="Normal"/>
    <w:rsid w:val="00B94D7B"/>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7">
    <w:name w:val="xl147"/>
    <w:basedOn w:val="Normal"/>
    <w:rsid w:val="00B94D7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8">
    <w:name w:val="xl148"/>
    <w:basedOn w:val="Normal"/>
    <w:rsid w:val="00B94D7B"/>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9">
    <w:name w:val="xl149"/>
    <w:basedOn w:val="Normal"/>
    <w:rsid w:val="00B94D7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50">
    <w:name w:val="xl150"/>
    <w:basedOn w:val="Normal"/>
    <w:rsid w:val="00B94D7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51">
    <w:name w:val="xl151"/>
    <w:basedOn w:val="Normal"/>
    <w:rsid w:val="00B94D7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Style1">
    <w:name w:val="Style1"/>
    <w:basedOn w:val="FootnoteText"/>
    <w:rsid w:val="00B94D7B"/>
    <w:pPr>
      <w:widowControl/>
    </w:pPr>
    <w:rPr>
      <w:lang w:val="en-AU"/>
    </w:rPr>
  </w:style>
  <w:style w:type="paragraph" w:styleId="FootnoteText">
    <w:name w:val="footnote text"/>
    <w:basedOn w:val="Normal"/>
    <w:link w:val="FootnoteTextChar"/>
    <w:rsid w:val="00B94D7B"/>
    <w:rPr>
      <w:rFonts w:ascii="CTimesRoman" w:hAnsi="CTimesRoman"/>
      <w:sz w:val="20"/>
    </w:rPr>
  </w:style>
  <w:style w:type="character" w:customStyle="1" w:styleId="FootnoteTextChar">
    <w:name w:val="Footnote Text Char"/>
    <w:link w:val="FootnoteText"/>
    <w:rsid w:val="00B94D7B"/>
    <w:rPr>
      <w:rFonts w:ascii="CTimesRoman" w:hAnsi="CTimesRoman"/>
      <w:lang w:val="sr-Cyrl-CS" w:eastAsia="en-US" w:bidi="ar-SA"/>
    </w:rPr>
  </w:style>
  <w:style w:type="character" w:customStyle="1" w:styleId="FooterChar1">
    <w:name w:val="Footer Char1"/>
    <w:link w:val="Footer"/>
    <w:rsid w:val="00B94D7B"/>
    <w:rPr>
      <w:sz w:val="24"/>
      <w:lang w:val="sr-Cyrl-CS" w:eastAsia="en-US" w:bidi="ar-SA"/>
    </w:rPr>
  </w:style>
  <w:style w:type="paragraph" w:styleId="BalloonText">
    <w:name w:val="Balloon Text"/>
    <w:basedOn w:val="Normal"/>
    <w:link w:val="BalloonTextChar1"/>
    <w:unhideWhenUsed/>
    <w:rsid w:val="00B94D7B"/>
    <w:rPr>
      <w:rFonts w:ascii="Tahoma" w:hAnsi="Tahoma" w:cs="Tahoma"/>
      <w:sz w:val="16"/>
      <w:szCs w:val="16"/>
    </w:rPr>
  </w:style>
  <w:style w:type="character" w:customStyle="1" w:styleId="BalloonTextChar">
    <w:name w:val="Balloon Text Char"/>
    <w:rsid w:val="00B94D7B"/>
    <w:rPr>
      <w:rFonts w:ascii="Tahoma" w:hAnsi="Tahoma" w:cs="Tahoma"/>
      <w:sz w:val="16"/>
      <w:szCs w:val="16"/>
      <w:lang w:val="sr-Cyrl-CS"/>
    </w:rPr>
  </w:style>
  <w:style w:type="character" w:customStyle="1" w:styleId="BalloonTextChar1">
    <w:name w:val="Balloon Text Char1"/>
    <w:link w:val="BalloonText"/>
    <w:rsid w:val="00B94D7B"/>
    <w:rPr>
      <w:rFonts w:ascii="Tahoma" w:hAnsi="Tahoma" w:cs="Tahoma"/>
      <w:sz w:val="16"/>
      <w:szCs w:val="16"/>
      <w:lang w:val="sr-Cyrl-CS" w:eastAsia="en-US" w:bidi="ar-SA"/>
    </w:rPr>
  </w:style>
  <w:style w:type="character" w:customStyle="1" w:styleId="BodyTextIndent3Char1">
    <w:name w:val="Body Text Indent 3 Char1"/>
    <w:rsid w:val="00B94D7B"/>
    <w:rPr>
      <w:rFonts w:ascii="CTimesBold" w:hAnsi="CTimesBold"/>
      <w:sz w:val="22"/>
      <w:lang w:val="en-US" w:eastAsia="en-US" w:bidi="ar-SA"/>
    </w:rPr>
  </w:style>
  <w:style w:type="character" w:customStyle="1" w:styleId="HeaderChar1">
    <w:name w:val="Header Char1"/>
    <w:link w:val="Header"/>
    <w:uiPriority w:val="99"/>
    <w:rsid w:val="00B94D7B"/>
    <w:rPr>
      <w:sz w:val="24"/>
      <w:lang w:val="sr-Cyrl-CS" w:eastAsia="en-US" w:bidi="ar-SA"/>
    </w:rPr>
  </w:style>
  <w:style w:type="character" w:customStyle="1" w:styleId="BodyTextChar1">
    <w:name w:val="Body Text Char1"/>
    <w:link w:val="BodyText"/>
    <w:uiPriority w:val="99"/>
    <w:rsid w:val="00B94D7B"/>
    <w:rPr>
      <w:rFonts w:ascii="CTimesRoman" w:hAnsi="CTimesRoman"/>
      <w:sz w:val="24"/>
      <w:lang w:val="sr-Cyrl-CS" w:eastAsia="en-US" w:bidi="ar-SA"/>
    </w:rPr>
  </w:style>
  <w:style w:type="character" w:customStyle="1" w:styleId="CharChar2">
    <w:name w:val="Char Char2"/>
    <w:locked/>
    <w:rsid w:val="00B94D7B"/>
    <w:rPr>
      <w:rFonts w:ascii="CTimesRoman" w:hAnsi="CTimesRoman"/>
      <w:sz w:val="24"/>
      <w:lang w:val="sr-Cyrl-CS" w:eastAsia="en-US" w:bidi="ar-SA"/>
    </w:rPr>
  </w:style>
  <w:style w:type="character" w:customStyle="1" w:styleId="CharChar">
    <w:name w:val="Char Char"/>
    <w:locked/>
    <w:rsid w:val="00B94D7B"/>
    <w:rPr>
      <w:rFonts w:ascii="CTimesRoman" w:hAnsi="CTimesRoman"/>
      <w:sz w:val="24"/>
      <w:lang w:val="sr-Cyrl-CS" w:eastAsia="en-US" w:bidi="ar-SA"/>
    </w:rPr>
  </w:style>
  <w:style w:type="character" w:customStyle="1" w:styleId="CharChar1">
    <w:name w:val="Char Char1"/>
    <w:locked/>
    <w:rsid w:val="00B94D7B"/>
    <w:rPr>
      <w:rFonts w:ascii="CTimesRoman" w:hAnsi="CTimesRoman"/>
      <w:sz w:val="24"/>
      <w:lang w:val="sr-Cyrl-CS" w:eastAsia="en-US" w:bidi="ar-SA"/>
    </w:rPr>
  </w:style>
  <w:style w:type="character" w:customStyle="1" w:styleId="CharChar3">
    <w:name w:val="Char Char3"/>
    <w:locked/>
    <w:rsid w:val="00B94D7B"/>
    <w:rPr>
      <w:rFonts w:ascii="CTimesBold" w:hAnsi="CTimesBold"/>
      <w:sz w:val="22"/>
      <w:lang w:val="en-US" w:eastAsia="en-US" w:bidi="ar-SA"/>
    </w:rPr>
  </w:style>
  <w:style w:type="paragraph" w:styleId="DocumentMap">
    <w:name w:val="Document Map"/>
    <w:basedOn w:val="Normal"/>
    <w:rsid w:val="00B94D7B"/>
    <w:pPr>
      <w:shd w:val="clear" w:color="auto" w:fill="000080"/>
    </w:pPr>
    <w:rPr>
      <w:rFonts w:ascii="Tahoma" w:hAnsi="Tahoma" w:cs="Tahoma"/>
      <w:sz w:val="20"/>
    </w:rPr>
  </w:style>
  <w:style w:type="character" w:customStyle="1" w:styleId="FooterChar">
    <w:name w:val="Footer Char"/>
    <w:rsid w:val="00B94D7B"/>
    <w:rPr>
      <w:rFonts w:ascii="CTimesRoman" w:hAnsi="CTimesRoman"/>
      <w:sz w:val="24"/>
      <w:lang w:val="sr-Cyrl-CS"/>
    </w:rPr>
  </w:style>
  <w:style w:type="character" w:customStyle="1" w:styleId="HeaderChar">
    <w:name w:val="Header Char"/>
    <w:rsid w:val="00B94D7B"/>
    <w:rPr>
      <w:rFonts w:ascii="CTimesRoman" w:hAnsi="CTimesRoman"/>
      <w:sz w:val="24"/>
      <w:lang w:val="sr-Cyrl-CS"/>
    </w:rPr>
  </w:style>
  <w:style w:type="character" w:customStyle="1" w:styleId="BodyTextChar">
    <w:name w:val="Body Text Char"/>
    <w:uiPriority w:val="99"/>
    <w:rsid w:val="00B94D7B"/>
    <w:rPr>
      <w:rFonts w:ascii="CTimesRoman" w:hAnsi="CTimesRoman"/>
      <w:sz w:val="24"/>
      <w:lang w:val="sr-Cyrl-CS"/>
    </w:rPr>
  </w:style>
  <w:style w:type="table" w:customStyle="1" w:styleId="TableGrid1">
    <w:name w:val="Table Grid1"/>
    <w:basedOn w:val="TableNormal"/>
    <w:next w:val="TableGrid"/>
    <w:rsid w:val="00B94D7B"/>
    <w:pPr>
      <w:tabs>
        <w:tab w:val="left" w:pos="1440"/>
      </w:tabs>
      <w:jc w:val="both"/>
    </w:pPr>
    <w:rPr>
      <w:rFonts w:eastAsia="Batang"/>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uiPriority w:val="99"/>
    <w:rsid w:val="00B94D7B"/>
    <w:pPr>
      <w:autoSpaceDE w:val="0"/>
      <w:autoSpaceDN w:val="0"/>
      <w:adjustRightInd w:val="0"/>
    </w:pPr>
    <w:rPr>
      <w:color w:val="000000"/>
      <w:sz w:val="24"/>
      <w:szCs w:val="24"/>
    </w:rPr>
  </w:style>
  <w:style w:type="paragraph" w:customStyle="1" w:styleId="Clan">
    <w:name w:val="Clan"/>
    <w:basedOn w:val="Normal"/>
    <w:rsid w:val="00F13CD0"/>
    <w:pPr>
      <w:keepNext/>
      <w:widowControl/>
      <w:tabs>
        <w:tab w:val="clear" w:pos="1440"/>
        <w:tab w:val="left" w:pos="1080"/>
      </w:tabs>
      <w:spacing w:before="120" w:after="120"/>
      <w:ind w:left="720" w:right="720"/>
      <w:jc w:val="center"/>
    </w:pPr>
    <w:rPr>
      <w:rFonts w:ascii="Arial" w:hAnsi="Arial" w:cs="Arial"/>
      <w:b/>
      <w:sz w:val="22"/>
      <w:szCs w:val="22"/>
    </w:rPr>
  </w:style>
  <w:style w:type="paragraph" w:styleId="ListParagraph">
    <w:name w:val="List Paragraph"/>
    <w:basedOn w:val="Normal"/>
    <w:link w:val="ListParagraphChar"/>
    <w:uiPriority w:val="34"/>
    <w:qFormat/>
    <w:rsid w:val="00DA58A2"/>
    <w:pPr>
      <w:widowControl/>
      <w:tabs>
        <w:tab w:val="clear" w:pos="1440"/>
      </w:tabs>
      <w:suppressAutoHyphens/>
      <w:spacing w:line="100" w:lineRule="atLeast"/>
      <w:ind w:left="720"/>
      <w:jc w:val="left"/>
    </w:pPr>
    <w:rPr>
      <w:rFonts w:eastAsia="Arial Unicode MS"/>
      <w:color w:val="000000"/>
      <w:kern w:val="1"/>
      <w:szCs w:val="24"/>
      <w:lang w:eastAsia="ar-SA"/>
    </w:rPr>
  </w:style>
  <w:style w:type="character" w:customStyle="1" w:styleId="Heading5Char">
    <w:name w:val="Heading 5 Char"/>
    <w:basedOn w:val="DefaultParagraphFont"/>
    <w:link w:val="Heading5"/>
    <w:semiHidden/>
    <w:rsid w:val="00D40CD5"/>
    <w:rPr>
      <w:rFonts w:ascii="Calibri" w:eastAsia="Times New Roman" w:hAnsi="Calibri" w:cs="Times New Roman"/>
      <w:b/>
      <w:bCs/>
      <w:i/>
      <w:iCs/>
      <w:sz w:val="26"/>
      <w:szCs w:val="26"/>
      <w:lang w:val="sr-Cyrl-CS"/>
    </w:rPr>
  </w:style>
  <w:style w:type="character" w:customStyle="1" w:styleId="Heading4Char">
    <w:name w:val="Heading 4 Char"/>
    <w:basedOn w:val="DefaultParagraphFont"/>
    <w:link w:val="Heading4"/>
    <w:rsid w:val="00D40CD5"/>
    <w:rPr>
      <w:b/>
      <w:bCs/>
      <w:sz w:val="24"/>
      <w:szCs w:val="18"/>
      <w:lang w:val="sr-Cyrl-CS"/>
    </w:rPr>
  </w:style>
  <w:style w:type="paragraph" w:styleId="NormalWeb">
    <w:name w:val="Normal (Web)"/>
    <w:basedOn w:val="Normal"/>
    <w:uiPriority w:val="99"/>
    <w:rsid w:val="00B27489"/>
    <w:pPr>
      <w:widowControl/>
      <w:tabs>
        <w:tab w:val="clear" w:pos="1440"/>
      </w:tabs>
      <w:jc w:val="left"/>
    </w:pPr>
    <w:rPr>
      <w:szCs w:val="24"/>
      <w:lang w:val="en-US"/>
    </w:rPr>
  </w:style>
  <w:style w:type="paragraph" w:customStyle="1" w:styleId="StyleHeading3Before6pt">
    <w:name w:val="Style Heading 3 + Before:  6 pt"/>
    <w:basedOn w:val="Heading3"/>
    <w:uiPriority w:val="99"/>
    <w:rsid w:val="001E3013"/>
    <w:pPr>
      <w:keepLines/>
      <w:widowControl/>
      <w:numPr>
        <w:ilvl w:val="2"/>
        <w:numId w:val="4"/>
      </w:numPr>
      <w:suppressLineNumbers/>
      <w:tabs>
        <w:tab w:val="clear" w:pos="1440"/>
        <w:tab w:val="num" w:pos="-73"/>
      </w:tabs>
      <w:spacing w:after="120"/>
    </w:pPr>
    <w:rPr>
      <w:rFonts w:ascii="Lucida Sans Unicode" w:hAnsi="Lucida Sans Unicode" w:cs="Times New Roman"/>
      <w:b w:val="0"/>
      <w:bCs w:val="0"/>
      <w:sz w:val="24"/>
      <w:szCs w:val="24"/>
    </w:rPr>
  </w:style>
  <w:style w:type="paragraph" w:styleId="BodyText3">
    <w:name w:val="Body Text 3"/>
    <w:basedOn w:val="Normal"/>
    <w:link w:val="BodyText3Char1"/>
    <w:uiPriority w:val="99"/>
    <w:rsid w:val="00256926"/>
    <w:pPr>
      <w:widowControl/>
      <w:tabs>
        <w:tab w:val="clear" w:pos="1440"/>
      </w:tabs>
      <w:suppressAutoHyphens/>
      <w:spacing w:after="120" w:line="100" w:lineRule="atLeast"/>
      <w:jc w:val="left"/>
    </w:pPr>
    <w:rPr>
      <w:color w:val="000000"/>
      <w:kern w:val="1"/>
      <w:sz w:val="16"/>
      <w:szCs w:val="16"/>
      <w:lang w:val="en-US" w:eastAsia="ar-SA"/>
    </w:rPr>
  </w:style>
  <w:style w:type="character" w:customStyle="1" w:styleId="BodyText3Char">
    <w:name w:val="Body Text 3 Char"/>
    <w:basedOn w:val="DefaultParagraphFont"/>
    <w:link w:val="BodyText3"/>
    <w:rsid w:val="00256926"/>
    <w:rPr>
      <w:sz w:val="16"/>
      <w:szCs w:val="16"/>
      <w:lang w:val="sr-Cyrl-CS"/>
    </w:rPr>
  </w:style>
  <w:style w:type="character" w:customStyle="1" w:styleId="BodyText3Char1">
    <w:name w:val="Body Text 3 Char1"/>
    <w:basedOn w:val="DefaultParagraphFont"/>
    <w:link w:val="BodyText3"/>
    <w:uiPriority w:val="99"/>
    <w:locked/>
    <w:rsid w:val="00256926"/>
    <w:rPr>
      <w:color w:val="000000"/>
      <w:kern w:val="1"/>
      <w:sz w:val="16"/>
      <w:szCs w:val="16"/>
      <w:lang w:eastAsia="ar-SA"/>
    </w:rPr>
  </w:style>
  <w:style w:type="paragraph" w:customStyle="1" w:styleId="Style13ptJustified">
    <w:name w:val="Style 13 pt Justified"/>
    <w:basedOn w:val="Normal"/>
    <w:uiPriority w:val="99"/>
    <w:rsid w:val="00735A00"/>
    <w:pPr>
      <w:keepLines/>
      <w:widowControl/>
      <w:tabs>
        <w:tab w:val="clear" w:pos="1440"/>
      </w:tabs>
      <w:spacing w:before="60"/>
    </w:pPr>
    <w:rPr>
      <w:rFonts w:ascii="Franklin Gothic Book" w:hAnsi="Franklin Gothic Book"/>
    </w:rPr>
  </w:style>
  <w:style w:type="paragraph" w:customStyle="1" w:styleId="StyleJustified">
    <w:name w:val="Style Justified"/>
    <w:basedOn w:val="Normal"/>
    <w:link w:val="StyleJustifiedChar"/>
    <w:uiPriority w:val="99"/>
    <w:rsid w:val="00735A00"/>
    <w:pPr>
      <w:keepLines/>
      <w:widowControl/>
      <w:tabs>
        <w:tab w:val="clear" w:pos="1440"/>
      </w:tabs>
      <w:spacing w:before="60"/>
    </w:pPr>
    <w:rPr>
      <w:rFonts w:ascii="Franklin Gothic Book" w:hAnsi="Franklin Gothic Book"/>
      <w:lang w:val="en-US"/>
    </w:rPr>
  </w:style>
  <w:style w:type="character" w:customStyle="1" w:styleId="StyleJustifiedChar">
    <w:name w:val="Style Justified Char"/>
    <w:basedOn w:val="DefaultParagraphFont"/>
    <w:link w:val="StyleJustified"/>
    <w:uiPriority w:val="99"/>
    <w:locked/>
    <w:rsid w:val="00735A00"/>
    <w:rPr>
      <w:rFonts w:ascii="Franklin Gothic Book" w:hAnsi="Franklin Gothic Book"/>
      <w:sz w:val="24"/>
    </w:rPr>
  </w:style>
  <w:style w:type="paragraph" w:styleId="Subtitle">
    <w:name w:val="Subtitle"/>
    <w:basedOn w:val="Normal"/>
    <w:link w:val="SubtitleChar"/>
    <w:uiPriority w:val="99"/>
    <w:qFormat/>
    <w:rsid w:val="00735A00"/>
    <w:pPr>
      <w:widowControl/>
      <w:tabs>
        <w:tab w:val="clear" w:pos="1440"/>
      </w:tabs>
      <w:jc w:val="left"/>
    </w:pPr>
    <w:rPr>
      <w:b/>
      <w:bCs/>
      <w:noProof/>
      <w:sz w:val="26"/>
    </w:rPr>
  </w:style>
  <w:style w:type="character" w:customStyle="1" w:styleId="SubtitleChar">
    <w:name w:val="Subtitle Char"/>
    <w:basedOn w:val="DefaultParagraphFont"/>
    <w:link w:val="Subtitle"/>
    <w:uiPriority w:val="99"/>
    <w:rsid w:val="00735A00"/>
    <w:rPr>
      <w:b/>
      <w:bCs/>
      <w:noProof/>
      <w:sz w:val="26"/>
      <w:lang w:val="sr-Cyrl-CS"/>
    </w:rPr>
  </w:style>
  <w:style w:type="character" w:styleId="CommentReference">
    <w:name w:val="annotation reference"/>
    <w:basedOn w:val="DefaultParagraphFont"/>
    <w:rsid w:val="00F14C96"/>
    <w:rPr>
      <w:sz w:val="16"/>
      <w:szCs w:val="16"/>
    </w:rPr>
  </w:style>
  <w:style w:type="paragraph" w:styleId="CommentText">
    <w:name w:val="annotation text"/>
    <w:basedOn w:val="Normal"/>
    <w:link w:val="CommentTextChar"/>
    <w:rsid w:val="00F14C96"/>
    <w:rPr>
      <w:sz w:val="20"/>
    </w:rPr>
  </w:style>
  <w:style w:type="character" w:customStyle="1" w:styleId="CommentTextChar">
    <w:name w:val="Comment Text Char"/>
    <w:basedOn w:val="DefaultParagraphFont"/>
    <w:link w:val="CommentText"/>
    <w:rsid w:val="00F14C96"/>
    <w:rPr>
      <w:lang w:val="sr-Cyrl-CS"/>
    </w:rPr>
  </w:style>
  <w:style w:type="paragraph" w:styleId="CommentSubject">
    <w:name w:val="annotation subject"/>
    <w:basedOn w:val="CommentText"/>
    <w:next w:val="CommentText"/>
    <w:link w:val="CommentSubjectChar"/>
    <w:rsid w:val="00F14C96"/>
    <w:rPr>
      <w:b/>
      <w:bCs/>
    </w:rPr>
  </w:style>
  <w:style w:type="character" w:customStyle="1" w:styleId="CommentSubjectChar">
    <w:name w:val="Comment Subject Char"/>
    <w:basedOn w:val="CommentTextChar"/>
    <w:link w:val="CommentSubject"/>
    <w:rsid w:val="00F14C96"/>
    <w:rPr>
      <w:b/>
      <w:bCs/>
    </w:rPr>
  </w:style>
  <w:style w:type="character" w:customStyle="1" w:styleId="ListParagraphChar">
    <w:name w:val="List Paragraph Char"/>
    <w:link w:val="ListParagraph"/>
    <w:uiPriority w:val="34"/>
    <w:rsid w:val="0064190B"/>
    <w:rPr>
      <w:rFonts w:eastAsia="Arial Unicode MS"/>
      <w:color w:val="000000"/>
      <w:kern w:val="1"/>
      <w:sz w:val="24"/>
      <w:szCs w:val="24"/>
      <w:lang w:val="sr-Cyrl-CS" w:eastAsia="ar-SA"/>
    </w:rPr>
  </w:style>
  <w:style w:type="paragraph" w:customStyle="1" w:styleId="Style5">
    <w:name w:val="Style5"/>
    <w:basedOn w:val="Normal"/>
    <w:rsid w:val="00C50AAC"/>
    <w:pPr>
      <w:tabs>
        <w:tab w:val="clear" w:pos="1440"/>
      </w:tabs>
      <w:autoSpaceDE w:val="0"/>
      <w:autoSpaceDN w:val="0"/>
      <w:adjustRightInd w:val="0"/>
      <w:spacing w:line="274" w:lineRule="exact"/>
      <w:jc w:val="left"/>
    </w:pPr>
    <w:rPr>
      <w:szCs w:val="24"/>
      <w:lang w:val="en-US"/>
    </w:rPr>
  </w:style>
  <w:style w:type="character" w:customStyle="1" w:styleId="FontStyle61">
    <w:name w:val="Font Style61"/>
    <w:basedOn w:val="DefaultParagraphFont"/>
    <w:rsid w:val="00C50AAC"/>
    <w:rPr>
      <w:rFonts w:ascii="Times New Roman" w:hAnsi="Times New Roman" w:cs="Times New Roman"/>
      <w:b/>
      <w:bCs/>
      <w:color w:val="000000"/>
      <w:sz w:val="22"/>
      <w:szCs w:val="22"/>
    </w:rPr>
  </w:style>
  <w:style w:type="character" w:customStyle="1" w:styleId="FontStyle62">
    <w:name w:val="Font Style62"/>
    <w:basedOn w:val="DefaultParagraphFont"/>
    <w:rsid w:val="00C50AAC"/>
    <w:rPr>
      <w:rFonts w:ascii="Times New Roman" w:hAnsi="Times New Roman" w:cs="Times New Roman"/>
      <w:color w:val="000000"/>
      <w:sz w:val="22"/>
      <w:szCs w:val="22"/>
    </w:rPr>
  </w:style>
</w:styles>
</file>

<file path=word/webSettings.xml><?xml version="1.0" encoding="utf-8"?>
<w:webSettings xmlns:r="http://schemas.openxmlformats.org/officeDocument/2006/relationships" xmlns:w="http://schemas.openxmlformats.org/wordprocessingml/2006/main">
  <w:divs>
    <w:div w:id="14500720">
      <w:bodyDiv w:val="1"/>
      <w:marLeft w:val="0"/>
      <w:marRight w:val="0"/>
      <w:marTop w:val="0"/>
      <w:marBottom w:val="0"/>
      <w:divBdr>
        <w:top w:val="none" w:sz="0" w:space="0" w:color="auto"/>
        <w:left w:val="none" w:sz="0" w:space="0" w:color="auto"/>
        <w:bottom w:val="none" w:sz="0" w:space="0" w:color="auto"/>
        <w:right w:val="none" w:sz="0" w:space="0" w:color="auto"/>
      </w:divBdr>
    </w:div>
    <w:div w:id="20059866">
      <w:bodyDiv w:val="1"/>
      <w:marLeft w:val="0"/>
      <w:marRight w:val="0"/>
      <w:marTop w:val="0"/>
      <w:marBottom w:val="0"/>
      <w:divBdr>
        <w:top w:val="none" w:sz="0" w:space="0" w:color="auto"/>
        <w:left w:val="none" w:sz="0" w:space="0" w:color="auto"/>
        <w:bottom w:val="none" w:sz="0" w:space="0" w:color="auto"/>
        <w:right w:val="none" w:sz="0" w:space="0" w:color="auto"/>
      </w:divBdr>
    </w:div>
    <w:div w:id="90514219">
      <w:bodyDiv w:val="1"/>
      <w:marLeft w:val="0"/>
      <w:marRight w:val="0"/>
      <w:marTop w:val="0"/>
      <w:marBottom w:val="0"/>
      <w:divBdr>
        <w:top w:val="none" w:sz="0" w:space="0" w:color="auto"/>
        <w:left w:val="none" w:sz="0" w:space="0" w:color="auto"/>
        <w:bottom w:val="none" w:sz="0" w:space="0" w:color="auto"/>
        <w:right w:val="none" w:sz="0" w:space="0" w:color="auto"/>
      </w:divBdr>
    </w:div>
    <w:div w:id="143163153">
      <w:bodyDiv w:val="1"/>
      <w:marLeft w:val="0"/>
      <w:marRight w:val="0"/>
      <w:marTop w:val="0"/>
      <w:marBottom w:val="0"/>
      <w:divBdr>
        <w:top w:val="none" w:sz="0" w:space="0" w:color="auto"/>
        <w:left w:val="none" w:sz="0" w:space="0" w:color="auto"/>
        <w:bottom w:val="none" w:sz="0" w:space="0" w:color="auto"/>
        <w:right w:val="none" w:sz="0" w:space="0" w:color="auto"/>
      </w:divBdr>
    </w:div>
    <w:div w:id="160004913">
      <w:bodyDiv w:val="1"/>
      <w:marLeft w:val="0"/>
      <w:marRight w:val="0"/>
      <w:marTop w:val="0"/>
      <w:marBottom w:val="0"/>
      <w:divBdr>
        <w:top w:val="none" w:sz="0" w:space="0" w:color="auto"/>
        <w:left w:val="none" w:sz="0" w:space="0" w:color="auto"/>
        <w:bottom w:val="none" w:sz="0" w:space="0" w:color="auto"/>
        <w:right w:val="none" w:sz="0" w:space="0" w:color="auto"/>
      </w:divBdr>
    </w:div>
    <w:div w:id="185408824">
      <w:bodyDiv w:val="1"/>
      <w:marLeft w:val="0"/>
      <w:marRight w:val="0"/>
      <w:marTop w:val="0"/>
      <w:marBottom w:val="0"/>
      <w:divBdr>
        <w:top w:val="none" w:sz="0" w:space="0" w:color="auto"/>
        <w:left w:val="none" w:sz="0" w:space="0" w:color="auto"/>
        <w:bottom w:val="none" w:sz="0" w:space="0" w:color="auto"/>
        <w:right w:val="none" w:sz="0" w:space="0" w:color="auto"/>
      </w:divBdr>
    </w:div>
    <w:div w:id="206724364">
      <w:bodyDiv w:val="1"/>
      <w:marLeft w:val="0"/>
      <w:marRight w:val="0"/>
      <w:marTop w:val="0"/>
      <w:marBottom w:val="0"/>
      <w:divBdr>
        <w:top w:val="none" w:sz="0" w:space="0" w:color="auto"/>
        <w:left w:val="none" w:sz="0" w:space="0" w:color="auto"/>
        <w:bottom w:val="none" w:sz="0" w:space="0" w:color="auto"/>
        <w:right w:val="none" w:sz="0" w:space="0" w:color="auto"/>
      </w:divBdr>
    </w:div>
    <w:div w:id="281499149">
      <w:bodyDiv w:val="1"/>
      <w:marLeft w:val="0"/>
      <w:marRight w:val="0"/>
      <w:marTop w:val="0"/>
      <w:marBottom w:val="0"/>
      <w:divBdr>
        <w:top w:val="none" w:sz="0" w:space="0" w:color="auto"/>
        <w:left w:val="none" w:sz="0" w:space="0" w:color="auto"/>
        <w:bottom w:val="none" w:sz="0" w:space="0" w:color="auto"/>
        <w:right w:val="none" w:sz="0" w:space="0" w:color="auto"/>
      </w:divBdr>
    </w:div>
    <w:div w:id="281615579">
      <w:bodyDiv w:val="1"/>
      <w:marLeft w:val="0"/>
      <w:marRight w:val="0"/>
      <w:marTop w:val="0"/>
      <w:marBottom w:val="0"/>
      <w:divBdr>
        <w:top w:val="none" w:sz="0" w:space="0" w:color="auto"/>
        <w:left w:val="none" w:sz="0" w:space="0" w:color="auto"/>
        <w:bottom w:val="none" w:sz="0" w:space="0" w:color="auto"/>
        <w:right w:val="none" w:sz="0" w:space="0" w:color="auto"/>
      </w:divBdr>
    </w:div>
    <w:div w:id="290720245">
      <w:bodyDiv w:val="1"/>
      <w:marLeft w:val="0"/>
      <w:marRight w:val="0"/>
      <w:marTop w:val="0"/>
      <w:marBottom w:val="0"/>
      <w:divBdr>
        <w:top w:val="none" w:sz="0" w:space="0" w:color="auto"/>
        <w:left w:val="none" w:sz="0" w:space="0" w:color="auto"/>
        <w:bottom w:val="none" w:sz="0" w:space="0" w:color="auto"/>
        <w:right w:val="none" w:sz="0" w:space="0" w:color="auto"/>
      </w:divBdr>
    </w:div>
    <w:div w:id="320500832">
      <w:bodyDiv w:val="1"/>
      <w:marLeft w:val="0"/>
      <w:marRight w:val="0"/>
      <w:marTop w:val="0"/>
      <w:marBottom w:val="0"/>
      <w:divBdr>
        <w:top w:val="none" w:sz="0" w:space="0" w:color="auto"/>
        <w:left w:val="none" w:sz="0" w:space="0" w:color="auto"/>
        <w:bottom w:val="none" w:sz="0" w:space="0" w:color="auto"/>
        <w:right w:val="none" w:sz="0" w:space="0" w:color="auto"/>
      </w:divBdr>
    </w:div>
    <w:div w:id="423304587">
      <w:bodyDiv w:val="1"/>
      <w:marLeft w:val="0"/>
      <w:marRight w:val="0"/>
      <w:marTop w:val="0"/>
      <w:marBottom w:val="0"/>
      <w:divBdr>
        <w:top w:val="none" w:sz="0" w:space="0" w:color="auto"/>
        <w:left w:val="none" w:sz="0" w:space="0" w:color="auto"/>
        <w:bottom w:val="none" w:sz="0" w:space="0" w:color="auto"/>
        <w:right w:val="none" w:sz="0" w:space="0" w:color="auto"/>
      </w:divBdr>
    </w:div>
    <w:div w:id="423843198">
      <w:bodyDiv w:val="1"/>
      <w:marLeft w:val="0"/>
      <w:marRight w:val="0"/>
      <w:marTop w:val="0"/>
      <w:marBottom w:val="0"/>
      <w:divBdr>
        <w:top w:val="none" w:sz="0" w:space="0" w:color="auto"/>
        <w:left w:val="none" w:sz="0" w:space="0" w:color="auto"/>
        <w:bottom w:val="none" w:sz="0" w:space="0" w:color="auto"/>
        <w:right w:val="none" w:sz="0" w:space="0" w:color="auto"/>
      </w:divBdr>
    </w:div>
    <w:div w:id="453444787">
      <w:bodyDiv w:val="1"/>
      <w:marLeft w:val="0"/>
      <w:marRight w:val="0"/>
      <w:marTop w:val="0"/>
      <w:marBottom w:val="0"/>
      <w:divBdr>
        <w:top w:val="none" w:sz="0" w:space="0" w:color="auto"/>
        <w:left w:val="none" w:sz="0" w:space="0" w:color="auto"/>
        <w:bottom w:val="none" w:sz="0" w:space="0" w:color="auto"/>
        <w:right w:val="none" w:sz="0" w:space="0" w:color="auto"/>
      </w:divBdr>
    </w:div>
    <w:div w:id="470757472">
      <w:bodyDiv w:val="1"/>
      <w:marLeft w:val="0"/>
      <w:marRight w:val="0"/>
      <w:marTop w:val="0"/>
      <w:marBottom w:val="0"/>
      <w:divBdr>
        <w:top w:val="none" w:sz="0" w:space="0" w:color="auto"/>
        <w:left w:val="none" w:sz="0" w:space="0" w:color="auto"/>
        <w:bottom w:val="none" w:sz="0" w:space="0" w:color="auto"/>
        <w:right w:val="none" w:sz="0" w:space="0" w:color="auto"/>
      </w:divBdr>
    </w:div>
    <w:div w:id="473329136">
      <w:bodyDiv w:val="1"/>
      <w:marLeft w:val="0"/>
      <w:marRight w:val="0"/>
      <w:marTop w:val="0"/>
      <w:marBottom w:val="0"/>
      <w:divBdr>
        <w:top w:val="none" w:sz="0" w:space="0" w:color="auto"/>
        <w:left w:val="none" w:sz="0" w:space="0" w:color="auto"/>
        <w:bottom w:val="none" w:sz="0" w:space="0" w:color="auto"/>
        <w:right w:val="none" w:sz="0" w:space="0" w:color="auto"/>
      </w:divBdr>
    </w:div>
    <w:div w:id="474177736">
      <w:bodyDiv w:val="1"/>
      <w:marLeft w:val="0"/>
      <w:marRight w:val="0"/>
      <w:marTop w:val="0"/>
      <w:marBottom w:val="0"/>
      <w:divBdr>
        <w:top w:val="none" w:sz="0" w:space="0" w:color="auto"/>
        <w:left w:val="none" w:sz="0" w:space="0" w:color="auto"/>
        <w:bottom w:val="none" w:sz="0" w:space="0" w:color="auto"/>
        <w:right w:val="none" w:sz="0" w:space="0" w:color="auto"/>
      </w:divBdr>
    </w:div>
    <w:div w:id="519244859">
      <w:bodyDiv w:val="1"/>
      <w:marLeft w:val="0"/>
      <w:marRight w:val="0"/>
      <w:marTop w:val="0"/>
      <w:marBottom w:val="0"/>
      <w:divBdr>
        <w:top w:val="none" w:sz="0" w:space="0" w:color="auto"/>
        <w:left w:val="none" w:sz="0" w:space="0" w:color="auto"/>
        <w:bottom w:val="none" w:sz="0" w:space="0" w:color="auto"/>
        <w:right w:val="none" w:sz="0" w:space="0" w:color="auto"/>
      </w:divBdr>
    </w:div>
    <w:div w:id="552348433">
      <w:bodyDiv w:val="1"/>
      <w:marLeft w:val="0"/>
      <w:marRight w:val="0"/>
      <w:marTop w:val="0"/>
      <w:marBottom w:val="0"/>
      <w:divBdr>
        <w:top w:val="none" w:sz="0" w:space="0" w:color="auto"/>
        <w:left w:val="none" w:sz="0" w:space="0" w:color="auto"/>
        <w:bottom w:val="none" w:sz="0" w:space="0" w:color="auto"/>
        <w:right w:val="none" w:sz="0" w:space="0" w:color="auto"/>
      </w:divBdr>
    </w:div>
    <w:div w:id="593629990">
      <w:bodyDiv w:val="1"/>
      <w:marLeft w:val="0"/>
      <w:marRight w:val="0"/>
      <w:marTop w:val="0"/>
      <w:marBottom w:val="0"/>
      <w:divBdr>
        <w:top w:val="none" w:sz="0" w:space="0" w:color="auto"/>
        <w:left w:val="none" w:sz="0" w:space="0" w:color="auto"/>
        <w:bottom w:val="none" w:sz="0" w:space="0" w:color="auto"/>
        <w:right w:val="none" w:sz="0" w:space="0" w:color="auto"/>
      </w:divBdr>
    </w:div>
    <w:div w:id="609821775">
      <w:bodyDiv w:val="1"/>
      <w:marLeft w:val="0"/>
      <w:marRight w:val="0"/>
      <w:marTop w:val="0"/>
      <w:marBottom w:val="0"/>
      <w:divBdr>
        <w:top w:val="none" w:sz="0" w:space="0" w:color="auto"/>
        <w:left w:val="none" w:sz="0" w:space="0" w:color="auto"/>
        <w:bottom w:val="none" w:sz="0" w:space="0" w:color="auto"/>
        <w:right w:val="none" w:sz="0" w:space="0" w:color="auto"/>
      </w:divBdr>
    </w:div>
    <w:div w:id="624048004">
      <w:bodyDiv w:val="1"/>
      <w:marLeft w:val="0"/>
      <w:marRight w:val="0"/>
      <w:marTop w:val="0"/>
      <w:marBottom w:val="0"/>
      <w:divBdr>
        <w:top w:val="none" w:sz="0" w:space="0" w:color="auto"/>
        <w:left w:val="none" w:sz="0" w:space="0" w:color="auto"/>
        <w:bottom w:val="none" w:sz="0" w:space="0" w:color="auto"/>
        <w:right w:val="none" w:sz="0" w:space="0" w:color="auto"/>
      </w:divBdr>
      <w:divsChild>
        <w:div w:id="1306618261">
          <w:marLeft w:val="0"/>
          <w:marRight w:val="0"/>
          <w:marTop w:val="0"/>
          <w:marBottom w:val="0"/>
          <w:divBdr>
            <w:top w:val="single" w:sz="24" w:space="0" w:color="FFFFFF"/>
            <w:left w:val="single" w:sz="24" w:space="0" w:color="FFFFFF"/>
            <w:bottom w:val="single" w:sz="24" w:space="0" w:color="FFFFFF"/>
            <w:right w:val="single" w:sz="24" w:space="0" w:color="FFFFFF"/>
          </w:divBdr>
          <w:divsChild>
            <w:div w:id="355352819">
              <w:marLeft w:val="136"/>
              <w:marRight w:val="0"/>
              <w:marTop w:val="136"/>
              <w:marBottom w:val="0"/>
              <w:divBdr>
                <w:top w:val="none" w:sz="0" w:space="0" w:color="auto"/>
                <w:left w:val="none" w:sz="0" w:space="0" w:color="auto"/>
                <w:bottom w:val="none" w:sz="0" w:space="0" w:color="auto"/>
                <w:right w:val="none" w:sz="0" w:space="0" w:color="auto"/>
              </w:divBdr>
            </w:div>
          </w:divsChild>
        </w:div>
      </w:divsChild>
    </w:div>
    <w:div w:id="637806690">
      <w:bodyDiv w:val="1"/>
      <w:marLeft w:val="0"/>
      <w:marRight w:val="0"/>
      <w:marTop w:val="0"/>
      <w:marBottom w:val="0"/>
      <w:divBdr>
        <w:top w:val="none" w:sz="0" w:space="0" w:color="auto"/>
        <w:left w:val="none" w:sz="0" w:space="0" w:color="auto"/>
        <w:bottom w:val="none" w:sz="0" w:space="0" w:color="auto"/>
        <w:right w:val="none" w:sz="0" w:space="0" w:color="auto"/>
      </w:divBdr>
    </w:div>
    <w:div w:id="657852515">
      <w:bodyDiv w:val="1"/>
      <w:marLeft w:val="0"/>
      <w:marRight w:val="0"/>
      <w:marTop w:val="0"/>
      <w:marBottom w:val="0"/>
      <w:divBdr>
        <w:top w:val="none" w:sz="0" w:space="0" w:color="auto"/>
        <w:left w:val="none" w:sz="0" w:space="0" w:color="auto"/>
        <w:bottom w:val="none" w:sz="0" w:space="0" w:color="auto"/>
        <w:right w:val="none" w:sz="0" w:space="0" w:color="auto"/>
      </w:divBdr>
    </w:div>
    <w:div w:id="723915253">
      <w:bodyDiv w:val="1"/>
      <w:marLeft w:val="0"/>
      <w:marRight w:val="0"/>
      <w:marTop w:val="0"/>
      <w:marBottom w:val="0"/>
      <w:divBdr>
        <w:top w:val="none" w:sz="0" w:space="0" w:color="auto"/>
        <w:left w:val="none" w:sz="0" w:space="0" w:color="auto"/>
        <w:bottom w:val="none" w:sz="0" w:space="0" w:color="auto"/>
        <w:right w:val="none" w:sz="0" w:space="0" w:color="auto"/>
      </w:divBdr>
    </w:div>
    <w:div w:id="730080713">
      <w:bodyDiv w:val="1"/>
      <w:marLeft w:val="0"/>
      <w:marRight w:val="0"/>
      <w:marTop w:val="0"/>
      <w:marBottom w:val="0"/>
      <w:divBdr>
        <w:top w:val="none" w:sz="0" w:space="0" w:color="auto"/>
        <w:left w:val="none" w:sz="0" w:space="0" w:color="auto"/>
        <w:bottom w:val="none" w:sz="0" w:space="0" w:color="auto"/>
        <w:right w:val="none" w:sz="0" w:space="0" w:color="auto"/>
      </w:divBdr>
    </w:div>
    <w:div w:id="771439704">
      <w:bodyDiv w:val="1"/>
      <w:marLeft w:val="0"/>
      <w:marRight w:val="0"/>
      <w:marTop w:val="0"/>
      <w:marBottom w:val="0"/>
      <w:divBdr>
        <w:top w:val="none" w:sz="0" w:space="0" w:color="auto"/>
        <w:left w:val="none" w:sz="0" w:space="0" w:color="auto"/>
        <w:bottom w:val="none" w:sz="0" w:space="0" w:color="auto"/>
        <w:right w:val="none" w:sz="0" w:space="0" w:color="auto"/>
      </w:divBdr>
    </w:div>
    <w:div w:id="772163147">
      <w:bodyDiv w:val="1"/>
      <w:marLeft w:val="0"/>
      <w:marRight w:val="0"/>
      <w:marTop w:val="0"/>
      <w:marBottom w:val="0"/>
      <w:divBdr>
        <w:top w:val="none" w:sz="0" w:space="0" w:color="auto"/>
        <w:left w:val="none" w:sz="0" w:space="0" w:color="auto"/>
        <w:bottom w:val="none" w:sz="0" w:space="0" w:color="auto"/>
        <w:right w:val="none" w:sz="0" w:space="0" w:color="auto"/>
      </w:divBdr>
    </w:div>
    <w:div w:id="830373403">
      <w:bodyDiv w:val="1"/>
      <w:marLeft w:val="0"/>
      <w:marRight w:val="0"/>
      <w:marTop w:val="0"/>
      <w:marBottom w:val="0"/>
      <w:divBdr>
        <w:top w:val="none" w:sz="0" w:space="0" w:color="auto"/>
        <w:left w:val="none" w:sz="0" w:space="0" w:color="auto"/>
        <w:bottom w:val="none" w:sz="0" w:space="0" w:color="auto"/>
        <w:right w:val="none" w:sz="0" w:space="0" w:color="auto"/>
      </w:divBdr>
    </w:div>
    <w:div w:id="924069904">
      <w:bodyDiv w:val="1"/>
      <w:marLeft w:val="0"/>
      <w:marRight w:val="0"/>
      <w:marTop w:val="0"/>
      <w:marBottom w:val="0"/>
      <w:divBdr>
        <w:top w:val="none" w:sz="0" w:space="0" w:color="auto"/>
        <w:left w:val="none" w:sz="0" w:space="0" w:color="auto"/>
        <w:bottom w:val="none" w:sz="0" w:space="0" w:color="auto"/>
        <w:right w:val="none" w:sz="0" w:space="0" w:color="auto"/>
      </w:divBdr>
    </w:div>
    <w:div w:id="940533498">
      <w:bodyDiv w:val="1"/>
      <w:marLeft w:val="0"/>
      <w:marRight w:val="0"/>
      <w:marTop w:val="0"/>
      <w:marBottom w:val="0"/>
      <w:divBdr>
        <w:top w:val="none" w:sz="0" w:space="0" w:color="auto"/>
        <w:left w:val="none" w:sz="0" w:space="0" w:color="auto"/>
        <w:bottom w:val="none" w:sz="0" w:space="0" w:color="auto"/>
        <w:right w:val="none" w:sz="0" w:space="0" w:color="auto"/>
      </w:divBdr>
    </w:div>
    <w:div w:id="960577577">
      <w:bodyDiv w:val="1"/>
      <w:marLeft w:val="0"/>
      <w:marRight w:val="0"/>
      <w:marTop w:val="0"/>
      <w:marBottom w:val="0"/>
      <w:divBdr>
        <w:top w:val="none" w:sz="0" w:space="0" w:color="auto"/>
        <w:left w:val="none" w:sz="0" w:space="0" w:color="auto"/>
        <w:bottom w:val="none" w:sz="0" w:space="0" w:color="auto"/>
        <w:right w:val="none" w:sz="0" w:space="0" w:color="auto"/>
      </w:divBdr>
    </w:div>
    <w:div w:id="982469571">
      <w:bodyDiv w:val="1"/>
      <w:marLeft w:val="0"/>
      <w:marRight w:val="0"/>
      <w:marTop w:val="0"/>
      <w:marBottom w:val="0"/>
      <w:divBdr>
        <w:top w:val="none" w:sz="0" w:space="0" w:color="auto"/>
        <w:left w:val="none" w:sz="0" w:space="0" w:color="auto"/>
        <w:bottom w:val="none" w:sz="0" w:space="0" w:color="auto"/>
        <w:right w:val="none" w:sz="0" w:space="0" w:color="auto"/>
      </w:divBdr>
    </w:div>
    <w:div w:id="1037122267">
      <w:bodyDiv w:val="1"/>
      <w:marLeft w:val="0"/>
      <w:marRight w:val="0"/>
      <w:marTop w:val="0"/>
      <w:marBottom w:val="0"/>
      <w:divBdr>
        <w:top w:val="none" w:sz="0" w:space="0" w:color="auto"/>
        <w:left w:val="none" w:sz="0" w:space="0" w:color="auto"/>
        <w:bottom w:val="none" w:sz="0" w:space="0" w:color="auto"/>
        <w:right w:val="none" w:sz="0" w:space="0" w:color="auto"/>
      </w:divBdr>
    </w:div>
    <w:div w:id="1059015395">
      <w:bodyDiv w:val="1"/>
      <w:marLeft w:val="0"/>
      <w:marRight w:val="0"/>
      <w:marTop w:val="0"/>
      <w:marBottom w:val="0"/>
      <w:divBdr>
        <w:top w:val="none" w:sz="0" w:space="0" w:color="auto"/>
        <w:left w:val="none" w:sz="0" w:space="0" w:color="auto"/>
        <w:bottom w:val="none" w:sz="0" w:space="0" w:color="auto"/>
        <w:right w:val="none" w:sz="0" w:space="0" w:color="auto"/>
      </w:divBdr>
    </w:div>
    <w:div w:id="1059278941">
      <w:bodyDiv w:val="1"/>
      <w:marLeft w:val="0"/>
      <w:marRight w:val="0"/>
      <w:marTop w:val="0"/>
      <w:marBottom w:val="0"/>
      <w:divBdr>
        <w:top w:val="none" w:sz="0" w:space="0" w:color="auto"/>
        <w:left w:val="none" w:sz="0" w:space="0" w:color="auto"/>
        <w:bottom w:val="none" w:sz="0" w:space="0" w:color="auto"/>
        <w:right w:val="none" w:sz="0" w:space="0" w:color="auto"/>
      </w:divBdr>
    </w:div>
    <w:div w:id="1072312648">
      <w:bodyDiv w:val="1"/>
      <w:marLeft w:val="0"/>
      <w:marRight w:val="0"/>
      <w:marTop w:val="0"/>
      <w:marBottom w:val="0"/>
      <w:divBdr>
        <w:top w:val="none" w:sz="0" w:space="0" w:color="auto"/>
        <w:left w:val="none" w:sz="0" w:space="0" w:color="auto"/>
        <w:bottom w:val="none" w:sz="0" w:space="0" w:color="auto"/>
        <w:right w:val="none" w:sz="0" w:space="0" w:color="auto"/>
      </w:divBdr>
    </w:div>
    <w:div w:id="1074737764">
      <w:bodyDiv w:val="1"/>
      <w:marLeft w:val="0"/>
      <w:marRight w:val="0"/>
      <w:marTop w:val="0"/>
      <w:marBottom w:val="0"/>
      <w:divBdr>
        <w:top w:val="none" w:sz="0" w:space="0" w:color="auto"/>
        <w:left w:val="none" w:sz="0" w:space="0" w:color="auto"/>
        <w:bottom w:val="none" w:sz="0" w:space="0" w:color="auto"/>
        <w:right w:val="none" w:sz="0" w:space="0" w:color="auto"/>
      </w:divBdr>
    </w:div>
    <w:div w:id="1111978312">
      <w:bodyDiv w:val="1"/>
      <w:marLeft w:val="0"/>
      <w:marRight w:val="0"/>
      <w:marTop w:val="0"/>
      <w:marBottom w:val="0"/>
      <w:divBdr>
        <w:top w:val="none" w:sz="0" w:space="0" w:color="auto"/>
        <w:left w:val="none" w:sz="0" w:space="0" w:color="auto"/>
        <w:bottom w:val="none" w:sz="0" w:space="0" w:color="auto"/>
        <w:right w:val="none" w:sz="0" w:space="0" w:color="auto"/>
      </w:divBdr>
    </w:div>
    <w:div w:id="1113791198">
      <w:bodyDiv w:val="1"/>
      <w:marLeft w:val="0"/>
      <w:marRight w:val="0"/>
      <w:marTop w:val="0"/>
      <w:marBottom w:val="0"/>
      <w:divBdr>
        <w:top w:val="none" w:sz="0" w:space="0" w:color="auto"/>
        <w:left w:val="none" w:sz="0" w:space="0" w:color="auto"/>
        <w:bottom w:val="none" w:sz="0" w:space="0" w:color="auto"/>
        <w:right w:val="none" w:sz="0" w:space="0" w:color="auto"/>
      </w:divBdr>
    </w:div>
    <w:div w:id="1117480141">
      <w:bodyDiv w:val="1"/>
      <w:marLeft w:val="0"/>
      <w:marRight w:val="0"/>
      <w:marTop w:val="0"/>
      <w:marBottom w:val="0"/>
      <w:divBdr>
        <w:top w:val="none" w:sz="0" w:space="0" w:color="auto"/>
        <w:left w:val="none" w:sz="0" w:space="0" w:color="auto"/>
        <w:bottom w:val="none" w:sz="0" w:space="0" w:color="auto"/>
        <w:right w:val="none" w:sz="0" w:space="0" w:color="auto"/>
      </w:divBdr>
    </w:div>
    <w:div w:id="1172142471">
      <w:bodyDiv w:val="1"/>
      <w:marLeft w:val="0"/>
      <w:marRight w:val="0"/>
      <w:marTop w:val="0"/>
      <w:marBottom w:val="0"/>
      <w:divBdr>
        <w:top w:val="none" w:sz="0" w:space="0" w:color="auto"/>
        <w:left w:val="none" w:sz="0" w:space="0" w:color="auto"/>
        <w:bottom w:val="none" w:sz="0" w:space="0" w:color="auto"/>
        <w:right w:val="none" w:sz="0" w:space="0" w:color="auto"/>
      </w:divBdr>
    </w:div>
    <w:div w:id="1185560820">
      <w:bodyDiv w:val="1"/>
      <w:marLeft w:val="0"/>
      <w:marRight w:val="0"/>
      <w:marTop w:val="0"/>
      <w:marBottom w:val="0"/>
      <w:divBdr>
        <w:top w:val="none" w:sz="0" w:space="0" w:color="auto"/>
        <w:left w:val="none" w:sz="0" w:space="0" w:color="auto"/>
        <w:bottom w:val="none" w:sz="0" w:space="0" w:color="auto"/>
        <w:right w:val="none" w:sz="0" w:space="0" w:color="auto"/>
      </w:divBdr>
    </w:div>
    <w:div w:id="1242332573">
      <w:bodyDiv w:val="1"/>
      <w:marLeft w:val="0"/>
      <w:marRight w:val="0"/>
      <w:marTop w:val="0"/>
      <w:marBottom w:val="0"/>
      <w:divBdr>
        <w:top w:val="none" w:sz="0" w:space="0" w:color="auto"/>
        <w:left w:val="none" w:sz="0" w:space="0" w:color="auto"/>
        <w:bottom w:val="none" w:sz="0" w:space="0" w:color="auto"/>
        <w:right w:val="none" w:sz="0" w:space="0" w:color="auto"/>
      </w:divBdr>
    </w:div>
    <w:div w:id="1245606668">
      <w:bodyDiv w:val="1"/>
      <w:marLeft w:val="0"/>
      <w:marRight w:val="0"/>
      <w:marTop w:val="0"/>
      <w:marBottom w:val="0"/>
      <w:divBdr>
        <w:top w:val="none" w:sz="0" w:space="0" w:color="auto"/>
        <w:left w:val="none" w:sz="0" w:space="0" w:color="auto"/>
        <w:bottom w:val="none" w:sz="0" w:space="0" w:color="auto"/>
        <w:right w:val="none" w:sz="0" w:space="0" w:color="auto"/>
      </w:divBdr>
    </w:div>
    <w:div w:id="1256862103">
      <w:bodyDiv w:val="1"/>
      <w:marLeft w:val="0"/>
      <w:marRight w:val="0"/>
      <w:marTop w:val="0"/>
      <w:marBottom w:val="0"/>
      <w:divBdr>
        <w:top w:val="none" w:sz="0" w:space="0" w:color="auto"/>
        <w:left w:val="none" w:sz="0" w:space="0" w:color="auto"/>
        <w:bottom w:val="none" w:sz="0" w:space="0" w:color="auto"/>
        <w:right w:val="none" w:sz="0" w:space="0" w:color="auto"/>
      </w:divBdr>
    </w:div>
    <w:div w:id="1279339306">
      <w:bodyDiv w:val="1"/>
      <w:marLeft w:val="0"/>
      <w:marRight w:val="0"/>
      <w:marTop w:val="0"/>
      <w:marBottom w:val="0"/>
      <w:divBdr>
        <w:top w:val="none" w:sz="0" w:space="0" w:color="auto"/>
        <w:left w:val="none" w:sz="0" w:space="0" w:color="auto"/>
        <w:bottom w:val="none" w:sz="0" w:space="0" w:color="auto"/>
        <w:right w:val="none" w:sz="0" w:space="0" w:color="auto"/>
      </w:divBdr>
    </w:div>
    <w:div w:id="1283347752">
      <w:bodyDiv w:val="1"/>
      <w:marLeft w:val="0"/>
      <w:marRight w:val="0"/>
      <w:marTop w:val="0"/>
      <w:marBottom w:val="0"/>
      <w:divBdr>
        <w:top w:val="none" w:sz="0" w:space="0" w:color="auto"/>
        <w:left w:val="none" w:sz="0" w:space="0" w:color="auto"/>
        <w:bottom w:val="none" w:sz="0" w:space="0" w:color="auto"/>
        <w:right w:val="none" w:sz="0" w:space="0" w:color="auto"/>
      </w:divBdr>
    </w:div>
    <w:div w:id="1396196120">
      <w:bodyDiv w:val="1"/>
      <w:marLeft w:val="0"/>
      <w:marRight w:val="0"/>
      <w:marTop w:val="0"/>
      <w:marBottom w:val="0"/>
      <w:divBdr>
        <w:top w:val="none" w:sz="0" w:space="0" w:color="auto"/>
        <w:left w:val="none" w:sz="0" w:space="0" w:color="auto"/>
        <w:bottom w:val="none" w:sz="0" w:space="0" w:color="auto"/>
        <w:right w:val="none" w:sz="0" w:space="0" w:color="auto"/>
      </w:divBdr>
      <w:divsChild>
        <w:div w:id="168372686">
          <w:marLeft w:val="0"/>
          <w:marRight w:val="0"/>
          <w:marTop w:val="0"/>
          <w:marBottom w:val="0"/>
          <w:divBdr>
            <w:top w:val="none" w:sz="0" w:space="0" w:color="auto"/>
            <w:left w:val="none" w:sz="0" w:space="0" w:color="auto"/>
            <w:bottom w:val="none" w:sz="0" w:space="0" w:color="auto"/>
            <w:right w:val="none" w:sz="0" w:space="0" w:color="auto"/>
          </w:divBdr>
          <w:divsChild>
            <w:div w:id="1446584843">
              <w:marLeft w:val="0"/>
              <w:marRight w:val="0"/>
              <w:marTop w:val="0"/>
              <w:marBottom w:val="0"/>
              <w:divBdr>
                <w:top w:val="none" w:sz="0" w:space="0" w:color="auto"/>
                <w:left w:val="none" w:sz="0" w:space="0" w:color="auto"/>
                <w:bottom w:val="none" w:sz="0" w:space="0" w:color="auto"/>
                <w:right w:val="none" w:sz="0" w:space="0" w:color="auto"/>
              </w:divBdr>
              <w:divsChild>
                <w:div w:id="1901861518">
                  <w:marLeft w:val="0"/>
                  <w:marRight w:val="0"/>
                  <w:marTop w:val="0"/>
                  <w:marBottom w:val="0"/>
                  <w:divBdr>
                    <w:top w:val="single" w:sz="12" w:space="23" w:color="376475"/>
                    <w:left w:val="single" w:sz="12" w:space="11" w:color="376475"/>
                    <w:bottom w:val="single" w:sz="12" w:space="0" w:color="376475"/>
                    <w:right w:val="single" w:sz="12" w:space="0" w:color="376475"/>
                  </w:divBdr>
                  <w:divsChild>
                    <w:div w:id="18626950">
                      <w:marLeft w:val="0"/>
                      <w:marRight w:val="0"/>
                      <w:marTop w:val="0"/>
                      <w:marBottom w:val="0"/>
                      <w:divBdr>
                        <w:top w:val="none" w:sz="0" w:space="0" w:color="auto"/>
                        <w:left w:val="none" w:sz="0" w:space="0" w:color="auto"/>
                        <w:bottom w:val="none" w:sz="0" w:space="0" w:color="auto"/>
                        <w:right w:val="none" w:sz="0" w:space="0" w:color="auto"/>
                      </w:divBdr>
                      <w:divsChild>
                        <w:div w:id="1210193648">
                          <w:marLeft w:val="0"/>
                          <w:marRight w:val="0"/>
                          <w:marTop w:val="0"/>
                          <w:marBottom w:val="150"/>
                          <w:divBdr>
                            <w:top w:val="none" w:sz="0" w:space="0" w:color="auto"/>
                            <w:left w:val="none" w:sz="0" w:space="0" w:color="auto"/>
                            <w:bottom w:val="none" w:sz="0" w:space="0" w:color="auto"/>
                            <w:right w:val="none" w:sz="0" w:space="0" w:color="auto"/>
                          </w:divBdr>
                          <w:divsChild>
                            <w:div w:id="743911843">
                              <w:marLeft w:val="0"/>
                              <w:marRight w:val="0"/>
                              <w:marTop w:val="0"/>
                              <w:marBottom w:val="0"/>
                              <w:divBdr>
                                <w:top w:val="none" w:sz="0" w:space="0" w:color="auto"/>
                                <w:left w:val="none" w:sz="0" w:space="0" w:color="auto"/>
                                <w:bottom w:val="none" w:sz="0" w:space="0" w:color="auto"/>
                                <w:right w:val="none" w:sz="0" w:space="0" w:color="auto"/>
                              </w:divBdr>
                              <w:divsChild>
                                <w:div w:id="1175074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02603766">
      <w:bodyDiv w:val="1"/>
      <w:marLeft w:val="0"/>
      <w:marRight w:val="0"/>
      <w:marTop w:val="0"/>
      <w:marBottom w:val="0"/>
      <w:divBdr>
        <w:top w:val="none" w:sz="0" w:space="0" w:color="auto"/>
        <w:left w:val="none" w:sz="0" w:space="0" w:color="auto"/>
        <w:bottom w:val="none" w:sz="0" w:space="0" w:color="auto"/>
        <w:right w:val="none" w:sz="0" w:space="0" w:color="auto"/>
      </w:divBdr>
    </w:div>
    <w:div w:id="1475370389">
      <w:bodyDiv w:val="1"/>
      <w:marLeft w:val="0"/>
      <w:marRight w:val="0"/>
      <w:marTop w:val="0"/>
      <w:marBottom w:val="0"/>
      <w:divBdr>
        <w:top w:val="none" w:sz="0" w:space="0" w:color="auto"/>
        <w:left w:val="none" w:sz="0" w:space="0" w:color="auto"/>
        <w:bottom w:val="none" w:sz="0" w:space="0" w:color="auto"/>
        <w:right w:val="none" w:sz="0" w:space="0" w:color="auto"/>
      </w:divBdr>
    </w:div>
    <w:div w:id="1488941304">
      <w:bodyDiv w:val="1"/>
      <w:marLeft w:val="0"/>
      <w:marRight w:val="0"/>
      <w:marTop w:val="0"/>
      <w:marBottom w:val="0"/>
      <w:divBdr>
        <w:top w:val="none" w:sz="0" w:space="0" w:color="auto"/>
        <w:left w:val="none" w:sz="0" w:space="0" w:color="auto"/>
        <w:bottom w:val="none" w:sz="0" w:space="0" w:color="auto"/>
        <w:right w:val="none" w:sz="0" w:space="0" w:color="auto"/>
      </w:divBdr>
    </w:div>
    <w:div w:id="1495678512">
      <w:bodyDiv w:val="1"/>
      <w:marLeft w:val="0"/>
      <w:marRight w:val="0"/>
      <w:marTop w:val="0"/>
      <w:marBottom w:val="0"/>
      <w:divBdr>
        <w:top w:val="none" w:sz="0" w:space="0" w:color="auto"/>
        <w:left w:val="none" w:sz="0" w:space="0" w:color="auto"/>
        <w:bottom w:val="none" w:sz="0" w:space="0" w:color="auto"/>
        <w:right w:val="none" w:sz="0" w:space="0" w:color="auto"/>
      </w:divBdr>
    </w:div>
    <w:div w:id="1536191231">
      <w:bodyDiv w:val="1"/>
      <w:marLeft w:val="0"/>
      <w:marRight w:val="0"/>
      <w:marTop w:val="0"/>
      <w:marBottom w:val="0"/>
      <w:divBdr>
        <w:top w:val="none" w:sz="0" w:space="0" w:color="auto"/>
        <w:left w:val="none" w:sz="0" w:space="0" w:color="auto"/>
        <w:bottom w:val="none" w:sz="0" w:space="0" w:color="auto"/>
        <w:right w:val="none" w:sz="0" w:space="0" w:color="auto"/>
      </w:divBdr>
    </w:div>
    <w:div w:id="1538465390">
      <w:bodyDiv w:val="1"/>
      <w:marLeft w:val="0"/>
      <w:marRight w:val="0"/>
      <w:marTop w:val="0"/>
      <w:marBottom w:val="0"/>
      <w:divBdr>
        <w:top w:val="none" w:sz="0" w:space="0" w:color="auto"/>
        <w:left w:val="none" w:sz="0" w:space="0" w:color="auto"/>
        <w:bottom w:val="none" w:sz="0" w:space="0" w:color="auto"/>
        <w:right w:val="none" w:sz="0" w:space="0" w:color="auto"/>
      </w:divBdr>
    </w:div>
    <w:div w:id="1539315437">
      <w:bodyDiv w:val="1"/>
      <w:marLeft w:val="0"/>
      <w:marRight w:val="0"/>
      <w:marTop w:val="0"/>
      <w:marBottom w:val="0"/>
      <w:divBdr>
        <w:top w:val="none" w:sz="0" w:space="0" w:color="auto"/>
        <w:left w:val="none" w:sz="0" w:space="0" w:color="auto"/>
        <w:bottom w:val="none" w:sz="0" w:space="0" w:color="auto"/>
        <w:right w:val="none" w:sz="0" w:space="0" w:color="auto"/>
      </w:divBdr>
    </w:div>
    <w:div w:id="1545673514">
      <w:bodyDiv w:val="1"/>
      <w:marLeft w:val="0"/>
      <w:marRight w:val="0"/>
      <w:marTop w:val="0"/>
      <w:marBottom w:val="0"/>
      <w:divBdr>
        <w:top w:val="none" w:sz="0" w:space="0" w:color="auto"/>
        <w:left w:val="none" w:sz="0" w:space="0" w:color="auto"/>
        <w:bottom w:val="none" w:sz="0" w:space="0" w:color="auto"/>
        <w:right w:val="none" w:sz="0" w:space="0" w:color="auto"/>
      </w:divBdr>
    </w:div>
    <w:div w:id="1549880274">
      <w:bodyDiv w:val="1"/>
      <w:marLeft w:val="0"/>
      <w:marRight w:val="0"/>
      <w:marTop w:val="0"/>
      <w:marBottom w:val="0"/>
      <w:divBdr>
        <w:top w:val="none" w:sz="0" w:space="0" w:color="auto"/>
        <w:left w:val="none" w:sz="0" w:space="0" w:color="auto"/>
        <w:bottom w:val="none" w:sz="0" w:space="0" w:color="auto"/>
        <w:right w:val="none" w:sz="0" w:space="0" w:color="auto"/>
      </w:divBdr>
    </w:div>
    <w:div w:id="1592198962">
      <w:bodyDiv w:val="1"/>
      <w:marLeft w:val="0"/>
      <w:marRight w:val="0"/>
      <w:marTop w:val="0"/>
      <w:marBottom w:val="0"/>
      <w:divBdr>
        <w:top w:val="none" w:sz="0" w:space="0" w:color="auto"/>
        <w:left w:val="none" w:sz="0" w:space="0" w:color="auto"/>
        <w:bottom w:val="none" w:sz="0" w:space="0" w:color="auto"/>
        <w:right w:val="none" w:sz="0" w:space="0" w:color="auto"/>
      </w:divBdr>
    </w:div>
    <w:div w:id="1640186156">
      <w:bodyDiv w:val="1"/>
      <w:marLeft w:val="0"/>
      <w:marRight w:val="0"/>
      <w:marTop w:val="0"/>
      <w:marBottom w:val="0"/>
      <w:divBdr>
        <w:top w:val="none" w:sz="0" w:space="0" w:color="auto"/>
        <w:left w:val="none" w:sz="0" w:space="0" w:color="auto"/>
        <w:bottom w:val="none" w:sz="0" w:space="0" w:color="auto"/>
        <w:right w:val="none" w:sz="0" w:space="0" w:color="auto"/>
      </w:divBdr>
    </w:div>
    <w:div w:id="1664963775">
      <w:bodyDiv w:val="1"/>
      <w:marLeft w:val="0"/>
      <w:marRight w:val="0"/>
      <w:marTop w:val="0"/>
      <w:marBottom w:val="0"/>
      <w:divBdr>
        <w:top w:val="none" w:sz="0" w:space="0" w:color="auto"/>
        <w:left w:val="none" w:sz="0" w:space="0" w:color="auto"/>
        <w:bottom w:val="none" w:sz="0" w:space="0" w:color="auto"/>
        <w:right w:val="none" w:sz="0" w:space="0" w:color="auto"/>
      </w:divBdr>
    </w:div>
    <w:div w:id="1681732982">
      <w:bodyDiv w:val="1"/>
      <w:marLeft w:val="0"/>
      <w:marRight w:val="0"/>
      <w:marTop w:val="0"/>
      <w:marBottom w:val="0"/>
      <w:divBdr>
        <w:top w:val="none" w:sz="0" w:space="0" w:color="auto"/>
        <w:left w:val="none" w:sz="0" w:space="0" w:color="auto"/>
        <w:bottom w:val="none" w:sz="0" w:space="0" w:color="auto"/>
        <w:right w:val="none" w:sz="0" w:space="0" w:color="auto"/>
      </w:divBdr>
    </w:div>
    <w:div w:id="1696417015">
      <w:bodyDiv w:val="1"/>
      <w:marLeft w:val="0"/>
      <w:marRight w:val="0"/>
      <w:marTop w:val="0"/>
      <w:marBottom w:val="0"/>
      <w:divBdr>
        <w:top w:val="none" w:sz="0" w:space="0" w:color="auto"/>
        <w:left w:val="none" w:sz="0" w:space="0" w:color="auto"/>
        <w:bottom w:val="none" w:sz="0" w:space="0" w:color="auto"/>
        <w:right w:val="none" w:sz="0" w:space="0" w:color="auto"/>
      </w:divBdr>
    </w:div>
    <w:div w:id="1702513044">
      <w:bodyDiv w:val="1"/>
      <w:marLeft w:val="0"/>
      <w:marRight w:val="0"/>
      <w:marTop w:val="0"/>
      <w:marBottom w:val="0"/>
      <w:divBdr>
        <w:top w:val="none" w:sz="0" w:space="0" w:color="auto"/>
        <w:left w:val="none" w:sz="0" w:space="0" w:color="auto"/>
        <w:bottom w:val="none" w:sz="0" w:space="0" w:color="auto"/>
        <w:right w:val="none" w:sz="0" w:space="0" w:color="auto"/>
      </w:divBdr>
    </w:div>
    <w:div w:id="1762263661">
      <w:bodyDiv w:val="1"/>
      <w:marLeft w:val="0"/>
      <w:marRight w:val="0"/>
      <w:marTop w:val="0"/>
      <w:marBottom w:val="0"/>
      <w:divBdr>
        <w:top w:val="none" w:sz="0" w:space="0" w:color="auto"/>
        <w:left w:val="none" w:sz="0" w:space="0" w:color="auto"/>
        <w:bottom w:val="none" w:sz="0" w:space="0" w:color="auto"/>
        <w:right w:val="none" w:sz="0" w:space="0" w:color="auto"/>
      </w:divBdr>
    </w:div>
    <w:div w:id="1769616284">
      <w:bodyDiv w:val="1"/>
      <w:marLeft w:val="0"/>
      <w:marRight w:val="0"/>
      <w:marTop w:val="0"/>
      <w:marBottom w:val="0"/>
      <w:divBdr>
        <w:top w:val="none" w:sz="0" w:space="0" w:color="auto"/>
        <w:left w:val="none" w:sz="0" w:space="0" w:color="auto"/>
        <w:bottom w:val="none" w:sz="0" w:space="0" w:color="auto"/>
        <w:right w:val="none" w:sz="0" w:space="0" w:color="auto"/>
      </w:divBdr>
    </w:div>
    <w:div w:id="1776290223">
      <w:bodyDiv w:val="1"/>
      <w:marLeft w:val="0"/>
      <w:marRight w:val="0"/>
      <w:marTop w:val="0"/>
      <w:marBottom w:val="0"/>
      <w:divBdr>
        <w:top w:val="none" w:sz="0" w:space="0" w:color="auto"/>
        <w:left w:val="none" w:sz="0" w:space="0" w:color="auto"/>
        <w:bottom w:val="none" w:sz="0" w:space="0" w:color="auto"/>
        <w:right w:val="none" w:sz="0" w:space="0" w:color="auto"/>
      </w:divBdr>
    </w:div>
    <w:div w:id="1909145179">
      <w:bodyDiv w:val="1"/>
      <w:marLeft w:val="0"/>
      <w:marRight w:val="0"/>
      <w:marTop w:val="0"/>
      <w:marBottom w:val="0"/>
      <w:divBdr>
        <w:top w:val="none" w:sz="0" w:space="0" w:color="auto"/>
        <w:left w:val="none" w:sz="0" w:space="0" w:color="auto"/>
        <w:bottom w:val="none" w:sz="0" w:space="0" w:color="auto"/>
        <w:right w:val="none" w:sz="0" w:space="0" w:color="auto"/>
      </w:divBdr>
    </w:div>
    <w:div w:id="1933510495">
      <w:bodyDiv w:val="1"/>
      <w:marLeft w:val="0"/>
      <w:marRight w:val="0"/>
      <w:marTop w:val="0"/>
      <w:marBottom w:val="0"/>
      <w:divBdr>
        <w:top w:val="none" w:sz="0" w:space="0" w:color="auto"/>
        <w:left w:val="none" w:sz="0" w:space="0" w:color="auto"/>
        <w:bottom w:val="none" w:sz="0" w:space="0" w:color="auto"/>
        <w:right w:val="none" w:sz="0" w:space="0" w:color="auto"/>
      </w:divBdr>
    </w:div>
    <w:div w:id="1937861616">
      <w:bodyDiv w:val="1"/>
      <w:marLeft w:val="0"/>
      <w:marRight w:val="0"/>
      <w:marTop w:val="0"/>
      <w:marBottom w:val="0"/>
      <w:divBdr>
        <w:top w:val="none" w:sz="0" w:space="0" w:color="auto"/>
        <w:left w:val="none" w:sz="0" w:space="0" w:color="auto"/>
        <w:bottom w:val="none" w:sz="0" w:space="0" w:color="auto"/>
        <w:right w:val="none" w:sz="0" w:space="0" w:color="auto"/>
      </w:divBdr>
    </w:div>
    <w:div w:id="1985353741">
      <w:bodyDiv w:val="1"/>
      <w:marLeft w:val="0"/>
      <w:marRight w:val="0"/>
      <w:marTop w:val="0"/>
      <w:marBottom w:val="0"/>
      <w:divBdr>
        <w:top w:val="none" w:sz="0" w:space="0" w:color="auto"/>
        <w:left w:val="none" w:sz="0" w:space="0" w:color="auto"/>
        <w:bottom w:val="none" w:sz="0" w:space="0" w:color="auto"/>
        <w:right w:val="none" w:sz="0" w:space="0" w:color="auto"/>
      </w:divBdr>
    </w:div>
    <w:div w:id="1987084080">
      <w:bodyDiv w:val="1"/>
      <w:marLeft w:val="0"/>
      <w:marRight w:val="0"/>
      <w:marTop w:val="0"/>
      <w:marBottom w:val="0"/>
      <w:divBdr>
        <w:top w:val="none" w:sz="0" w:space="0" w:color="auto"/>
        <w:left w:val="none" w:sz="0" w:space="0" w:color="auto"/>
        <w:bottom w:val="none" w:sz="0" w:space="0" w:color="auto"/>
        <w:right w:val="none" w:sz="0" w:space="0" w:color="auto"/>
      </w:divBdr>
    </w:div>
    <w:div w:id="2004166248">
      <w:bodyDiv w:val="1"/>
      <w:marLeft w:val="0"/>
      <w:marRight w:val="0"/>
      <w:marTop w:val="0"/>
      <w:marBottom w:val="0"/>
      <w:divBdr>
        <w:top w:val="none" w:sz="0" w:space="0" w:color="auto"/>
        <w:left w:val="none" w:sz="0" w:space="0" w:color="auto"/>
        <w:bottom w:val="none" w:sz="0" w:space="0" w:color="auto"/>
        <w:right w:val="none" w:sz="0" w:space="0" w:color="auto"/>
      </w:divBdr>
    </w:div>
    <w:div w:id="20312953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1091;&#1087;&#1088;&#1072;&#1074;&#1072;&#1094;&#1072;&#1088;&#1080;&#1085;&#1072;.&#1088;&#1089;"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0325C120-7E5E-41E2-95BE-C62E69D0CFE3}"/>
</file>

<file path=customXml/itemProps2.xml><?xml version="1.0" encoding="utf-8"?>
<ds:datastoreItem xmlns:ds="http://schemas.openxmlformats.org/officeDocument/2006/customXml" ds:itemID="{D6C6052E-35AF-412F-85CA-06DE8840B3BC}"/>
</file>

<file path=customXml/itemProps3.xml><?xml version="1.0" encoding="utf-8"?>
<ds:datastoreItem xmlns:ds="http://schemas.openxmlformats.org/officeDocument/2006/customXml" ds:itemID="{2E709B20-EBA8-47F1-AFE1-C82BB9BB5287}"/>
</file>

<file path=customXml/itemProps4.xml><?xml version="1.0" encoding="utf-8"?>
<ds:datastoreItem xmlns:ds="http://schemas.openxmlformats.org/officeDocument/2006/customXml" ds:itemID="{1F68AB47-F772-44EB-9AC9-02681D01F4BA}"/>
</file>

<file path=docProps/app.xml><?xml version="1.0" encoding="utf-8"?>
<Properties xmlns="http://schemas.openxmlformats.org/officeDocument/2006/extended-properties" xmlns:vt="http://schemas.openxmlformats.org/officeDocument/2006/docPropsVTypes">
  <Template>Normal</Template>
  <TotalTime>450</TotalTime>
  <Pages>54</Pages>
  <Words>11580</Words>
  <Characters>66012</Characters>
  <Application>Microsoft Office Word</Application>
  <DocSecurity>0</DocSecurity>
  <Lines>550</Lines>
  <Paragraphs>154</Paragraphs>
  <ScaleCrop>false</ScaleCrop>
  <HeadingPairs>
    <vt:vector size="2" baseType="variant">
      <vt:variant>
        <vt:lpstr>Title</vt:lpstr>
      </vt:variant>
      <vt:variant>
        <vt:i4>1</vt:i4>
      </vt:variant>
    </vt:vector>
  </HeadingPairs>
  <TitlesOfParts>
    <vt:vector size="1" baseType="lpstr">
      <vt:lpstr> </vt:lpstr>
    </vt:vector>
  </TitlesOfParts>
  <Company>UZZPRO</Company>
  <LinksUpToDate>false</LinksUpToDate>
  <CharactersWithSpaces>77438</CharactersWithSpaces>
  <SharedDoc>false</SharedDoc>
  <HLinks>
    <vt:vector size="6" baseType="variant">
      <vt:variant>
        <vt:i4>72221719</vt:i4>
      </vt:variant>
      <vt:variant>
        <vt:i4>0</vt:i4>
      </vt:variant>
      <vt:variant>
        <vt:i4>0</vt:i4>
      </vt:variant>
      <vt:variant>
        <vt:i4>5</vt:i4>
      </vt:variant>
      <vt:variant>
        <vt:lpwstr>http://www.управацарина.рс/</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sstankovic1</dc:creator>
  <cp:keywords/>
  <cp:lastModifiedBy>mihailovicz</cp:lastModifiedBy>
  <cp:revision>19</cp:revision>
  <cp:lastPrinted>2014-08-25T09:22:00Z</cp:lastPrinted>
  <dcterms:created xsi:type="dcterms:W3CDTF">2014-08-20T09:36:00Z</dcterms:created>
  <dcterms:modified xsi:type="dcterms:W3CDTF">2014-09-18T09:59:00Z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