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Default="001B0B89" w:rsidP="001B0B89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OБАВЕШТЕЊЕ</w:t>
      </w:r>
    </w:p>
    <w:p w:rsidR="001B0B8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116B73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494A4E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1B0B89" w:rsidRPr="003A4A65" w:rsidRDefault="001B0B89" w:rsidP="001B0B89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33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1B0B89" w:rsidRPr="00724A80" w:rsidRDefault="001B0B89" w:rsidP="006F6674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>
              <w:rPr>
                <w:lang w:val="sr-Cyrl-CS"/>
              </w:rPr>
              <w:t xml:space="preserve">ГП </w:t>
            </w:r>
            <w:r>
              <w:t>Гостун</w:t>
            </w:r>
            <w:r>
              <w:rPr>
                <w:lang w:val="sr-Cyrl-CS"/>
              </w:rPr>
              <w:t xml:space="preserve"> - израда техничке документације</w:t>
            </w:r>
            <w:r w:rsidRPr="00724A80">
              <w:rPr>
                <w:lang w:val="ru-RU"/>
              </w:rPr>
              <w:t>.</w:t>
            </w:r>
          </w:p>
          <w:p w:rsidR="001B0B89" w:rsidRPr="003A4A65" w:rsidRDefault="001B0B89" w:rsidP="001B0B89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пројеката и нацрта, процена трошкова</w:t>
            </w:r>
            <w:r w:rsidRPr="00816D6A">
              <w:rPr>
                <w:color w:val="000000"/>
              </w:rPr>
              <w:t>.</w:t>
            </w:r>
          </w:p>
        </w:tc>
      </w:tr>
    </w:tbl>
    <w:p w:rsidR="001B0B89" w:rsidRPr="00D76280" w:rsidRDefault="001B0B89" w:rsidP="001B0B89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1B0B89" w:rsidRPr="008D249C" w:rsidTr="006F6674">
        <w:trPr>
          <w:jc w:val="center"/>
        </w:trPr>
        <w:tc>
          <w:tcPr>
            <w:tcW w:w="3144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3537D7" w:rsidRDefault="001B0B89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20FF9">
              <w:rPr>
                <w:lang w:val="en-US"/>
              </w:rPr>
              <w:t>,,</w:t>
            </w:r>
            <w:r w:rsidRPr="00F20FF9">
              <w:rPr>
                <w:lang w:val="sr-Cyrl-CS"/>
              </w:rPr>
              <w:t>ШИДПРОЈЕКТ</w:t>
            </w:r>
            <w:r w:rsidRPr="00F20FF9">
              <w:rPr>
                <w:rFonts w:cs="Times New Roman"/>
                <w:lang w:val="en-US"/>
              </w:rPr>
              <w:t>”</w:t>
            </w:r>
            <w:r w:rsidRPr="00F20FF9">
              <w:rPr>
                <w:rFonts w:cs="Times New Roman"/>
                <w:lang w:val="sr-Cyrl-CS"/>
              </w:rPr>
              <w:t xml:space="preserve"> д.о.о. из Шида, улица Кнеза Милоша број 2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1B0B89" w:rsidRPr="00446653" w:rsidRDefault="001B0B89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1B0B89" w:rsidRDefault="001B0B89" w:rsidP="00B2112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677" w:rsidRDefault="00E55677" w:rsidP="00494A4E">
      <w:r>
        <w:separator/>
      </w:r>
    </w:p>
  </w:endnote>
  <w:endnote w:type="continuationSeparator" w:id="0">
    <w:p w:rsidR="00E55677" w:rsidRDefault="00E55677" w:rsidP="00494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677" w:rsidRDefault="00E55677" w:rsidP="00494A4E">
      <w:r>
        <w:separator/>
      </w:r>
    </w:p>
  </w:footnote>
  <w:footnote w:type="continuationSeparator" w:id="0">
    <w:p w:rsidR="00E55677" w:rsidRDefault="00E55677" w:rsidP="00494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94A4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5567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94A4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5567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494A4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2112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1B0B89"/>
    <w:rsid w:val="001F19A1"/>
    <w:rsid w:val="00494A4E"/>
    <w:rsid w:val="004D62E5"/>
    <w:rsid w:val="00B21128"/>
    <w:rsid w:val="00E5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112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112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91377D5-EE6E-451D-B926-AA3119AB659B}"/>
</file>

<file path=customXml/itemProps2.xml><?xml version="1.0" encoding="utf-8"?>
<ds:datastoreItem xmlns:ds="http://schemas.openxmlformats.org/officeDocument/2006/customXml" ds:itemID="{0560C5BA-2745-4FB4-A920-567700F8AF93}"/>
</file>

<file path=customXml/itemProps3.xml><?xml version="1.0" encoding="utf-8"?>
<ds:datastoreItem xmlns:ds="http://schemas.openxmlformats.org/officeDocument/2006/customXml" ds:itemID="{A88C6E6E-6D0E-4BA3-B89D-297F53DF27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751</Characters>
  <Application>Microsoft Office Word</Application>
  <DocSecurity>0</DocSecurity>
  <Lines>6</Lines>
  <Paragraphs>1</Paragraphs>
  <ScaleCrop>false</ScaleCrop>
  <Company>uc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2015-08-31T09:18:00Z</dcterms:created>
  <dcterms:modified xsi:type="dcterms:W3CDTF">2016-01-18T07:35:00Z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