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4E5" w:rsidRDefault="00DE44E5" w:rsidP="00DE44E5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noProof/>
          <w:szCs w:val="24"/>
          <w:lang w:val="en-US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982980</wp:posOffset>
            </wp:positionH>
            <wp:positionV relativeFrom="paragraph">
              <wp:posOffset>-640715</wp:posOffset>
            </wp:positionV>
            <wp:extent cx="528955" cy="931545"/>
            <wp:effectExtent l="19050" t="0" r="4445" b="0"/>
            <wp:wrapSquare wrapText="right"/>
            <wp:docPr id="1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9D7" w:rsidRPr="003D006B" w:rsidRDefault="009379D7" w:rsidP="00DE44E5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9379D7" w:rsidRPr="003D006B" w:rsidRDefault="009379D7" w:rsidP="00DE44E5">
      <w:pPr>
        <w:tabs>
          <w:tab w:val="left" w:pos="3402"/>
        </w:tabs>
        <w:ind w:right="4536"/>
        <w:jc w:val="center"/>
        <w:outlineLvl w:val="0"/>
        <w:rPr>
          <w:rFonts w:ascii="Times New Roman" w:hAnsi="Times New Roman"/>
          <w:b/>
          <w:lang w:val="ru-RU"/>
        </w:rPr>
      </w:pPr>
      <w:r w:rsidRPr="003D006B">
        <w:rPr>
          <w:rFonts w:ascii="Times New Roman" w:hAnsi="Times New Roman"/>
          <w:b/>
          <w:lang w:val="ru-RU"/>
        </w:rPr>
        <w:t>РЕПУБЛИКА СРБИЈА</w:t>
      </w:r>
    </w:p>
    <w:p w:rsidR="009379D7" w:rsidRPr="003D006B" w:rsidRDefault="009379D7" w:rsidP="00DE44E5">
      <w:pPr>
        <w:tabs>
          <w:tab w:val="left" w:pos="3402"/>
          <w:tab w:val="left" w:pos="3969"/>
        </w:tabs>
        <w:ind w:right="4536"/>
        <w:jc w:val="center"/>
        <w:rPr>
          <w:rFonts w:ascii="Times New Roman" w:hAnsi="Times New Roman"/>
          <w:b/>
          <w:lang w:val="ru-RU"/>
        </w:rPr>
      </w:pPr>
      <w:r w:rsidRPr="003D006B">
        <w:rPr>
          <w:rFonts w:ascii="Times New Roman" w:hAnsi="Times New Roman"/>
          <w:b/>
          <w:lang w:val="ru-RU"/>
        </w:rPr>
        <w:t>МИНИСТАРСТВО ФИНАНСИЈА</w:t>
      </w:r>
    </w:p>
    <w:p w:rsidR="009379D7" w:rsidRPr="003D006B" w:rsidRDefault="009379D7" w:rsidP="00DE44E5">
      <w:pPr>
        <w:tabs>
          <w:tab w:val="left" w:pos="1843"/>
          <w:tab w:val="left" w:pos="1985"/>
          <w:tab w:val="left" w:pos="3402"/>
        </w:tabs>
        <w:ind w:right="4536"/>
        <w:jc w:val="center"/>
        <w:rPr>
          <w:rFonts w:ascii="Times New Roman" w:hAnsi="Times New Roman"/>
          <w:b/>
          <w:lang w:val="ru-RU"/>
        </w:rPr>
      </w:pPr>
      <w:r w:rsidRPr="003D006B">
        <w:rPr>
          <w:rFonts w:ascii="Times New Roman" w:hAnsi="Times New Roman"/>
          <w:b/>
          <w:lang w:val="ru-RU"/>
        </w:rPr>
        <w:t>Управа  царина</w:t>
      </w:r>
    </w:p>
    <w:p w:rsidR="00885EEE" w:rsidRDefault="009379D7" w:rsidP="00885EEE">
      <w:pPr>
        <w:tabs>
          <w:tab w:val="left" w:pos="1843"/>
          <w:tab w:val="left" w:pos="1985"/>
          <w:tab w:val="left" w:pos="2127"/>
          <w:tab w:val="left" w:pos="3402"/>
        </w:tabs>
        <w:ind w:right="4536"/>
        <w:jc w:val="center"/>
        <w:rPr>
          <w:rFonts w:ascii="Times New Roman" w:hAnsi="Times New Roman"/>
          <w:lang w:val="ru-RU"/>
        </w:rPr>
      </w:pPr>
      <w:r w:rsidRPr="003D006B">
        <w:rPr>
          <w:rFonts w:ascii="Times New Roman" w:hAnsi="Times New Roman"/>
          <w:lang w:val="ru-RU"/>
        </w:rPr>
        <w:t>Сектор за финансијске</w:t>
      </w:r>
      <w:r w:rsidR="00296A0E" w:rsidRPr="003D006B">
        <w:rPr>
          <w:rFonts w:ascii="Times New Roman" w:hAnsi="Times New Roman"/>
          <w:lang w:val="ru-RU"/>
        </w:rPr>
        <w:t>,</w:t>
      </w:r>
      <w:r w:rsidRPr="003D006B">
        <w:rPr>
          <w:rFonts w:ascii="Times New Roman" w:hAnsi="Times New Roman"/>
          <w:lang w:val="ru-RU"/>
        </w:rPr>
        <w:t xml:space="preserve"> инвестиционе и правне послове</w:t>
      </w:r>
    </w:p>
    <w:p w:rsidR="00A72986" w:rsidRPr="00885EEE" w:rsidRDefault="00885EEE" w:rsidP="00885EEE">
      <w:pPr>
        <w:tabs>
          <w:tab w:val="left" w:pos="1843"/>
          <w:tab w:val="left" w:pos="1985"/>
          <w:tab w:val="left" w:pos="2127"/>
          <w:tab w:val="left" w:pos="3402"/>
        </w:tabs>
        <w:ind w:right="4536"/>
        <w:jc w:val="center"/>
        <w:rPr>
          <w:rFonts w:ascii="Times New Roman" w:hAnsi="Times New Roman"/>
          <w:lang w:val="ru-RU"/>
        </w:rPr>
      </w:pPr>
      <w:proofErr w:type="spellStart"/>
      <w:r w:rsidRPr="00885EEE">
        <w:rPr>
          <w:rFonts w:ascii="Times New Roman" w:hAnsi="Times New Roman"/>
          <w:szCs w:val="22"/>
        </w:rPr>
        <w:t>Број</w:t>
      </w:r>
      <w:proofErr w:type="spellEnd"/>
      <w:r w:rsidRPr="00885EEE">
        <w:rPr>
          <w:rFonts w:ascii="Times New Roman" w:hAnsi="Times New Roman"/>
          <w:szCs w:val="22"/>
        </w:rPr>
        <w:t>:</w:t>
      </w:r>
      <w:r>
        <w:rPr>
          <w:rFonts w:ascii="Times New Roman" w:hAnsi="Times New Roman"/>
          <w:color w:val="FF0000"/>
          <w:szCs w:val="22"/>
        </w:rPr>
        <w:t xml:space="preserve"> </w:t>
      </w:r>
      <w:r w:rsidR="00A72986" w:rsidRPr="00FA6027">
        <w:rPr>
          <w:rFonts w:ascii="Times New Roman" w:hAnsi="Times New Roman"/>
          <w:szCs w:val="22"/>
          <w:lang w:val="ru-RU"/>
        </w:rPr>
        <w:t>148-</w:t>
      </w:r>
      <w:r w:rsidR="00A779B4" w:rsidRPr="00FA6027">
        <w:rPr>
          <w:rFonts w:ascii="Times New Roman" w:hAnsi="Times New Roman"/>
          <w:szCs w:val="22"/>
          <w:lang w:val="sr-Cyrl-CS"/>
        </w:rPr>
        <w:t>1</w:t>
      </w:r>
      <w:r w:rsidR="00FA6027" w:rsidRPr="00FA6027">
        <w:rPr>
          <w:rFonts w:ascii="Times New Roman" w:hAnsi="Times New Roman"/>
          <w:szCs w:val="22"/>
          <w:lang w:val="sr-Cyrl-CS"/>
        </w:rPr>
        <w:t>5</w:t>
      </w:r>
      <w:r w:rsidR="00A72986" w:rsidRPr="00FA6027">
        <w:rPr>
          <w:rFonts w:ascii="Times New Roman" w:hAnsi="Times New Roman"/>
          <w:szCs w:val="22"/>
          <w:lang w:val="ru-RU"/>
        </w:rPr>
        <w:t>-</w:t>
      </w:r>
      <w:r w:rsidR="006A4F1F" w:rsidRPr="00FA6027">
        <w:rPr>
          <w:rFonts w:ascii="Times New Roman" w:hAnsi="Times New Roman"/>
          <w:szCs w:val="22"/>
          <w:lang w:val="sr-Cyrl-CS"/>
        </w:rPr>
        <w:t>404-0</w:t>
      </w:r>
      <w:r w:rsidR="00B36B08">
        <w:rPr>
          <w:rFonts w:ascii="Times New Roman" w:hAnsi="Times New Roman"/>
          <w:szCs w:val="22"/>
          <w:lang w:val="sr-Cyrl-CS"/>
        </w:rPr>
        <w:t>3</w:t>
      </w:r>
      <w:r w:rsidR="006A4F1F" w:rsidRPr="00FA6027">
        <w:rPr>
          <w:rFonts w:ascii="Times New Roman" w:hAnsi="Times New Roman"/>
          <w:szCs w:val="22"/>
          <w:lang w:val="sr-Cyrl-CS"/>
        </w:rPr>
        <w:t>-</w:t>
      </w:r>
      <w:r w:rsidR="007522C8">
        <w:rPr>
          <w:rFonts w:ascii="Times New Roman" w:hAnsi="Times New Roman"/>
          <w:szCs w:val="22"/>
          <w:lang w:val="sr-Cyrl-CS"/>
        </w:rPr>
        <w:t>3</w:t>
      </w:r>
      <w:r w:rsidR="00E74528">
        <w:rPr>
          <w:rFonts w:ascii="Times New Roman" w:hAnsi="Times New Roman"/>
          <w:szCs w:val="22"/>
        </w:rPr>
        <w:t>88</w:t>
      </w:r>
      <w:r w:rsidR="00FA6027" w:rsidRPr="00FA6027">
        <w:rPr>
          <w:rFonts w:ascii="Times New Roman" w:hAnsi="Times New Roman"/>
          <w:szCs w:val="22"/>
          <w:lang w:val="sr-Cyrl-CS"/>
        </w:rPr>
        <w:t>/</w:t>
      </w:r>
      <w:r w:rsidR="00E74528">
        <w:rPr>
          <w:rFonts w:ascii="Times New Roman" w:hAnsi="Times New Roman"/>
          <w:szCs w:val="22"/>
        </w:rPr>
        <w:t>7</w:t>
      </w:r>
      <w:r w:rsidR="00A779B4" w:rsidRPr="00FA6027">
        <w:rPr>
          <w:rFonts w:ascii="Times New Roman" w:hAnsi="Times New Roman"/>
          <w:szCs w:val="22"/>
          <w:lang w:val="sr-Cyrl-CS"/>
        </w:rPr>
        <w:t>/201</w:t>
      </w:r>
      <w:r w:rsidR="00B36B08">
        <w:rPr>
          <w:rFonts w:ascii="Times New Roman" w:hAnsi="Times New Roman"/>
          <w:szCs w:val="22"/>
          <w:lang w:val="sr-Cyrl-CS"/>
        </w:rPr>
        <w:t>8</w:t>
      </w:r>
      <w:r w:rsidR="00A72986" w:rsidRPr="00FA6027">
        <w:rPr>
          <w:rFonts w:ascii="Times New Roman" w:hAnsi="Times New Roman"/>
          <w:szCs w:val="22"/>
          <w:lang w:val="ru-RU"/>
        </w:rPr>
        <w:t xml:space="preserve">   </w:t>
      </w:r>
    </w:p>
    <w:p w:rsidR="00A72986" w:rsidRPr="00FA6027" w:rsidRDefault="004F73D7" w:rsidP="00A72986">
      <w:pPr>
        <w:ind w:right="5400"/>
        <w:jc w:val="center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       Датум: 1</w:t>
      </w:r>
      <w:r w:rsidR="00946374">
        <w:rPr>
          <w:rFonts w:ascii="Times New Roman" w:hAnsi="Times New Roman"/>
        </w:rPr>
        <w:t>9</w:t>
      </w:r>
      <w:r w:rsidR="00E74528">
        <w:rPr>
          <w:rFonts w:ascii="Times New Roman" w:hAnsi="Times New Roman"/>
          <w:lang w:val="sr-Cyrl-CS"/>
        </w:rPr>
        <w:t>.07</w:t>
      </w:r>
      <w:r w:rsidR="00B36B08">
        <w:rPr>
          <w:rFonts w:ascii="Times New Roman" w:hAnsi="Times New Roman"/>
          <w:lang w:val="sr-Cyrl-CS"/>
        </w:rPr>
        <w:t>.</w:t>
      </w:r>
      <w:r w:rsidR="00A779B4" w:rsidRPr="00FA6027">
        <w:rPr>
          <w:rFonts w:ascii="Times New Roman" w:hAnsi="Times New Roman"/>
          <w:lang w:val="sr-Latn-CS"/>
        </w:rPr>
        <w:t>201</w:t>
      </w:r>
      <w:r w:rsidR="00B36B08">
        <w:rPr>
          <w:rFonts w:ascii="Times New Roman" w:hAnsi="Times New Roman"/>
        </w:rPr>
        <w:t>8</w:t>
      </w:r>
      <w:r w:rsidR="003D3243" w:rsidRPr="00FA6027">
        <w:rPr>
          <w:rFonts w:ascii="Times New Roman" w:hAnsi="Times New Roman"/>
          <w:lang w:val="sr-Latn-CS"/>
        </w:rPr>
        <w:t xml:space="preserve">. </w:t>
      </w:r>
      <w:r w:rsidR="00A72986" w:rsidRPr="00FA6027">
        <w:rPr>
          <w:rFonts w:ascii="Times New Roman" w:hAnsi="Times New Roman"/>
          <w:lang w:val="ru-RU"/>
        </w:rPr>
        <w:t>године</w:t>
      </w:r>
    </w:p>
    <w:p w:rsidR="009379D7" w:rsidRPr="00FA6027" w:rsidRDefault="003D3243" w:rsidP="003D3243">
      <w:pPr>
        <w:tabs>
          <w:tab w:val="left" w:pos="1843"/>
          <w:tab w:val="left" w:pos="1985"/>
          <w:tab w:val="left" w:pos="3402"/>
        </w:tabs>
        <w:ind w:right="4536"/>
        <w:outlineLvl w:val="0"/>
        <w:rPr>
          <w:rFonts w:ascii="Times New Roman" w:hAnsi="Times New Roman"/>
          <w:b/>
          <w:lang w:val="ru-RU"/>
        </w:rPr>
      </w:pPr>
      <w:r w:rsidRPr="00885EEE">
        <w:rPr>
          <w:rFonts w:ascii="Times New Roman" w:hAnsi="Times New Roman"/>
          <w:b/>
          <w:lang w:val="ru-RU"/>
        </w:rPr>
        <w:t xml:space="preserve">                    </w:t>
      </w:r>
      <w:r w:rsidR="009379D7" w:rsidRPr="00FA6027">
        <w:rPr>
          <w:rFonts w:ascii="Times New Roman" w:hAnsi="Times New Roman"/>
          <w:b/>
          <w:lang w:val="ru-RU"/>
        </w:rPr>
        <w:t>Б е о г р а д</w:t>
      </w:r>
    </w:p>
    <w:p w:rsidR="00624176" w:rsidRDefault="009379D7" w:rsidP="00DE44E5">
      <w:pPr>
        <w:tabs>
          <w:tab w:val="center" w:pos="1701"/>
          <w:tab w:val="left" w:pos="1843"/>
          <w:tab w:val="left" w:pos="1985"/>
          <w:tab w:val="left" w:pos="2127"/>
        </w:tabs>
        <w:jc w:val="both"/>
        <w:rPr>
          <w:rFonts w:ascii="Times New Roman" w:hAnsi="Times New Roman"/>
          <w:lang w:val="ru-RU"/>
        </w:rPr>
      </w:pPr>
      <w:r w:rsidRPr="003D006B">
        <w:rPr>
          <w:rFonts w:ascii="Times New Roman" w:hAnsi="Times New Roman"/>
          <w:lang w:val="ru-RU"/>
        </w:rPr>
        <w:tab/>
        <w:t xml:space="preserve"> </w:t>
      </w:r>
      <w:r w:rsidR="00E74528">
        <w:rPr>
          <w:rFonts w:ascii="Times New Roman" w:hAnsi="Times New Roman"/>
          <w:lang w:val="sr-Cyrl-CS"/>
        </w:rPr>
        <w:t>вц</w:t>
      </w:r>
      <w:r w:rsidRPr="003D006B">
        <w:rPr>
          <w:rFonts w:ascii="Times New Roman" w:hAnsi="Times New Roman"/>
          <w:lang w:val="ru-RU"/>
        </w:rPr>
        <w:t xml:space="preserve">        </w:t>
      </w:r>
    </w:p>
    <w:p w:rsidR="00DE44E5" w:rsidRDefault="00DE44E5" w:rsidP="00DE44E5">
      <w:pPr>
        <w:tabs>
          <w:tab w:val="center" w:pos="1701"/>
        </w:tabs>
        <w:jc w:val="both"/>
        <w:rPr>
          <w:rFonts w:ascii="Times New Roman" w:hAnsi="Times New Roman"/>
          <w:lang w:val="ru-RU"/>
        </w:rPr>
      </w:pPr>
    </w:p>
    <w:p w:rsidR="0088486C" w:rsidRPr="00C66E18" w:rsidRDefault="0088486C" w:rsidP="002B05F0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  <w:szCs w:val="24"/>
        </w:rPr>
      </w:pPr>
    </w:p>
    <w:p w:rsidR="00A72986" w:rsidRPr="004F0723" w:rsidRDefault="00A72986" w:rsidP="00311342">
      <w:pPr>
        <w:ind w:firstLine="1440"/>
        <w:jc w:val="both"/>
        <w:rPr>
          <w:rFonts w:ascii="Times New Roman" w:hAnsi="Times New Roman"/>
          <w:lang w:val="ru-RU"/>
        </w:rPr>
      </w:pPr>
      <w:r w:rsidRPr="004F0723">
        <w:rPr>
          <w:rFonts w:ascii="Times New Roman" w:hAnsi="Times New Roman"/>
          <w:lang w:val="sr-Cyrl-CS"/>
        </w:rPr>
        <w:t>Н</w:t>
      </w:r>
      <w:r w:rsidRPr="004F0723">
        <w:rPr>
          <w:rFonts w:ascii="Times New Roman" w:hAnsi="Times New Roman"/>
          <w:lang w:val="ru-RU"/>
        </w:rPr>
        <w:t>а основу члана 10</w:t>
      </w:r>
      <w:r w:rsidRPr="00885EEE">
        <w:rPr>
          <w:rFonts w:ascii="Times New Roman" w:hAnsi="Times New Roman"/>
          <w:lang w:val="ru-RU"/>
        </w:rPr>
        <w:t>9</w:t>
      </w:r>
      <w:r w:rsidRPr="004F0723">
        <w:rPr>
          <w:rFonts w:ascii="Times New Roman" w:hAnsi="Times New Roman"/>
          <w:lang w:val="ru-RU"/>
        </w:rPr>
        <w:t xml:space="preserve">. </w:t>
      </w:r>
      <w:r w:rsidRPr="004F0723">
        <w:rPr>
          <w:rFonts w:ascii="Times New Roman" w:hAnsi="Times New Roman"/>
          <w:lang w:val="sr-Cyrl-CS"/>
        </w:rPr>
        <w:t>Закона о јавним набавкама („Службени гласник РС”, број 124/2012</w:t>
      </w:r>
      <w:r w:rsidR="004F0723" w:rsidRPr="00885EEE">
        <w:rPr>
          <w:rFonts w:ascii="Times New Roman" w:hAnsi="Times New Roman"/>
          <w:lang w:val="ru-RU"/>
        </w:rPr>
        <w:t xml:space="preserve">, 14/2015 </w:t>
      </w:r>
      <w:r w:rsidR="004F0723" w:rsidRPr="004F0723">
        <w:rPr>
          <w:rFonts w:ascii="Times New Roman" w:hAnsi="Times New Roman"/>
        </w:rPr>
        <w:t>и 68/2015</w:t>
      </w:r>
      <w:r w:rsidRPr="004F0723">
        <w:rPr>
          <w:rFonts w:ascii="Times New Roman" w:hAnsi="Times New Roman"/>
          <w:lang w:val="sr-Cyrl-CS"/>
        </w:rPr>
        <w:t>), Записника Комисије за јавну набавку</w:t>
      </w:r>
      <w:r w:rsidRPr="004F0723">
        <w:rPr>
          <w:rFonts w:ascii="Times New Roman" w:hAnsi="Times New Roman"/>
          <w:lang w:val="ru-RU"/>
        </w:rPr>
        <w:t xml:space="preserve"> број </w:t>
      </w:r>
      <w:r w:rsidR="00E73C4A" w:rsidRPr="004F0723">
        <w:rPr>
          <w:rFonts w:ascii="Times New Roman" w:hAnsi="Times New Roman"/>
          <w:lang w:val="ru-RU"/>
        </w:rPr>
        <w:t>148-1</w:t>
      </w:r>
      <w:r w:rsidR="004F0723" w:rsidRPr="004F0723">
        <w:rPr>
          <w:rFonts w:ascii="Times New Roman" w:hAnsi="Times New Roman"/>
          <w:lang w:val="ru-RU"/>
        </w:rPr>
        <w:t>5</w:t>
      </w:r>
      <w:r w:rsidR="00E73C4A" w:rsidRPr="004F0723">
        <w:rPr>
          <w:rFonts w:ascii="Times New Roman" w:hAnsi="Times New Roman"/>
          <w:lang w:val="ru-RU"/>
        </w:rPr>
        <w:t>-404-0</w:t>
      </w:r>
      <w:r w:rsidR="00B36B08">
        <w:rPr>
          <w:rFonts w:ascii="Times New Roman" w:hAnsi="Times New Roman"/>
          <w:lang w:val="ru-RU"/>
        </w:rPr>
        <w:t>3</w:t>
      </w:r>
      <w:r w:rsidR="00E73C4A" w:rsidRPr="004F0723">
        <w:rPr>
          <w:rFonts w:ascii="Times New Roman" w:hAnsi="Times New Roman"/>
          <w:lang w:val="ru-RU"/>
        </w:rPr>
        <w:t>-</w:t>
      </w:r>
      <w:r w:rsidR="00B36B08">
        <w:rPr>
          <w:rFonts w:ascii="Times New Roman" w:hAnsi="Times New Roman"/>
          <w:lang w:val="ru-RU"/>
        </w:rPr>
        <w:t>166</w:t>
      </w:r>
      <w:r w:rsidR="00E73C4A" w:rsidRPr="004F0723">
        <w:rPr>
          <w:rFonts w:ascii="Times New Roman" w:hAnsi="Times New Roman"/>
          <w:lang w:val="ru-RU"/>
        </w:rPr>
        <w:t>/</w:t>
      </w:r>
      <w:r w:rsidR="00421B50" w:rsidRPr="00885EEE">
        <w:rPr>
          <w:rFonts w:ascii="Times New Roman" w:hAnsi="Times New Roman"/>
          <w:lang w:val="ru-RU"/>
        </w:rPr>
        <w:t>4</w:t>
      </w:r>
      <w:r w:rsidR="00E73C4A" w:rsidRPr="004F0723">
        <w:rPr>
          <w:rFonts w:ascii="Times New Roman" w:hAnsi="Times New Roman"/>
          <w:lang w:val="sr-Cyrl-CS"/>
        </w:rPr>
        <w:t>/201</w:t>
      </w:r>
      <w:r w:rsidR="00B36B08">
        <w:rPr>
          <w:rFonts w:ascii="Times New Roman" w:hAnsi="Times New Roman"/>
          <w:lang w:val="sr-Cyrl-CS"/>
        </w:rPr>
        <w:t>8</w:t>
      </w:r>
      <w:r w:rsidR="00E73C4A" w:rsidRPr="00885EEE">
        <w:rPr>
          <w:rFonts w:ascii="Times New Roman" w:hAnsi="Times New Roman"/>
          <w:lang w:val="ru-RU"/>
        </w:rPr>
        <w:t xml:space="preserve"> </w:t>
      </w:r>
      <w:r w:rsidRPr="004F0723">
        <w:rPr>
          <w:rFonts w:ascii="Times New Roman" w:hAnsi="Times New Roman"/>
          <w:lang w:val="ru-RU"/>
        </w:rPr>
        <w:t xml:space="preserve">од </w:t>
      </w:r>
      <w:r w:rsidR="004F0723" w:rsidRPr="004F0723">
        <w:rPr>
          <w:rFonts w:ascii="Times New Roman" w:hAnsi="Times New Roman"/>
          <w:lang w:val="ru-RU"/>
        </w:rPr>
        <w:t>10</w:t>
      </w:r>
      <w:r w:rsidR="004F1DF3" w:rsidRPr="004F0723">
        <w:rPr>
          <w:rFonts w:ascii="Times New Roman" w:hAnsi="Times New Roman"/>
          <w:lang w:val="ru-RU"/>
        </w:rPr>
        <w:t>.</w:t>
      </w:r>
      <w:r w:rsidR="00B36B08">
        <w:rPr>
          <w:rFonts w:ascii="Times New Roman" w:hAnsi="Times New Roman"/>
          <w:lang w:val="ru-RU"/>
        </w:rPr>
        <w:t>04</w:t>
      </w:r>
      <w:r w:rsidRPr="00885EEE">
        <w:rPr>
          <w:rFonts w:ascii="Times New Roman" w:hAnsi="Times New Roman"/>
          <w:lang w:val="ru-RU"/>
        </w:rPr>
        <w:t>.</w:t>
      </w:r>
      <w:r w:rsidR="00E73C4A" w:rsidRPr="004F0723">
        <w:rPr>
          <w:rFonts w:ascii="Times New Roman" w:hAnsi="Times New Roman"/>
          <w:lang w:val="ru-RU"/>
        </w:rPr>
        <w:t>201</w:t>
      </w:r>
      <w:r w:rsidR="00B36B08">
        <w:rPr>
          <w:rFonts w:ascii="Times New Roman" w:hAnsi="Times New Roman"/>
          <w:lang w:val="ru-RU"/>
        </w:rPr>
        <w:t>8</w:t>
      </w:r>
      <w:r w:rsidRPr="004F0723">
        <w:rPr>
          <w:rFonts w:ascii="Times New Roman" w:hAnsi="Times New Roman"/>
          <w:lang w:val="ru-RU"/>
        </w:rPr>
        <w:t xml:space="preserve">. године, </w:t>
      </w:r>
      <w:r w:rsidRPr="004F0723">
        <w:rPr>
          <w:rFonts w:ascii="Times New Roman" w:hAnsi="Times New Roman"/>
          <w:lang w:val="sr-Cyrl-CS"/>
        </w:rPr>
        <w:t xml:space="preserve">Решења </w:t>
      </w:r>
      <w:r w:rsidRPr="004F0723">
        <w:rPr>
          <w:rFonts w:ascii="Times New Roman" w:hAnsi="Times New Roman"/>
          <w:lang w:val="ru-RU"/>
        </w:rPr>
        <w:t>директора о преносу овлашћења број</w:t>
      </w:r>
      <w:r w:rsidR="004F0723" w:rsidRPr="004F0723">
        <w:rPr>
          <w:rFonts w:ascii="Times New Roman" w:hAnsi="Times New Roman"/>
          <w:lang w:val="ru-RU"/>
        </w:rPr>
        <w:t>:</w:t>
      </w:r>
      <w:r w:rsidRPr="004F0723">
        <w:rPr>
          <w:rFonts w:ascii="Times New Roman" w:hAnsi="Times New Roman"/>
          <w:lang w:val="ru-RU"/>
        </w:rPr>
        <w:t xml:space="preserve"> </w:t>
      </w:r>
      <w:r w:rsidR="004F0723" w:rsidRPr="004F0723">
        <w:rPr>
          <w:rFonts w:ascii="Times New Roman" w:hAnsi="Times New Roman"/>
          <w:bCs/>
          <w:lang w:val="sr-Cyrl-CS"/>
        </w:rPr>
        <w:t xml:space="preserve">148-12-110-01-108/2016 од 25.04.2016. године и Решења о допуни решења број 148-12-110-01-108/11/2016 од 08.09.2016. </w:t>
      </w:r>
      <w:r w:rsidRPr="004F0723">
        <w:rPr>
          <w:rFonts w:ascii="Times New Roman" w:hAnsi="Times New Roman"/>
          <w:lang w:val="ru-RU"/>
        </w:rPr>
        <w:t>године</w:t>
      </w:r>
      <w:r w:rsidRPr="00885EEE">
        <w:rPr>
          <w:rFonts w:ascii="Times New Roman" w:hAnsi="Times New Roman"/>
          <w:lang w:val="ru-RU"/>
        </w:rPr>
        <w:t xml:space="preserve">, </w:t>
      </w:r>
      <w:r w:rsidRPr="004F0723">
        <w:rPr>
          <w:rFonts w:ascii="Times New Roman" w:hAnsi="Times New Roman"/>
          <w:lang w:val="sr-Cyrl-CS"/>
        </w:rPr>
        <w:t xml:space="preserve"> доносим</w:t>
      </w:r>
    </w:p>
    <w:p w:rsidR="00513C5D" w:rsidRDefault="00513C5D" w:rsidP="00311342">
      <w:pPr>
        <w:jc w:val="both"/>
        <w:rPr>
          <w:rFonts w:ascii="Times New Roman" w:hAnsi="Times New Roman"/>
          <w:color w:val="FF0000"/>
          <w:lang w:val="ru-RU"/>
        </w:rPr>
      </w:pPr>
    </w:p>
    <w:p w:rsidR="0088486C" w:rsidRDefault="0088486C" w:rsidP="00311342">
      <w:pPr>
        <w:jc w:val="both"/>
        <w:rPr>
          <w:rFonts w:ascii="Times New Roman" w:hAnsi="Times New Roman"/>
          <w:color w:val="FF0000"/>
          <w:lang w:val="ru-RU"/>
        </w:rPr>
      </w:pPr>
    </w:p>
    <w:p w:rsidR="00EE19D5" w:rsidRPr="00B36B08" w:rsidRDefault="00E21D89" w:rsidP="002720F4">
      <w:pPr>
        <w:jc w:val="center"/>
        <w:outlineLvl w:val="0"/>
        <w:rPr>
          <w:rFonts w:ascii="Times New Roman" w:hAnsi="Times New Roman"/>
          <w:b/>
          <w:spacing w:val="82"/>
          <w:lang w:val="sr-Cyrl-CS"/>
        </w:rPr>
      </w:pPr>
      <w:r w:rsidRPr="00B36B08">
        <w:rPr>
          <w:rFonts w:ascii="Times New Roman" w:hAnsi="Times New Roman"/>
          <w:b/>
          <w:spacing w:val="82"/>
          <w:lang w:val="ru-RU"/>
        </w:rPr>
        <w:t>ОДЛУКУ</w:t>
      </w:r>
    </w:p>
    <w:p w:rsidR="0088486C" w:rsidRPr="00B36B08" w:rsidRDefault="007C149B" w:rsidP="00127FD2">
      <w:pPr>
        <w:keepNext/>
        <w:keepLines/>
        <w:widowControl w:val="0"/>
        <w:jc w:val="center"/>
        <w:rPr>
          <w:rFonts w:ascii="Times New Roman" w:hAnsi="Times New Roman"/>
          <w:b/>
          <w:i/>
          <w:lang w:val="sr-Cyrl-CS"/>
        </w:rPr>
      </w:pPr>
      <w:r w:rsidRPr="00B36B08">
        <w:rPr>
          <w:rFonts w:ascii="Times New Roman" w:hAnsi="Times New Roman"/>
          <w:b/>
          <w:lang w:val="sr-Cyrl-CS"/>
        </w:rPr>
        <w:t>о обустави поступка</w:t>
      </w:r>
    </w:p>
    <w:p w:rsidR="0088486C" w:rsidRPr="00B36B08" w:rsidRDefault="0088486C" w:rsidP="00127FD2">
      <w:pPr>
        <w:jc w:val="center"/>
        <w:rPr>
          <w:rFonts w:ascii="Times New Roman" w:hAnsi="Times New Roman"/>
          <w:b/>
          <w:color w:val="FF0000"/>
          <w:lang w:val="sr-Cyrl-CS"/>
        </w:rPr>
      </w:pPr>
    </w:p>
    <w:p w:rsidR="00DE44E5" w:rsidRPr="00B36B08" w:rsidRDefault="00DE44E5" w:rsidP="00311342">
      <w:pPr>
        <w:jc w:val="both"/>
        <w:rPr>
          <w:rFonts w:ascii="Times New Roman" w:hAnsi="Times New Roman"/>
          <w:b/>
          <w:color w:val="FF0000"/>
          <w:lang w:val="sr-Cyrl-CS"/>
        </w:rPr>
      </w:pPr>
    </w:p>
    <w:p w:rsidR="007522C8" w:rsidRPr="007522C8" w:rsidRDefault="007C149B" w:rsidP="004F73D7">
      <w:pPr>
        <w:spacing w:beforeLines="50" w:before="120" w:after="120"/>
        <w:ind w:firstLine="720"/>
        <w:jc w:val="both"/>
        <w:rPr>
          <w:rFonts w:ascii="Times New Roman" w:hAnsi="Times New Roman"/>
          <w:lang w:val="ru-RU"/>
        </w:rPr>
      </w:pPr>
      <w:r w:rsidRPr="00B36B08">
        <w:rPr>
          <w:rFonts w:ascii="Times New Roman" w:hAnsi="Times New Roman"/>
          <w:b/>
          <w:lang w:val="sr-Cyrl-CS"/>
        </w:rPr>
        <w:t>Обуставља се</w:t>
      </w:r>
      <w:r w:rsidR="00E73C4A" w:rsidRPr="00B36B08">
        <w:rPr>
          <w:rFonts w:ascii="Times New Roman" w:hAnsi="Times New Roman"/>
          <w:lang w:val="sr-Cyrl-CS"/>
        </w:rPr>
        <w:t xml:space="preserve"> </w:t>
      </w:r>
      <w:r w:rsidR="00317431" w:rsidRPr="00B36B08">
        <w:rPr>
          <w:rFonts w:ascii="Times New Roman" w:hAnsi="Times New Roman"/>
          <w:lang w:val="sr-Cyrl-CS"/>
        </w:rPr>
        <w:t>поступ</w:t>
      </w:r>
      <w:r w:rsidRPr="00B36B08">
        <w:rPr>
          <w:rFonts w:ascii="Times New Roman" w:hAnsi="Times New Roman"/>
          <w:lang w:val="sr-Cyrl-CS"/>
        </w:rPr>
        <w:t>ак</w:t>
      </w:r>
      <w:r w:rsidR="00317431" w:rsidRPr="00B36B08">
        <w:rPr>
          <w:rFonts w:ascii="Times New Roman" w:hAnsi="Times New Roman"/>
          <w:lang w:val="sr-Cyrl-CS"/>
        </w:rPr>
        <w:t xml:space="preserve"> </w:t>
      </w:r>
      <w:r w:rsidR="00317431" w:rsidRPr="00B36B08">
        <w:rPr>
          <w:rFonts w:ascii="Times New Roman" w:hAnsi="Times New Roman"/>
          <w:lang w:val="sr-Cyrl-CS" w:eastAsia="ko-KR"/>
        </w:rPr>
        <w:t>јавне набавке</w:t>
      </w:r>
      <w:r w:rsidR="004F0723" w:rsidRPr="00B36B08">
        <w:rPr>
          <w:rFonts w:ascii="Times New Roman" w:hAnsi="Times New Roman"/>
          <w:lang w:val="sr-Cyrl-CS" w:eastAsia="ko-KR"/>
        </w:rPr>
        <w:t xml:space="preserve"> мале вредности</w:t>
      </w:r>
      <w:r w:rsidR="00421B50" w:rsidRPr="00885EEE">
        <w:rPr>
          <w:rFonts w:ascii="Times New Roman" w:hAnsi="Times New Roman"/>
          <w:lang w:val="ru-RU" w:eastAsia="ko-KR"/>
        </w:rPr>
        <w:t xml:space="preserve">, </w:t>
      </w:r>
      <w:r w:rsidR="00515719" w:rsidRPr="00B36B08">
        <w:rPr>
          <w:rFonts w:ascii="Times New Roman" w:hAnsi="Times New Roman"/>
          <w:b/>
          <w:lang w:val="sr-Cyrl-CS"/>
        </w:rPr>
        <w:t>број</w:t>
      </w:r>
      <w:r w:rsidR="00515719" w:rsidRPr="00B36B08">
        <w:rPr>
          <w:rFonts w:ascii="Times New Roman" w:hAnsi="Times New Roman"/>
          <w:lang w:val="sr-Cyrl-CS"/>
        </w:rPr>
        <w:t xml:space="preserve"> </w:t>
      </w:r>
      <w:r w:rsidR="00885EEE">
        <w:rPr>
          <w:rFonts w:ascii="Times New Roman" w:hAnsi="Times New Roman"/>
          <w:b/>
          <w:lang w:val="sr-Cyrl-CS"/>
        </w:rPr>
        <w:t>7</w:t>
      </w:r>
      <w:r w:rsidR="00E74528">
        <w:rPr>
          <w:rFonts w:ascii="Times New Roman" w:hAnsi="Times New Roman"/>
          <w:b/>
          <w:lang w:val="sr-Cyrl-CS"/>
        </w:rPr>
        <w:t>8</w:t>
      </w:r>
      <w:r w:rsidR="00515719" w:rsidRPr="00B36B08">
        <w:rPr>
          <w:rFonts w:ascii="Times New Roman" w:hAnsi="Times New Roman"/>
          <w:b/>
          <w:lang w:val="sr-Cyrl-CS"/>
        </w:rPr>
        <w:t>/1</w:t>
      </w:r>
      <w:r w:rsidR="00B36B08" w:rsidRPr="00B36B08">
        <w:rPr>
          <w:rFonts w:ascii="Times New Roman" w:hAnsi="Times New Roman"/>
          <w:b/>
          <w:lang w:val="sr-Cyrl-CS"/>
        </w:rPr>
        <w:t>8</w:t>
      </w:r>
      <w:r w:rsidR="00515719" w:rsidRPr="00B36B08">
        <w:rPr>
          <w:rFonts w:ascii="Times New Roman" w:hAnsi="Times New Roman"/>
          <w:lang w:val="sr-Cyrl-CS"/>
        </w:rPr>
        <w:t xml:space="preserve">, чији је предмет </w:t>
      </w:r>
      <w:r w:rsidR="008F26AC" w:rsidRPr="00B36B08">
        <w:rPr>
          <w:rFonts w:ascii="Times New Roman" w:hAnsi="Times New Roman"/>
          <w:lang w:val="sr-Cyrl-CS"/>
        </w:rPr>
        <w:t xml:space="preserve"> </w:t>
      </w:r>
      <w:r w:rsidR="00767739" w:rsidRPr="00B36B08">
        <w:rPr>
          <w:rFonts w:ascii="Times New Roman" w:hAnsi="Times New Roman"/>
          <w:lang w:val="sr-Cyrl-CS"/>
        </w:rPr>
        <w:t>набавка</w:t>
      </w:r>
      <w:r w:rsidR="007522C8" w:rsidRPr="007522C8">
        <w:t xml:space="preserve"> </w:t>
      </w:r>
      <w:r w:rsidR="007522C8" w:rsidRPr="007522C8">
        <w:rPr>
          <w:rFonts w:ascii="Times New Roman" w:hAnsi="Times New Roman"/>
        </w:rPr>
        <w:t xml:space="preserve">услуга </w:t>
      </w:r>
      <w:r w:rsidR="007522C8" w:rsidRPr="007522C8">
        <w:rPr>
          <w:rFonts w:ascii="Times New Roman" w:hAnsi="Times New Roman"/>
          <w:lang w:val="ru-RU"/>
        </w:rPr>
        <w:t xml:space="preserve">специјализоване лабораторије </w:t>
      </w:r>
      <w:r w:rsidR="00550631">
        <w:rPr>
          <w:rFonts w:ascii="Times New Roman" w:hAnsi="Times New Roman"/>
          <w:lang w:val="ru-RU"/>
        </w:rPr>
        <w:t>и испитивање састава растварача</w:t>
      </w:r>
      <w:r w:rsidR="007522C8" w:rsidRPr="007522C8">
        <w:rPr>
          <w:rFonts w:ascii="Times New Roman" w:hAnsi="Times New Roman"/>
          <w:lang w:val="ru-RU"/>
        </w:rPr>
        <w:t>.</w:t>
      </w:r>
    </w:p>
    <w:p w:rsidR="00DE44E5" w:rsidRPr="007522C8" w:rsidRDefault="00767739" w:rsidP="007522C8">
      <w:pPr>
        <w:keepNext/>
        <w:keepLines/>
        <w:widowControl w:val="0"/>
        <w:ind w:right="-18" w:firstLine="1440"/>
        <w:jc w:val="both"/>
        <w:rPr>
          <w:rFonts w:ascii="Times New Roman" w:hAnsi="Times New Roman"/>
        </w:rPr>
      </w:pPr>
      <w:r w:rsidRPr="007522C8">
        <w:rPr>
          <w:rFonts w:ascii="Times New Roman" w:hAnsi="Times New Roman"/>
          <w:lang w:val="sr-Cyrl-CS"/>
        </w:rPr>
        <w:t xml:space="preserve"> </w:t>
      </w:r>
      <w:r w:rsidRPr="007522C8">
        <w:rPr>
          <w:rFonts w:ascii="Times New Roman" w:hAnsi="Times New Roman"/>
        </w:rPr>
        <w:t>.</w:t>
      </w:r>
    </w:p>
    <w:p w:rsidR="00E21D89" w:rsidRPr="00B36B08" w:rsidRDefault="00E21D89" w:rsidP="007522C8">
      <w:pPr>
        <w:jc w:val="center"/>
        <w:outlineLvl w:val="0"/>
        <w:rPr>
          <w:rFonts w:ascii="Times New Roman" w:hAnsi="Times New Roman"/>
          <w:b/>
          <w:spacing w:val="82"/>
          <w:lang w:val="ru-RU"/>
        </w:rPr>
      </w:pPr>
      <w:r w:rsidRPr="00B36B08">
        <w:rPr>
          <w:rFonts w:ascii="Times New Roman" w:hAnsi="Times New Roman"/>
          <w:b/>
          <w:spacing w:val="82"/>
          <w:lang w:val="ru-RU"/>
        </w:rPr>
        <w:t>Образложење</w:t>
      </w:r>
    </w:p>
    <w:p w:rsidR="00DE44E5" w:rsidRPr="00B36B08" w:rsidRDefault="00DE44E5" w:rsidP="00311342">
      <w:pPr>
        <w:jc w:val="both"/>
        <w:rPr>
          <w:rFonts w:ascii="Times New Roman" w:hAnsi="Times New Roman"/>
          <w:color w:val="FF0000"/>
          <w:lang w:val="sr-Cyrl-CS"/>
        </w:rPr>
      </w:pPr>
    </w:p>
    <w:p w:rsidR="00B36B08" w:rsidRPr="00B36B08" w:rsidRDefault="002E0BFC" w:rsidP="00B36B08">
      <w:pPr>
        <w:ind w:firstLine="1440"/>
        <w:jc w:val="both"/>
        <w:rPr>
          <w:rFonts w:ascii="Times New Roman" w:hAnsi="Times New Roman"/>
          <w:lang w:val="ru-RU"/>
        </w:rPr>
      </w:pPr>
      <w:r w:rsidRPr="00B36B08">
        <w:rPr>
          <w:rFonts w:ascii="Times New Roman" w:hAnsi="Times New Roman"/>
          <w:lang w:val="sr-Cyrl-CS"/>
        </w:rPr>
        <w:t>Управа царина,</w:t>
      </w:r>
      <w:r w:rsidRPr="00885EEE">
        <w:rPr>
          <w:rFonts w:ascii="Times New Roman" w:hAnsi="Times New Roman"/>
          <w:lang w:val="sr-Cyrl-CS"/>
        </w:rPr>
        <w:t xml:space="preserve"> </w:t>
      </w:r>
      <w:r w:rsidR="00A72986" w:rsidRPr="00B36B08">
        <w:rPr>
          <w:rFonts w:ascii="Times New Roman" w:hAnsi="Times New Roman"/>
          <w:lang w:val="sr-Cyrl-CS"/>
        </w:rPr>
        <w:t xml:space="preserve">као Наручилац, </w:t>
      </w:r>
      <w:r w:rsidR="00E73C4A" w:rsidRPr="00B36B08">
        <w:rPr>
          <w:rFonts w:ascii="Times New Roman" w:hAnsi="Times New Roman"/>
          <w:lang w:val="sr-Cyrl-CS"/>
        </w:rPr>
        <w:t>спров</w:t>
      </w:r>
      <w:r w:rsidR="005E18C3" w:rsidRPr="00B36B08">
        <w:rPr>
          <w:rFonts w:ascii="Times New Roman" w:hAnsi="Times New Roman"/>
          <w:lang w:val="sr-Cyrl-CS"/>
        </w:rPr>
        <w:t>ела је</w:t>
      </w:r>
      <w:r w:rsidR="00E73C4A" w:rsidRPr="00B36B08">
        <w:rPr>
          <w:rFonts w:ascii="Times New Roman" w:hAnsi="Times New Roman"/>
          <w:lang w:val="sr-Cyrl-CS"/>
        </w:rPr>
        <w:t xml:space="preserve"> </w:t>
      </w:r>
      <w:r w:rsidR="00A72986" w:rsidRPr="00B36B08">
        <w:rPr>
          <w:rFonts w:ascii="Times New Roman" w:hAnsi="Times New Roman"/>
          <w:lang w:val="sr-Cyrl-CS"/>
        </w:rPr>
        <w:t xml:space="preserve"> поступак</w:t>
      </w:r>
      <w:r w:rsidR="00A72986" w:rsidRPr="00B36B08">
        <w:rPr>
          <w:rFonts w:ascii="Times New Roman" w:hAnsi="Times New Roman"/>
          <w:lang w:val="sr-Cyrl-CS" w:eastAsia="ko-KR"/>
        </w:rPr>
        <w:t xml:space="preserve"> јавне набавке</w:t>
      </w:r>
      <w:r w:rsidR="00767739" w:rsidRPr="00B36B08">
        <w:rPr>
          <w:rFonts w:ascii="Times New Roman" w:hAnsi="Times New Roman"/>
          <w:lang w:val="sr-Cyrl-CS" w:eastAsia="ko-KR"/>
        </w:rPr>
        <w:t xml:space="preserve"> мале вредности</w:t>
      </w:r>
      <w:r w:rsidR="00421B50" w:rsidRPr="00B36B08">
        <w:rPr>
          <w:rFonts w:ascii="Times New Roman" w:hAnsi="Times New Roman"/>
          <w:lang w:val="sr-Cyrl-CS" w:eastAsia="ko-KR"/>
        </w:rPr>
        <w:t xml:space="preserve">, </w:t>
      </w:r>
      <w:r w:rsidR="00A72986" w:rsidRPr="00B36B08">
        <w:rPr>
          <w:rFonts w:ascii="Times New Roman" w:hAnsi="Times New Roman"/>
          <w:lang w:val="sr-Cyrl-CS"/>
        </w:rPr>
        <w:t xml:space="preserve">број </w:t>
      </w:r>
      <w:r w:rsidR="00885EEE">
        <w:rPr>
          <w:rFonts w:ascii="Times New Roman" w:hAnsi="Times New Roman"/>
          <w:lang w:val="sr-Cyrl-CS"/>
        </w:rPr>
        <w:t>7</w:t>
      </w:r>
      <w:r w:rsidR="00E74528">
        <w:rPr>
          <w:rFonts w:ascii="Times New Roman" w:hAnsi="Times New Roman"/>
          <w:lang w:val="sr-Cyrl-CS"/>
        </w:rPr>
        <w:t>8</w:t>
      </w:r>
      <w:r w:rsidR="00A72986" w:rsidRPr="00B36B08">
        <w:rPr>
          <w:rFonts w:ascii="Times New Roman" w:hAnsi="Times New Roman"/>
          <w:lang w:val="sr-Cyrl-CS"/>
        </w:rPr>
        <w:t>/1</w:t>
      </w:r>
      <w:r w:rsidR="00B36B08" w:rsidRPr="00B36B08">
        <w:rPr>
          <w:rFonts w:ascii="Times New Roman" w:hAnsi="Times New Roman"/>
          <w:lang w:val="sr-Cyrl-CS"/>
        </w:rPr>
        <w:t>8</w:t>
      </w:r>
      <w:r w:rsidR="00A72986" w:rsidRPr="00B36B08">
        <w:rPr>
          <w:rFonts w:ascii="Times New Roman" w:hAnsi="Times New Roman"/>
          <w:lang w:val="sr-Cyrl-CS"/>
        </w:rPr>
        <w:t>, у складу са Одлуком о покретању поступка број</w:t>
      </w:r>
      <w:r w:rsidR="00A72986" w:rsidRPr="00B36B08">
        <w:rPr>
          <w:rFonts w:ascii="Times New Roman" w:hAnsi="Times New Roman"/>
          <w:bCs/>
          <w:lang w:val="sr-Cyrl-CS"/>
        </w:rPr>
        <w:t xml:space="preserve">: </w:t>
      </w:r>
      <w:r w:rsidR="006A4F1F" w:rsidRPr="00B36B08">
        <w:rPr>
          <w:rFonts w:ascii="Times New Roman" w:hAnsi="Times New Roman"/>
          <w:lang w:val="sr-Cyrl-CS"/>
        </w:rPr>
        <w:t>148-1</w:t>
      </w:r>
      <w:r w:rsidR="00767739" w:rsidRPr="00B36B08">
        <w:rPr>
          <w:rFonts w:ascii="Times New Roman" w:hAnsi="Times New Roman"/>
          <w:lang w:val="sr-Cyrl-CS"/>
        </w:rPr>
        <w:t>5</w:t>
      </w:r>
      <w:r w:rsidR="006A4F1F" w:rsidRPr="00B36B08">
        <w:rPr>
          <w:rFonts w:ascii="Times New Roman" w:hAnsi="Times New Roman"/>
          <w:lang w:val="sr-Cyrl-CS"/>
        </w:rPr>
        <w:t>-404-0</w:t>
      </w:r>
      <w:r w:rsidR="00B36B08" w:rsidRPr="00B36B08">
        <w:rPr>
          <w:rFonts w:ascii="Times New Roman" w:hAnsi="Times New Roman"/>
          <w:lang w:val="sr-Cyrl-CS"/>
        </w:rPr>
        <w:t>3</w:t>
      </w:r>
      <w:r w:rsidR="00767739" w:rsidRPr="00B36B08">
        <w:rPr>
          <w:rFonts w:ascii="Times New Roman" w:hAnsi="Times New Roman"/>
          <w:lang w:val="sr-Cyrl-CS"/>
        </w:rPr>
        <w:t>-</w:t>
      </w:r>
      <w:r w:rsidR="007522C8">
        <w:rPr>
          <w:rFonts w:ascii="Times New Roman" w:hAnsi="Times New Roman"/>
          <w:lang w:val="sr-Cyrl-CS"/>
        </w:rPr>
        <w:t>3</w:t>
      </w:r>
      <w:r w:rsidR="00E74528">
        <w:rPr>
          <w:rFonts w:ascii="Times New Roman" w:hAnsi="Times New Roman"/>
          <w:lang w:val="sr-Cyrl-CS"/>
        </w:rPr>
        <w:t>88</w:t>
      </w:r>
      <w:r w:rsidR="00E73C4A" w:rsidRPr="00B36B08">
        <w:rPr>
          <w:rFonts w:ascii="Times New Roman" w:hAnsi="Times New Roman"/>
          <w:lang w:val="sr-Cyrl-CS"/>
        </w:rPr>
        <w:t>/2/201</w:t>
      </w:r>
      <w:r w:rsidR="00B36B08" w:rsidRPr="00B36B08">
        <w:rPr>
          <w:rFonts w:ascii="Times New Roman" w:hAnsi="Times New Roman"/>
          <w:lang w:val="sr-Cyrl-CS"/>
        </w:rPr>
        <w:t>8</w:t>
      </w:r>
      <w:r w:rsidR="00A72986" w:rsidRPr="00B36B08">
        <w:rPr>
          <w:rFonts w:ascii="Times New Roman" w:hAnsi="Times New Roman"/>
          <w:lang w:val="sr-Cyrl-CS"/>
        </w:rPr>
        <w:t xml:space="preserve"> </w:t>
      </w:r>
      <w:r w:rsidR="006A4F1F" w:rsidRPr="00B36B08">
        <w:rPr>
          <w:rFonts w:ascii="Times New Roman" w:hAnsi="Times New Roman"/>
          <w:lang w:val="ru-RU"/>
        </w:rPr>
        <w:t xml:space="preserve">од </w:t>
      </w:r>
      <w:r w:rsidR="00E74528">
        <w:rPr>
          <w:rFonts w:ascii="Times New Roman" w:hAnsi="Times New Roman"/>
          <w:lang w:val="ru-RU"/>
        </w:rPr>
        <w:t>25</w:t>
      </w:r>
      <w:r w:rsidR="00767739" w:rsidRPr="00B36B08">
        <w:rPr>
          <w:rFonts w:ascii="Times New Roman" w:hAnsi="Times New Roman"/>
        </w:rPr>
        <w:t>.0</w:t>
      </w:r>
      <w:r w:rsidR="00885EEE">
        <w:rPr>
          <w:rFonts w:ascii="Times New Roman" w:hAnsi="Times New Roman"/>
        </w:rPr>
        <w:t>6</w:t>
      </w:r>
      <w:r w:rsidR="00767739" w:rsidRPr="00B36B08">
        <w:rPr>
          <w:rFonts w:ascii="Times New Roman" w:hAnsi="Times New Roman"/>
        </w:rPr>
        <w:t>.201</w:t>
      </w:r>
      <w:r w:rsidR="00B36B08" w:rsidRPr="00B36B08">
        <w:rPr>
          <w:rFonts w:ascii="Times New Roman" w:hAnsi="Times New Roman"/>
        </w:rPr>
        <w:t>8</w:t>
      </w:r>
      <w:r w:rsidR="00767739" w:rsidRPr="00B36B08">
        <w:rPr>
          <w:rFonts w:ascii="Times New Roman" w:hAnsi="Times New Roman"/>
          <w:lang w:val="sr-Cyrl-CS"/>
        </w:rPr>
        <w:t>. године</w:t>
      </w:r>
      <w:r w:rsidR="00A72986" w:rsidRPr="00B36B08">
        <w:rPr>
          <w:rFonts w:ascii="Times New Roman" w:hAnsi="Times New Roman"/>
          <w:lang w:val="ru-RU"/>
        </w:rPr>
        <w:t>.</w:t>
      </w:r>
    </w:p>
    <w:p w:rsidR="007522C8" w:rsidRPr="007522C8" w:rsidRDefault="00767739" w:rsidP="004F73D7">
      <w:pPr>
        <w:spacing w:beforeLines="50" w:before="120" w:after="120"/>
        <w:ind w:firstLine="720"/>
        <w:jc w:val="both"/>
        <w:rPr>
          <w:rFonts w:ascii="Times New Roman" w:hAnsi="Times New Roman"/>
          <w:lang w:val="ru-RU"/>
        </w:rPr>
      </w:pPr>
      <w:r w:rsidRPr="00B36B08">
        <w:rPr>
          <w:rFonts w:ascii="Times New Roman" w:hAnsi="Times New Roman"/>
          <w:color w:val="FF0000"/>
        </w:rPr>
        <w:t xml:space="preserve"> </w:t>
      </w:r>
      <w:r w:rsidRPr="00B36B08">
        <w:rPr>
          <w:rFonts w:ascii="Times New Roman" w:hAnsi="Times New Roman"/>
          <w:color w:val="FF0000"/>
        </w:rPr>
        <w:tab/>
      </w:r>
      <w:r w:rsidR="006D4AF5" w:rsidRPr="00B36B08">
        <w:rPr>
          <w:rFonts w:ascii="Times New Roman" w:hAnsi="Times New Roman"/>
          <w:color w:val="FF0000"/>
        </w:rPr>
        <w:t xml:space="preserve"> </w:t>
      </w:r>
      <w:r w:rsidR="00A72986" w:rsidRPr="00B36B08">
        <w:rPr>
          <w:rFonts w:ascii="Times New Roman" w:hAnsi="Times New Roman"/>
          <w:lang w:val="sr-Cyrl-CS"/>
        </w:rPr>
        <w:t xml:space="preserve">Предмет јавне набавке </w:t>
      </w:r>
      <w:r w:rsidR="004F1DF3" w:rsidRPr="00B36B08">
        <w:rPr>
          <w:rFonts w:ascii="Times New Roman" w:hAnsi="Times New Roman"/>
          <w:lang w:val="sr-Cyrl-CS"/>
        </w:rPr>
        <w:t xml:space="preserve">је </w:t>
      </w:r>
      <w:r w:rsidR="00C97DB6" w:rsidRPr="00B36B08">
        <w:rPr>
          <w:rFonts w:ascii="Times New Roman" w:hAnsi="Times New Roman"/>
          <w:lang w:val="sr-Cyrl-CS"/>
        </w:rPr>
        <w:t xml:space="preserve">набавка </w:t>
      </w:r>
      <w:r w:rsidR="007522C8" w:rsidRPr="007522C8">
        <w:rPr>
          <w:rFonts w:ascii="Times New Roman" w:hAnsi="Times New Roman"/>
        </w:rPr>
        <w:t xml:space="preserve">услуга </w:t>
      </w:r>
      <w:r w:rsidR="007522C8" w:rsidRPr="007522C8">
        <w:rPr>
          <w:rFonts w:ascii="Times New Roman" w:hAnsi="Times New Roman"/>
          <w:lang w:val="ru-RU"/>
        </w:rPr>
        <w:t xml:space="preserve">специјализоване лабораторије </w:t>
      </w:r>
      <w:r w:rsidR="00550631">
        <w:rPr>
          <w:rFonts w:ascii="Times New Roman" w:hAnsi="Times New Roman"/>
          <w:lang w:val="ru-RU"/>
        </w:rPr>
        <w:t>и испитивање састава растварача</w:t>
      </w:r>
      <w:r w:rsidR="007522C8" w:rsidRPr="007522C8">
        <w:rPr>
          <w:rFonts w:ascii="Times New Roman" w:hAnsi="Times New Roman"/>
          <w:lang w:val="ru-RU"/>
        </w:rPr>
        <w:t>.</w:t>
      </w:r>
    </w:p>
    <w:p w:rsidR="00767739" w:rsidRPr="00B36B08" w:rsidRDefault="00767739" w:rsidP="00767739">
      <w:pPr>
        <w:keepNext/>
        <w:keepLines/>
        <w:widowControl w:val="0"/>
        <w:ind w:right="-18" w:firstLine="720"/>
        <w:jc w:val="both"/>
        <w:rPr>
          <w:rFonts w:ascii="Times New Roman" w:hAnsi="Times New Roman"/>
        </w:rPr>
      </w:pPr>
    </w:p>
    <w:p w:rsidR="007522C8" w:rsidRPr="00885EEE" w:rsidRDefault="000837E0" w:rsidP="007522C8">
      <w:pPr>
        <w:pStyle w:val="NoSpacing"/>
        <w:rPr>
          <w:rFonts w:ascii="Times New Roman" w:hAnsi="Times New Roman"/>
        </w:rPr>
      </w:pPr>
      <w:r w:rsidRPr="00885EEE">
        <w:rPr>
          <w:rFonts w:ascii="Times New Roman" w:hAnsi="Times New Roman"/>
          <w:color w:val="FF0000"/>
        </w:rPr>
        <w:t xml:space="preserve">                         </w:t>
      </w:r>
      <w:r w:rsidR="00C66E18" w:rsidRPr="00885EEE">
        <w:rPr>
          <w:rFonts w:ascii="Times New Roman" w:hAnsi="Times New Roman"/>
        </w:rPr>
        <w:t>Назив и ознака из општег речника:</w:t>
      </w:r>
      <w:r w:rsidR="00C66E18" w:rsidRPr="00B36B08">
        <w:rPr>
          <w:rFonts w:ascii="Times New Roman" w:hAnsi="Times New Roman"/>
          <w:lang w:val="sr-Cyrl-CS"/>
        </w:rPr>
        <w:t xml:space="preserve"> </w:t>
      </w:r>
      <w:r w:rsidR="007522C8" w:rsidRPr="007522C8">
        <w:rPr>
          <w:rFonts w:ascii="Times New Roman" w:hAnsi="Times New Roman"/>
          <w:color w:val="000000"/>
          <w:lang w:val="ru-RU"/>
        </w:rPr>
        <w:t>Лабораторијске услуге</w:t>
      </w:r>
      <w:r w:rsidR="007522C8" w:rsidRPr="00885EEE">
        <w:rPr>
          <w:rFonts w:ascii="Times New Roman" w:hAnsi="Times New Roman"/>
        </w:rPr>
        <w:t xml:space="preserve"> – </w:t>
      </w:r>
      <w:r w:rsidR="007522C8" w:rsidRPr="007522C8">
        <w:rPr>
          <w:rFonts w:ascii="Times New Roman" w:hAnsi="Times New Roman"/>
          <w:color w:val="000000"/>
          <w:lang w:val="ru-RU"/>
        </w:rPr>
        <w:t>71900000</w:t>
      </w:r>
      <w:r w:rsidR="007522C8" w:rsidRPr="007522C8">
        <w:rPr>
          <w:rFonts w:ascii="Times New Roman" w:hAnsi="Times New Roman"/>
          <w:color w:val="000000"/>
          <w:szCs w:val="20"/>
          <w:lang w:val="ru-RU"/>
        </w:rPr>
        <w:t>.</w:t>
      </w:r>
    </w:p>
    <w:p w:rsidR="00C66E18" w:rsidRPr="00B36B08" w:rsidRDefault="00C66E18" w:rsidP="00240FEC">
      <w:pPr>
        <w:jc w:val="both"/>
        <w:outlineLvl w:val="0"/>
        <w:rPr>
          <w:rFonts w:ascii="Times New Roman" w:hAnsi="Times New Roman"/>
          <w:color w:val="FF0000"/>
          <w:lang w:val="sr-Cyrl-CS"/>
        </w:rPr>
      </w:pPr>
    </w:p>
    <w:p w:rsidR="00C66E18" w:rsidRDefault="00C66E18" w:rsidP="00311342">
      <w:pPr>
        <w:pStyle w:val="NoSpacing"/>
        <w:jc w:val="both"/>
        <w:rPr>
          <w:rFonts w:ascii="Times New Roman" w:hAnsi="Times New Roman"/>
          <w:lang w:val="sr-Cyrl-CS"/>
        </w:rPr>
      </w:pPr>
      <w:r w:rsidRPr="00885EEE">
        <w:rPr>
          <w:rFonts w:ascii="Times New Roman" w:hAnsi="Times New Roman"/>
          <w:color w:val="FF0000"/>
          <w:spacing w:val="-4"/>
        </w:rPr>
        <w:tab/>
        <w:t xml:space="preserve">     </w:t>
      </w:r>
      <w:r w:rsidR="006D4AF5" w:rsidRPr="00B36B08">
        <w:rPr>
          <w:rFonts w:ascii="Times New Roman" w:hAnsi="Times New Roman"/>
          <w:color w:val="FF0000"/>
          <w:spacing w:val="-4"/>
        </w:rPr>
        <w:t xml:space="preserve">   </w:t>
      </w:r>
      <w:r w:rsidRPr="00885EEE">
        <w:rPr>
          <w:rFonts w:ascii="Times New Roman" w:hAnsi="Times New Roman"/>
          <w:color w:val="FF0000"/>
          <w:spacing w:val="-4"/>
        </w:rPr>
        <w:t xml:space="preserve"> </w:t>
      </w:r>
      <w:r w:rsidR="006D4AF5" w:rsidRPr="00B36B08">
        <w:rPr>
          <w:rFonts w:ascii="Times New Roman" w:hAnsi="Times New Roman"/>
          <w:color w:val="FF0000"/>
          <w:spacing w:val="-4"/>
        </w:rPr>
        <w:t xml:space="preserve"> </w:t>
      </w:r>
      <w:r w:rsidR="000837E0">
        <w:rPr>
          <w:rFonts w:ascii="Times New Roman" w:hAnsi="Times New Roman"/>
          <w:color w:val="FF0000"/>
          <w:spacing w:val="-4"/>
        </w:rPr>
        <w:t xml:space="preserve">   </w:t>
      </w:r>
      <w:r w:rsidRPr="00885EEE">
        <w:rPr>
          <w:rFonts w:ascii="Times New Roman" w:hAnsi="Times New Roman"/>
          <w:spacing w:val="-4"/>
        </w:rPr>
        <w:t xml:space="preserve">Укупна процењена вредност ове набавке је </w:t>
      </w:r>
      <w:r w:rsidR="007522C8">
        <w:rPr>
          <w:rFonts w:ascii="Times New Roman" w:hAnsi="Times New Roman"/>
          <w:lang w:val="sr-Cyrl-CS"/>
        </w:rPr>
        <w:t>5</w:t>
      </w:r>
      <w:r w:rsidR="00B36B08" w:rsidRPr="00B36B08">
        <w:rPr>
          <w:rFonts w:ascii="Times New Roman" w:hAnsi="Times New Roman"/>
          <w:lang w:val="sr-Cyrl-CS"/>
        </w:rPr>
        <w:t xml:space="preserve">0.000,00 </w:t>
      </w:r>
      <w:r w:rsidRPr="00885EEE">
        <w:rPr>
          <w:rFonts w:ascii="Times New Roman" w:hAnsi="Times New Roman"/>
          <w:spacing w:val="-4"/>
        </w:rPr>
        <w:t>динара без</w:t>
      </w:r>
      <w:r w:rsidRPr="00885EEE">
        <w:rPr>
          <w:rFonts w:ascii="Times New Roman" w:hAnsi="Times New Roman"/>
        </w:rPr>
        <w:t xml:space="preserve"> ПДВ</w:t>
      </w:r>
      <w:r w:rsidRPr="00B36B08">
        <w:rPr>
          <w:rFonts w:ascii="Times New Roman" w:hAnsi="Times New Roman"/>
          <w:lang w:val="sr-Cyrl-CS"/>
        </w:rPr>
        <w:t>.</w:t>
      </w:r>
    </w:p>
    <w:p w:rsidR="00885EEE" w:rsidRPr="00885EEE" w:rsidRDefault="00885EEE" w:rsidP="00311342">
      <w:pPr>
        <w:pStyle w:val="NoSpacing"/>
        <w:jc w:val="both"/>
        <w:rPr>
          <w:rFonts w:ascii="Times New Roman" w:hAnsi="Times New Roman"/>
        </w:rPr>
      </w:pPr>
    </w:p>
    <w:p w:rsidR="00B056BB" w:rsidRPr="00B36B08" w:rsidRDefault="006D4AF5" w:rsidP="00240FEC">
      <w:pPr>
        <w:pStyle w:val="BodyTextIndent3"/>
        <w:ind w:left="0" w:right="2"/>
        <w:jc w:val="both"/>
        <w:rPr>
          <w:rFonts w:ascii="Times New Roman" w:hAnsi="Times New Roman"/>
          <w:sz w:val="24"/>
          <w:szCs w:val="24"/>
          <w:lang w:val="sr-Cyrl-CS"/>
        </w:rPr>
      </w:pPr>
      <w:r w:rsidRPr="00B36B08">
        <w:rPr>
          <w:rFonts w:ascii="Times New Roman" w:hAnsi="Times New Roman"/>
          <w:color w:val="FF0000"/>
          <w:lang w:val="sr-Cyrl-CS"/>
        </w:rPr>
        <w:tab/>
      </w:r>
      <w:r w:rsidR="00240FEC" w:rsidRPr="00B36B08">
        <w:rPr>
          <w:rFonts w:ascii="Times New Roman" w:hAnsi="Times New Roman"/>
          <w:color w:val="FF0000"/>
          <w:lang w:val="sr-Cyrl-CS"/>
        </w:rPr>
        <w:tab/>
      </w:r>
      <w:r w:rsidR="00885EEE" w:rsidRPr="00885EEE">
        <w:rPr>
          <w:rFonts w:ascii="Times New Roman" w:hAnsi="Times New Roman"/>
          <w:sz w:val="24"/>
          <w:szCs w:val="24"/>
          <w:lang w:val="sr-Cyrl-CS"/>
        </w:rPr>
        <w:t>За предметну ја</w:t>
      </w:r>
      <w:r w:rsidR="00E74528">
        <w:rPr>
          <w:rFonts w:ascii="Times New Roman" w:hAnsi="Times New Roman"/>
          <w:sz w:val="24"/>
          <w:szCs w:val="24"/>
          <w:lang w:val="sr-Cyrl-CS"/>
        </w:rPr>
        <w:t>вну набавку Наручилац jе дана 27</w:t>
      </w:r>
      <w:r w:rsidR="00885EEE" w:rsidRPr="00885EEE">
        <w:rPr>
          <w:rFonts w:ascii="Times New Roman" w:hAnsi="Times New Roman"/>
          <w:sz w:val="24"/>
          <w:szCs w:val="24"/>
          <w:lang w:val="sr-Cyrl-CS"/>
        </w:rPr>
        <w:t xml:space="preserve">.06.218. године, oбјавио позив за подношење понуде и конкурсну документацију на Порталу јавних набавки и на интернет страници Наручиоца.   </w:t>
      </w:r>
    </w:p>
    <w:p w:rsidR="006D4AF5" w:rsidRDefault="006D4AF5" w:rsidP="00311342">
      <w:pPr>
        <w:jc w:val="both"/>
        <w:rPr>
          <w:rFonts w:ascii="Times New Roman" w:hAnsi="Times New Roman"/>
          <w:lang w:val="sr-Cyrl-CS"/>
        </w:rPr>
      </w:pPr>
      <w:r w:rsidRPr="00885EEE">
        <w:rPr>
          <w:rFonts w:ascii="Times New Roman" w:hAnsi="Times New Roman"/>
          <w:color w:val="FF0000"/>
          <w:lang w:val="sr-Cyrl-CS"/>
        </w:rPr>
        <w:tab/>
      </w:r>
      <w:r w:rsidRPr="00885EEE">
        <w:rPr>
          <w:rFonts w:ascii="Times New Roman" w:hAnsi="Times New Roman"/>
          <w:color w:val="FF0000"/>
          <w:lang w:val="sr-Cyrl-CS"/>
        </w:rPr>
        <w:tab/>
      </w:r>
      <w:r w:rsidRPr="00885EEE">
        <w:rPr>
          <w:rFonts w:ascii="Times New Roman" w:hAnsi="Times New Roman"/>
          <w:lang w:val="sr-Cyrl-CS"/>
        </w:rPr>
        <w:t xml:space="preserve">Благовремено, до </w:t>
      </w:r>
      <w:r w:rsidR="00E74528">
        <w:rPr>
          <w:rFonts w:ascii="Times New Roman" w:hAnsi="Times New Roman"/>
        </w:rPr>
        <w:t>13</w:t>
      </w:r>
      <w:r w:rsidRPr="00B36B08">
        <w:rPr>
          <w:rFonts w:ascii="Times New Roman" w:hAnsi="Times New Roman"/>
          <w:lang w:val="sr-Cyrl-CS"/>
        </w:rPr>
        <w:t>.</w:t>
      </w:r>
      <w:r w:rsidR="00E74528">
        <w:rPr>
          <w:rFonts w:ascii="Times New Roman" w:hAnsi="Times New Roman"/>
          <w:lang w:val="sr-Cyrl-CS"/>
        </w:rPr>
        <w:t>07</w:t>
      </w:r>
      <w:r w:rsidRPr="00B36B08">
        <w:rPr>
          <w:rFonts w:ascii="Times New Roman" w:hAnsi="Times New Roman"/>
          <w:lang w:val="sr-Cyrl-CS"/>
        </w:rPr>
        <w:t>.</w:t>
      </w:r>
      <w:r w:rsidRPr="00885EEE">
        <w:rPr>
          <w:rFonts w:ascii="Times New Roman" w:hAnsi="Times New Roman"/>
          <w:lang w:val="sr-Cyrl-CS"/>
        </w:rPr>
        <w:t>201</w:t>
      </w:r>
      <w:r w:rsidR="00B36B08" w:rsidRPr="00B36B08">
        <w:rPr>
          <w:rFonts w:ascii="Times New Roman" w:hAnsi="Times New Roman"/>
        </w:rPr>
        <w:t>8</w:t>
      </w:r>
      <w:r w:rsidRPr="00885EEE">
        <w:rPr>
          <w:rFonts w:ascii="Times New Roman" w:hAnsi="Times New Roman"/>
          <w:lang w:val="sr-Cyrl-CS"/>
        </w:rPr>
        <w:t xml:space="preserve">. године до </w:t>
      </w:r>
      <w:r w:rsidRPr="00B36B08">
        <w:rPr>
          <w:rFonts w:ascii="Times New Roman" w:hAnsi="Times New Roman"/>
        </w:rPr>
        <w:t>1</w:t>
      </w:r>
      <w:r w:rsidR="00E74528">
        <w:rPr>
          <w:rFonts w:ascii="Times New Roman" w:hAnsi="Times New Roman"/>
          <w:lang w:val="sr-Cyrl-CS"/>
        </w:rPr>
        <w:t>2</w:t>
      </w:r>
      <w:r w:rsidRPr="00885EEE">
        <w:rPr>
          <w:rFonts w:ascii="Times New Roman" w:hAnsi="Times New Roman"/>
          <w:lang w:val="sr-Cyrl-CS"/>
        </w:rPr>
        <w:t>,</w:t>
      </w:r>
      <w:r w:rsidRPr="00B36B08">
        <w:rPr>
          <w:rFonts w:ascii="Times New Roman" w:hAnsi="Times New Roman"/>
          <w:lang w:val="sr-Cyrl-CS"/>
        </w:rPr>
        <w:t>00</w:t>
      </w:r>
      <w:r w:rsidR="00E74528">
        <w:rPr>
          <w:rFonts w:ascii="Times New Roman" w:hAnsi="Times New Roman"/>
          <w:lang w:val="sr-Cyrl-CS"/>
        </w:rPr>
        <w:t xml:space="preserve"> часова, достављена  понуда понуђача, и то:</w:t>
      </w:r>
    </w:p>
    <w:p w:rsidR="00E74528" w:rsidRDefault="00E74528" w:rsidP="00311342">
      <w:pPr>
        <w:jc w:val="both"/>
        <w:rPr>
          <w:rFonts w:ascii="Times New Roman" w:hAnsi="Times New Roman"/>
          <w:lang w:val="sr-Cyrl-CS"/>
        </w:rPr>
      </w:pPr>
    </w:p>
    <w:p w:rsidR="00E74528" w:rsidRDefault="00E74528" w:rsidP="00311342">
      <w:pPr>
        <w:jc w:val="both"/>
        <w:rPr>
          <w:rFonts w:ascii="Times New Roman" w:hAnsi="Times New Roman"/>
          <w:lang w:val="sr-Cyrl-CS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87"/>
        <w:gridCol w:w="1906"/>
        <w:gridCol w:w="810"/>
        <w:gridCol w:w="1920"/>
      </w:tblGrid>
      <w:tr w:rsidR="00E74528" w:rsidRPr="0054605A" w:rsidTr="00EC1B0C">
        <w:trPr>
          <w:trHeight w:val="427"/>
          <w:tblHeader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/>
                <w:lang w:val="sr-Cyrl-CS"/>
              </w:rPr>
            </w:pPr>
            <w:r w:rsidRPr="0054605A">
              <w:rPr>
                <w:rFonts w:ascii="Times New Roman" w:eastAsia="Batang" w:hAnsi="Times New Roman" w:cs="Tahoma"/>
                <w:b/>
                <w:sz w:val="22"/>
                <w:szCs w:val="22"/>
                <w:lang w:val="sr-Latn-CS"/>
              </w:rPr>
              <w:lastRenderedPageBreak/>
              <w:t>Ред</w:t>
            </w:r>
            <w:r w:rsidRPr="0054605A">
              <w:rPr>
                <w:rFonts w:ascii="Times New Roman" w:eastAsia="Batang" w:hAnsi="Times New Roman" w:cs="Tahoma"/>
                <w:b/>
                <w:sz w:val="22"/>
                <w:szCs w:val="22"/>
                <w:lang w:val="sr-Cyrl-CS"/>
              </w:rPr>
              <w:t>ни</w:t>
            </w:r>
          </w:p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/>
                <w:lang w:val="sr-Cyrl-CS"/>
              </w:rPr>
            </w:pPr>
            <w:r w:rsidRPr="0054605A">
              <w:rPr>
                <w:rFonts w:ascii="Times New Roman" w:eastAsia="Batang" w:hAnsi="Times New Roman" w:cs="Tahoma"/>
                <w:b/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/>
                <w:lang w:val="sr-Latn-CS"/>
              </w:rPr>
              <w:t>Назив понуђача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/>
                <w:sz w:val="22"/>
                <w:szCs w:val="22"/>
                <w:lang w:val="sr-Latn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/>
                <w:sz w:val="22"/>
                <w:szCs w:val="22"/>
                <w:lang w:val="sr-Latn-CS"/>
              </w:rPr>
              <w:t>Час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/>
                <w:bCs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/>
                <w:bCs/>
                <w:sz w:val="22"/>
                <w:szCs w:val="22"/>
                <w:lang w:val="sr-Latn-CS"/>
              </w:rPr>
              <w:t>Понуда заведена</w:t>
            </w:r>
          </w:p>
        </w:tc>
      </w:tr>
      <w:tr w:rsidR="00E74528" w:rsidRPr="0054605A" w:rsidTr="00EC1B0C">
        <w:trPr>
          <w:trHeight w:val="151"/>
          <w:tblHeader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Cs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Cs/>
                <w:sz w:val="22"/>
                <w:szCs w:val="22"/>
                <w:lang w:val="sr-Latn-CS"/>
              </w:rPr>
              <w:t>1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Cs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Cs/>
                <w:sz w:val="22"/>
                <w:szCs w:val="22"/>
                <w:lang w:val="sr-Latn-CS"/>
              </w:rPr>
              <w:t>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Cs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Cs/>
                <w:sz w:val="22"/>
                <w:szCs w:val="22"/>
                <w:lang w:val="sr-Latn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Cs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Cs/>
                <w:sz w:val="22"/>
                <w:szCs w:val="22"/>
                <w:lang w:val="sr-Latn-CS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Cs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Cs/>
                <w:sz w:val="22"/>
                <w:szCs w:val="22"/>
                <w:lang w:val="sr-Latn-CS"/>
              </w:rPr>
              <w:t>5</w:t>
            </w:r>
          </w:p>
        </w:tc>
      </w:tr>
      <w:tr w:rsidR="00E74528" w:rsidRPr="0054605A" w:rsidTr="00EC1B0C">
        <w:trPr>
          <w:trHeight w:val="454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b/>
                <w:lang w:val="sr-Latn-CS"/>
              </w:rPr>
            </w:pPr>
            <w:r w:rsidRPr="0054605A">
              <w:rPr>
                <w:rFonts w:ascii="Times New Roman" w:eastAsia="Batang" w:hAnsi="Times New Roman" w:cs="Tahoma"/>
                <w:b/>
                <w:lang w:val="sr-Latn-CS"/>
              </w:rPr>
              <w:t>1.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lang w:val="sr-Latn-RS"/>
              </w:rPr>
            </w:pPr>
            <w:r w:rsidRPr="0054605A">
              <w:rPr>
                <w:rFonts w:ascii="Times New Roman" w:eastAsia="Batang" w:hAnsi="Times New Roman" w:cs="Tahoma"/>
                <w:lang w:val="sr-Cyrl-CS"/>
              </w:rPr>
              <w:t>Градски завод за јавно здравље, Београд</w:t>
            </w:r>
            <w:r w:rsidRPr="0054605A">
              <w:rPr>
                <w:rFonts w:ascii="Times New Roman" w:eastAsia="Batang" w:hAnsi="Times New Roman" w:cs="Tahoma"/>
                <w:lang w:val="sr-Latn-CS"/>
              </w:rPr>
              <w:t xml:space="preserve"> </w:t>
            </w:r>
            <w:r w:rsidRPr="0054605A">
              <w:rPr>
                <w:rFonts w:ascii="Times New Roman" w:eastAsia="Batang" w:hAnsi="Times New Roman" w:cs="Tahoma"/>
                <w:lang w:val="sr-Cyrl-RS"/>
              </w:rPr>
              <w:t>Булевар Деспота Стефана број 54А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lang w:val="sr-Cyrl-CS"/>
              </w:rPr>
            </w:pPr>
            <w:r w:rsidRPr="0054605A">
              <w:rPr>
                <w:rFonts w:ascii="Times New Roman" w:eastAsia="Batang" w:hAnsi="Times New Roman" w:cs="Tahoma"/>
                <w:lang w:val="sr-Latn-RS"/>
              </w:rPr>
              <w:t>13</w:t>
            </w:r>
            <w:r w:rsidRPr="0054605A">
              <w:rPr>
                <w:rFonts w:ascii="Times New Roman" w:eastAsia="Batang" w:hAnsi="Times New Roman" w:cs="Tahoma"/>
                <w:lang w:val="sr-Cyrl-CS"/>
              </w:rPr>
              <w:t>.0</w:t>
            </w:r>
            <w:r w:rsidRPr="0054605A">
              <w:rPr>
                <w:rFonts w:ascii="Times New Roman" w:eastAsia="Batang" w:hAnsi="Times New Roman" w:cs="Tahoma"/>
                <w:lang w:val="sr-Latn-RS"/>
              </w:rPr>
              <w:t>7</w:t>
            </w:r>
            <w:r w:rsidRPr="0054605A">
              <w:rPr>
                <w:rFonts w:ascii="Times New Roman" w:eastAsia="Batang" w:hAnsi="Times New Roman" w:cs="Tahoma"/>
                <w:lang w:val="sr-Cyrl-CS"/>
              </w:rPr>
              <w:t>.201</w:t>
            </w:r>
            <w:r w:rsidRPr="0054605A">
              <w:rPr>
                <w:rFonts w:ascii="Times New Roman" w:eastAsia="Batang" w:hAnsi="Times New Roman" w:cs="Tahoma"/>
                <w:lang w:val="sr-Latn-RS"/>
              </w:rPr>
              <w:t>8</w:t>
            </w:r>
            <w:r w:rsidRPr="0054605A">
              <w:rPr>
                <w:rFonts w:ascii="Times New Roman" w:eastAsia="Batang" w:hAnsi="Times New Roman" w:cs="Tahoma"/>
                <w:lang w:val="sr-Cyrl-C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528" w:rsidRPr="0054605A" w:rsidRDefault="00E74528" w:rsidP="00EC1B0C">
            <w:pPr>
              <w:tabs>
                <w:tab w:val="left" w:pos="1440"/>
                <w:tab w:val="left" w:pos="1980"/>
                <w:tab w:val="left" w:pos="4140"/>
                <w:tab w:val="left" w:pos="68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lang w:val="sr-Latn-RS"/>
              </w:rPr>
            </w:pPr>
            <w:r w:rsidRPr="0054605A">
              <w:rPr>
                <w:rFonts w:ascii="Times New Roman" w:eastAsia="Batang" w:hAnsi="Times New Roman" w:cs="Tahoma"/>
                <w:lang w:val="sr-Cyrl-CS"/>
              </w:rPr>
              <w:t>11:10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528" w:rsidRPr="0054605A" w:rsidRDefault="00E74528" w:rsidP="00EC1B0C">
            <w:pPr>
              <w:tabs>
                <w:tab w:val="left" w:pos="1440"/>
              </w:tabs>
              <w:spacing w:line="276" w:lineRule="auto"/>
              <w:jc w:val="center"/>
              <w:rPr>
                <w:rFonts w:ascii="Times New Roman" w:eastAsia="Batang" w:hAnsi="Times New Roman" w:cs="Tahoma"/>
                <w:lang w:val="sr-Latn-RS"/>
              </w:rPr>
            </w:pPr>
            <w:r w:rsidRPr="0054605A">
              <w:rPr>
                <w:rFonts w:ascii="Times New Roman" w:eastAsia="Batang" w:hAnsi="Times New Roman" w:cs="Tahoma"/>
                <w:lang w:val="sr-Cyrl-CS"/>
              </w:rPr>
              <w:t>148-15-404-0</w:t>
            </w:r>
            <w:r w:rsidRPr="0054605A">
              <w:rPr>
                <w:rFonts w:ascii="Times New Roman" w:eastAsia="Batang" w:hAnsi="Times New Roman" w:cs="Tahoma"/>
                <w:lang w:val="sr-Latn-RS"/>
              </w:rPr>
              <w:t>3</w:t>
            </w:r>
            <w:r w:rsidRPr="0054605A">
              <w:rPr>
                <w:rFonts w:ascii="Times New Roman" w:eastAsia="Batang" w:hAnsi="Times New Roman" w:cs="Tahoma"/>
                <w:lang w:val="sr-Cyrl-CS"/>
              </w:rPr>
              <w:t>-</w:t>
            </w:r>
            <w:r w:rsidRPr="0054605A">
              <w:rPr>
                <w:rFonts w:ascii="Times New Roman" w:eastAsia="Batang" w:hAnsi="Times New Roman" w:cs="Tahoma"/>
                <w:lang w:val="sr-Latn-RS"/>
              </w:rPr>
              <w:t>3</w:t>
            </w:r>
            <w:r w:rsidRPr="0054605A">
              <w:rPr>
                <w:rFonts w:ascii="Times New Roman" w:eastAsia="Batang" w:hAnsi="Times New Roman" w:cs="Tahoma"/>
                <w:lang w:val="sr-Cyrl-RS"/>
              </w:rPr>
              <w:t>96</w:t>
            </w:r>
            <w:r w:rsidRPr="0054605A">
              <w:rPr>
                <w:rFonts w:ascii="Times New Roman" w:eastAsia="Batang" w:hAnsi="Times New Roman" w:cs="Tahoma"/>
                <w:lang w:val="sr-Cyrl-CS"/>
              </w:rPr>
              <w:t>/201</w:t>
            </w:r>
            <w:r w:rsidRPr="0054605A">
              <w:rPr>
                <w:rFonts w:ascii="Times New Roman" w:eastAsia="Batang" w:hAnsi="Times New Roman" w:cs="Tahoma"/>
                <w:lang w:val="sr-Latn-RS"/>
              </w:rPr>
              <w:t>8</w:t>
            </w:r>
          </w:p>
        </w:tc>
      </w:tr>
    </w:tbl>
    <w:p w:rsidR="00E74528" w:rsidRPr="00B36B08" w:rsidRDefault="00E74528" w:rsidP="00311342">
      <w:pPr>
        <w:jc w:val="both"/>
        <w:rPr>
          <w:rFonts w:ascii="Times New Roman" w:hAnsi="Times New Roman"/>
          <w:lang w:val="sr-Cyrl-CS"/>
        </w:rPr>
      </w:pPr>
    </w:p>
    <w:p w:rsidR="002720F4" w:rsidRPr="00F03D99" w:rsidRDefault="002720F4" w:rsidP="002720F4">
      <w:pPr>
        <w:ind w:firstLine="720"/>
        <w:jc w:val="both"/>
        <w:rPr>
          <w:rFonts w:ascii="Times New Roman" w:hAnsi="Times New Roman"/>
          <w:noProof/>
          <w:color w:val="FF0000"/>
          <w:lang w:val="sr-Cyrl-RS"/>
        </w:rPr>
      </w:pPr>
      <w:r>
        <w:rPr>
          <w:rFonts w:ascii="Times New Roman" w:hAnsi="Times New Roman"/>
          <w:color w:val="FF0000"/>
          <w:lang w:val="sr-Cyrl-CS"/>
        </w:rPr>
        <w:t xml:space="preserve">           </w:t>
      </w:r>
      <w:r w:rsidR="006D4AF5" w:rsidRPr="00B36B08">
        <w:rPr>
          <w:rFonts w:ascii="Times New Roman" w:hAnsi="Times New Roman"/>
          <w:lang w:val="sr-Cyrl-CS"/>
        </w:rPr>
        <w:t xml:space="preserve">Имајући у виду да не постоје законски услови за доделу уговора у </w:t>
      </w:r>
      <w:r w:rsidR="00311342" w:rsidRPr="00B36B08">
        <w:rPr>
          <w:rFonts w:ascii="Times New Roman" w:hAnsi="Times New Roman"/>
          <w:lang w:val="sr-Cyrl-CS"/>
        </w:rPr>
        <w:t>поступку јавне набавке</w:t>
      </w:r>
      <w:r w:rsidR="00FA6027" w:rsidRPr="00B36B08">
        <w:rPr>
          <w:rFonts w:ascii="Times New Roman" w:hAnsi="Times New Roman"/>
          <w:lang w:val="sr-Cyrl-CS"/>
        </w:rPr>
        <w:t xml:space="preserve"> мале вредности</w:t>
      </w:r>
      <w:r w:rsidR="00311342" w:rsidRPr="00B36B08">
        <w:rPr>
          <w:rFonts w:ascii="Times New Roman" w:hAnsi="Times New Roman"/>
          <w:lang w:val="sr-Cyrl-CS"/>
        </w:rPr>
        <w:t xml:space="preserve">, </w:t>
      </w:r>
      <w:r w:rsidR="006D4AF5" w:rsidRPr="00B36B08">
        <w:rPr>
          <w:rFonts w:ascii="Times New Roman" w:hAnsi="Times New Roman"/>
          <w:lang w:val="sr-Cyrl-CS"/>
        </w:rPr>
        <w:t xml:space="preserve">број </w:t>
      </w:r>
      <w:r w:rsidR="00885EEE">
        <w:rPr>
          <w:rFonts w:ascii="Times New Roman" w:hAnsi="Times New Roman"/>
          <w:b/>
          <w:lang w:val="sr-Cyrl-CS"/>
        </w:rPr>
        <w:t>7</w:t>
      </w:r>
      <w:r w:rsidR="00E74528">
        <w:rPr>
          <w:rFonts w:ascii="Times New Roman" w:hAnsi="Times New Roman"/>
          <w:b/>
          <w:lang w:val="sr-Cyrl-CS"/>
        </w:rPr>
        <w:t>8</w:t>
      </w:r>
      <w:r w:rsidR="006D4AF5" w:rsidRPr="00B36B08">
        <w:rPr>
          <w:rFonts w:ascii="Times New Roman" w:hAnsi="Times New Roman"/>
          <w:b/>
          <w:lang w:val="sr-Cyrl-CS"/>
        </w:rPr>
        <w:t>/1</w:t>
      </w:r>
      <w:r w:rsidR="00B36B08" w:rsidRPr="00B36B08">
        <w:rPr>
          <w:rFonts w:ascii="Times New Roman" w:hAnsi="Times New Roman"/>
          <w:b/>
          <w:lang w:val="sr-Cyrl-CS"/>
        </w:rPr>
        <w:t>8</w:t>
      </w:r>
      <w:r w:rsidR="006D4AF5" w:rsidRPr="00B36B08">
        <w:rPr>
          <w:rFonts w:ascii="Times New Roman" w:hAnsi="Times New Roman"/>
          <w:lang w:val="sr-Cyrl-CS"/>
        </w:rPr>
        <w:t>, чији је предмет</w:t>
      </w:r>
      <w:r w:rsidR="006D4AF5" w:rsidRPr="00885EEE">
        <w:rPr>
          <w:rFonts w:ascii="Times New Roman" w:hAnsi="Times New Roman"/>
          <w:lang w:val="sr-Cyrl-CS"/>
        </w:rPr>
        <w:t xml:space="preserve"> </w:t>
      </w:r>
      <w:r w:rsidR="006D4AF5" w:rsidRPr="00B36B08">
        <w:rPr>
          <w:rFonts w:ascii="Times New Roman" w:hAnsi="Times New Roman"/>
          <w:lang w:val="sr-Cyrl-CS"/>
        </w:rPr>
        <w:t xml:space="preserve">набавка </w:t>
      </w:r>
      <w:r w:rsidR="007522C8" w:rsidRPr="007522C8">
        <w:rPr>
          <w:rFonts w:ascii="Times New Roman" w:hAnsi="Times New Roman"/>
        </w:rPr>
        <w:t xml:space="preserve">услуга </w:t>
      </w:r>
      <w:r w:rsidR="007522C8" w:rsidRPr="007522C8">
        <w:rPr>
          <w:rFonts w:ascii="Times New Roman" w:hAnsi="Times New Roman"/>
          <w:lang w:val="ru-RU"/>
        </w:rPr>
        <w:t xml:space="preserve">специјализоване лабораторије </w:t>
      </w:r>
      <w:r w:rsidR="00550631">
        <w:rPr>
          <w:rFonts w:ascii="Times New Roman" w:hAnsi="Times New Roman"/>
          <w:lang w:val="ru-RU"/>
        </w:rPr>
        <w:t>и испитивање састава растварача</w:t>
      </w:r>
      <w:r w:rsidR="006D4AF5" w:rsidRPr="00B36B08">
        <w:rPr>
          <w:rFonts w:ascii="Times New Roman" w:hAnsi="Times New Roman"/>
          <w:lang w:val="sr-Cyrl-CS"/>
        </w:rPr>
        <w:t>, на основу члана 109. став 1. Закона о јавним набавкама („Службени гласник РС” број 124/2012</w:t>
      </w:r>
      <w:r w:rsidR="00FA6027" w:rsidRPr="00B36B08">
        <w:rPr>
          <w:rFonts w:ascii="Times New Roman" w:hAnsi="Times New Roman"/>
          <w:lang w:val="sr-Cyrl-CS"/>
        </w:rPr>
        <w:t>, 14/2015 и 68/2015</w:t>
      </w:r>
      <w:r w:rsidR="006D4AF5" w:rsidRPr="00B36B08">
        <w:rPr>
          <w:rFonts w:ascii="Times New Roman" w:hAnsi="Times New Roman"/>
          <w:lang w:val="sr-Cyrl-CS"/>
        </w:rPr>
        <w:t xml:space="preserve">), </w:t>
      </w:r>
      <w:r>
        <w:rPr>
          <w:rFonts w:ascii="Times New Roman" w:hAnsi="Times New Roman"/>
          <w:lang w:val="sr-Cyrl-CS"/>
        </w:rPr>
        <w:t xml:space="preserve">предметни поступак се обуставља из разлога што је </w:t>
      </w:r>
      <w:r w:rsidRPr="00F03D99">
        <w:rPr>
          <w:rFonts w:ascii="Times New Roman" w:hAnsi="Times New Roman"/>
          <w:lang w:val="sr-Cyrl-CS"/>
        </w:rPr>
        <w:t xml:space="preserve">понуда </w:t>
      </w:r>
      <w:r w:rsidRPr="00F03D99">
        <w:rPr>
          <w:rFonts w:ascii="Times New Roman" w:hAnsi="Times New Roman"/>
          <w:lang w:val="sr-Cyrl-RS"/>
        </w:rPr>
        <w:t>понуђача „</w:t>
      </w:r>
      <w:r w:rsidRPr="00F03D99">
        <w:rPr>
          <w:rFonts w:ascii="Times New Roman" w:eastAsia="Batang" w:hAnsi="Times New Roman"/>
          <w:lang w:val="sr-Cyrl-CS"/>
        </w:rPr>
        <w:t>Градски завод за јавно здравље</w:t>
      </w:r>
      <w:r w:rsidRPr="00F03D99">
        <w:rPr>
          <w:rFonts w:ascii="Times New Roman" w:hAnsi="Times New Roman"/>
          <w:lang w:val="sr-Cyrl-CS"/>
        </w:rPr>
        <w:t>“</w:t>
      </w:r>
      <w:r w:rsidRPr="00F03D99">
        <w:rPr>
          <w:rFonts w:ascii="Times New Roman" w:eastAsia="Batang" w:hAnsi="Times New Roman"/>
          <w:lang w:val="sr-Cyrl-CS"/>
        </w:rPr>
        <w:t xml:space="preserve">, </w:t>
      </w:r>
      <w:r w:rsidRPr="00F03D99">
        <w:rPr>
          <w:rFonts w:ascii="Times New Roman" w:hAnsi="Times New Roman"/>
          <w:lang w:val="sr-Cyrl-CS"/>
        </w:rPr>
        <w:t xml:space="preserve">из </w:t>
      </w:r>
      <w:r w:rsidRPr="00F03D99">
        <w:rPr>
          <w:rFonts w:ascii="Times New Roman" w:eastAsia="Batang" w:hAnsi="Times New Roman"/>
          <w:lang w:val="sr-Cyrl-CS"/>
        </w:rPr>
        <w:t>Београд</w:t>
      </w:r>
      <w:r w:rsidRPr="00F03D99">
        <w:rPr>
          <w:rFonts w:ascii="Times New Roman" w:hAnsi="Times New Roman"/>
          <w:lang w:val="sr-Cyrl-CS"/>
        </w:rPr>
        <w:t>а,</w:t>
      </w:r>
      <w:r w:rsidRPr="00F03D99">
        <w:rPr>
          <w:rFonts w:ascii="Times New Roman" w:eastAsia="Batang" w:hAnsi="Times New Roman"/>
          <w:lang w:val="sr-Latn-CS"/>
        </w:rPr>
        <w:t xml:space="preserve"> </w:t>
      </w:r>
      <w:r w:rsidRPr="00F03D99">
        <w:rPr>
          <w:rFonts w:ascii="Times New Roman" w:eastAsia="Batang" w:hAnsi="Times New Roman"/>
          <w:lang w:val="sr-Cyrl-RS"/>
        </w:rPr>
        <w:t>Булевар Деспота Стефана број 54А</w:t>
      </w:r>
      <w:r>
        <w:rPr>
          <w:rFonts w:ascii="Times New Roman" w:hAnsi="Times New Roman"/>
          <w:lang w:val="sr-Cyrl-RS"/>
        </w:rPr>
        <w:t>,</w:t>
      </w:r>
      <w:r w:rsidRPr="00F03D99">
        <w:rPr>
          <w:rFonts w:ascii="Times New Roman" w:hAnsi="Times New Roman"/>
          <w:lang w:val="sr-Cyrl-CS"/>
        </w:rPr>
        <w:t xml:space="preserve"> понуда број 3595/2 од 12.07.2018. године</w:t>
      </w:r>
      <w:r w:rsidRPr="00F03D99">
        <w:rPr>
          <w:rFonts w:ascii="Times New Roman" w:hAnsi="Times New Roman"/>
          <w:lang w:val="sr-Cyrl-RS"/>
        </w:rPr>
        <w:t xml:space="preserve">, </w:t>
      </w:r>
      <w:r w:rsidRPr="00F03D99">
        <w:rPr>
          <w:rFonts w:ascii="Times New Roman" w:hAnsi="Times New Roman"/>
          <w:lang w:val="sr-Cyrl-CS"/>
        </w:rPr>
        <w:t xml:space="preserve"> оцењена као неприхватљива и неодговарајућа</w:t>
      </w:r>
      <w:r w:rsidRPr="00F03D99">
        <w:rPr>
          <w:rFonts w:ascii="Times New Roman" w:hAnsi="Times New Roman"/>
          <w:lang w:val="sr-Cyrl-CS" w:eastAsia="ko-KR"/>
        </w:rPr>
        <w:t>,</w:t>
      </w:r>
      <w:r w:rsidRPr="00F03D99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јер</w:t>
      </w:r>
      <w:r w:rsidRPr="00F03D99">
        <w:rPr>
          <w:rFonts w:ascii="Times New Roman" w:hAnsi="Times New Roman"/>
          <w:lang w:val="sr-Cyrl-CS"/>
        </w:rPr>
        <w:t xml:space="preserve"> не испуњава услове из кадровског капацитета</w:t>
      </w:r>
      <w:r>
        <w:rPr>
          <w:rFonts w:ascii="Times New Roman" w:hAnsi="Times New Roman"/>
          <w:lang w:val="sr-Cyrl-CS"/>
        </w:rPr>
        <w:t>, односно понуђач није доставио к</w:t>
      </w:r>
      <w:proofErr w:type="spellStart"/>
      <w:r w:rsidRPr="00F03D99">
        <w:rPr>
          <w:rFonts w:ascii="Times New Roman" w:hAnsi="Times New Roman"/>
        </w:rPr>
        <w:t>опије</w:t>
      </w:r>
      <w:proofErr w:type="spellEnd"/>
      <w:r w:rsidRPr="00F03D99">
        <w:rPr>
          <w:rFonts w:ascii="Times New Roman" w:hAnsi="Times New Roman"/>
        </w:rPr>
        <w:t xml:space="preserve"> </w:t>
      </w:r>
      <w:proofErr w:type="spellStart"/>
      <w:r w:rsidRPr="00F03D99">
        <w:rPr>
          <w:rFonts w:ascii="Times New Roman" w:hAnsi="Times New Roman"/>
        </w:rPr>
        <w:t>обрасца</w:t>
      </w:r>
      <w:proofErr w:type="spellEnd"/>
      <w:r w:rsidRPr="00F03D99">
        <w:rPr>
          <w:rFonts w:ascii="Times New Roman" w:hAnsi="Times New Roman"/>
        </w:rPr>
        <w:t xml:space="preserve"> </w:t>
      </w:r>
      <w:r w:rsidRPr="00F03D99">
        <w:rPr>
          <w:rFonts w:ascii="Times New Roman" w:hAnsi="Times New Roman"/>
          <w:bCs/>
        </w:rPr>
        <w:t xml:space="preserve">М-3а, М </w:t>
      </w:r>
      <w:proofErr w:type="spellStart"/>
      <w:r w:rsidRPr="00F03D99">
        <w:rPr>
          <w:rFonts w:ascii="Times New Roman" w:hAnsi="Times New Roman"/>
          <w:bCs/>
        </w:rPr>
        <w:t>или</w:t>
      </w:r>
      <w:proofErr w:type="spellEnd"/>
      <w:r w:rsidRPr="00F03D99">
        <w:rPr>
          <w:rFonts w:ascii="Times New Roman" w:hAnsi="Times New Roman"/>
          <w:b/>
          <w:bCs/>
        </w:rPr>
        <w:t xml:space="preserve"> </w:t>
      </w:r>
      <w:proofErr w:type="spellStart"/>
      <w:r w:rsidRPr="00F03D99">
        <w:rPr>
          <w:rFonts w:ascii="Times New Roman" w:hAnsi="Times New Roman"/>
          <w:bCs/>
        </w:rPr>
        <w:t>другог</w:t>
      </w:r>
      <w:proofErr w:type="spellEnd"/>
      <w:r w:rsidRPr="00F03D99">
        <w:rPr>
          <w:rFonts w:ascii="Times New Roman" w:hAnsi="Times New Roman"/>
          <w:bCs/>
        </w:rPr>
        <w:t xml:space="preserve"> </w:t>
      </w:r>
      <w:proofErr w:type="spellStart"/>
      <w:r w:rsidRPr="00F03D99">
        <w:rPr>
          <w:rFonts w:ascii="Times New Roman" w:hAnsi="Times New Roman"/>
          <w:bCs/>
        </w:rPr>
        <w:t>одговарајућег</w:t>
      </w:r>
      <w:proofErr w:type="spellEnd"/>
      <w:r w:rsidRPr="00F03D99">
        <w:rPr>
          <w:rFonts w:ascii="Times New Roman" w:hAnsi="Times New Roman"/>
          <w:bCs/>
        </w:rPr>
        <w:t xml:space="preserve"> </w:t>
      </w:r>
      <w:proofErr w:type="spellStart"/>
      <w:r w:rsidRPr="00F03D99">
        <w:rPr>
          <w:rFonts w:ascii="Times New Roman" w:hAnsi="Times New Roman"/>
          <w:bCs/>
        </w:rPr>
        <w:t>образц</w:t>
      </w:r>
      <w:proofErr w:type="spellEnd"/>
      <w:r w:rsidRPr="00F03D99">
        <w:rPr>
          <w:rFonts w:ascii="Times New Roman" w:hAnsi="Times New Roman"/>
          <w:bCs/>
          <w:lang w:val="sr-Cyrl-RS"/>
        </w:rPr>
        <w:t>а</w:t>
      </w:r>
      <w:r>
        <w:rPr>
          <w:rFonts w:ascii="Times New Roman" w:hAnsi="Times New Roman"/>
          <w:bCs/>
          <w:lang w:val="sr-Cyrl-RS"/>
        </w:rPr>
        <w:t>,</w:t>
      </w:r>
      <w:r w:rsidRPr="00E52809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као и </w:t>
      </w:r>
      <w:proofErr w:type="spellStart"/>
      <w:r w:rsidRPr="00E52809">
        <w:rPr>
          <w:rFonts w:ascii="Times New Roman" w:hAnsi="Times New Roman"/>
          <w:bCs/>
        </w:rPr>
        <w:t>копије</w:t>
      </w:r>
      <w:proofErr w:type="spellEnd"/>
      <w:r w:rsidRPr="00E52809">
        <w:rPr>
          <w:rFonts w:ascii="Times New Roman" w:hAnsi="Times New Roman"/>
          <w:bCs/>
        </w:rPr>
        <w:t xml:space="preserve"> </w:t>
      </w:r>
      <w:proofErr w:type="spellStart"/>
      <w:r w:rsidRPr="00E52809">
        <w:rPr>
          <w:rFonts w:ascii="Times New Roman" w:hAnsi="Times New Roman"/>
          <w:bCs/>
        </w:rPr>
        <w:t>доказа</w:t>
      </w:r>
      <w:proofErr w:type="spellEnd"/>
      <w:r w:rsidRPr="00E52809">
        <w:rPr>
          <w:rFonts w:ascii="Times New Roman" w:hAnsi="Times New Roman"/>
          <w:bCs/>
        </w:rPr>
        <w:t xml:space="preserve"> о </w:t>
      </w:r>
      <w:proofErr w:type="spellStart"/>
      <w:r w:rsidRPr="00E52809">
        <w:rPr>
          <w:rFonts w:ascii="Times New Roman" w:hAnsi="Times New Roman"/>
          <w:bCs/>
        </w:rPr>
        <w:t>захтеваној</w:t>
      </w:r>
      <w:proofErr w:type="spellEnd"/>
      <w:r w:rsidRPr="00E52809">
        <w:rPr>
          <w:rFonts w:ascii="Times New Roman" w:hAnsi="Times New Roman"/>
          <w:bCs/>
        </w:rPr>
        <w:t xml:space="preserve"> </w:t>
      </w:r>
      <w:proofErr w:type="spellStart"/>
      <w:r w:rsidRPr="00E52809">
        <w:rPr>
          <w:rFonts w:ascii="Times New Roman" w:hAnsi="Times New Roman"/>
          <w:bCs/>
        </w:rPr>
        <w:t>квалификацији</w:t>
      </w:r>
      <w:proofErr w:type="spellEnd"/>
      <w:r w:rsidRPr="00797B66">
        <w:rPr>
          <w:b/>
          <w:bCs/>
        </w:rPr>
        <w:t xml:space="preserve"> </w:t>
      </w:r>
      <w:r w:rsidRPr="00F03D99">
        <w:rPr>
          <w:rFonts w:ascii="Times New Roman" w:hAnsi="Times New Roman"/>
          <w:lang w:val="sr-Cyrl-RS"/>
        </w:rPr>
        <w:t>прописане</w:t>
      </w:r>
      <w:r w:rsidRPr="00F03D99">
        <w:rPr>
          <w:rFonts w:ascii="Times New Roman" w:hAnsi="Times New Roman"/>
          <w:lang w:val="sr-Cyrl-CS"/>
        </w:rPr>
        <w:t xml:space="preserve"> Конкурсном документацијом</w:t>
      </w:r>
      <w:r>
        <w:rPr>
          <w:rFonts w:ascii="Times New Roman" w:hAnsi="Times New Roman"/>
          <w:lang w:val="sr-Cyrl-CS"/>
        </w:rPr>
        <w:t>.</w:t>
      </w:r>
    </w:p>
    <w:p w:rsidR="006D4AF5" w:rsidRPr="002720F4" w:rsidRDefault="006D4AF5" w:rsidP="00E74528">
      <w:pPr>
        <w:jc w:val="both"/>
        <w:rPr>
          <w:rFonts w:ascii="Times New Roman" w:hAnsi="Times New Roman"/>
          <w:color w:val="FF0000"/>
          <w:lang w:val="sr-Cyrl-RS"/>
        </w:rPr>
      </w:pPr>
    </w:p>
    <w:p w:rsidR="006D4AF5" w:rsidRPr="00B36B08" w:rsidRDefault="002720F4" w:rsidP="002720F4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color w:val="FF0000"/>
          <w:lang w:val="sr-Cyrl-CS"/>
        </w:rPr>
        <w:t xml:space="preserve">                       </w:t>
      </w:r>
      <w:r w:rsidR="006D4AF5" w:rsidRPr="00B36B08">
        <w:rPr>
          <w:rFonts w:ascii="Times New Roman" w:hAnsi="Times New Roman"/>
          <w:lang w:val="sr-Cyrl-CS"/>
        </w:rPr>
        <w:t>Обавештење о обустави поступка јавне набавке биће објављено на Порталу јавних набавки и интернет страници Наручиоца у року од пет дана од коначности Одлуке о обустави поступка јавне набавке.</w:t>
      </w:r>
    </w:p>
    <w:p w:rsidR="006D4AF5" w:rsidRPr="00B36B08" w:rsidRDefault="006D4AF5" w:rsidP="00311342">
      <w:pPr>
        <w:ind w:firstLine="1440"/>
        <w:jc w:val="both"/>
        <w:rPr>
          <w:rFonts w:ascii="Times New Roman" w:hAnsi="Times New Roman"/>
          <w:lang w:val="sr-Cyrl-CS"/>
        </w:rPr>
      </w:pPr>
    </w:p>
    <w:p w:rsidR="006D4AF5" w:rsidRPr="00B36B08" w:rsidRDefault="006D4AF5" w:rsidP="00311342">
      <w:pPr>
        <w:ind w:firstLine="1440"/>
        <w:jc w:val="both"/>
        <w:rPr>
          <w:rFonts w:ascii="Times New Roman" w:hAnsi="Times New Roman"/>
          <w:lang w:val="sr-Cyrl-CS"/>
        </w:rPr>
      </w:pPr>
      <w:r w:rsidRPr="00B36B08">
        <w:rPr>
          <w:rFonts w:ascii="Times New Roman" w:hAnsi="Times New Roman"/>
          <w:lang w:val="sr-Cyrl-CS"/>
        </w:rPr>
        <w:t>На основу свега изнетог, одлучено је као у диспозитиву Одлуке.</w:t>
      </w:r>
    </w:p>
    <w:p w:rsidR="00B973EE" w:rsidRPr="00885EEE" w:rsidRDefault="006D4AF5" w:rsidP="00311342">
      <w:pPr>
        <w:jc w:val="both"/>
        <w:rPr>
          <w:rFonts w:ascii="Times New Roman" w:hAnsi="Times New Roman"/>
          <w:lang w:val="sr-Cyrl-CS"/>
        </w:rPr>
      </w:pPr>
      <w:r w:rsidRPr="00B36B08">
        <w:rPr>
          <w:rFonts w:ascii="Times New Roman" w:hAnsi="Times New Roman"/>
          <w:lang w:val="sr-Cyrl-CS"/>
        </w:rPr>
        <w:tab/>
      </w:r>
      <w:r w:rsidR="00B973EE" w:rsidRPr="00B36B08">
        <w:rPr>
          <w:rFonts w:ascii="Times New Roman" w:hAnsi="Times New Roman"/>
          <w:lang w:val="sr-Cyrl-CS"/>
        </w:rPr>
        <w:tab/>
      </w:r>
    </w:p>
    <w:p w:rsidR="00311342" w:rsidRPr="00B36B08" w:rsidRDefault="00311342" w:rsidP="00311342">
      <w:pPr>
        <w:tabs>
          <w:tab w:val="left" w:pos="1418"/>
          <w:tab w:val="left" w:pos="4140"/>
          <w:tab w:val="left" w:pos="6840"/>
        </w:tabs>
        <w:jc w:val="both"/>
        <w:rPr>
          <w:rFonts w:ascii="Times New Roman" w:hAnsi="Times New Roman"/>
          <w:lang w:val="sr-Cyrl-CS"/>
        </w:rPr>
      </w:pPr>
    </w:p>
    <w:p w:rsidR="00311342" w:rsidRPr="00B36B08" w:rsidRDefault="00311342" w:rsidP="00311342">
      <w:pPr>
        <w:tabs>
          <w:tab w:val="left" w:pos="1418"/>
          <w:tab w:val="left" w:pos="4140"/>
          <w:tab w:val="left" w:pos="6840"/>
        </w:tabs>
        <w:jc w:val="both"/>
        <w:rPr>
          <w:rFonts w:ascii="Times New Roman" w:hAnsi="Times New Roman"/>
          <w:lang w:val="sr-Cyrl-CS"/>
        </w:rPr>
      </w:pPr>
    </w:p>
    <w:p w:rsidR="008A2D7B" w:rsidRPr="00B36B08" w:rsidRDefault="00311342" w:rsidP="007522C8">
      <w:pPr>
        <w:ind w:left="4320"/>
        <w:jc w:val="right"/>
        <w:rPr>
          <w:rFonts w:ascii="Times New Roman" w:hAnsi="Times New Roman"/>
          <w:b/>
          <w:lang w:val="sr-Cyrl-CS"/>
        </w:rPr>
      </w:pPr>
      <w:r w:rsidRPr="00B36B08">
        <w:rPr>
          <w:rFonts w:ascii="Times New Roman" w:hAnsi="Times New Roman"/>
          <w:b/>
          <w:lang w:val="sr-Cyrl-CS"/>
        </w:rPr>
        <w:t xml:space="preserve">    </w:t>
      </w:r>
      <w:r w:rsidR="00980A9F" w:rsidRPr="00B36B08">
        <w:rPr>
          <w:rFonts w:ascii="Times New Roman" w:hAnsi="Times New Roman"/>
          <w:b/>
          <w:lang w:val="sr-Cyrl-CS"/>
        </w:rPr>
        <w:t xml:space="preserve">В.Д. </w:t>
      </w:r>
      <w:r w:rsidR="008A2D7B" w:rsidRPr="00B36B08">
        <w:rPr>
          <w:rFonts w:ascii="Times New Roman" w:hAnsi="Times New Roman"/>
          <w:b/>
          <w:lang w:val="sr-Cyrl-CS"/>
        </w:rPr>
        <w:t>ПОМОЋНИК ДИРЕКТОРА</w:t>
      </w:r>
    </w:p>
    <w:p w:rsidR="00311342" w:rsidRPr="00B36B08" w:rsidRDefault="00311342" w:rsidP="00311342">
      <w:pPr>
        <w:jc w:val="both"/>
        <w:rPr>
          <w:rFonts w:ascii="Times New Roman" w:hAnsi="Times New Roman"/>
          <w:lang w:val="sr-Cyrl-CS"/>
        </w:rPr>
      </w:pPr>
    </w:p>
    <w:p w:rsidR="00311342" w:rsidRPr="00B36B08" w:rsidRDefault="00311342" w:rsidP="00311342">
      <w:pPr>
        <w:jc w:val="both"/>
        <w:rPr>
          <w:rFonts w:ascii="Times New Roman" w:hAnsi="Times New Roman"/>
          <w:lang w:val="sr-Cyrl-CS"/>
        </w:rPr>
      </w:pPr>
    </w:p>
    <w:p w:rsidR="00311342" w:rsidRPr="00B36B08" w:rsidRDefault="00311342" w:rsidP="00311342">
      <w:pPr>
        <w:jc w:val="both"/>
        <w:rPr>
          <w:rFonts w:ascii="Times New Roman" w:hAnsi="Times New Roman"/>
          <w:lang w:val="sr-Cyrl-CS"/>
        </w:rPr>
      </w:pPr>
    </w:p>
    <w:p w:rsidR="008A2D7B" w:rsidRPr="007522C8" w:rsidRDefault="00311342" w:rsidP="00311342">
      <w:pPr>
        <w:jc w:val="both"/>
        <w:rPr>
          <w:rFonts w:ascii="Times New Roman" w:hAnsi="Times New Roman"/>
          <w:b/>
          <w:lang w:val="ru-RU"/>
        </w:rPr>
      </w:pPr>
      <w:r w:rsidRPr="00B36B08">
        <w:rPr>
          <w:rFonts w:ascii="Times New Roman" w:hAnsi="Times New Roman"/>
          <w:lang w:val="sr-Cyrl-CS"/>
        </w:rPr>
        <w:t xml:space="preserve">                                                                                   </w:t>
      </w:r>
      <w:r w:rsidR="00980A9F" w:rsidRPr="00B36B08">
        <w:rPr>
          <w:rFonts w:ascii="Times New Roman" w:hAnsi="Times New Roman"/>
          <w:lang w:val="sr-Cyrl-CS"/>
        </w:rPr>
        <w:t xml:space="preserve"> </w:t>
      </w:r>
      <w:r w:rsidR="00FA6027" w:rsidRPr="00B36B08">
        <w:rPr>
          <w:rFonts w:ascii="Times New Roman" w:hAnsi="Times New Roman"/>
          <w:lang w:val="sr-Cyrl-CS"/>
        </w:rPr>
        <w:t xml:space="preserve"> </w:t>
      </w:r>
      <w:r w:rsidR="007522C8">
        <w:rPr>
          <w:rFonts w:ascii="Times New Roman" w:hAnsi="Times New Roman"/>
          <w:lang w:val="sr-Cyrl-CS"/>
        </w:rPr>
        <w:t xml:space="preserve">     </w:t>
      </w:r>
      <w:r w:rsidR="00FA6027" w:rsidRPr="00B36B08">
        <w:rPr>
          <w:rFonts w:ascii="Times New Roman" w:hAnsi="Times New Roman"/>
          <w:lang w:val="sr-Cyrl-CS"/>
        </w:rPr>
        <w:t xml:space="preserve"> </w:t>
      </w:r>
      <w:r w:rsidR="00980A9F" w:rsidRPr="00B36B08">
        <w:rPr>
          <w:rFonts w:ascii="Times New Roman" w:hAnsi="Times New Roman"/>
          <w:lang w:val="sr-Cyrl-CS"/>
        </w:rPr>
        <w:t xml:space="preserve"> </w:t>
      </w:r>
      <w:r w:rsidR="008A2D7B" w:rsidRPr="007522C8">
        <w:rPr>
          <w:rFonts w:ascii="Times New Roman" w:hAnsi="Times New Roman"/>
          <w:b/>
          <w:lang w:val="sr-Cyrl-CS"/>
        </w:rPr>
        <w:t>Др Софија Радуловић</w:t>
      </w:r>
    </w:p>
    <w:p w:rsid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CS"/>
        </w:rPr>
      </w:pPr>
    </w:p>
    <w:p w:rsid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CS"/>
        </w:rPr>
      </w:pPr>
    </w:p>
    <w:p w:rsid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CS"/>
        </w:rPr>
      </w:pPr>
    </w:p>
    <w:p w:rsid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CS"/>
        </w:rPr>
      </w:pPr>
    </w:p>
    <w:p w:rsid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CS"/>
        </w:rPr>
      </w:pPr>
    </w:p>
    <w:p w:rsidR="00946374" w:rsidRP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RS"/>
        </w:rPr>
      </w:pPr>
      <w:bookmarkStart w:id="0" w:name="_GoBack"/>
      <w:bookmarkEnd w:id="0"/>
      <w:r w:rsidRPr="00946374">
        <w:rPr>
          <w:rFonts w:ascii="Times New Roman" w:hAnsi="Times New Roman"/>
          <w:iCs/>
          <w:lang w:val="sr-Cyrl-CS"/>
        </w:rPr>
        <w:t>Обрађивач: Вукоман Цвијовић, царински саветник</w:t>
      </w:r>
      <w:r w:rsidRPr="00946374">
        <w:rPr>
          <w:rFonts w:ascii="Times New Roman" w:hAnsi="Times New Roman"/>
          <w:iCs/>
          <w:lang w:val="sr-Cyrl-RS"/>
        </w:rPr>
        <w:t xml:space="preserve"> </w:t>
      </w:r>
    </w:p>
    <w:p w:rsidR="00946374" w:rsidRP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CS"/>
        </w:rPr>
      </w:pPr>
      <w:r w:rsidRPr="00946374">
        <w:rPr>
          <w:rFonts w:ascii="Times New Roman" w:hAnsi="Times New Roman"/>
          <w:iCs/>
          <w:lang w:val="sr-Cyrl-CS"/>
        </w:rPr>
        <w:t xml:space="preserve">   </w:t>
      </w:r>
      <w:r w:rsidRPr="00946374">
        <w:rPr>
          <w:rFonts w:ascii="Times New Roman" w:hAnsi="Times New Roman"/>
          <w:iCs/>
          <w:lang w:val="ru-RU"/>
        </w:rPr>
        <w:t xml:space="preserve">                                                                                            </w:t>
      </w:r>
      <w:r w:rsidRPr="00946374">
        <w:rPr>
          <w:rFonts w:ascii="Times New Roman" w:hAnsi="Times New Roman"/>
          <w:iCs/>
          <w:lang w:val="sr-Cyrl-CS"/>
        </w:rPr>
        <w:t xml:space="preserve">                                                                                    </w:t>
      </w:r>
    </w:p>
    <w:p w:rsidR="00946374" w:rsidRP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ru-RU"/>
        </w:rPr>
      </w:pPr>
      <w:r w:rsidRPr="00946374">
        <w:rPr>
          <w:rFonts w:ascii="Times New Roman" w:hAnsi="Times New Roman"/>
          <w:iCs/>
          <w:lang w:val="sr-Cyrl-CS"/>
        </w:rPr>
        <w:t>Сагласан</w:t>
      </w:r>
      <w:r w:rsidRPr="00946374">
        <w:rPr>
          <w:rFonts w:ascii="Times New Roman" w:hAnsi="Times New Roman"/>
          <w:iCs/>
          <w:lang w:val="sr-Cyrl-RS"/>
        </w:rPr>
        <w:t xml:space="preserve"> шеф Одсека</w:t>
      </w:r>
      <w:r w:rsidRPr="00946374">
        <w:rPr>
          <w:rFonts w:ascii="Times New Roman" w:hAnsi="Times New Roman"/>
          <w:iCs/>
          <w:lang w:val="sr-Cyrl-CS"/>
        </w:rPr>
        <w:t>: Зоран Михаиловић</w:t>
      </w:r>
      <w:r w:rsidRPr="00946374">
        <w:rPr>
          <w:rFonts w:ascii="Times New Roman" w:hAnsi="Times New Roman"/>
          <w:iCs/>
          <w:lang w:val="ru-RU"/>
        </w:rPr>
        <w:t xml:space="preserve"> </w:t>
      </w:r>
    </w:p>
    <w:p w:rsidR="00946374" w:rsidRPr="00946374" w:rsidRDefault="00946374" w:rsidP="00946374">
      <w:pPr>
        <w:keepNext/>
        <w:keepLines/>
        <w:widowControl w:val="0"/>
        <w:outlineLvl w:val="1"/>
        <w:rPr>
          <w:rFonts w:ascii="Times New Roman" w:hAnsi="Times New Roman"/>
          <w:iCs/>
          <w:lang w:val="sr-Cyrl-CS"/>
        </w:rPr>
      </w:pPr>
      <w:r w:rsidRPr="00946374">
        <w:rPr>
          <w:rFonts w:ascii="Times New Roman" w:hAnsi="Times New Roman"/>
          <w:iCs/>
          <w:lang w:val="ru-RU"/>
        </w:rPr>
        <w:t xml:space="preserve">                                                                                        </w:t>
      </w:r>
    </w:p>
    <w:p w:rsidR="00946374" w:rsidRPr="00946374" w:rsidRDefault="00946374" w:rsidP="00946374">
      <w:pPr>
        <w:keepNext/>
        <w:keepLines/>
        <w:widowControl w:val="0"/>
        <w:rPr>
          <w:rFonts w:ascii="Times New Roman" w:hAnsi="Times New Roman"/>
          <w:lang w:val="sr-Cyrl-CS"/>
        </w:rPr>
      </w:pPr>
      <w:r w:rsidRPr="00946374">
        <w:rPr>
          <w:rFonts w:ascii="Times New Roman" w:hAnsi="Times New Roman"/>
          <w:lang w:val="ru-RU"/>
        </w:rPr>
        <w:t>Одобрава начелник Одељења:</w:t>
      </w:r>
      <w:r w:rsidRPr="00946374">
        <w:rPr>
          <w:rFonts w:ascii="Times New Roman" w:hAnsi="Times New Roman"/>
          <w:lang w:val="sr-Cyrl-CS"/>
        </w:rPr>
        <w:t xml:space="preserve"> Јасмина Матовић</w:t>
      </w:r>
    </w:p>
    <w:p w:rsidR="003D006B" w:rsidRPr="007522C8" w:rsidRDefault="003D006B" w:rsidP="00311342">
      <w:pPr>
        <w:jc w:val="both"/>
        <w:rPr>
          <w:rFonts w:ascii="Times New Roman" w:hAnsi="Times New Roman"/>
          <w:b/>
          <w:color w:val="FF0000"/>
          <w:lang w:val="sr-Cyrl-CS"/>
        </w:rPr>
      </w:pPr>
    </w:p>
    <w:p w:rsidR="00FA6027" w:rsidRPr="00B36B08" w:rsidRDefault="00FA6027" w:rsidP="00FA6027">
      <w:pPr>
        <w:rPr>
          <w:color w:val="FF0000"/>
          <w:lang w:val="sr-Cyrl-CS"/>
        </w:rPr>
      </w:pPr>
    </w:p>
    <w:p w:rsidR="00B973EE" w:rsidRPr="00B36B08" w:rsidRDefault="00B973EE" w:rsidP="00311342">
      <w:pPr>
        <w:keepNext/>
        <w:keepLines/>
        <w:ind w:right="-18"/>
        <w:jc w:val="both"/>
        <w:rPr>
          <w:rFonts w:ascii="Times New Roman" w:hAnsi="Times New Roman"/>
          <w:lang w:val="sr-Cyrl-CS"/>
        </w:rPr>
      </w:pPr>
      <w:r w:rsidRPr="00B36B08">
        <w:rPr>
          <w:rFonts w:ascii="Times New Roman" w:hAnsi="Times New Roman"/>
          <w:b/>
          <w:lang w:val="sr-Cyrl-CS"/>
        </w:rPr>
        <w:t>Доставити</w:t>
      </w:r>
      <w:r w:rsidRPr="00B36B08">
        <w:rPr>
          <w:rFonts w:ascii="Times New Roman" w:hAnsi="Times New Roman"/>
          <w:lang w:val="sr-Cyrl-CS"/>
        </w:rPr>
        <w:t xml:space="preserve">: </w:t>
      </w:r>
    </w:p>
    <w:p w:rsidR="00B973EE" w:rsidRPr="00B36B08" w:rsidRDefault="00B973EE" w:rsidP="00311342">
      <w:pPr>
        <w:keepNext/>
        <w:keepLines/>
        <w:ind w:right="-18"/>
        <w:jc w:val="both"/>
        <w:rPr>
          <w:rFonts w:ascii="Times New Roman" w:hAnsi="Times New Roman"/>
          <w:lang w:val="sr-Cyrl-CS"/>
        </w:rPr>
      </w:pPr>
      <w:r w:rsidRPr="00B36B08">
        <w:rPr>
          <w:rFonts w:ascii="Times New Roman" w:hAnsi="Times New Roman"/>
          <w:lang w:val="ru-RU"/>
        </w:rPr>
        <w:t>1</w:t>
      </w:r>
      <w:r w:rsidRPr="00B36B08">
        <w:rPr>
          <w:rFonts w:ascii="Times New Roman" w:hAnsi="Times New Roman"/>
          <w:lang w:val="sr-Cyrl-CS"/>
        </w:rPr>
        <w:t>. Одељењу за буџет</w:t>
      </w:r>
    </w:p>
    <w:p w:rsidR="00B973EE" w:rsidRPr="00B36B08" w:rsidRDefault="00B973EE" w:rsidP="00B973EE">
      <w:pPr>
        <w:keepNext/>
        <w:keepLines/>
        <w:rPr>
          <w:rFonts w:ascii="Times New Roman" w:hAnsi="Times New Roman"/>
          <w:lang w:val="sr-Cyrl-CS"/>
        </w:rPr>
      </w:pPr>
      <w:r w:rsidRPr="00B36B08">
        <w:rPr>
          <w:rFonts w:ascii="Times New Roman" w:hAnsi="Times New Roman"/>
          <w:lang w:val="ru-RU"/>
        </w:rPr>
        <w:t>2</w:t>
      </w:r>
      <w:r w:rsidRPr="00B36B08">
        <w:rPr>
          <w:rFonts w:ascii="Times New Roman" w:hAnsi="Times New Roman"/>
          <w:lang w:val="sr-Cyrl-CS"/>
        </w:rPr>
        <w:t>. Архиви</w:t>
      </w:r>
    </w:p>
    <w:p w:rsidR="0045733B" w:rsidRPr="00B36B08" w:rsidRDefault="0045733B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Pr="00FA6027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Pr="00FA6027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Pr="00FA6027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Pr="004F072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color w:val="00B050"/>
          <w:szCs w:val="24"/>
        </w:rPr>
      </w:pPr>
    </w:p>
    <w:p w:rsidR="003D3243" w:rsidRPr="004F072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color w:val="00B050"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Default="003D3243" w:rsidP="0045733B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rPr>
          <w:rFonts w:ascii="Times New Roman" w:hAnsi="Times New Roman"/>
          <w:b/>
          <w:szCs w:val="24"/>
        </w:rPr>
      </w:pPr>
    </w:p>
    <w:p w:rsidR="003D3243" w:rsidRPr="003D3243" w:rsidRDefault="003D3243" w:rsidP="003D3243">
      <w:pPr>
        <w:pStyle w:val="BodyText"/>
        <w:tabs>
          <w:tab w:val="left" w:pos="720"/>
          <w:tab w:val="center" w:pos="1080"/>
          <w:tab w:val="left" w:pos="1701"/>
          <w:tab w:val="left" w:pos="1843"/>
          <w:tab w:val="left" w:pos="1985"/>
        </w:tabs>
        <w:spacing w:before="0"/>
        <w:jc w:val="center"/>
        <w:rPr>
          <w:rFonts w:ascii="Times New Roman" w:hAnsi="Times New Roman"/>
          <w:szCs w:val="24"/>
        </w:rPr>
      </w:pPr>
    </w:p>
    <w:sectPr w:rsidR="003D3243" w:rsidRPr="003D3243" w:rsidSect="00DE44E5">
      <w:footerReference w:type="default" r:id="rId9"/>
      <w:headerReference w:type="first" r:id="rId10"/>
      <w:footerReference w:type="first" r:id="rId11"/>
      <w:type w:val="evenPage"/>
      <w:pgSz w:w="11907" w:h="16840" w:code="9"/>
      <w:pgMar w:top="1418" w:right="1701" w:bottom="851" w:left="1701" w:header="357" w:footer="39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09B" w:rsidRDefault="00D4009B" w:rsidP="004D0461">
      <w:r>
        <w:separator/>
      </w:r>
    </w:p>
  </w:endnote>
  <w:endnote w:type="continuationSeparator" w:id="0">
    <w:p w:rsidR="00D4009B" w:rsidRDefault="00D4009B" w:rsidP="004D0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C01" w:rsidRPr="00E30090" w:rsidRDefault="00726C01" w:rsidP="00E30090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6172"/>
      <w:docPartObj>
        <w:docPartGallery w:val="Page Numbers (Bottom of Page)"/>
        <w:docPartUnique/>
      </w:docPartObj>
    </w:sdtPr>
    <w:sdtEndPr/>
    <w:sdtContent>
      <w:p w:rsidR="00726C01" w:rsidRDefault="00946374">
        <w:pPr>
          <w:pStyle w:val="Footer"/>
          <w:jc w:val="center"/>
        </w:pPr>
      </w:p>
    </w:sdtContent>
  </w:sdt>
  <w:p w:rsidR="00726C01" w:rsidRDefault="00726C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09B" w:rsidRDefault="00D4009B" w:rsidP="004D0461">
      <w:r>
        <w:separator/>
      </w:r>
    </w:p>
  </w:footnote>
  <w:footnote w:type="continuationSeparator" w:id="0">
    <w:p w:rsidR="00D4009B" w:rsidRDefault="00D4009B" w:rsidP="004D0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C01" w:rsidRDefault="00726C01">
    <w:pPr>
      <w:tabs>
        <w:tab w:val="center" w:pos="1701"/>
      </w:tabs>
      <w:jc w:val="both"/>
      <w:rPr>
        <w:b/>
        <w:lang w:val="sr-Cyrl-CS"/>
      </w:rPr>
    </w:pPr>
    <w:r>
      <w:tab/>
    </w:r>
  </w:p>
  <w:p w:rsidR="00726C01" w:rsidRPr="002A2ED0" w:rsidRDefault="00726C01" w:rsidP="00BB432E">
    <w:pPr>
      <w:tabs>
        <w:tab w:val="center" w:pos="1701"/>
      </w:tabs>
      <w:jc w:val="both"/>
      <w:rPr>
        <w:rFonts w:ascii="Monotype Corsiva" w:hAnsi="Monotype Corsiva"/>
        <w:sz w:val="28"/>
        <w:lang w:val="sr-Cyrl-CS"/>
      </w:rPr>
    </w:pPr>
    <w:r>
      <w:rPr>
        <w:b/>
        <w:lang w:val="sr-Cyrl-CS"/>
      </w:rPr>
      <w:tab/>
    </w:r>
  </w:p>
  <w:p w:rsidR="00726C01" w:rsidRPr="00C642EA" w:rsidRDefault="00726C01">
    <w:pPr>
      <w:tabs>
        <w:tab w:val="center" w:pos="1701"/>
      </w:tabs>
      <w:jc w:val="both"/>
      <w:rPr>
        <w:rFonts w:ascii="Times New Roman" w:hAnsi="Times New Roman"/>
        <w:spacing w:val="100"/>
        <w:lang w:val="sr-Cyrl-CS"/>
      </w:rPr>
    </w:pPr>
  </w:p>
  <w:p w:rsidR="00726C01" w:rsidRPr="00C642EA" w:rsidRDefault="00726C01">
    <w:pPr>
      <w:tabs>
        <w:tab w:val="center" w:pos="1701"/>
      </w:tabs>
      <w:jc w:val="both"/>
      <w:rPr>
        <w:rFonts w:ascii="Times New Roman" w:hAnsi="Times New Roman"/>
        <w:spacing w:val="100"/>
      </w:rPr>
    </w:pPr>
    <w:r w:rsidRPr="00C642EA">
      <w:rPr>
        <w:rFonts w:ascii="Times New Roman" w:hAnsi="Times New Roman"/>
        <w:spacing w:val="100"/>
        <w:lang w:val="sr-Cyrl-CS"/>
      </w:rPr>
      <w:t xml:space="preserve">       </w:t>
    </w:r>
    <w:r w:rsidRPr="00C642EA">
      <w:rPr>
        <w:rFonts w:ascii="Times New Roman" w:hAnsi="Times New Roman"/>
        <w:spacing w:val="100"/>
        <w:lang w:val="sr-Cyrl-CS"/>
      </w:rPr>
      <w:tab/>
    </w:r>
  </w:p>
  <w:p w:rsidR="00726C01" w:rsidRPr="00F42507" w:rsidRDefault="00726C01" w:rsidP="00F42507">
    <w:pPr>
      <w:pStyle w:val="Heading2"/>
      <w:tabs>
        <w:tab w:val="center" w:pos="1701"/>
      </w:tabs>
      <w:rPr>
        <w:spacing w:val="1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F59EA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A3A94"/>
    <w:multiLevelType w:val="hybridMultilevel"/>
    <w:tmpl w:val="43046AB6"/>
    <w:lvl w:ilvl="0" w:tplc="5818E568">
      <w:start w:val="13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901D42"/>
    <w:multiLevelType w:val="hybridMultilevel"/>
    <w:tmpl w:val="4E8A5208"/>
    <w:lvl w:ilvl="0" w:tplc="0B8A036E">
      <w:numFmt w:val="bullet"/>
      <w:lvlText w:val="-"/>
      <w:lvlJc w:val="left"/>
      <w:pPr>
        <w:ind w:left="1429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551647"/>
    <w:multiLevelType w:val="hybridMultilevel"/>
    <w:tmpl w:val="B008C8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71B7F"/>
    <w:multiLevelType w:val="hybridMultilevel"/>
    <w:tmpl w:val="0764F664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30705"/>
    <w:multiLevelType w:val="hybridMultilevel"/>
    <w:tmpl w:val="B008C8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678A7"/>
    <w:multiLevelType w:val="hybridMultilevel"/>
    <w:tmpl w:val="4E70875A"/>
    <w:lvl w:ilvl="0" w:tplc="5CCEBFF2">
      <w:start w:val="134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>
    <w:nsid w:val="2B35568E"/>
    <w:multiLevelType w:val="hybridMultilevel"/>
    <w:tmpl w:val="7E805BBA"/>
    <w:lvl w:ilvl="0" w:tplc="4F2CCC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802C6"/>
    <w:multiLevelType w:val="hybridMultilevel"/>
    <w:tmpl w:val="4C54820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2AE16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9A644F6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D33A5"/>
    <w:multiLevelType w:val="hybridMultilevel"/>
    <w:tmpl w:val="4F04D3A4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4E71F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F015D"/>
    <w:multiLevelType w:val="hybridMultilevel"/>
    <w:tmpl w:val="FE641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3742B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E4C4B"/>
    <w:multiLevelType w:val="hybridMultilevel"/>
    <w:tmpl w:val="1D5A8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586131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3704A"/>
    <w:multiLevelType w:val="hybridMultilevel"/>
    <w:tmpl w:val="33104050"/>
    <w:lvl w:ilvl="0" w:tplc="1A44009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Franklin Gothic Demi" w:hAnsi="Franklin Gothic Demi" w:hint="default"/>
        <w:b w:val="0"/>
        <w:i w:val="0"/>
        <w:sz w:val="24"/>
        <w:szCs w:val="24"/>
      </w:rPr>
    </w:lvl>
    <w:lvl w:ilvl="1" w:tplc="E14E19E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577A7A"/>
    <w:multiLevelType w:val="hybridMultilevel"/>
    <w:tmpl w:val="BBAE981A"/>
    <w:lvl w:ilvl="0" w:tplc="A8EACD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6"/>
  </w:num>
  <w:num w:numId="2">
    <w:abstractNumId w:val="8"/>
  </w:num>
  <w:num w:numId="3">
    <w:abstractNumId w:val="13"/>
  </w:num>
  <w:num w:numId="4">
    <w:abstractNumId w:val="2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0"/>
  </w:num>
  <w:num w:numId="10">
    <w:abstractNumId w:val="17"/>
  </w:num>
  <w:num w:numId="11">
    <w:abstractNumId w:val="7"/>
  </w:num>
  <w:num w:numId="12">
    <w:abstractNumId w:val="15"/>
  </w:num>
  <w:num w:numId="13">
    <w:abstractNumId w:val="4"/>
  </w:num>
  <w:num w:numId="14">
    <w:abstractNumId w:val="3"/>
  </w:num>
  <w:num w:numId="15">
    <w:abstractNumId w:val="5"/>
  </w:num>
  <w:num w:numId="16">
    <w:abstractNumId w:val="14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345"/>
    <w:rsid w:val="00005193"/>
    <w:rsid w:val="00006A20"/>
    <w:rsid w:val="00006E84"/>
    <w:rsid w:val="0002215B"/>
    <w:rsid w:val="0002465C"/>
    <w:rsid w:val="00027540"/>
    <w:rsid w:val="000329C4"/>
    <w:rsid w:val="00045ADC"/>
    <w:rsid w:val="000609E3"/>
    <w:rsid w:val="00063859"/>
    <w:rsid w:val="00076379"/>
    <w:rsid w:val="000837E0"/>
    <w:rsid w:val="00084277"/>
    <w:rsid w:val="000900E8"/>
    <w:rsid w:val="00095CE7"/>
    <w:rsid w:val="000A00A0"/>
    <w:rsid w:val="000A7C6A"/>
    <w:rsid w:val="000B3000"/>
    <w:rsid w:val="000C260E"/>
    <w:rsid w:val="000D19C7"/>
    <w:rsid w:val="000D227E"/>
    <w:rsid w:val="000D343C"/>
    <w:rsid w:val="000E020D"/>
    <w:rsid w:val="000E130F"/>
    <w:rsid w:val="000E257B"/>
    <w:rsid w:val="000E3AB6"/>
    <w:rsid w:val="000E6B00"/>
    <w:rsid w:val="000F2CED"/>
    <w:rsid w:val="000F5332"/>
    <w:rsid w:val="000F5A07"/>
    <w:rsid w:val="00101B9E"/>
    <w:rsid w:val="001026EE"/>
    <w:rsid w:val="00105E62"/>
    <w:rsid w:val="001126FD"/>
    <w:rsid w:val="001133C6"/>
    <w:rsid w:val="00113C46"/>
    <w:rsid w:val="001144AC"/>
    <w:rsid w:val="00117B98"/>
    <w:rsid w:val="001212B7"/>
    <w:rsid w:val="0012258E"/>
    <w:rsid w:val="00127FD2"/>
    <w:rsid w:val="001341D4"/>
    <w:rsid w:val="00137572"/>
    <w:rsid w:val="001415DA"/>
    <w:rsid w:val="00147AD0"/>
    <w:rsid w:val="00151823"/>
    <w:rsid w:val="00152E7D"/>
    <w:rsid w:val="001539E4"/>
    <w:rsid w:val="0015505F"/>
    <w:rsid w:val="00156A23"/>
    <w:rsid w:val="001641A8"/>
    <w:rsid w:val="00170DB9"/>
    <w:rsid w:val="0017443B"/>
    <w:rsid w:val="00176FA8"/>
    <w:rsid w:val="00182EEB"/>
    <w:rsid w:val="00186177"/>
    <w:rsid w:val="0019420D"/>
    <w:rsid w:val="00196880"/>
    <w:rsid w:val="001A2289"/>
    <w:rsid w:val="001B5AF4"/>
    <w:rsid w:val="001C1F77"/>
    <w:rsid w:val="001C24C6"/>
    <w:rsid w:val="001D3288"/>
    <w:rsid w:val="001D3A61"/>
    <w:rsid w:val="001E5382"/>
    <w:rsid w:val="001F6C30"/>
    <w:rsid w:val="002100AA"/>
    <w:rsid w:val="00215109"/>
    <w:rsid w:val="00224461"/>
    <w:rsid w:val="00230AA5"/>
    <w:rsid w:val="00230E9C"/>
    <w:rsid w:val="00231B34"/>
    <w:rsid w:val="002349E8"/>
    <w:rsid w:val="00240FEC"/>
    <w:rsid w:val="00247197"/>
    <w:rsid w:val="00252B21"/>
    <w:rsid w:val="0026240F"/>
    <w:rsid w:val="00262915"/>
    <w:rsid w:val="00264562"/>
    <w:rsid w:val="00265A2F"/>
    <w:rsid w:val="00266DEF"/>
    <w:rsid w:val="002720F4"/>
    <w:rsid w:val="00272E99"/>
    <w:rsid w:val="00277462"/>
    <w:rsid w:val="00281ADF"/>
    <w:rsid w:val="00294637"/>
    <w:rsid w:val="00296605"/>
    <w:rsid w:val="00296A0E"/>
    <w:rsid w:val="002A6D9C"/>
    <w:rsid w:val="002B05F0"/>
    <w:rsid w:val="002B2E88"/>
    <w:rsid w:val="002B68A7"/>
    <w:rsid w:val="002B6BD4"/>
    <w:rsid w:val="002C3A49"/>
    <w:rsid w:val="002C6E40"/>
    <w:rsid w:val="002C7594"/>
    <w:rsid w:val="002D0E33"/>
    <w:rsid w:val="002D423C"/>
    <w:rsid w:val="002E0BFC"/>
    <w:rsid w:val="002E1D6E"/>
    <w:rsid w:val="002E25BD"/>
    <w:rsid w:val="002E6A92"/>
    <w:rsid w:val="002E7466"/>
    <w:rsid w:val="002F1B5C"/>
    <w:rsid w:val="002F1E89"/>
    <w:rsid w:val="002F4F14"/>
    <w:rsid w:val="002F5554"/>
    <w:rsid w:val="003018D7"/>
    <w:rsid w:val="00302E32"/>
    <w:rsid w:val="00311342"/>
    <w:rsid w:val="00315711"/>
    <w:rsid w:val="00317431"/>
    <w:rsid w:val="0032001B"/>
    <w:rsid w:val="00334194"/>
    <w:rsid w:val="0033765A"/>
    <w:rsid w:val="003469B3"/>
    <w:rsid w:val="00347973"/>
    <w:rsid w:val="003525E5"/>
    <w:rsid w:val="003539AF"/>
    <w:rsid w:val="00355D55"/>
    <w:rsid w:val="00356718"/>
    <w:rsid w:val="00360040"/>
    <w:rsid w:val="00364000"/>
    <w:rsid w:val="003810E6"/>
    <w:rsid w:val="00384B8A"/>
    <w:rsid w:val="00391A36"/>
    <w:rsid w:val="00392A0B"/>
    <w:rsid w:val="00394A75"/>
    <w:rsid w:val="003A3122"/>
    <w:rsid w:val="003A3D80"/>
    <w:rsid w:val="003B010F"/>
    <w:rsid w:val="003B5C1B"/>
    <w:rsid w:val="003B6543"/>
    <w:rsid w:val="003C4A97"/>
    <w:rsid w:val="003D006B"/>
    <w:rsid w:val="003D26B4"/>
    <w:rsid w:val="003D3243"/>
    <w:rsid w:val="003D7522"/>
    <w:rsid w:val="003E2BCA"/>
    <w:rsid w:val="003F6586"/>
    <w:rsid w:val="00400D66"/>
    <w:rsid w:val="00411E7A"/>
    <w:rsid w:val="00421B50"/>
    <w:rsid w:val="004501E8"/>
    <w:rsid w:val="00450FA8"/>
    <w:rsid w:val="0045139E"/>
    <w:rsid w:val="00455447"/>
    <w:rsid w:val="0045733B"/>
    <w:rsid w:val="00470C35"/>
    <w:rsid w:val="00471345"/>
    <w:rsid w:val="004824F6"/>
    <w:rsid w:val="00495272"/>
    <w:rsid w:val="00496A36"/>
    <w:rsid w:val="004A0239"/>
    <w:rsid w:val="004B3A94"/>
    <w:rsid w:val="004C07F8"/>
    <w:rsid w:val="004D0461"/>
    <w:rsid w:val="004D0818"/>
    <w:rsid w:val="004D1A3D"/>
    <w:rsid w:val="004E11AD"/>
    <w:rsid w:val="004E4DFD"/>
    <w:rsid w:val="004F0723"/>
    <w:rsid w:val="004F0E6E"/>
    <w:rsid w:val="004F1DF3"/>
    <w:rsid w:val="004F70C2"/>
    <w:rsid w:val="004F73D7"/>
    <w:rsid w:val="005074CB"/>
    <w:rsid w:val="00510255"/>
    <w:rsid w:val="00513C5D"/>
    <w:rsid w:val="00515719"/>
    <w:rsid w:val="00521659"/>
    <w:rsid w:val="00522B70"/>
    <w:rsid w:val="00525753"/>
    <w:rsid w:val="00526345"/>
    <w:rsid w:val="00543C15"/>
    <w:rsid w:val="00550631"/>
    <w:rsid w:val="005717A7"/>
    <w:rsid w:val="00580379"/>
    <w:rsid w:val="005860C4"/>
    <w:rsid w:val="00587A0A"/>
    <w:rsid w:val="005C37DF"/>
    <w:rsid w:val="005C4EAC"/>
    <w:rsid w:val="005C5E07"/>
    <w:rsid w:val="005D3367"/>
    <w:rsid w:val="005D7A46"/>
    <w:rsid w:val="005D7CF5"/>
    <w:rsid w:val="005E18C3"/>
    <w:rsid w:val="005E1921"/>
    <w:rsid w:val="005E2616"/>
    <w:rsid w:val="005E31A2"/>
    <w:rsid w:val="005F19AD"/>
    <w:rsid w:val="005F7959"/>
    <w:rsid w:val="00602815"/>
    <w:rsid w:val="006028FA"/>
    <w:rsid w:val="00606FE5"/>
    <w:rsid w:val="0061763C"/>
    <w:rsid w:val="00622227"/>
    <w:rsid w:val="00622DD6"/>
    <w:rsid w:val="00624176"/>
    <w:rsid w:val="00643094"/>
    <w:rsid w:val="00643506"/>
    <w:rsid w:val="0064560A"/>
    <w:rsid w:val="00645B9E"/>
    <w:rsid w:val="00650CA1"/>
    <w:rsid w:val="00650F32"/>
    <w:rsid w:val="00651F97"/>
    <w:rsid w:val="00653072"/>
    <w:rsid w:val="00655781"/>
    <w:rsid w:val="00656984"/>
    <w:rsid w:val="0066067F"/>
    <w:rsid w:val="00667634"/>
    <w:rsid w:val="006677C5"/>
    <w:rsid w:val="00683D45"/>
    <w:rsid w:val="0069321C"/>
    <w:rsid w:val="00693EB1"/>
    <w:rsid w:val="006A0EB6"/>
    <w:rsid w:val="006A1833"/>
    <w:rsid w:val="006A4F1F"/>
    <w:rsid w:val="006C1067"/>
    <w:rsid w:val="006C1AA1"/>
    <w:rsid w:val="006C6C9C"/>
    <w:rsid w:val="006D4AF5"/>
    <w:rsid w:val="006D5792"/>
    <w:rsid w:val="006D6943"/>
    <w:rsid w:val="006D7F46"/>
    <w:rsid w:val="006E158E"/>
    <w:rsid w:val="006E23CE"/>
    <w:rsid w:val="006E3206"/>
    <w:rsid w:val="006E6C4C"/>
    <w:rsid w:val="006E76E6"/>
    <w:rsid w:val="006F64FE"/>
    <w:rsid w:val="006F6E1C"/>
    <w:rsid w:val="006F7788"/>
    <w:rsid w:val="00704AD8"/>
    <w:rsid w:val="00715885"/>
    <w:rsid w:val="00721335"/>
    <w:rsid w:val="00722F84"/>
    <w:rsid w:val="00724936"/>
    <w:rsid w:val="00726C01"/>
    <w:rsid w:val="00730BC0"/>
    <w:rsid w:val="00731C80"/>
    <w:rsid w:val="00733AA1"/>
    <w:rsid w:val="00734B40"/>
    <w:rsid w:val="00740C7D"/>
    <w:rsid w:val="00743023"/>
    <w:rsid w:val="007522C8"/>
    <w:rsid w:val="0075775B"/>
    <w:rsid w:val="007651CB"/>
    <w:rsid w:val="00767739"/>
    <w:rsid w:val="007730EC"/>
    <w:rsid w:val="00792639"/>
    <w:rsid w:val="007A2684"/>
    <w:rsid w:val="007A54A8"/>
    <w:rsid w:val="007B3AE9"/>
    <w:rsid w:val="007C149B"/>
    <w:rsid w:val="007C31AB"/>
    <w:rsid w:val="007D109F"/>
    <w:rsid w:val="007E1E6F"/>
    <w:rsid w:val="007F23E3"/>
    <w:rsid w:val="007F6922"/>
    <w:rsid w:val="00811B68"/>
    <w:rsid w:val="008139D1"/>
    <w:rsid w:val="008228F0"/>
    <w:rsid w:val="00824D0D"/>
    <w:rsid w:val="00825248"/>
    <w:rsid w:val="00827E64"/>
    <w:rsid w:val="008372BE"/>
    <w:rsid w:val="00845A99"/>
    <w:rsid w:val="00845B8F"/>
    <w:rsid w:val="00850B1F"/>
    <w:rsid w:val="008610E7"/>
    <w:rsid w:val="008625F5"/>
    <w:rsid w:val="008644DB"/>
    <w:rsid w:val="0086561E"/>
    <w:rsid w:val="008667DD"/>
    <w:rsid w:val="008740E4"/>
    <w:rsid w:val="00880A98"/>
    <w:rsid w:val="00882AA5"/>
    <w:rsid w:val="00883CF5"/>
    <w:rsid w:val="0088486C"/>
    <w:rsid w:val="00885EEE"/>
    <w:rsid w:val="008961EE"/>
    <w:rsid w:val="008A2D7B"/>
    <w:rsid w:val="008B1F55"/>
    <w:rsid w:val="008B714E"/>
    <w:rsid w:val="008D1BB4"/>
    <w:rsid w:val="008D2150"/>
    <w:rsid w:val="008D3D0A"/>
    <w:rsid w:val="008D5D91"/>
    <w:rsid w:val="008E0EF9"/>
    <w:rsid w:val="008E3DE8"/>
    <w:rsid w:val="008F0E8F"/>
    <w:rsid w:val="008F26AC"/>
    <w:rsid w:val="009005B3"/>
    <w:rsid w:val="00905532"/>
    <w:rsid w:val="00922586"/>
    <w:rsid w:val="009379D7"/>
    <w:rsid w:val="00941E12"/>
    <w:rsid w:val="009420A6"/>
    <w:rsid w:val="00942CB3"/>
    <w:rsid w:val="00943C5B"/>
    <w:rsid w:val="00945BAC"/>
    <w:rsid w:val="00946374"/>
    <w:rsid w:val="009479AA"/>
    <w:rsid w:val="00956743"/>
    <w:rsid w:val="00960D33"/>
    <w:rsid w:val="009663D8"/>
    <w:rsid w:val="0096709B"/>
    <w:rsid w:val="00980A9F"/>
    <w:rsid w:val="009843DB"/>
    <w:rsid w:val="00984468"/>
    <w:rsid w:val="0098739A"/>
    <w:rsid w:val="00993543"/>
    <w:rsid w:val="00993F42"/>
    <w:rsid w:val="009A0AC4"/>
    <w:rsid w:val="009B6ED8"/>
    <w:rsid w:val="009C001C"/>
    <w:rsid w:val="009C581D"/>
    <w:rsid w:val="009C5B37"/>
    <w:rsid w:val="009C6A06"/>
    <w:rsid w:val="009D5C8F"/>
    <w:rsid w:val="009E66E2"/>
    <w:rsid w:val="009E6966"/>
    <w:rsid w:val="009F3479"/>
    <w:rsid w:val="009F6190"/>
    <w:rsid w:val="00A00C27"/>
    <w:rsid w:val="00A00D6C"/>
    <w:rsid w:val="00A11483"/>
    <w:rsid w:val="00A119DA"/>
    <w:rsid w:val="00A15B87"/>
    <w:rsid w:val="00A16505"/>
    <w:rsid w:val="00A17730"/>
    <w:rsid w:val="00A2667A"/>
    <w:rsid w:val="00A31955"/>
    <w:rsid w:val="00A32358"/>
    <w:rsid w:val="00A34093"/>
    <w:rsid w:val="00A423D9"/>
    <w:rsid w:val="00A51C9B"/>
    <w:rsid w:val="00A52817"/>
    <w:rsid w:val="00A54A69"/>
    <w:rsid w:val="00A71B14"/>
    <w:rsid w:val="00A72986"/>
    <w:rsid w:val="00A73E9C"/>
    <w:rsid w:val="00A779B4"/>
    <w:rsid w:val="00A8656D"/>
    <w:rsid w:val="00A933C0"/>
    <w:rsid w:val="00AA5BAB"/>
    <w:rsid w:val="00AB15BD"/>
    <w:rsid w:val="00AB3A33"/>
    <w:rsid w:val="00AC43DD"/>
    <w:rsid w:val="00AC59D8"/>
    <w:rsid w:val="00AC6338"/>
    <w:rsid w:val="00AC70F6"/>
    <w:rsid w:val="00AE199A"/>
    <w:rsid w:val="00AE2A52"/>
    <w:rsid w:val="00AE5E63"/>
    <w:rsid w:val="00AE7451"/>
    <w:rsid w:val="00AE7927"/>
    <w:rsid w:val="00AF51C9"/>
    <w:rsid w:val="00AF5AA1"/>
    <w:rsid w:val="00B056BB"/>
    <w:rsid w:val="00B069AE"/>
    <w:rsid w:val="00B135C2"/>
    <w:rsid w:val="00B16049"/>
    <w:rsid w:val="00B23BE4"/>
    <w:rsid w:val="00B241AE"/>
    <w:rsid w:val="00B26BF0"/>
    <w:rsid w:val="00B32DB9"/>
    <w:rsid w:val="00B36B08"/>
    <w:rsid w:val="00B404CC"/>
    <w:rsid w:val="00B42FA2"/>
    <w:rsid w:val="00B4624D"/>
    <w:rsid w:val="00B479D0"/>
    <w:rsid w:val="00B550D0"/>
    <w:rsid w:val="00B756A6"/>
    <w:rsid w:val="00B77245"/>
    <w:rsid w:val="00B77267"/>
    <w:rsid w:val="00B8190C"/>
    <w:rsid w:val="00B82CB8"/>
    <w:rsid w:val="00B91161"/>
    <w:rsid w:val="00B91277"/>
    <w:rsid w:val="00B91533"/>
    <w:rsid w:val="00B933E2"/>
    <w:rsid w:val="00B973EE"/>
    <w:rsid w:val="00BA55B4"/>
    <w:rsid w:val="00BA5C5E"/>
    <w:rsid w:val="00BB432E"/>
    <w:rsid w:val="00BB5956"/>
    <w:rsid w:val="00BC38B5"/>
    <w:rsid w:val="00BD4E36"/>
    <w:rsid w:val="00BD7471"/>
    <w:rsid w:val="00BE529D"/>
    <w:rsid w:val="00BF0134"/>
    <w:rsid w:val="00BF2FC2"/>
    <w:rsid w:val="00C05889"/>
    <w:rsid w:val="00C05A47"/>
    <w:rsid w:val="00C07BC3"/>
    <w:rsid w:val="00C26D17"/>
    <w:rsid w:val="00C36495"/>
    <w:rsid w:val="00C40E17"/>
    <w:rsid w:val="00C46577"/>
    <w:rsid w:val="00C53901"/>
    <w:rsid w:val="00C638C6"/>
    <w:rsid w:val="00C63929"/>
    <w:rsid w:val="00C642EA"/>
    <w:rsid w:val="00C66E18"/>
    <w:rsid w:val="00C70113"/>
    <w:rsid w:val="00C72F64"/>
    <w:rsid w:val="00C73704"/>
    <w:rsid w:val="00C73E3A"/>
    <w:rsid w:val="00C83FE7"/>
    <w:rsid w:val="00C916ED"/>
    <w:rsid w:val="00C95A10"/>
    <w:rsid w:val="00C97DB6"/>
    <w:rsid w:val="00CA7178"/>
    <w:rsid w:val="00CB2009"/>
    <w:rsid w:val="00CC1604"/>
    <w:rsid w:val="00CC4D6C"/>
    <w:rsid w:val="00CE7D6F"/>
    <w:rsid w:val="00CF2104"/>
    <w:rsid w:val="00D005AF"/>
    <w:rsid w:val="00D013A8"/>
    <w:rsid w:val="00D056B9"/>
    <w:rsid w:val="00D17149"/>
    <w:rsid w:val="00D21E17"/>
    <w:rsid w:val="00D25BC4"/>
    <w:rsid w:val="00D26F8B"/>
    <w:rsid w:val="00D279B7"/>
    <w:rsid w:val="00D30F07"/>
    <w:rsid w:val="00D322F8"/>
    <w:rsid w:val="00D37F38"/>
    <w:rsid w:val="00D4009B"/>
    <w:rsid w:val="00D45789"/>
    <w:rsid w:val="00D60DAB"/>
    <w:rsid w:val="00D6641A"/>
    <w:rsid w:val="00D664DC"/>
    <w:rsid w:val="00D715F8"/>
    <w:rsid w:val="00D725F1"/>
    <w:rsid w:val="00D76F1D"/>
    <w:rsid w:val="00D83B9C"/>
    <w:rsid w:val="00D86382"/>
    <w:rsid w:val="00DA40B9"/>
    <w:rsid w:val="00DA4D4D"/>
    <w:rsid w:val="00DB46AD"/>
    <w:rsid w:val="00DC2214"/>
    <w:rsid w:val="00DD6320"/>
    <w:rsid w:val="00DD6A8C"/>
    <w:rsid w:val="00DE1495"/>
    <w:rsid w:val="00DE44E5"/>
    <w:rsid w:val="00DE5CE8"/>
    <w:rsid w:val="00DF1B10"/>
    <w:rsid w:val="00DF61A7"/>
    <w:rsid w:val="00E17F90"/>
    <w:rsid w:val="00E21D89"/>
    <w:rsid w:val="00E25CD9"/>
    <w:rsid w:val="00E30090"/>
    <w:rsid w:val="00E43AE9"/>
    <w:rsid w:val="00E46FA9"/>
    <w:rsid w:val="00E47B08"/>
    <w:rsid w:val="00E6602D"/>
    <w:rsid w:val="00E66ABD"/>
    <w:rsid w:val="00E70552"/>
    <w:rsid w:val="00E73C4A"/>
    <w:rsid w:val="00E74528"/>
    <w:rsid w:val="00E750B3"/>
    <w:rsid w:val="00E759E7"/>
    <w:rsid w:val="00E77EB2"/>
    <w:rsid w:val="00E824CE"/>
    <w:rsid w:val="00E83ECB"/>
    <w:rsid w:val="00E84433"/>
    <w:rsid w:val="00E87337"/>
    <w:rsid w:val="00E9392E"/>
    <w:rsid w:val="00E94A15"/>
    <w:rsid w:val="00E954D5"/>
    <w:rsid w:val="00EA11F7"/>
    <w:rsid w:val="00EA5090"/>
    <w:rsid w:val="00EA5B96"/>
    <w:rsid w:val="00EB0B1C"/>
    <w:rsid w:val="00EC4478"/>
    <w:rsid w:val="00EC5334"/>
    <w:rsid w:val="00ED3235"/>
    <w:rsid w:val="00ED3305"/>
    <w:rsid w:val="00EE19D5"/>
    <w:rsid w:val="00EE5305"/>
    <w:rsid w:val="00EE77F8"/>
    <w:rsid w:val="00EF26C0"/>
    <w:rsid w:val="00F02549"/>
    <w:rsid w:val="00F035B5"/>
    <w:rsid w:val="00F06AEB"/>
    <w:rsid w:val="00F21D89"/>
    <w:rsid w:val="00F2340F"/>
    <w:rsid w:val="00F35710"/>
    <w:rsid w:val="00F42507"/>
    <w:rsid w:val="00F4617E"/>
    <w:rsid w:val="00F54B1F"/>
    <w:rsid w:val="00F54FB2"/>
    <w:rsid w:val="00F65E1D"/>
    <w:rsid w:val="00F665EA"/>
    <w:rsid w:val="00F71CD2"/>
    <w:rsid w:val="00FA1897"/>
    <w:rsid w:val="00FA460E"/>
    <w:rsid w:val="00FA6027"/>
    <w:rsid w:val="00FB1038"/>
    <w:rsid w:val="00FB26DC"/>
    <w:rsid w:val="00FC301D"/>
    <w:rsid w:val="00FC56F5"/>
    <w:rsid w:val="00FD6002"/>
    <w:rsid w:val="00FD7BFC"/>
    <w:rsid w:val="00FE76F5"/>
    <w:rsid w:val="00FF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428023EC-1B8B-4582-9588-A4B1226E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345"/>
    <w:rPr>
      <w:rFonts w:ascii="Franklin Gothic Book" w:eastAsia="Times New Roman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45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471345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8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45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character" w:customStyle="1" w:styleId="Heading2Char">
    <w:name w:val="Heading 2 Char"/>
    <w:basedOn w:val="DefaultParagraphFont"/>
    <w:link w:val="Heading2"/>
    <w:rsid w:val="00471345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7134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7134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BodyText">
    <w:name w:val="Body Text"/>
    <w:basedOn w:val="Normal"/>
    <w:link w:val="BodyTextChar"/>
    <w:rsid w:val="004B3A94"/>
    <w:pPr>
      <w:keepLines/>
      <w:spacing w:before="60"/>
      <w:jc w:val="both"/>
    </w:pPr>
    <w:rPr>
      <w:szCs w:val="20"/>
      <w:lang w:val="sr-Cyrl-CS" w:bidi="en-US"/>
    </w:rPr>
  </w:style>
  <w:style w:type="character" w:customStyle="1" w:styleId="BodyTextChar">
    <w:name w:val="Body Text Char"/>
    <w:basedOn w:val="DefaultParagraphFont"/>
    <w:link w:val="BodyText"/>
    <w:rsid w:val="004B3A94"/>
    <w:rPr>
      <w:rFonts w:ascii="Franklin Gothic Book" w:eastAsia="Times New Roman" w:hAnsi="Franklin Gothic Book"/>
      <w:sz w:val="24"/>
      <w:lang w:val="sr-Cyrl-C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E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E36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880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5F795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665EA"/>
    <w:rPr>
      <w:rFonts w:ascii="Franklin Gothic Book" w:eastAsia="Times New Roman" w:hAnsi="Franklin Gothic Book"/>
      <w:sz w:val="24"/>
      <w:szCs w:val="24"/>
    </w:rPr>
  </w:style>
  <w:style w:type="paragraph" w:customStyle="1" w:styleId="Default">
    <w:name w:val="Default"/>
    <w:rsid w:val="004A0239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A7298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72986"/>
    <w:rPr>
      <w:rFonts w:ascii="Franklin Gothic Book" w:eastAsia="Times New Roman" w:hAnsi="Franklin Gothic Book"/>
      <w:sz w:val="16"/>
      <w:szCs w:val="16"/>
    </w:rPr>
  </w:style>
  <w:style w:type="table" w:styleId="TableGrid">
    <w:name w:val="Table Grid"/>
    <w:basedOn w:val="TableNormal"/>
    <w:uiPriority w:val="59"/>
    <w:rsid w:val="00A7298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locked/>
    <w:rsid w:val="007522C8"/>
    <w:rPr>
      <w:rFonts w:ascii="Franklin Gothic Book" w:eastAsia="Times New Roman" w:hAnsi="Franklin Gothic 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C3E9781-563A-418A-911B-64927BBB0E5A}"/>
</file>

<file path=customXml/itemProps2.xml><?xml version="1.0" encoding="utf-8"?>
<ds:datastoreItem xmlns:ds="http://schemas.openxmlformats.org/officeDocument/2006/customXml" ds:itemID="{0CFAFF50-9C30-4A0A-859D-6038A78EDD3A}"/>
</file>

<file path=customXml/itemProps3.xml><?xml version="1.0" encoding="utf-8"?>
<ds:datastoreItem xmlns:ds="http://schemas.openxmlformats.org/officeDocument/2006/customXml" ds:itemID="{3D46869E-4A95-4F14-B730-D07D48033B84}"/>
</file>

<file path=customXml/itemProps4.xml><?xml version="1.0" encoding="utf-8"?>
<ds:datastoreItem xmlns:ds="http://schemas.openxmlformats.org/officeDocument/2006/customXml" ds:itemID="{2FD09402-5E8F-4EC1-BD07-CB9CED2B0A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„Spinnaker New Technologies“ d</vt:lpstr>
    </vt:vector>
  </TitlesOfParts>
  <Company>uc</Company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„Spinnaker New Technologies“ d</dc:title>
  <dc:subject/>
  <dc:creator>korisnik</dc:creator>
  <cp:keywords/>
  <dc:description/>
  <cp:lastModifiedBy>Mirjana Kuga</cp:lastModifiedBy>
  <cp:revision>32</cp:revision>
  <cp:lastPrinted>2018-07-16T11:46:00Z</cp:lastPrinted>
  <dcterms:created xsi:type="dcterms:W3CDTF">2015-06-10T09:43:00Z</dcterms:created>
  <dcterms:modified xsi:type="dcterms:W3CDTF">2018-07-19T11:30:00Z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